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1215804075"/>
        <w:docPartObj>
          <w:docPartGallery w:val="Cover Pages"/>
          <w:docPartUnique/>
        </w:docPartObj>
      </w:sdtPr>
      <w:sdtEndPr>
        <w:rPr>
          <w:caps w:val="0"/>
          <w:sz w:val="20"/>
          <w:szCs w:val="2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564"/>
          </w:tblGrid>
          <w:tr w:rsidR="00CD6368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Sylfaen" w:hAnsi="Sylfaen"/>
                  <w:b/>
                  <w:color w:val="002060"/>
                  <w:sz w:val="24"/>
                  <w:szCs w:val="24"/>
                </w:rPr>
              </w:sdtEndPr>
              <w:sdtContent>
                <w:tc>
                  <w:tcPr>
                    <w:tcW w:w="5000" w:type="pct"/>
                  </w:tcPr>
                  <w:p w:rsidR="00CD6368" w:rsidRDefault="0029408A" w:rsidP="00880E21">
                    <w:pPr>
                      <w:pStyle w:val="NoSpacing"/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="Sylfaen" w:eastAsiaTheme="majorEastAsia" w:hAnsi="Sylfaen" w:cs="Sylfaen"/>
                        <w:caps/>
                      </w:rPr>
                      <w:t>ՄԵԼԱՆԹՈՆ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 </w:t>
                    </w:r>
                    <w:r>
                      <w:rPr>
                        <w:rFonts w:ascii="Sylfaen" w:eastAsiaTheme="majorEastAsia" w:hAnsi="Sylfaen" w:cs="Sylfaen"/>
                        <w:caps/>
                      </w:rPr>
                      <w:t>ԱՐՍԼԱՆՅԱՆԻ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 </w:t>
                    </w:r>
                    <w:r>
                      <w:rPr>
                        <w:rFonts w:ascii="Sylfaen" w:eastAsiaTheme="majorEastAsia" w:hAnsi="Sylfaen" w:cs="Sylfaen"/>
                        <w:caps/>
                      </w:rPr>
                      <w:t>ԱՆՎԱՆ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</w:t>
                    </w:r>
                    <w:r>
                      <w:rPr>
                        <w:rFonts w:ascii="Sylfaen" w:eastAsiaTheme="majorEastAsia" w:hAnsi="Sylfaen" w:cs="Sylfaen"/>
                        <w:caps/>
                      </w:rPr>
                      <w:t>ԹԱԼԻՆԻ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</w:t>
                    </w:r>
                    <w:r>
                      <w:rPr>
                        <w:rFonts w:ascii="Sylfaen" w:eastAsiaTheme="majorEastAsia" w:hAnsi="Sylfaen" w:cs="Sylfaen"/>
                        <w:caps/>
                      </w:rPr>
                      <w:t>ԹԻՎ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1 </w:t>
                    </w:r>
                    <w:r>
                      <w:rPr>
                        <w:rFonts w:ascii="Sylfaen" w:eastAsiaTheme="majorEastAsia" w:hAnsi="Sylfaen" w:cs="Sylfaen"/>
                        <w:caps/>
                      </w:rPr>
                      <w:t>ՀԻՄՆԱԿԱՆ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</w:t>
                    </w:r>
                    <w:r>
                      <w:rPr>
                        <w:rFonts w:ascii="Sylfaen" w:eastAsiaTheme="majorEastAsia" w:hAnsi="Sylfaen" w:cs="Sylfaen"/>
                        <w:caps/>
                      </w:rPr>
                      <w:t>ԴՊՐՈՑ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 </w:t>
                    </w:r>
                    <w:r>
                      <w:rPr>
                        <w:rFonts w:ascii="Sylfaen" w:eastAsiaTheme="majorEastAsia" w:hAnsi="Sylfaen" w:cs="Sylfaen"/>
                        <w:caps/>
                      </w:rPr>
                      <w:t>ՊՈԱԿ</w:t>
                    </w:r>
                  </w:p>
                </w:tc>
              </w:sdtContent>
            </w:sdt>
          </w:tr>
          <w:tr w:rsidR="00CD6368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color w:val="002060"/>
                  <w:sz w:val="56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CD6368" w:rsidRDefault="00B67D57" w:rsidP="00880E21">
                    <w:pPr>
                      <w:pStyle w:val="NoSpacing"/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633175">
                      <w:rPr>
                        <w:rFonts w:ascii="Sylfaen" w:eastAsiaTheme="majorEastAsia" w:hAnsi="Sylfaen" w:cs="Sylfaen"/>
                        <w:b/>
                        <w:color w:val="002060"/>
                        <w:sz w:val="56"/>
                        <w:szCs w:val="80"/>
                      </w:rPr>
                      <w:t>ԶԱՐԳԱՑՄԱՆ</w:t>
                    </w:r>
                    <w:r w:rsidRPr="00633175">
                      <w:rPr>
                        <w:rFonts w:asciiTheme="majorHAnsi" w:eastAsiaTheme="majorEastAsia" w:hAnsiTheme="majorHAnsi" w:cstheme="majorBidi"/>
                        <w:b/>
                        <w:color w:val="002060"/>
                        <w:sz w:val="56"/>
                        <w:szCs w:val="80"/>
                      </w:rPr>
                      <w:t xml:space="preserve">  </w:t>
                    </w:r>
                    <w:r w:rsidRPr="00633175">
                      <w:rPr>
                        <w:rFonts w:ascii="Sylfaen" w:eastAsiaTheme="majorEastAsia" w:hAnsi="Sylfaen" w:cs="Sylfaen"/>
                        <w:b/>
                        <w:color w:val="002060"/>
                        <w:sz w:val="56"/>
                        <w:szCs w:val="80"/>
                      </w:rPr>
                      <w:t>ԾՐԱԳԻՐ</w:t>
                    </w:r>
                    <w:r w:rsidR="00076FE1">
                      <w:rPr>
                        <w:rFonts w:asciiTheme="majorHAnsi" w:eastAsiaTheme="majorEastAsia" w:hAnsiTheme="majorHAnsi" w:cstheme="majorBidi"/>
                        <w:b/>
                        <w:color w:val="002060"/>
                        <w:sz w:val="56"/>
                        <w:szCs w:val="80"/>
                      </w:rPr>
                      <w:t xml:space="preserve">                          (2024-2029</w:t>
                    </w:r>
                    <w:r w:rsidRPr="00633175">
                      <w:rPr>
                        <w:rFonts w:asciiTheme="majorHAnsi" w:eastAsiaTheme="majorEastAsia" w:hAnsiTheme="majorHAnsi" w:cstheme="majorBidi"/>
                        <w:b/>
                        <w:color w:val="002060"/>
                        <w:sz w:val="56"/>
                        <w:szCs w:val="80"/>
                      </w:rPr>
                      <w:t>)</w:t>
                    </w:r>
                  </w:p>
                </w:tc>
              </w:sdtContent>
            </w:sdt>
          </w:tr>
          <w:tr w:rsidR="00CD6368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880E21" w:rsidRDefault="00880E21" w:rsidP="00880E21">
                <w:pPr>
                  <w:pStyle w:val="NoSpacing"/>
                  <w:spacing w:line="360" w:lineRule="auto"/>
                  <w:jc w:val="center"/>
                  <w:rPr>
                    <w:b/>
                    <w:bCs/>
                    <w:lang w:val="ru-RU"/>
                  </w:rPr>
                </w:pPr>
              </w:p>
              <w:p w:rsidR="00CD6368" w:rsidRDefault="00CD6368" w:rsidP="00880E21">
                <w:pPr>
                  <w:pStyle w:val="NoSpacing"/>
                  <w:spacing w:line="360" w:lineRule="auto"/>
                  <w:jc w:val="center"/>
                  <w:rPr>
                    <w:b/>
                    <w:bCs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510B813" wp14:editId="2D727B75">
                      <wp:extent cx="5474770" cy="3226777"/>
                      <wp:effectExtent l="133350" t="95250" r="145415" b="164465"/>
                      <wp:docPr id="19" name="Picture 19" descr="C:\Users\Gagik\Desktop\admin-ajax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Gagik\Desktop\admin-ajax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77609" cy="322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CD6368" w:rsidRDefault="00CD6368" w:rsidP="00880E21">
          <w:pPr>
            <w:spacing w:line="360" w:lineRule="auto"/>
          </w:pPr>
        </w:p>
        <w:p w:rsidR="00CD6368" w:rsidRDefault="00CD6368" w:rsidP="00880E21">
          <w:pPr>
            <w:spacing w:line="360" w:lineRule="auto"/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0564"/>
          </w:tblGrid>
          <w:tr w:rsidR="00CD6368">
            <w:tc>
              <w:tcPr>
                <w:tcW w:w="5000" w:type="pct"/>
              </w:tcPr>
              <w:p w:rsidR="00CD6368" w:rsidRDefault="00CD6368" w:rsidP="00880E21">
                <w:pPr>
                  <w:pStyle w:val="NoSpacing"/>
                  <w:spacing w:line="360" w:lineRule="auto"/>
                </w:pPr>
              </w:p>
            </w:tc>
          </w:tr>
        </w:tbl>
        <w:p w:rsidR="00880E21" w:rsidRPr="00633175" w:rsidRDefault="00633175" w:rsidP="00880E21">
          <w:pPr>
            <w:spacing w:line="360" w:lineRule="auto"/>
            <w:rPr>
              <w:rFonts w:ascii="Sylfaen" w:hAnsi="Sylfaen" w:cs="Sylfaen"/>
              <w:b/>
              <w:noProof/>
              <w:color w:val="002060"/>
              <w:sz w:val="28"/>
              <w:szCs w:val="28"/>
            </w:rPr>
          </w:pPr>
          <w:r w:rsidRPr="00633175">
            <w:rPr>
              <w:rFonts w:ascii="Sylfaen" w:hAnsi="Sylfaen" w:cs="Sylfaen"/>
              <w:b/>
              <w:noProof/>
              <w:sz w:val="32"/>
              <w:szCs w:val="32"/>
              <w:lang w:val="ru-RU"/>
            </w:rPr>
            <w:t>Տնօրենի</w:t>
          </w:r>
          <w:r w:rsidR="00CD6368" w:rsidRPr="00633175">
            <w:rPr>
              <w:b/>
              <w:noProof/>
              <w:sz w:val="32"/>
              <w:szCs w:val="32"/>
            </w:rPr>
            <w:t xml:space="preserve">   </w:t>
          </w:r>
          <w:r w:rsidRPr="00633175">
            <w:rPr>
              <w:rFonts w:ascii="Sylfaen" w:hAnsi="Sylfaen" w:cs="Sylfaen"/>
              <w:b/>
              <w:noProof/>
              <w:sz w:val="32"/>
              <w:szCs w:val="32"/>
              <w:lang w:val="ru-RU"/>
            </w:rPr>
            <w:t>հավակնորդ</w:t>
          </w:r>
          <w:r w:rsidR="00CD6368" w:rsidRPr="00EE5F56">
            <w:rPr>
              <w:rFonts w:ascii="Sylfaen" w:hAnsi="Sylfaen" w:cs="Sylfaen"/>
              <w:b/>
              <w:noProof/>
              <w:sz w:val="28"/>
              <w:szCs w:val="28"/>
              <w:lang w:val="ru-RU"/>
            </w:rPr>
            <w:t>՝</w:t>
          </w:r>
          <w:r>
            <w:rPr>
              <w:rFonts w:ascii="Sylfaen" w:hAnsi="Sylfaen" w:cs="Sylfaen"/>
              <w:b/>
              <w:noProof/>
              <w:sz w:val="28"/>
              <w:szCs w:val="28"/>
            </w:rPr>
            <w:t xml:space="preserve">   </w:t>
          </w:r>
          <w:r w:rsidRPr="00633175">
            <w:rPr>
              <w:rFonts w:ascii="Sylfaen" w:hAnsi="Sylfaen" w:cs="Sylfaen"/>
              <w:b/>
              <w:noProof/>
              <w:color w:val="002060"/>
              <w:sz w:val="28"/>
              <w:szCs w:val="28"/>
              <w:u w:val="single"/>
            </w:rPr>
            <w:t>ԳԱՐԻԿ   ԲԱԲԿԵՆԻ   ՀՈՎՀԱՆՆԻՍՅԱՆ</w:t>
          </w:r>
        </w:p>
        <w:p w:rsidR="00CD6368" w:rsidRPr="00633175" w:rsidRDefault="00880E21" w:rsidP="00880E21">
          <w:pPr>
            <w:spacing w:line="360" w:lineRule="auto"/>
            <w:jc w:val="center"/>
            <w:rPr>
              <w:rFonts w:ascii="Sylfaen" w:hAnsi="Sylfaen"/>
              <w:b/>
              <w:i/>
              <w:sz w:val="28"/>
              <w:szCs w:val="28"/>
            </w:rPr>
          </w:pPr>
          <w:r w:rsidRPr="00633175">
            <w:rPr>
              <w:rFonts w:ascii="Sylfaen" w:hAnsi="Sylfaen"/>
              <w:b/>
              <w:i/>
              <w:sz w:val="28"/>
              <w:szCs w:val="28"/>
              <w:lang w:val="ru-RU"/>
            </w:rPr>
            <w:t>Թ</w:t>
          </w:r>
          <w:r w:rsidR="00CD6368" w:rsidRPr="00633175">
            <w:rPr>
              <w:rFonts w:ascii="Sylfaen" w:hAnsi="Sylfaen"/>
              <w:b/>
              <w:i/>
              <w:sz w:val="28"/>
              <w:szCs w:val="28"/>
              <w:lang w:val="ru-RU"/>
            </w:rPr>
            <w:t>ԱԼԻՆ</w:t>
          </w:r>
          <w:r w:rsidR="007925BF">
            <w:rPr>
              <w:rFonts w:ascii="Sylfaen" w:hAnsi="Sylfaen"/>
              <w:b/>
              <w:i/>
              <w:sz w:val="28"/>
              <w:szCs w:val="28"/>
            </w:rPr>
            <w:t xml:space="preserve">    </w:t>
          </w:r>
        </w:p>
        <w:p w:rsidR="00CD6368" w:rsidRPr="00CD6368" w:rsidRDefault="00C56B81" w:rsidP="00880E21">
          <w:pPr>
            <w:spacing w:line="360" w:lineRule="auto"/>
            <w:rPr>
              <w:rFonts w:asciiTheme="majorHAnsi" w:eastAsiaTheme="majorEastAsia" w:hAnsiTheme="majorHAnsi" w:cstheme="majorBidi"/>
              <w:sz w:val="20"/>
              <w:szCs w:val="20"/>
            </w:rPr>
          </w:pPr>
        </w:p>
      </w:sdtContent>
    </w:sdt>
    <w:p w:rsidR="007A15BA" w:rsidRPr="00932088" w:rsidRDefault="00880E21" w:rsidP="00880E21">
      <w:pPr>
        <w:spacing w:line="360" w:lineRule="auto"/>
        <w:jc w:val="center"/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</w:pPr>
      <w:r w:rsidRPr="00932088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t>ԲՈՎԱՆԴԱԿՈՒԹՅՈՒՆ</w:t>
      </w:r>
    </w:p>
    <w:p w:rsidR="00BB4358" w:rsidRPr="005E4D59" w:rsidRDefault="00576D3F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>Ներածություն __________________________________________</w:t>
      </w:r>
      <w:r w:rsidR="00D36451" w:rsidRPr="005E4D59">
        <w:rPr>
          <w:rFonts w:ascii="Sylfaen" w:hAnsi="Sylfaen"/>
          <w:szCs w:val="22"/>
        </w:rPr>
        <w:t>_____________________</w:t>
      </w:r>
      <w:r w:rsidRPr="005E4D59">
        <w:rPr>
          <w:rFonts w:ascii="Sylfaen" w:hAnsi="Sylfaen"/>
          <w:szCs w:val="22"/>
        </w:rPr>
        <w:t>_____</w:t>
      </w:r>
      <w:r w:rsidR="00D62689" w:rsidRPr="005E4D59">
        <w:rPr>
          <w:rFonts w:ascii="Sylfaen" w:hAnsi="Sylfaen"/>
          <w:szCs w:val="22"/>
        </w:rPr>
        <w:t xml:space="preserve"> 2</w:t>
      </w:r>
    </w:p>
    <w:p w:rsidR="00D62689" w:rsidRPr="005E4D59" w:rsidRDefault="00F07763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  <w:lang w:val="ru-RU"/>
        </w:rPr>
        <w:t>Զարգացման ծրագրի  կառուցվածքը________________</w:t>
      </w:r>
      <w:r w:rsidR="00576D3F" w:rsidRPr="005E4D59">
        <w:rPr>
          <w:rFonts w:ascii="Sylfaen" w:hAnsi="Sylfaen"/>
          <w:szCs w:val="22"/>
        </w:rPr>
        <w:t>_____________</w:t>
      </w:r>
      <w:r w:rsidR="00D36451" w:rsidRPr="005E4D59">
        <w:rPr>
          <w:rFonts w:ascii="Sylfaen" w:hAnsi="Sylfaen"/>
          <w:szCs w:val="22"/>
        </w:rPr>
        <w:t>___________________</w:t>
      </w:r>
      <w:r w:rsidR="004E2766" w:rsidRPr="005E4D59">
        <w:rPr>
          <w:rFonts w:ascii="Sylfaen" w:hAnsi="Sylfaen"/>
          <w:szCs w:val="22"/>
        </w:rPr>
        <w:t>_</w:t>
      </w:r>
      <w:r w:rsidR="003355C3">
        <w:rPr>
          <w:rFonts w:ascii="Sylfaen" w:hAnsi="Sylfaen"/>
          <w:szCs w:val="22"/>
          <w:lang w:val="ru-RU"/>
        </w:rPr>
        <w:t>_</w:t>
      </w:r>
      <w:r w:rsidR="00D62689" w:rsidRPr="005E4D59">
        <w:rPr>
          <w:rFonts w:ascii="Sylfaen" w:hAnsi="Sylfaen"/>
          <w:szCs w:val="22"/>
        </w:rPr>
        <w:t xml:space="preserve"> 3</w:t>
      </w:r>
    </w:p>
    <w:p w:rsidR="00D62689" w:rsidRPr="005E4D59" w:rsidRDefault="00D62689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 w:cs="Sylfaen"/>
          <w:szCs w:val="22"/>
        </w:rPr>
        <w:t>Դպրոցի</w:t>
      </w:r>
      <w:r w:rsidRPr="005E4D59">
        <w:rPr>
          <w:rFonts w:ascii="Sylfaen" w:hAnsi="Sylfaen"/>
          <w:szCs w:val="22"/>
        </w:rPr>
        <w:t xml:space="preserve">  առաքելությունը_____________________________________</w:t>
      </w:r>
      <w:r w:rsidR="00D36451" w:rsidRPr="005E4D59">
        <w:rPr>
          <w:rFonts w:ascii="Sylfaen" w:hAnsi="Sylfaen"/>
          <w:szCs w:val="22"/>
        </w:rPr>
        <w:t>____________________</w:t>
      </w:r>
      <w:r w:rsidR="003355C3">
        <w:rPr>
          <w:rFonts w:ascii="Sylfaen" w:hAnsi="Sylfaen"/>
          <w:szCs w:val="22"/>
        </w:rPr>
        <w:t>_</w:t>
      </w:r>
      <w:r w:rsidR="00F07763" w:rsidRPr="005E4D59">
        <w:rPr>
          <w:rFonts w:ascii="Sylfaen" w:hAnsi="Sylfaen"/>
          <w:szCs w:val="22"/>
          <w:lang w:val="ru-RU"/>
        </w:rPr>
        <w:t>_6</w:t>
      </w:r>
    </w:p>
    <w:p w:rsidR="004E2766" w:rsidRPr="005E4D59" w:rsidRDefault="004E2766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>2018-2023 թթ-ի ընթացքում կատարված աշխատանքները _____</w:t>
      </w:r>
      <w:r w:rsidR="00D36451" w:rsidRPr="005E4D59">
        <w:rPr>
          <w:rFonts w:ascii="Sylfaen" w:hAnsi="Sylfaen"/>
          <w:szCs w:val="22"/>
        </w:rPr>
        <w:t>_____________________</w:t>
      </w:r>
      <w:r w:rsidRPr="005E4D59">
        <w:rPr>
          <w:rFonts w:ascii="Sylfaen" w:hAnsi="Sylfaen"/>
          <w:szCs w:val="22"/>
        </w:rPr>
        <w:t>__</w:t>
      </w:r>
      <w:r w:rsidR="003355C3" w:rsidRPr="003355C3">
        <w:rPr>
          <w:rFonts w:ascii="Sylfaen" w:hAnsi="Sylfaen"/>
          <w:szCs w:val="22"/>
        </w:rPr>
        <w:t>___</w:t>
      </w:r>
      <w:r w:rsidR="006C435C" w:rsidRPr="005E4D59">
        <w:rPr>
          <w:rFonts w:ascii="Sylfaen" w:hAnsi="Sylfaen"/>
          <w:szCs w:val="22"/>
        </w:rPr>
        <w:t>10</w:t>
      </w:r>
    </w:p>
    <w:p w:rsidR="00F07763" w:rsidRPr="005E4D59" w:rsidRDefault="00F07763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  <w:lang w:val="ru-RU"/>
        </w:rPr>
        <w:t>Դպրոցի</w:t>
      </w:r>
      <w:r w:rsidRPr="005E4D59">
        <w:rPr>
          <w:rFonts w:ascii="Sylfaen" w:hAnsi="Sylfaen"/>
          <w:szCs w:val="22"/>
        </w:rPr>
        <w:t xml:space="preserve"> </w:t>
      </w:r>
      <w:r w:rsidRPr="005E4D59">
        <w:rPr>
          <w:rFonts w:ascii="Sylfaen" w:hAnsi="Sylfaen"/>
          <w:szCs w:val="22"/>
          <w:lang w:val="ru-RU"/>
        </w:rPr>
        <w:t>գործունեությունը</w:t>
      </w:r>
      <w:r w:rsidRPr="005E4D59">
        <w:rPr>
          <w:rFonts w:ascii="Sylfaen" w:hAnsi="Sylfaen"/>
          <w:szCs w:val="22"/>
        </w:rPr>
        <w:t xml:space="preserve"> </w:t>
      </w:r>
      <w:r w:rsidRPr="005E4D59">
        <w:rPr>
          <w:rFonts w:ascii="Sylfaen" w:hAnsi="Sylfaen"/>
          <w:szCs w:val="22"/>
          <w:lang w:val="ru-RU"/>
        </w:rPr>
        <w:t>կանոնակարգող</w:t>
      </w:r>
      <w:r w:rsidRPr="005E4D59">
        <w:rPr>
          <w:rFonts w:ascii="Sylfaen" w:hAnsi="Sylfaen"/>
          <w:szCs w:val="22"/>
        </w:rPr>
        <w:t xml:space="preserve"> </w:t>
      </w:r>
      <w:r w:rsidRPr="005E4D59">
        <w:rPr>
          <w:rFonts w:ascii="Sylfaen" w:hAnsi="Sylfaen"/>
          <w:szCs w:val="22"/>
          <w:lang w:val="ru-RU"/>
        </w:rPr>
        <w:t>իրավական</w:t>
      </w:r>
      <w:r w:rsidRPr="005E4D59">
        <w:rPr>
          <w:rFonts w:ascii="Sylfaen" w:hAnsi="Sylfaen"/>
          <w:szCs w:val="22"/>
        </w:rPr>
        <w:t xml:space="preserve"> </w:t>
      </w:r>
      <w:r w:rsidRPr="005E4D59">
        <w:rPr>
          <w:rFonts w:ascii="Sylfaen" w:hAnsi="Sylfaen"/>
          <w:szCs w:val="22"/>
          <w:lang w:val="ru-RU"/>
        </w:rPr>
        <w:t>ակտեր</w:t>
      </w:r>
      <w:r w:rsidRPr="005E4D59">
        <w:rPr>
          <w:rFonts w:ascii="Sylfaen" w:hAnsi="Sylfaen"/>
          <w:szCs w:val="22"/>
        </w:rPr>
        <w:t>________________________</w:t>
      </w:r>
      <w:r w:rsidR="003355C3" w:rsidRPr="003355C3">
        <w:rPr>
          <w:rFonts w:ascii="Sylfaen" w:hAnsi="Sylfaen"/>
          <w:szCs w:val="22"/>
        </w:rPr>
        <w:t>____</w:t>
      </w:r>
      <w:r w:rsidR="003A638A">
        <w:rPr>
          <w:rFonts w:ascii="Sylfaen" w:hAnsi="Sylfaen"/>
          <w:szCs w:val="22"/>
        </w:rPr>
        <w:t>12</w:t>
      </w:r>
    </w:p>
    <w:p w:rsidR="004E2766" w:rsidRPr="005E4D59" w:rsidRDefault="004E2766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>Հաստատության գործունեությունը _________________________</w:t>
      </w:r>
      <w:r w:rsidR="00D36451" w:rsidRPr="005E4D59">
        <w:rPr>
          <w:rFonts w:ascii="Sylfaen" w:hAnsi="Sylfaen"/>
          <w:szCs w:val="22"/>
        </w:rPr>
        <w:t>______________________</w:t>
      </w:r>
      <w:r w:rsidRPr="005E4D59">
        <w:rPr>
          <w:rFonts w:ascii="Sylfaen" w:hAnsi="Sylfaen"/>
          <w:szCs w:val="22"/>
        </w:rPr>
        <w:t>_</w:t>
      </w:r>
      <w:r w:rsidR="003355C3">
        <w:rPr>
          <w:rFonts w:ascii="Sylfaen" w:hAnsi="Sylfaen"/>
          <w:szCs w:val="22"/>
          <w:lang w:val="ru-RU"/>
        </w:rPr>
        <w:t>___</w:t>
      </w:r>
      <w:r w:rsidR="003A638A">
        <w:rPr>
          <w:rFonts w:ascii="Sylfaen" w:hAnsi="Sylfaen"/>
          <w:szCs w:val="22"/>
        </w:rPr>
        <w:t>13</w:t>
      </w:r>
    </w:p>
    <w:p w:rsidR="00772EAB" w:rsidRPr="005E4D59" w:rsidRDefault="00772EAB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>Իրավիճակի վերլուծությունը, ուժեղ եվ թույլ տեղերը _</w:t>
      </w:r>
      <w:r w:rsidR="003355C3">
        <w:rPr>
          <w:rFonts w:ascii="Sylfaen" w:hAnsi="Sylfaen"/>
          <w:szCs w:val="22"/>
        </w:rPr>
        <w:t>___________________________________</w:t>
      </w:r>
      <w:r w:rsidR="001B1A40">
        <w:rPr>
          <w:rFonts w:ascii="Sylfaen" w:hAnsi="Sylfaen"/>
          <w:szCs w:val="22"/>
        </w:rPr>
        <w:t>21</w:t>
      </w:r>
    </w:p>
    <w:p w:rsidR="005922AC" w:rsidRPr="005E4D59" w:rsidRDefault="005922AC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  <w:lang w:val="ru-RU"/>
        </w:rPr>
        <w:t>Կ</w:t>
      </w:r>
      <w:r w:rsidR="000A5C84" w:rsidRPr="005E4D59">
        <w:rPr>
          <w:rFonts w:ascii="Sylfaen" w:hAnsi="Sylfaen"/>
          <w:szCs w:val="22"/>
          <w:lang w:val="ru-RU"/>
        </w:rPr>
        <w:t>առավարման և խորհրդակցական մարմիններ______________________________________</w:t>
      </w:r>
      <w:r w:rsidR="003355C3">
        <w:rPr>
          <w:rFonts w:ascii="Sylfaen" w:hAnsi="Sylfaen"/>
          <w:szCs w:val="22"/>
          <w:lang w:val="ru-RU"/>
        </w:rPr>
        <w:t>___</w:t>
      </w:r>
      <w:r w:rsidR="003A638A">
        <w:rPr>
          <w:rFonts w:ascii="Sylfaen" w:hAnsi="Sylfaen"/>
          <w:szCs w:val="22"/>
        </w:rPr>
        <w:t>32</w:t>
      </w:r>
    </w:p>
    <w:p w:rsidR="000A5C84" w:rsidRPr="005E4D59" w:rsidRDefault="000A5C84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>Հաստատության համագործակցությունը համայնքի, կրթության կառավարման մարմինների, շահառու կազմակերպությունների հետ_____________________________________________</w:t>
      </w:r>
      <w:r w:rsidR="003355C3" w:rsidRPr="003355C3">
        <w:rPr>
          <w:rFonts w:ascii="Sylfaen" w:hAnsi="Sylfaen"/>
          <w:szCs w:val="22"/>
        </w:rPr>
        <w:t>__</w:t>
      </w:r>
      <w:r w:rsidR="003A638A">
        <w:rPr>
          <w:rFonts w:ascii="Sylfaen" w:hAnsi="Sylfaen"/>
          <w:szCs w:val="22"/>
        </w:rPr>
        <w:t>39</w:t>
      </w:r>
    </w:p>
    <w:p w:rsidR="000A5C84" w:rsidRPr="005E4D59" w:rsidRDefault="000A5C84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  <w:lang w:val="ru-RU"/>
        </w:rPr>
        <w:t>Հաստատության ուսումնական միջավայրը__________________________________________</w:t>
      </w:r>
      <w:r w:rsidR="003355C3">
        <w:rPr>
          <w:rFonts w:ascii="Sylfaen" w:hAnsi="Sylfaen"/>
          <w:szCs w:val="22"/>
          <w:lang w:val="ru-RU"/>
        </w:rPr>
        <w:t>__</w:t>
      </w:r>
      <w:r w:rsidR="001B1A40">
        <w:rPr>
          <w:rFonts w:ascii="Sylfaen" w:hAnsi="Sylfaen"/>
          <w:szCs w:val="22"/>
          <w:lang w:val="ru-RU"/>
        </w:rPr>
        <w:t>4</w:t>
      </w:r>
      <w:r w:rsidR="001B1A40">
        <w:rPr>
          <w:rFonts w:ascii="Sylfaen" w:hAnsi="Sylfaen"/>
          <w:szCs w:val="22"/>
        </w:rPr>
        <w:t>2</w:t>
      </w:r>
    </w:p>
    <w:p w:rsidR="000A5C84" w:rsidRPr="005E4D59" w:rsidRDefault="003B194E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>Մանկավարժական համակազմի մասնագիտական որակների զարգացումն ապահովող միջոցառումներ__________________________________________________________________</w:t>
      </w:r>
      <w:r w:rsidR="003355C3" w:rsidRPr="003355C3">
        <w:rPr>
          <w:rFonts w:ascii="Sylfaen" w:hAnsi="Sylfaen"/>
          <w:szCs w:val="22"/>
        </w:rPr>
        <w:t>__</w:t>
      </w:r>
      <w:r w:rsidR="001B1A40">
        <w:rPr>
          <w:rFonts w:ascii="Sylfaen" w:hAnsi="Sylfaen"/>
          <w:szCs w:val="22"/>
        </w:rPr>
        <w:t>45</w:t>
      </w:r>
    </w:p>
    <w:p w:rsidR="009C0A6A" w:rsidRPr="005E4D59" w:rsidRDefault="009C0A6A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szCs w:val="22"/>
        </w:rPr>
      </w:pPr>
      <w:r w:rsidRPr="005E4D59">
        <w:rPr>
          <w:rFonts w:ascii="Sylfaen" w:hAnsi="Sylfaen"/>
          <w:szCs w:val="22"/>
        </w:rPr>
        <w:t>Աշխատակազմի</w:t>
      </w:r>
      <w:r w:rsidRPr="005E4D59">
        <w:rPr>
          <w:szCs w:val="22"/>
        </w:rPr>
        <w:t xml:space="preserve"> </w:t>
      </w:r>
      <w:r w:rsidRPr="005E4D59">
        <w:rPr>
          <w:rFonts w:ascii="Sylfaen" w:hAnsi="Sylfaen"/>
          <w:szCs w:val="22"/>
        </w:rPr>
        <w:t>արժևորման</w:t>
      </w:r>
      <w:r w:rsidRPr="005E4D59">
        <w:rPr>
          <w:szCs w:val="22"/>
        </w:rPr>
        <w:t xml:space="preserve">, </w:t>
      </w:r>
      <w:r w:rsidRPr="005E4D59">
        <w:rPr>
          <w:rFonts w:ascii="Sylfaen" w:hAnsi="Sylfaen"/>
          <w:szCs w:val="22"/>
        </w:rPr>
        <w:t>խրախուսման</w:t>
      </w:r>
      <w:r w:rsidRPr="005E4D59">
        <w:rPr>
          <w:szCs w:val="22"/>
        </w:rPr>
        <w:t xml:space="preserve"> </w:t>
      </w:r>
      <w:r w:rsidRPr="005E4D59">
        <w:rPr>
          <w:rFonts w:ascii="Sylfaen" w:hAnsi="Sylfaen"/>
          <w:szCs w:val="22"/>
        </w:rPr>
        <w:t>և</w:t>
      </w:r>
      <w:r w:rsidRPr="005E4D59">
        <w:rPr>
          <w:szCs w:val="22"/>
        </w:rPr>
        <w:t xml:space="preserve"> </w:t>
      </w:r>
      <w:r w:rsidRPr="005E4D59">
        <w:rPr>
          <w:rFonts w:ascii="Sylfaen" w:hAnsi="Sylfaen"/>
          <w:szCs w:val="22"/>
        </w:rPr>
        <w:t xml:space="preserve">ինքնակրթության </w:t>
      </w:r>
      <w:r w:rsidRPr="005E4D59">
        <w:rPr>
          <w:rFonts w:ascii="Sylfaen" w:hAnsi="Sylfaen"/>
          <w:szCs w:val="22"/>
          <w:lang w:val="ru-RU"/>
        </w:rPr>
        <w:t>հնարավորություններ</w:t>
      </w:r>
      <w:r w:rsidRPr="005E4D59">
        <w:rPr>
          <w:rFonts w:ascii="Sylfaen" w:hAnsi="Sylfaen"/>
          <w:szCs w:val="22"/>
        </w:rPr>
        <w:t>__</w:t>
      </w:r>
      <w:r w:rsidR="003355C3" w:rsidRPr="003355C3">
        <w:rPr>
          <w:rFonts w:ascii="Sylfaen" w:hAnsi="Sylfaen"/>
          <w:szCs w:val="22"/>
        </w:rPr>
        <w:t>_______</w:t>
      </w:r>
      <w:r w:rsidR="001B1A40">
        <w:rPr>
          <w:rFonts w:ascii="Sylfaen" w:hAnsi="Sylfaen"/>
          <w:szCs w:val="22"/>
        </w:rPr>
        <w:t>52</w:t>
      </w:r>
    </w:p>
    <w:p w:rsidR="009C0A6A" w:rsidRPr="005E4D59" w:rsidRDefault="009C0A6A" w:rsidP="00BB64A4">
      <w:pPr>
        <w:pStyle w:val="ListParagraph"/>
        <w:numPr>
          <w:ilvl w:val="0"/>
          <w:numId w:val="21"/>
        </w:numPr>
        <w:spacing w:line="360" w:lineRule="auto"/>
        <w:ind w:left="0" w:firstLine="0"/>
        <w:jc w:val="both"/>
        <w:rPr>
          <w:szCs w:val="22"/>
        </w:rPr>
      </w:pPr>
      <w:r w:rsidRPr="005E4D59">
        <w:rPr>
          <w:rFonts w:ascii="Sylfaen" w:hAnsi="Sylfaen"/>
          <w:szCs w:val="22"/>
          <w:lang w:val="ru-RU"/>
        </w:rPr>
        <w:t>Հաստատության տրամադրած կրթության որակ</w:t>
      </w:r>
      <w:r w:rsidR="0093127D">
        <w:rPr>
          <w:rFonts w:ascii="Sylfaen" w:hAnsi="Sylfaen"/>
          <w:szCs w:val="22"/>
          <w:lang w:val="ru-RU"/>
        </w:rPr>
        <w:t>_</w:t>
      </w:r>
      <w:r w:rsidRPr="005E4D59">
        <w:rPr>
          <w:rFonts w:ascii="Sylfaen" w:hAnsi="Sylfaen"/>
          <w:szCs w:val="22"/>
          <w:lang w:val="ru-RU"/>
        </w:rPr>
        <w:t>_______</w:t>
      </w:r>
      <w:r w:rsidR="001B1A40">
        <w:rPr>
          <w:rFonts w:ascii="Sylfaen" w:hAnsi="Sylfaen"/>
          <w:szCs w:val="22"/>
          <w:lang w:val="ru-RU"/>
        </w:rPr>
        <w:t>______________________________5</w:t>
      </w:r>
      <w:r w:rsidR="001B1A40">
        <w:rPr>
          <w:rFonts w:ascii="Sylfaen" w:hAnsi="Sylfaen"/>
          <w:szCs w:val="22"/>
        </w:rPr>
        <w:t>4</w:t>
      </w:r>
    </w:p>
    <w:p w:rsidR="009C0A6A" w:rsidRPr="005E4D59" w:rsidRDefault="00BB64A4" w:rsidP="00BB64A4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szCs w:val="22"/>
        </w:rPr>
      </w:pPr>
      <w:r w:rsidRPr="005E4D59">
        <w:rPr>
          <w:rFonts w:ascii="Sylfaen" w:hAnsi="Sylfaen" w:cs="Sylfaen"/>
          <w:szCs w:val="22"/>
        </w:rPr>
        <w:t>Հաստատության</w:t>
      </w:r>
      <w:r w:rsidRPr="005E4D59">
        <w:rPr>
          <w:szCs w:val="22"/>
        </w:rPr>
        <w:t xml:space="preserve"> </w:t>
      </w:r>
      <w:r w:rsidRPr="005E4D59">
        <w:rPr>
          <w:rFonts w:ascii="Sylfaen" w:hAnsi="Sylfaen" w:cs="Sylfaen"/>
          <w:szCs w:val="22"/>
        </w:rPr>
        <w:t>կողմից</w:t>
      </w:r>
      <w:r w:rsidRPr="005E4D59">
        <w:rPr>
          <w:szCs w:val="22"/>
        </w:rPr>
        <w:t xml:space="preserve"> </w:t>
      </w:r>
      <w:r w:rsidRPr="005E4D59">
        <w:rPr>
          <w:rFonts w:ascii="Sylfaen" w:hAnsi="Sylfaen" w:cs="Sylfaen"/>
          <w:szCs w:val="22"/>
        </w:rPr>
        <w:t>օգտագործվող</w:t>
      </w:r>
      <w:r w:rsidRPr="005E4D59">
        <w:rPr>
          <w:szCs w:val="22"/>
        </w:rPr>
        <w:t xml:space="preserve"> </w:t>
      </w:r>
      <w:r w:rsidRPr="005E4D59">
        <w:rPr>
          <w:rFonts w:ascii="Sylfaen" w:hAnsi="Sylfaen" w:cs="Sylfaen"/>
          <w:szCs w:val="22"/>
        </w:rPr>
        <w:t>տեխնոլոգիաները</w:t>
      </w:r>
      <w:r w:rsidRPr="005E4D59">
        <w:rPr>
          <w:szCs w:val="22"/>
        </w:rPr>
        <w:t xml:space="preserve"> </w:t>
      </w:r>
      <w:r w:rsidRPr="005E4D59">
        <w:rPr>
          <w:rFonts w:ascii="Sylfaen" w:hAnsi="Sylfaen" w:cs="Sylfaen"/>
          <w:szCs w:val="22"/>
        </w:rPr>
        <w:t>և</w:t>
      </w:r>
      <w:r w:rsidRPr="005E4D59">
        <w:rPr>
          <w:szCs w:val="22"/>
        </w:rPr>
        <w:t xml:space="preserve"> </w:t>
      </w:r>
      <w:r w:rsidRPr="005E4D59">
        <w:rPr>
          <w:rFonts w:ascii="Sylfaen" w:hAnsi="Sylfaen" w:cs="Sylfaen"/>
          <w:szCs w:val="22"/>
        </w:rPr>
        <w:t>կիրառվող</w:t>
      </w:r>
      <w:r w:rsidRPr="005E4D59">
        <w:rPr>
          <w:szCs w:val="22"/>
        </w:rPr>
        <w:t xml:space="preserve"> </w:t>
      </w:r>
      <w:r w:rsidRPr="005E4D59">
        <w:rPr>
          <w:rFonts w:ascii="Sylfaen" w:hAnsi="Sylfaen" w:cs="Sylfaen"/>
          <w:szCs w:val="22"/>
        </w:rPr>
        <w:t>նորարարությունները_</w:t>
      </w:r>
      <w:r w:rsidR="003355C3" w:rsidRPr="003355C3">
        <w:rPr>
          <w:rFonts w:ascii="Sylfaen" w:hAnsi="Sylfaen" w:cs="Sylfaen"/>
          <w:szCs w:val="22"/>
        </w:rPr>
        <w:t>___</w:t>
      </w:r>
      <w:r w:rsidR="003A638A">
        <w:rPr>
          <w:rFonts w:ascii="Sylfaen" w:hAnsi="Sylfaen" w:cs="Sylfaen"/>
          <w:szCs w:val="22"/>
        </w:rPr>
        <w:t>65</w:t>
      </w:r>
    </w:p>
    <w:p w:rsidR="000666AF" w:rsidRPr="005E4D59" w:rsidRDefault="000666AF" w:rsidP="00BB64A4">
      <w:pPr>
        <w:pStyle w:val="ListParagraph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 xml:space="preserve">Նպատակների և խնդիրների սահմանումը, սահմանված նպատակների և խնդիրների իրականացումն ապահովող գործողությունների և միջոցառումների ժամանակացույցը, </w:t>
      </w:r>
    </w:p>
    <w:p w:rsidR="000666AF" w:rsidRPr="005E4D59" w:rsidRDefault="000666AF" w:rsidP="00BB64A4">
      <w:pPr>
        <w:pStyle w:val="ListParagraph"/>
        <w:numPr>
          <w:ilvl w:val="0"/>
          <w:numId w:val="0"/>
        </w:numPr>
        <w:spacing w:after="0" w:line="240" w:lineRule="auto"/>
        <w:ind w:left="142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 xml:space="preserve"> արդյունքների </w:t>
      </w:r>
      <w:r w:rsidR="001D741A">
        <w:rPr>
          <w:rFonts w:ascii="Sylfaen" w:hAnsi="Sylfaen"/>
          <w:szCs w:val="22"/>
          <w:lang w:val="ru-RU"/>
        </w:rPr>
        <w:t>չափման</w:t>
      </w:r>
      <w:r w:rsidR="001D741A" w:rsidRPr="001D741A">
        <w:rPr>
          <w:rFonts w:ascii="Sylfaen" w:hAnsi="Sylfaen"/>
          <w:szCs w:val="22"/>
        </w:rPr>
        <w:t xml:space="preserve"> </w:t>
      </w:r>
      <w:r w:rsidR="001D741A">
        <w:rPr>
          <w:rFonts w:ascii="Sylfaen" w:hAnsi="Sylfaen"/>
          <w:szCs w:val="22"/>
          <w:lang w:val="ru-RU"/>
        </w:rPr>
        <w:t>մեխանիզմներ</w:t>
      </w:r>
      <w:r w:rsidRPr="005E4D59">
        <w:rPr>
          <w:rFonts w:ascii="Sylfaen" w:hAnsi="Sylfaen"/>
          <w:szCs w:val="22"/>
        </w:rPr>
        <w:t>, ռիսկերը,</w:t>
      </w:r>
      <w:r w:rsidR="001D741A" w:rsidRPr="001D741A">
        <w:rPr>
          <w:rFonts w:ascii="Sylfaen" w:hAnsi="Sylfaen"/>
          <w:szCs w:val="22"/>
        </w:rPr>
        <w:t xml:space="preserve"> </w:t>
      </w:r>
      <w:r w:rsidR="001D741A">
        <w:rPr>
          <w:rFonts w:ascii="Sylfaen" w:hAnsi="Sylfaen"/>
          <w:szCs w:val="22"/>
          <w:lang w:val="ru-RU"/>
        </w:rPr>
        <w:t>ռիսկերի</w:t>
      </w:r>
      <w:r w:rsidR="001D741A" w:rsidRPr="001D741A">
        <w:rPr>
          <w:rFonts w:ascii="Sylfaen" w:hAnsi="Sylfaen"/>
          <w:szCs w:val="22"/>
        </w:rPr>
        <w:t xml:space="preserve"> </w:t>
      </w:r>
      <w:r w:rsidR="001D741A">
        <w:rPr>
          <w:rFonts w:ascii="Sylfaen" w:hAnsi="Sylfaen"/>
          <w:szCs w:val="22"/>
          <w:lang w:val="ru-RU"/>
        </w:rPr>
        <w:t>կանխման</w:t>
      </w:r>
      <w:r w:rsidR="001D741A" w:rsidRPr="001D741A">
        <w:rPr>
          <w:rFonts w:ascii="Sylfaen" w:hAnsi="Sylfaen"/>
          <w:szCs w:val="22"/>
        </w:rPr>
        <w:t xml:space="preserve"> </w:t>
      </w:r>
      <w:r w:rsidR="001D741A">
        <w:rPr>
          <w:rFonts w:ascii="Sylfaen" w:hAnsi="Sylfaen"/>
          <w:szCs w:val="22"/>
          <w:lang w:val="ru-RU"/>
        </w:rPr>
        <w:t>գործողություններ</w:t>
      </w:r>
      <w:r w:rsidR="001D741A" w:rsidRPr="001D741A">
        <w:rPr>
          <w:rFonts w:ascii="Sylfaen" w:hAnsi="Sylfaen"/>
          <w:szCs w:val="22"/>
        </w:rPr>
        <w:t xml:space="preserve">, </w:t>
      </w:r>
      <w:r w:rsidRPr="005E4D59">
        <w:rPr>
          <w:rFonts w:ascii="Sylfaen" w:hAnsi="Sylfaen"/>
          <w:szCs w:val="22"/>
        </w:rPr>
        <w:t xml:space="preserve"> գործընթացի  կազմակերպման  համար  անհրաժեշտ միջոցները  և նյութատեխնիկական  պարագաները,</w:t>
      </w:r>
      <w:r w:rsidR="001D741A" w:rsidRPr="001D741A">
        <w:rPr>
          <w:rFonts w:ascii="Sylfaen" w:hAnsi="Sylfaen"/>
          <w:szCs w:val="22"/>
        </w:rPr>
        <w:t xml:space="preserve"> </w:t>
      </w:r>
      <w:r w:rsidR="007A1A34">
        <w:rPr>
          <w:rFonts w:ascii="Sylfaen" w:hAnsi="Sylfaen"/>
          <w:szCs w:val="22"/>
        </w:rPr>
        <w:t xml:space="preserve">վերահսկողներ/կատարողներ </w:t>
      </w:r>
      <w:r w:rsidRPr="005E4D59">
        <w:rPr>
          <w:rFonts w:ascii="Sylfaen" w:hAnsi="Sylfaen"/>
          <w:szCs w:val="22"/>
        </w:rPr>
        <w:t>_____________</w:t>
      </w:r>
      <w:r w:rsidR="00D36451" w:rsidRPr="005E4D59">
        <w:rPr>
          <w:rFonts w:ascii="Sylfaen" w:hAnsi="Sylfaen"/>
          <w:szCs w:val="22"/>
        </w:rPr>
        <w:t>_____________________</w:t>
      </w:r>
      <w:r w:rsidRPr="005E4D59">
        <w:rPr>
          <w:rFonts w:ascii="Sylfaen" w:hAnsi="Sylfaen"/>
          <w:szCs w:val="22"/>
        </w:rPr>
        <w:t>__</w:t>
      </w:r>
      <w:r w:rsidR="00F83A98" w:rsidRPr="00F83A98">
        <w:rPr>
          <w:rFonts w:ascii="Sylfaen" w:hAnsi="Sylfaen"/>
          <w:szCs w:val="22"/>
        </w:rPr>
        <w:t>_______</w:t>
      </w:r>
      <w:r w:rsidR="003355C3" w:rsidRPr="003355C3">
        <w:rPr>
          <w:rFonts w:ascii="Sylfaen" w:hAnsi="Sylfaen"/>
          <w:szCs w:val="22"/>
        </w:rPr>
        <w:t>_</w:t>
      </w:r>
      <w:r w:rsidR="00D62689" w:rsidRPr="005E4D59">
        <w:rPr>
          <w:rFonts w:ascii="Sylfaen" w:hAnsi="Sylfaen"/>
          <w:szCs w:val="22"/>
        </w:rPr>
        <w:t xml:space="preserve"> </w:t>
      </w:r>
      <w:r w:rsidR="001B1A40">
        <w:rPr>
          <w:rFonts w:ascii="Sylfaen" w:hAnsi="Sylfaen"/>
          <w:szCs w:val="22"/>
        </w:rPr>
        <w:t>75</w:t>
      </w:r>
    </w:p>
    <w:p w:rsidR="00D36451" w:rsidRPr="005E4D59" w:rsidRDefault="00D36451" w:rsidP="005E4D59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eastAsiaTheme="majorEastAsia" w:hAnsi="Sylfaen" w:cs="Sylfaen"/>
          <w:bCs/>
          <w:sz w:val="24"/>
          <w:szCs w:val="24"/>
          <w:lang w:val="hy-AM"/>
        </w:rPr>
        <w:t>Զարգացման ծրագրի գնահատման չափանիշները և վերահսկողությունը</w:t>
      </w:r>
      <w:r w:rsidRPr="005E4D59">
        <w:rPr>
          <w:rFonts w:ascii="Sylfaen" w:eastAsiaTheme="majorEastAsia" w:hAnsi="Sylfaen" w:cs="Sylfaen"/>
          <w:bCs/>
          <w:szCs w:val="22"/>
        </w:rPr>
        <w:t>________</w:t>
      </w:r>
      <w:r w:rsidR="003355C3" w:rsidRPr="003355C3">
        <w:rPr>
          <w:rFonts w:ascii="Sylfaen" w:eastAsiaTheme="majorEastAsia" w:hAnsi="Sylfaen" w:cs="Sylfaen"/>
          <w:bCs/>
          <w:szCs w:val="22"/>
        </w:rPr>
        <w:t>______</w:t>
      </w:r>
      <w:r w:rsidR="003A638A">
        <w:rPr>
          <w:rFonts w:ascii="Sylfaen" w:eastAsiaTheme="majorEastAsia" w:hAnsi="Sylfaen" w:cs="Sylfaen"/>
          <w:bCs/>
          <w:szCs w:val="22"/>
        </w:rPr>
        <w:t>86</w:t>
      </w:r>
      <w:r w:rsidR="0067026E" w:rsidRPr="005E4D59">
        <w:rPr>
          <w:rFonts w:ascii="Sylfaen" w:eastAsiaTheme="majorEastAsia" w:hAnsi="Sylfaen" w:cs="Sylfaen"/>
          <w:bCs/>
          <w:sz w:val="24"/>
          <w:szCs w:val="24"/>
        </w:rPr>
        <w:t xml:space="preserve"> </w:t>
      </w:r>
    </w:p>
    <w:p w:rsidR="003B194E" w:rsidRPr="005E4D59" w:rsidRDefault="003B194E" w:rsidP="005E4D59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>Արդյունքների գնահատման չափանիշներ</w:t>
      </w:r>
      <w:r w:rsidRPr="005E4D59">
        <w:rPr>
          <w:rFonts w:ascii="Sylfaen" w:hAnsi="Sylfaen"/>
          <w:szCs w:val="22"/>
          <w:lang w:val="ru-RU"/>
        </w:rPr>
        <w:t>__________________________________________</w:t>
      </w:r>
      <w:r w:rsidR="003355C3">
        <w:rPr>
          <w:rFonts w:ascii="Sylfaen" w:hAnsi="Sylfaen"/>
          <w:szCs w:val="22"/>
          <w:lang w:val="ru-RU"/>
        </w:rPr>
        <w:t>___</w:t>
      </w:r>
      <w:r w:rsidR="001B1A40">
        <w:rPr>
          <w:rFonts w:ascii="Sylfaen" w:hAnsi="Sylfaen"/>
          <w:szCs w:val="22"/>
        </w:rPr>
        <w:t>88</w:t>
      </w:r>
    </w:p>
    <w:p w:rsidR="003B194E" w:rsidRPr="005E4D59" w:rsidRDefault="003B194E" w:rsidP="005E4D59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 xml:space="preserve">Ռիսկերի </w:t>
      </w:r>
      <w:r w:rsidR="00832B3E">
        <w:rPr>
          <w:rFonts w:ascii="Sylfaen" w:hAnsi="Sylfaen"/>
          <w:szCs w:val="22"/>
        </w:rPr>
        <w:t>կանխման</w:t>
      </w:r>
      <w:r w:rsidRPr="005E4D59">
        <w:rPr>
          <w:rFonts w:ascii="Sylfaen" w:hAnsi="Sylfaen"/>
          <w:szCs w:val="22"/>
        </w:rPr>
        <w:t xml:space="preserve"> </w:t>
      </w:r>
      <w:r w:rsidR="00832B3E">
        <w:rPr>
          <w:rFonts w:ascii="Sylfaen" w:hAnsi="Sylfaen"/>
          <w:szCs w:val="22"/>
        </w:rPr>
        <w:t>գործողություններ _______________________</w:t>
      </w:r>
      <w:r w:rsidRPr="005E4D59">
        <w:rPr>
          <w:rFonts w:ascii="Sylfaen" w:hAnsi="Sylfaen"/>
          <w:szCs w:val="22"/>
        </w:rPr>
        <w:t>____________________</w:t>
      </w:r>
      <w:r w:rsidR="003355C3" w:rsidRPr="003355C3">
        <w:rPr>
          <w:rFonts w:ascii="Sylfaen" w:hAnsi="Sylfaen"/>
          <w:szCs w:val="22"/>
        </w:rPr>
        <w:t>____</w:t>
      </w:r>
      <w:r w:rsidR="001B1A40">
        <w:rPr>
          <w:rFonts w:ascii="Sylfaen" w:hAnsi="Sylfaen"/>
          <w:szCs w:val="22"/>
        </w:rPr>
        <w:t>97</w:t>
      </w:r>
    </w:p>
    <w:p w:rsidR="000666AF" w:rsidRPr="005E4D59" w:rsidRDefault="000666AF" w:rsidP="005E4D59">
      <w:pPr>
        <w:pStyle w:val="ListParagraph"/>
        <w:numPr>
          <w:ilvl w:val="0"/>
          <w:numId w:val="21"/>
        </w:numPr>
        <w:spacing w:line="360" w:lineRule="auto"/>
        <w:ind w:left="284" w:hanging="284"/>
        <w:jc w:val="both"/>
        <w:rPr>
          <w:rFonts w:ascii="Sylfaen" w:hAnsi="Sylfaen"/>
          <w:szCs w:val="22"/>
        </w:rPr>
      </w:pPr>
      <w:r w:rsidRPr="005E4D59">
        <w:rPr>
          <w:rFonts w:ascii="Sylfaen" w:hAnsi="Sylfaen"/>
          <w:szCs w:val="22"/>
        </w:rPr>
        <w:t>Եզրափակում_____________________________________________</w:t>
      </w:r>
      <w:r w:rsidR="00D36451" w:rsidRPr="005E4D59">
        <w:rPr>
          <w:rFonts w:ascii="Sylfaen" w:hAnsi="Sylfaen"/>
          <w:szCs w:val="22"/>
        </w:rPr>
        <w:t>__________________</w:t>
      </w:r>
      <w:r w:rsidRPr="005E4D59">
        <w:rPr>
          <w:rFonts w:ascii="Sylfaen" w:hAnsi="Sylfaen"/>
          <w:szCs w:val="22"/>
        </w:rPr>
        <w:t>____</w:t>
      </w:r>
      <w:r w:rsidR="003355C3">
        <w:rPr>
          <w:rFonts w:ascii="Sylfaen" w:hAnsi="Sylfaen"/>
          <w:szCs w:val="22"/>
          <w:lang w:val="ru-RU"/>
        </w:rPr>
        <w:t>_</w:t>
      </w:r>
      <w:r w:rsidR="003A638A">
        <w:rPr>
          <w:rFonts w:ascii="Sylfaen" w:hAnsi="Sylfaen"/>
          <w:szCs w:val="22"/>
        </w:rPr>
        <w:t>99</w:t>
      </w:r>
    </w:p>
    <w:p w:rsidR="000666AF" w:rsidRPr="000666AF" w:rsidRDefault="000666AF" w:rsidP="00BB64A4">
      <w:pPr>
        <w:pStyle w:val="ListParagraph"/>
        <w:numPr>
          <w:ilvl w:val="0"/>
          <w:numId w:val="0"/>
        </w:numPr>
        <w:spacing w:line="360" w:lineRule="auto"/>
        <w:ind w:left="284" w:hanging="284"/>
        <w:rPr>
          <w:rFonts w:ascii="Sylfaen" w:hAnsi="Sylfaen"/>
          <w:b/>
          <w:szCs w:val="22"/>
        </w:rPr>
      </w:pPr>
    </w:p>
    <w:p w:rsidR="001630E6" w:rsidRDefault="001630E6" w:rsidP="00880E21">
      <w:pPr>
        <w:spacing w:line="360" w:lineRule="auto"/>
        <w:jc w:val="center"/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</w:rPr>
      </w:pPr>
    </w:p>
    <w:p w:rsidR="00A91A69" w:rsidRDefault="00A91A69" w:rsidP="00880E21">
      <w:pPr>
        <w:spacing w:line="360" w:lineRule="auto"/>
        <w:jc w:val="center"/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</w:rPr>
      </w:pPr>
    </w:p>
    <w:p w:rsidR="00BB4358" w:rsidRPr="00932088" w:rsidRDefault="00880E21" w:rsidP="00880E21">
      <w:pPr>
        <w:spacing w:line="360" w:lineRule="auto"/>
        <w:jc w:val="center"/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</w:pPr>
      <w:r w:rsidRPr="00932088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lastRenderedPageBreak/>
        <w:t>ՆԵՐԱԾՈՒԹՅՈՒՆ</w:t>
      </w:r>
    </w:p>
    <w:p w:rsidR="009B5309" w:rsidRPr="00100278" w:rsidRDefault="00D36F33" w:rsidP="00880E21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100278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DB270A" w:rsidRPr="00100278"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sz w:val="24"/>
          <w:szCs w:val="24"/>
          <w:lang w:val="hy-AM"/>
        </w:rPr>
        <w:t>&lt;&lt;</w:t>
      </w:r>
      <w:r w:rsidRPr="00100278">
        <w:rPr>
          <w:rFonts w:ascii="Sylfaen" w:hAnsi="Sylfaen"/>
          <w:sz w:val="24"/>
          <w:szCs w:val="24"/>
          <w:lang w:val="hy-AM"/>
        </w:rPr>
        <w:t xml:space="preserve">Մելանթոն Արսլանյանի անվան Թալինի թիվ 1 հիմնական դպրոց </w:t>
      </w:r>
      <w:r w:rsidRPr="00DB270A">
        <w:rPr>
          <w:rFonts w:ascii="Sylfaen" w:hAnsi="Sylfaen"/>
          <w:sz w:val="24"/>
          <w:szCs w:val="24"/>
          <w:lang w:val="hy-AM"/>
        </w:rPr>
        <w:t>&gt;&gt;</w:t>
      </w:r>
      <w:r w:rsidR="00DB270A" w:rsidRPr="00100278">
        <w:rPr>
          <w:rFonts w:ascii="Sylfaen" w:hAnsi="Sylfaen"/>
          <w:sz w:val="24"/>
          <w:szCs w:val="24"/>
          <w:lang w:val="hy-AM"/>
        </w:rPr>
        <w:t xml:space="preserve"> պետական ոչ առևտրային կազմակերպության (</w:t>
      </w:r>
      <w:r w:rsidR="00DB270A">
        <w:rPr>
          <w:rFonts w:ascii="Sylfaen" w:hAnsi="Sylfaen"/>
          <w:sz w:val="24"/>
          <w:szCs w:val="24"/>
          <w:lang w:val="hy-AM"/>
        </w:rPr>
        <w:t>այսուհետ՝ դպրոց</w:t>
      </w:r>
      <w:r w:rsidR="00DB270A" w:rsidRPr="00100278">
        <w:rPr>
          <w:rFonts w:ascii="Sylfaen" w:hAnsi="Sylfaen"/>
          <w:sz w:val="24"/>
          <w:szCs w:val="24"/>
          <w:lang w:val="hy-AM"/>
        </w:rPr>
        <w:t>)</w:t>
      </w:r>
      <w:r w:rsidR="00DB270A">
        <w:rPr>
          <w:rFonts w:ascii="Sylfaen" w:hAnsi="Sylfaen"/>
          <w:sz w:val="24"/>
          <w:szCs w:val="24"/>
          <w:lang w:val="hy-AM"/>
        </w:rPr>
        <w:t xml:space="preserve"> զարգացման</w:t>
      </w:r>
      <w:r w:rsidR="00076FE1">
        <w:rPr>
          <w:rFonts w:ascii="Sylfaen" w:hAnsi="Sylfaen"/>
          <w:sz w:val="24"/>
          <w:szCs w:val="24"/>
          <w:lang w:val="hy-AM"/>
        </w:rPr>
        <w:t xml:space="preserve"> 202</w:t>
      </w:r>
      <w:r w:rsidR="00076FE1" w:rsidRPr="00076FE1">
        <w:rPr>
          <w:rFonts w:ascii="Sylfaen" w:hAnsi="Sylfaen"/>
          <w:sz w:val="24"/>
          <w:szCs w:val="24"/>
          <w:lang w:val="hy-AM"/>
        </w:rPr>
        <w:t>4</w:t>
      </w:r>
      <w:r w:rsidR="00076FE1">
        <w:rPr>
          <w:rFonts w:ascii="Sylfaen" w:hAnsi="Sylfaen"/>
          <w:sz w:val="24"/>
          <w:szCs w:val="24"/>
          <w:lang w:val="hy-AM"/>
        </w:rPr>
        <w:t>-202</w:t>
      </w:r>
      <w:r w:rsidR="00076FE1" w:rsidRPr="00076FE1">
        <w:rPr>
          <w:rFonts w:ascii="Sylfaen" w:hAnsi="Sylfaen"/>
          <w:sz w:val="24"/>
          <w:szCs w:val="24"/>
          <w:lang w:val="hy-AM"/>
        </w:rPr>
        <w:t>9</w:t>
      </w:r>
      <w:r w:rsidR="00DB270A">
        <w:rPr>
          <w:rFonts w:ascii="Sylfaen" w:hAnsi="Sylfaen"/>
          <w:sz w:val="24"/>
          <w:szCs w:val="24"/>
          <w:lang w:val="hy-AM"/>
        </w:rPr>
        <w:t xml:space="preserve">թթ. զարգացման </w:t>
      </w:r>
      <w:r w:rsidR="00100278">
        <w:rPr>
          <w:rFonts w:ascii="Sylfaen" w:hAnsi="Sylfaen"/>
          <w:sz w:val="24"/>
          <w:szCs w:val="24"/>
          <w:lang w:val="hy-AM"/>
        </w:rPr>
        <w:t>ծրագ</w:t>
      </w:r>
      <w:r w:rsidR="0072569A" w:rsidRPr="0072569A">
        <w:rPr>
          <w:rFonts w:ascii="Sylfaen" w:hAnsi="Sylfaen"/>
          <w:sz w:val="24"/>
          <w:szCs w:val="24"/>
          <w:lang w:val="hy-AM"/>
        </w:rPr>
        <w:t>րի</w:t>
      </w:r>
      <w:r w:rsidR="00DB270A">
        <w:rPr>
          <w:rFonts w:ascii="Sylfaen" w:hAnsi="Sylfaen"/>
          <w:sz w:val="24"/>
          <w:szCs w:val="24"/>
          <w:lang w:val="hy-AM"/>
        </w:rPr>
        <w:t xml:space="preserve"> մշակման համար հիմք են հանդիսացել </w:t>
      </w:r>
      <w:r w:rsidR="00DB270A" w:rsidRPr="00100278">
        <w:rPr>
          <w:rFonts w:ascii="Sylfaen" w:hAnsi="Sylfaen"/>
          <w:sz w:val="24"/>
          <w:szCs w:val="24"/>
          <w:lang w:val="hy-AM"/>
        </w:rPr>
        <w:t>&lt;&lt;Հանրակրթության մասին&gt;&gt; ՀՀ օրենքը, Հայաստանի Հանրապետության 2014-2025թթ. ռազմավարական ծրագիրը ,</w:t>
      </w:r>
      <w:r w:rsidR="00DB270A">
        <w:rPr>
          <w:rFonts w:ascii="Sylfaen" w:hAnsi="Sylfaen"/>
          <w:sz w:val="24"/>
          <w:szCs w:val="24"/>
          <w:lang w:val="hy-AM"/>
        </w:rPr>
        <w:t xml:space="preserve"> </w:t>
      </w:r>
      <w:r w:rsidR="00DB270A" w:rsidRPr="00100278">
        <w:rPr>
          <w:rFonts w:ascii="Sylfaen" w:hAnsi="Sylfaen"/>
          <w:sz w:val="24"/>
          <w:szCs w:val="24"/>
          <w:lang w:val="hy-AM"/>
        </w:rPr>
        <w:t>&lt;&lt;ՀՀ կրթության մինչև 2030 թվականը</w:t>
      </w:r>
      <w:r w:rsidR="009B5309" w:rsidRPr="00100278">
        <w:rPr>
          <w:rFonts w:ascii="Sylfaen" w:hAnsi="Sylfaen"/>
          <w:sz w:val="24"/>
          <w:szCs w:val="24"/>
          <w:lang w:val="hy-AM"/>
        </w:rPr>
        <w:t xml:space="preserve"> զարգացման պետական</w:t>
      </w:r>
      <w:r w:rsidR="00881D80" w:rsidRPr="00100278">
        <w:rPr>
          <w:rFonts w:ascii="Sylfaen" w:hAnsi="Sylfaen"/>
          <w:sz w:val="24"/>
          <w:szCs w:val="24"/>
          <w:lang w:val="hy-AM"/>
        </w:rPr>
        <w:t xml:space="preserve"> </w:t>
      </w:r>
      <w:r w:rsidR="009B5309" w:rsidRPr="00100278">
        <w:rPr>
          <w:rFonts w:ascii="Sylfaen" w:hAnsi="Sylfaen"/>
          <w:sz w:val="24"/>
          <w:szCs w:val="24"/>
          <w:lang w:val="hy-AM"/>
        </w:rPr>
        <w:t xml:space="preserve">ծրագրի </w:t>
      </w:r>
      <w:r w:rsidR="00DB270A" w:rsidRPr="00100278">
        <w:rPr>
          <w:rFonts w:ascii="Sylfaen" w:hAnsi="Sylfaen"/>
          <w:sz w:val="24"/>
          <w:szCs w:val="24"/>
          <w:lang w:val="hy-AM"/>
        </w:rPr>
        <w:t>&gt;&gt;</w:t>
      </w:r>
      <w:r w:rsidR="009B5309" w:rsidRPr="00100278">
        <w:rPr>
          <w:rFonts w:ascii="Sylfaen" w:hAnsi="Sylfaen"/>
          <w:sz w:val="24"/>
          <w:szCs w:val="24"/>
          <w:lang w:val="hy-AM"/>
        </w:rPr>
        <w:t xml:space="preserve"> նախագիծը, Թալինի թիվ 1 հիմնական դպրոցի նախորդ տարիների գործունեությունը, մանկավարժական կոլեկտիվի ձեռքբերումները, համայնքի առանձնահատկությունները:</w:t>
      </w:r>
    </w:p>
    <w:p w:rsidR="00270CE8" w:rsidRPr="00100278" w:rsidRDefault="009B5309" w:rsidP="00880E21">
      <w:pPr>
        <w:spacing w:after="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100278">
        <w:rPr>
          <w:rFonts w:ascii="Sylfaen" w:hAnsi="Sylfaen"/>
          <w:sz w:val="24"/>
          <w:szCs w:val="24"/>
          <w:lang w:val="hy-AM"/>
        </w:rPr>
        <w:t xml:space="preserve">Դպրոցի </w:t>
      </w:r>
      <w:r w:rsidR="00DB270A" w:rsidRPr="00100278">
        <w:rPr>
          <w:rFonts w:ascii="Sylfaen" w:hAnsi="Sylfaen"/>
          <w:sz w:val="24"/>
          <w:szCs w:val="24"/>
          <w:lang w:val="hy-AM"/>
        </w:rPr>
        <w:t xml:space="preserve">  </w:t>
      </w:r>
      <w:r w:rsidRPr="00100278">
        <w:rPr>
          <w:rFonts w:ascii="Sylfaen" w:hAnsi="Sylfaen"/>
          <w:sz w:val="24"/>
          <w:szCs w:val="24"/>
          <w:lang w:val="hy-AM"/>
        </w:rPr>
        <w:t>զարգացման ծրագիրը այն հիմնարար փաստաթուղթն է, որի վրա խարսխվում է դպրոցի առաջիկա հինգ տարիների կրթական և դաստիարակչական գործունեությունը: Ձևակերպում է այն ռազմավարությունը, ներառյալ այն նպատակներն ու խնդիրները</w:t>
      </w:r>
      <w:r w:rsidR="00270CE8" w:rsidRPr="00100278">
        <w:rPr>
          <w:rFonts w:ascii="Sylfaen" w:hAnsi="Sylfaen"/>
          <w:sz w:val="24"/>
          <w:szCs w:val="24"/>
          <w:lang w:val="hy-AM"/>
        </w:rPr>
        <w:t>, որոնք նախանշում են զարգացման հիմնական ուղիները և դրանց իրականացման հետ կապված բոլոր նախադրյալները:</w:t>
      </w:r>
    </w:p>
    <w:p w:rsidR="00270CE8" w:rsidRPr="00100278" w:rsidRDefault="00076FE1" w:rsidP="00880E21">
      <w:pPr>
        <w:spacing w:after="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202</w:t>
      </w:r>
      <w:r w:rsidRPr="00076FE1">
        <w:rPr>
          <w:rFonts w:ascii="Sylfaen" w:hAnsi="Sylfaen"/>
          <w:sz w:val="24"/>
          <w:szCs w:val="24"/>
          <w:lang w:val="hy-AM"/>
        </w:rPr>
        <w:t>4</w:t>
      </w:r>
      <w:r>
        <w:rPr>
          <w:rFonts w:ascii="Sylfaen" w:hAnsi="Sylfaen"/>
          <w:sz w:val="24"/>
          <w:szCs w:val="24"/>
          <w:lang w:val="hy-AM"/>
        </w:rPr>
        <w:t>-202</w:t>
      </w:r>
      <w:r w:rsidRPr="00076FE1">
        <w:rPr>
          <w:rFonts w:ascii="Sylfaen" w:hAnsi="Sylfaen"/>
          <w:sz w:val="24"/>
          <w:szCs w:val="24"/>
          <w:lang w:val="hy-AM"/>
        </w:rPr>
        <w:t>9</w:t>
      </w:r>
      <w:r w:rsidR="00270CE8" w:rsidRPr="00100278">
        <w:rPr>
          <w:rFonts w:ascii="Sylfaen" w:hAnsi="Sylfaen"/>
          <w:sz w:val="24"/>
          <w:szCs w:val="24"/>
          <w:lang w:val="hy-AM"/>
        </w:rPr>
        <w:t xml:space="preserve"> թվականների զարգացման ծրագիրը մշակվել է համապարփակ վերլուծության արդյունքում, ինչպես նաև կրթության ոլորտում իրականացվող արմատական փոփոխությունների հիմնական ուղենիշների հիման վրա:</w:t>
      </w:r>
    </w:p>
    <w:p w:rsidR="00820414" w:rsidRPr="00100278" w:rsidRDefault="00820414" w:rsidP="00880E21">
      <w:pPr>
        <w:spacing w:after="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100278">
        <w:rPr>
          <w:rFonts w:ascii="Sylfaen" w:hAnsi="Sylfaen"/>
          <w:sz w:val="24"/>
          <w:szCs w:val="24"/>
          <w:lang w:val="hy-AM"/>
        </w:rPr>
        <w:t>Ծրագրի հիմնախնդիրը դպրոցի զարգացման նոր ուղիներ փնտրելն է, որոնք նպատակաուղղված պետք է լինեն սովորողի մտավոր, հոգևոր, ֆիզիկական և սոցիալական զարգացմանը</w:t>
      </w:r>
      <w:r w:rsidR="00C86A36" w:rsidRPr="00100278">
        <w:rPr>
          <w:rFonts w:ascii="Sylfaen" w:hAnsi="Sylfaen"/>
          <w:sz w:val="24"/>
          <w:szCs w:val="24"/>
          <w:lang w:val="hy-AM"/>
        </w:rPr>
        <w:t xml:space="preserve">, նրա անձի՝ որպես ապագա քաղաքացու ձևավորմանը, ինքնուրույն կյանքի և մասնագիտական կրթության նախապատրաստմանը: Ինչպես նաև նպաստեն սովորողների արժեհամակարգի ձևավորմանը՝ ունենալով ավանդույթներով հարուստ բազմամյա պատմություն, առաջացնելով հետաքրքրություն նորի և հարգանք անցյալի նվաճումների նկատմամբ: </w:t>
      </w:r>
      <w:r w:rsidRPr="00100278">
        <w:rPr>
          <w:rFonts w:ascii="Sylfaen" w:hAnsi="Sylfaen"/>
          <w:sz w:val="24"/>
          <w:szCs w:val="24"/>
          <w:lang w:val="hy-AM"/>
        </w:rPr>
        <w:t xml:space="preserve"> </w:t>
      </w:r>
    </w:p>
    <w:p w:rsidR="00270CE8" w:rsidRPr="00100278" w:rsidRDefault="00270CE8" w:rsidP="00880E21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880E21" w:rsidRPr="005C314C" w:rsidRDefault="009B5309" w:rsidP="005C314C">
      <w:pPr>
        <w:spacing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100278">
        <w:rPr>
          <w:rFonts w:ascii="Sylfaen" w:hAnsi="Sylfaen"/>
          <w:sz w:val="24"/>
          <w:szCs w:val="24"/>
          <w:lang w:val="hy-AM"/>
        </w:rPr>
        <w:t xml:space="preserve">  </w:t>
      </w:r>
    </w:p>
    <w:p w:rsidR="00880E21" w:rsidRPr="004A757D" w:rsidRDefault="00880E21" w:rsidP="00880E21">
      <w:pPr>
        <w:spacing w:after="0" w:line="360" w:lineRule="auto"/>
        <w:rPr>
          <w:rFonts w:ascii="Sylfaen" w:hAnsi="Sylfaen"/>
          <w:b/>
          <w:sz w:val="24"/>
          <w:szCs w:val="24"/>
          <w:lang w:val="hy-AM"/>
        </w:rPr>
      </w:pPr>
    </w:p>
    <w:p w:rsidR="00880E21" w:rsidRPr="003303F2" w:rsidRDefault="00880E21" w:rsidP="00880E21">
      <w:pPr>
        <w:spacing w:after="0" w:line="360" w:lineRule="auto"/>
        <w:rPr>
          <w:rFonts w:ascii="Sylfaen" w:hAnsi="Sylfaen"/>
          <w:b/>
          <w:sz w:val="24"/>
          <w:szCs w:val="24"/>
          <w:lang w:val="hy-AM"/>
        </w:rPr>
      </w:pPr>
    </w:p>
    <w:p w:rsidR="005C314C" w:rsidRPr="003303F2" w:rsidRDefault="005C314C" w:rsidP="005C314C">
      <w:pPr>
        <w:spacing w:after="0" w:line="360" w:lineRule="auto"/>
        <w:jc w:val="center"/>
        <w:rPr>
          <w:rFonts w:ascii="Sylfaen" w:hAnsi="Sylfaen"/>
          <w:b/>
          <w:sz w:val="24"/>
          <w:szCs w:val="24"/>
          <w:lang w:val="hy-AM"/>
        </w:rPr>
      </w:pPr>
      <w:r w:rsidRPr="003303F2">
        <w:rPr>
          <w:rFonts w:ascii="Sylfaen" w:hAnsi="Sylfaen"/>
          <w:b/>
          <w:sz w:val="32"/>
          <w:szCs w:val="32"/>
          <w:lang w:val="hy-AM"/>
        </w:rPr>
        <w:lastRenderedPageBreak/>
        <w:t>ԶԱՐԳԱՑՄԱՆ  ԾՐԱԳՐԻ  ԿԱՌՈՒՑՎԱԾՔԸ</w:t>
      </w:r>
    </w:p>
    <w:p w:rsidR="001408E6" w:rsidRPr="003303F2" w:rsidRDefault="001408E6" w:rsidP="005C314C">
      <w:pPr>
        <w:spacing w:after="0" w:line="360" w:lineRule="auto"/>
        <w:jc w:val="center"/>
        <w:rPr>
          <w:rFonts w:ascii="Sylfaen" w:hAnsi="Sylfaen"/>
          <w:sz w:val="24"/>
          <w:szCs w:val="24"/>
          <w:lang w:val="hy-AM"/>
        </w:rPr>
      </w:pPr>
      <w:r w:rsidRPr="003303F2">
        <w:rPr>
          <w:rFonts w:ascii="Sylfaen" w:hAnsi="Sylfaen"/>
          <w:b/>
          <w:sz w:val="24"/>
          <w:szCs w:val="24"/>
          <w:lang w:val="hy-AM"/>
        </w:rPr>
        <w:t>ՀՀ Արագածոտնի մարզի Թալինի Մելանթոն Արսլանյանի անվան թիվ 1 հիմնական դպրոց ՊՈԱԿ-ի</w:t>
      </w:r>
      <w:r w:rsidR="00CD2899">
        <w:rPr>
          <w:rFonts w:ascii="Sylfaen" w:hAnsi="Sylfaen"/>
          <w:b/>
          <w:sz w:val="24"/>
          <w:szCs w:val="24"/>
          <w:lang w:val="hy-AM"/>
        </w:rPr>
        <w:t xml:space="preserve"> 202</w:t>
      </w:r>
      <w:r w:rsidR="00CD2899" w:rsidRPr="00CD2899">
        <w:rPr>
          <w:rFonts w:ascii="Sylfaen" w:hAnsi="Sylfaen"/>
          <w:b/>
          <w:sz w:val="24"/>
          <w:szCs w:val="24"/>
          <w:lang w:val="hy-AM"/>
        </w:rPr>
        <w:t>4</w:t>
      </w:r>
      <w:r w:rsidR="00CD2899">
        <w:rPr>
          <w:rFonts w:ascii="Sylfaen" w:hAnsi="Sylfaen"/>
          <w:b/>
          <w:sz w:val="24"/>
          <w:szCs w:val="24"/>
          <w:lang w:val="hy-AM"/>
        </w:rPr>
        <w:t>-202</w:t>
      </w:r>
      <w:r w:rsidR="00CD2899" w:rsidRPr="00CD2899">
        <w:rPr>
          <w:rFonts w:ascii="Sylfaen" w:hAnsi="Sylfaen"/>
          <w:b/>
          <w:sz w:val="24"/>
          <w:szCs w:val="24"/>
          <w:lang w:val="hy-AM"/>
        </w:rPr>
        <w:t>9</w:t>
      </w:r>
      <w:r w:rsidRPr="003303F2">
        <w:rPr>
          <w:rFonts w:ascii="Sylfaen" w:hAnsi="Sylfaen"/>
          <w:b/>
          <w:sz w:val="24"/>
          <w:szCs w:val="24"/>
          <w:lang w:val="hy-AM"/>
        </w:rPr>
        <w:t>թթ զարգացման ծրագիր</w:t>
      </w:r>
    </w:p>
    <w:p w:rsidR="00C51B3D" w:rsidRPr="00F30A27" w:rsidRDefault="003E6112" w:rsidP="001704CA">
      <w:pPr>
        <w:spacing w:after="0" w:line="276" w:lineRule="auto"/>
        <w:rPr>
          <w:rFonts w:ascii="Sylfaen" w:hAnsi="Sylfaen"/>
          <w:sz w:val="24"/>
          <w:szCs w:val="24"/>
          <w:lang w:val="hy-AM"/>
        </w:rPr>
      </w:pPr>
      <w:r w:rsidRPr="00F30A27">
        <w:rPr>
          <w:rFonts w:ascii="Sylfaen" w:hAnsi="Sylfaen"/>
          <w:b/>
          <w:sz w:val="24"/>
          <w:szCs w:val="24"/>
          <w:lang w:val="hy-AM"/>
        </w:rPr>
        <w:t>Դպրոցի զարգացման ծրագրի</w:t>
      </w:r>
      <w:r w:rsidRPr="00F30A27">
        <w:rPr>
          <w:rFonts w:ascii="Sylfaen" w:hAnsi="Sylfaen"/>
          <w:sz w:val="24"/>
          <w:szCs w:val="24"/>
          <w:lang w:val="hy-AM"/>
        </w:rPr>
        <w:t xml:space="preserve"> </w:t>
      </w:r>
      <w:r w:rsidR="001704CA" w:rsidRPr="00F30A27">
        <w:rPr>
          <w:rFonts w:ascii="Sylfaen" w:hAnsi="Sylfaen"/>
          <w:sz w:val="24"/>
          <w:szCs w:val="24"/>
          <w:lang w:val="hy-AM"/>
        </w:rPr>
        <w:t xml:space="preserve">              </w:t>
      </w:r>
      <w:r w:rsidR="00207CB4" w:rsidRPr="00F30A27">
        <w:rPr>
          <w:rFonts w:ascii="Sylfaen" w:hAnsi="Sylfaen"/>
          <w:sz w:val="24"/>
          <w:szCs w:val="24"/>
          <w:lang w:val="hy-AM"/>
        </w:rPr>
        <w:t xml:space="preserve">   </w:t>
      </w:r>
      <w:r w:rsidR="001704CA" w:rsidRPr="00F30A27">
        <w:rPr>
          <w:rFonts w:ascii="Sylfaen" w:hAnsi="Sylfaen"/>
          <w:color w:val="7030A0"/>
          <w:sz w:val="24"/>
          <w:szCs w:val="24"/>
          <w:lang w:val="hy-AM"/>
        </w:rPr>
        <w:t xml:space="preserve">Դպրոցի կանոնադրություն     </w:t>
      </w:r>
    </w:p>
    <w:p w:rsidR="001704CA" w:rsidRPr="00F30A27" w:rsidRDefault="00207CB4" w:rsidP="001704CA">
      <w:pPr>
        <w:tabs>
          <w:tab w:val="left" w:pos="4253"/>
        </w:tabs>
        <w:spacing w:after="0" w:line="276" w:lineRule="auto"/>
        <w:rPr>
          <w:rFonts w:ascii="Sylfaen" w:hAnsi="Sylfaen"/>
          <w:sz w:val="24"/>
          <w:szCs w:val="24"/>
          <w:lang w:val="hy-AM"/>
        </w:rPr>
      </w:pPr>
      <w:r w:rsidRPr="00F30A27">
        <w:rPr>
          <w:rFonts w:ascii="Sylfaen" w:hAnsi="Sylfaen"/>
          <w:b/>
          <w:sz w:val="24"/>
          <w:szCs w:val="24"/>
          <w:lang w:val="hy-AM"/>
        </w:rPr>
        <w:t>ի</w:t>
      </w:r>
      <w:r w:rsidR="003E6112" w:rsidRPr="00F30A27">
        <w:rPr>
          <w:rFonts w:ascii="Sylfaen" w:hAnsi="Sylfaen"/>
          <w:b/>
          <w:sz w:val="24"/>
          <w:szCs w:val="24"/>
          <w:lang w:val="hy-AM"/>
        </w:rPr>
        <w:t>րավական և մեթոդաբանական</w:t>
      </w:r>
      <w:r w:rsidR="001704CA" w:rsidRPr="00F30A27">
        <w:rPr>
          <w:rFonts w:ascii="Sylfaen" w:hAnsi="Sylfaen"/>
          <w:sz w:val="24"/>
          <w:szCs w:val="24"/>
          <w:lang w:val="hy-AM"/>
        </w:rPr>
        <w:t xml:space="preserve">           </w:t>
      </w:r>
      <w:r w:rsidR="001704CA" w:rsidRPr="00207CB4">
        <w:rPr>
          <w:rFonts w:ascii="Sylfaen" w:hAnsi="Sylfaen"/>
          <w:color w:val="7030A0"/>
          <w:sz w:val="24"/>
          <w:szCs w:val="24"/>
          <w:lang w:val="hy-AM"/>
        </w:rPr>
        <w:t>&lt;&lt;Կրթության</w:t>
      </w:r>
      <w:r w:rsidR="001704CA" w:rsidRPr="00F30A27">
        <w:rPr>
          <w:rFonts w:ascii="Sylfaen" w:hAnsi="Sylfaen"/>
          <w:color w:val="7030A0"/>
          <w:sz w:val="24"/>
          <w:szCs w:val="24"/>
          <w:lang w:val="hy-AM"/>
        </w:rPr>
        <w:t xml:space="preserve"> մասին</w:t>
      </w:r>
      <w:r w:rsidR="001704CA" w:rsidRPr="00207CB4">
        <w:rPr>
          <w:rFonts w:ascii="Sylfaen" w:hAnsi="Sylfaen"/>
          <w:color w:val="7030A0"/>
          <w:sz w:val="24"/>
          <w:szCs w:val="24"/>
          <w:lang w:val="hy-AM"/>
        </w:rPr>
        <w:t>&gt;&gt;</w:t>
      </w:r>
      <w:r w:rsidR="001704CA" w:rsidRPr="00F30A27">
        <w:rPr>
          <w:rFonts w:ascii="Sylfaen" w:hAnsi="Sylfaen"/>
          <w:color w:val="7030A0"/>
          <w:sz w:val="24"/>
          <w:szCs w:val="24"/>
          <w:lang w:val="hy-AM"/>
        </w:rPr>
        <w:t xml:space="preserve"> ՀՀ օրենք</w:t>
      </w:r>
    </w:p>
    <w:p w:rsidR="003E6112" w:rsidRPr="00207CB4" w:rsidRDefault="003E6112" w:rsidP="001704CA">
      <w:pPr>
        <w:spacing w:after="0" w:line="276" w:lineRule="auto"/>
        <w:rPr>
          <w:rFonts w:ascii="Sylfaen" w:hAnsi="Sylfaen"/>
          <w:color w:val="7030A0"/>
          <w:sz w:val="24"/>
          <w:szCs w:val="24"/>
          <w:lang w:val="hy-AM"/>
        </w:rPr>
      </w:pPr>
      <w:r w:rsidRPr="00F30A27">
        <w:rPr>
          <w:rFonts w:ascii="Sylfaen" w:hAnsi="Sylfaen"/>
          <w:sz w:val="24"/>
          <w:szCs w:val="24"/>
          <w:lang w:val="hy-AM"/>
        </w:rPr>
        <w:t xml:space="preserve"> </w:t>
      </w:r>
      <w:r w:rsidR="00207CB4" w:rsidRPr="00F30A27">
        <w:rPr>
          <w:rFonts w:ascii="Sylfaen" w:hAnsi="Sylfaen"/>
          <w:b/>
          <w:sz w:val="24"/>
          <w:szCs w:val="24"/>
          <w:lang w:val="hy-AM"/>
        </w:rPr>
        <w:t>հ</w:t>
      </w:r>
      <w:r w:rsidRPr="00F30A27">
        <w:rPr>
          <w:rFonts w:ascii="Sylfaen" w:hAnsi="Sylfaen"/>
          <w:b/>
          <w:sz w:val="24"/>
          <w:szCs w:val="24"/>
          <w:lang w:val="hy-AM"/>
        </w:rPr>
        <w:t>իմքերը</w:t>
      </w:r>
      <w:r w:rsidR="001704CA" w:rsidRPr="00F30A27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704CA" w:rsidRPr="00F30A27">
        <w:rPr>
          <w:rFonts w:ascii="Sylfaen" w:hAnsi="Sylfaen"/>
          <w:sz w:val="24"/>
          <w:szCs w:val="24"/>
          <w:lang w:val="hy-AM"/>
        </w:rPr>
        <w:t xml:space="preserve">                                                     </w:t>
      </w:r>
      <w:r w:rsidR="001704CA" w:rsidRPr="00F30A27">
        <w:rPr>
          <w:rFonts w:ascii="Sylfaen" w:hAnsi="Sylfaen"/>
          <w:color w:val="7030A0"/>
          <w:sz w:val="24"/>
          <w:szCs w:val="24"/>
          <w:lang w:val="hy-AM"/>
        </w:rPr>
        <w:t>&lt;&lt;Հ</w:t>
      </w:r>
      <w:r w:rsidR="001704CA" w:rsidRPr="00207CB4">
        <w:rPr>
          <w:rFonts w:ascii="Sylfaen" w:hAnsi="Sylfaen"/>
          <w:color w:val="7030A0"/>
          <w:sz w:val="24"/>
          <w:szCs w:val="24"/>
          <w:lang w:val="hy-AM"/>
        </w:rPr>
        <w:t>անրակրթության մասին</w:t>
      </w:r>
      <w:r w:rsidR="001704CA" w:rsidRPr="00F30A27">
        <w:rPr>
          <w:rFonts w:ascii="Sylfaen" w:hAnsi="Sylfaen"/>
          <w:color w:val="7030A0"/>
          <w:sz w:val="24"/>
          <w:szCs w:val="24"/>
          <w:lang w:val="hy-AM"/>
        </w:rPr>
        <w:t>&gt;&gt;</w:t>
      </w:r>
      <w:r w:rsidR="001704CA" w:rsidRPr="00207CB4">
        <w:rPr>
          <w:rFonts w:ascii="Sylfaen" w:hAnsi="Sylfaen"/>
          <w:color w:val="7030A0"/>
          <w:sz w:val="24"/>
          <w:szCs w:val="24"/>
          <w:lang w:val="hy-AM"/>
        </w:rPr>
        <w:t xml:space="preserve"> ՀՀ օրենք</w:t>
      </w:r>
    </w:p>
    <w:p w:rsidR="00880E21" w:rsidRPr="00207CB4" w:rsidRDefault="001704CA" w:rsidP="00880E21">
      <w:pPr>
        <w:spacing w:after="0" w:line="360" w:lineRule="auto"/>
        <w:rPr>
          <w:rFonts w:ascii="Sylfaen" w:hAnsi="Sylfaen"/>
          <w:color w:val="7030A0"/>
          <w:sz w:val="24"/>
          <w:szCs w:val="24"/>
          <w:lang w:val="hy-AM"/>
        </w:rPr>
      </w:pPr>
      <w:r w:rsidRPr="00207CB4">
        <w:rPr>
          <w:rFonts w:ascii="Sylfaen" w:hAnsi="Sylfaen"/>
          <w:b/>
          <w:color w:val="7030A0"/>
          <w:sz w:val="24"/>
          <w:szCs w:val="24"/>
          <w:lang w:val="hy-AM"/>
        </w:rPr>
        <w:t xml:space="preserve">                                                                     </w:t>
      </w:r>
      <w:r w:rsidRPr="00207CB4">
        <w:rPr>
          <w:rFonts w:ascii="Sylfaen" w:hAnsi="Sylfaen"/>
          <w:color w:val="7030A0"/>
          <w:sz w:val="24"/>
          <w:szCs w:val="24"/>
          <w:lang w:val="hy-AM"/>
        </w:rPr>
        <w:t xml:space="preserve"> </w:t>
      </w:r>
      <w:r w:rsidRPr="00207CB4">
        <w:rPr>
          <w:rFonts w:ascii="Sylfaen" w:hAnsi="Sylfaen"/>
          <w:b/>
          <w:color w:val="7030A0"/>
          <w:sz w:val="24"/>
          <w:szCs w:val="24"/>
          <w:lang w:val="hy-AM"/>
        </w:rPr>
        <w:t>&lt;&lt;</w:t>
      </w:r>
      <w:r w:rsidRPr="00207CB4">
        <w:rPr>
          <w:rFonts w:ascii="Sylfaen" w:hAnsi="Sylfaen"/>
          <w:color w:val="7030A0"/>
          <w:sz w:val="24"/>
          <w:szCs w:val="24"/>
          <w:lang w:val="hy-AM"/>
        </w:rPr>
        <w:t xml:space="preserve">Նորմատիվ իրավական </w:t>
      </w:r>
      <w:r w:rsidR="003E5F83" w:rsidRPr="00207CB4">
        <w:rPr>
          <w:rFonts w:ascii="Sylfaen" w:hAnsi="Sylfaen"/>
          <w:color w:val="7030A0"/>
          <w:sz w:val="24"/>
          <w:szCs w:val="24"/>
          <w:lang w:val="hy-AM"/>
        </w:rPr>
        <w:t>ակտերի մասին</w:t>
      </w:r>
      <w:r w:rsidRPr="00207CB4">
        <w:rPr>
          <w:rFonts w:ascii="Sylfaen" w:hAnsi="Sylfaen"/>
          <w:b/>
          <w:color w:val="7030A0"/>
          <w:sz w:val="24"/>
          <w:szCs w:val="24"/>
          <w:lang w:val="hy-AM"/>
        </w:rPr>
        <w:t>&gt;&gt;</w:t>
      </w:r>
      <w:r w:rsidR="003E5F83" w:rsidRPr="00207CB4">
        <w:rPr>
          <w:rFonts w:ascii="Sylfaen" w:hAnsi="Sylfaen"/>
          <w:b/>
          <w:color w:val="7030A0"/>
          <w:sz w:val="24"/>
          <w:szCs w:val="24"/>
          <w:lang w:val="hy-AM"/>
        </w:rPr>
        <w:t xml:space="preserve"> </w:t>
      </w:r>
      <w:r w:rsidR="003E5F83" w:rsidRPr="00207CB4">
        <w:rPr>
          <w:rFonts w:ascii="Sylfaen" w:hAnsi="Sylfaen"/>
          <w:color w:val="7030A0"/>
          <w:sz w:val="24"/>
          <w:szCs w:val="24"/>
          <w:lang w:val="hy-AM"/>
        </w:rPr>
        <w:t xml:space="preserve">ՀՀ օրենք,                              </w:t>
      </w:r>
    </w:p>
    <w:p w:rsidR="00880E21" w:rsidRPr="00D15144" w:rsidRDefault="003E5F83" w:rsidP="00880E21">
      <w:pPr>
        <w:spacing w:after="0" w:line="360" w:lineRule="auto"/>
        <w:rPr>
          <w:rFonts w:ascii="Sylfaen" w:hAnsi="Sylfaen"/>
          <w:color w:val="7030A0"/>
          <w:sz w:val="24"/>
          <w:szCs w:val="24"/>
          <w:lang w:val="hy-AM"/>
        </w:rPr>
      </w:pPr>
      <w:r w:rsidRPr="00D15144">
        <w:rPr>
          <w:rFonts w:ascii="Sylfaen" w:hAnsi="Sylfaen"/>
          <w:b/>
          <w:color w:val="7030A0"/>
          <w:sz w:val="24"/>
          <w:szCs w:val="24"/>
          <w:lang w:val="hy-AM"/>
        </w:rPr>
        <w:t xml:space="preserve">                                                                        </w:t>
      </w:r>
      <w:r w:rsidRPr="00207CB4">
        <w:rPr>
          <w:rFonts w:ascii="Sylfaen" w:hAnsi="Sylfaen"/>
          <w:color w:val="7030A0"/>
          <w:sz w:val="24"/>
          <w:szCs w:val="24"/>
          <w:lang w:val="hy-AM"/>
        </w:rPr>
        <w:t>Հանրակրթության պետական չափորոշիչ</w:t>
      </w:r>
    </w:p>
    <w:p w:rsidR="003E5F83" w:rsidRPr="00D15144" w:rsidRDefault="003E5F83" w:rsidP="00880E21">
      <w:pPr>
        <w:spacing w:after="0" w:line="360" w:lineRule="auto"/>
        <w:rPr>
          <w:rFonts w:ascii="Sylfaen" w:hAnsi="Sylfaen"/>
          <w:color w:val="7030A0"/>
          <w:sz w:val="24"/>
          <w:szCs w:val="24"/>
          <w:lang w:val="hy-AM"/>
        </w:rPr>
      </w:pPr>
      <w:r w:rsidRPr="00D15144">
        <w:rPr>
          <w:rFonts w:ascii="Sylfaen" w:hAnsi="Sylfaen"/>
          <w:color w:val="7030A0"/>
          <w:sz w:val="24"/>
          <w:szCs w:val="24"/>
          <w:lang w:val="hy-AM"/>
        </w:rPr>
        <w:t xml:space="preserve">                                                                        </w:t>
      </w:r>
      <w:r w:rsidRPr="00207CB4">
        <w:rPr>
          <w:rFonts w:ascii="Sylfaen" w:hAnsi="Sylfaen"/>
          <w:color w:val="7030A0"/>
          <w:sz w:val="24"/>
          <w:szCs w:val="24"/>
          <w:lang w:val="hy-AM"/>
        </w:rPr>
        <w:t>&lt;&lt;</w:t>
      </w:r>
      <w:r w:rsidRPr="00D15144">
        <w:rPr>
          <w:rFonts w:ascii="Sylfaen" w:hAnsi="Sylfaen"/>
          <w:color w:val="7030A0"/>
          <w:sz w:val="24"/>
          <w:szCs w:val="24"/>
          <w:lang w:val="hy-AM"/>
        </w:rPr>
        <w:t xml:space="preserve">Պետական ոչ առևտրային կազմակերպության    </w:t>
      </w:r>
    </w:p>
    <w:p w:rsidR="003E5F83" w:rsidRPr="00D15144" w:rsidRDefault="003E5F83" w:rsidP="00880E21">
      <w:pPr>
        <w:spacing w:after="0" w:line="360" w:lineRule="auto"/>
        <w:rPr>
          <w:rFonts w:ascii="Sylfaen" w:hAnsi="Sylfaen"/>
          <w:color w:val="7030A0"/>
          <w:sz w:val="24"/>
          <w:szCs w:val="24"/>
          <w:lang w:val="hy-AM"/>
        </w:rPr>
      </w:pPr>
      <w:r w:rsidRPr="00D15144">
        <w:rPr>
          <w:rFonts w:ascii="Sylfaen" w:hAnsi="Sylfaen"/>
          <w:color w:val="7030A0"/>
          <w:sz w:val="24"/>
          <w:szCs w:val="24"/>
          <w:lang w:val="hy-AM"/>
        </w:rPr>
        <w:t xml:space="preserve">                                                                         մասին &gt;&gt; ՀՀ օրենք</w:t>
      </w:r>
    </w:p>
    <w:p w:rsidR="00207CB4" w:rsidRPr="00D15144" w:rsidRDefault="003E5F83" w:rsidP="00880E21">
      <w:pPr>
        <w:spacing w:after="0" w:line="360" w:lineRule="auto"/>
        <w:rPr>
          <w:rFonts w:ascii="Sylfaen" w:hAnsi="Sylfaen"/>
          <w:color w:val="7030A0"/>
          <w:sz w:val="24"/>
          <w:szCs w:val="24"/>
          <w:lang w:val="hy-AM"/>
        </w:rPr>
      </w:pPr>
      <w:r w:rsidRPr="00D15144">
        <w:rPr>
          <w:rFonts w:ascii="Sylfaen" w:hAnsi="Sylfaen"/>
          <w:color w:val="7030A0"/>
          <w:sz w:val="24"/>
          <w:szCs w:val="24"/>
          <w:lang w:val="hy-AM"/>
        </w:rPr>
        <w:t xml:space="preserve">                                                                         Թալին խոշորացված համայնքի </w:t>
      </w:r>
      <w:r w:rsidR="00207CB4" w:rsidRPr="00D15144">
        <w:rPr>
          <w:rFonts w:ascii="Sylfaen" w:hAnsi="Sylfaen"/>
          <w:color w:val="7030A0"/>
          <w:sz w:val="24"/>
          <w:szCs w:val="24"/>
          <w:lang w:val="hy-AM"/>
        </w:rPr>
        <w:t xml:space="preserve">  </w:t>
      </w:r>
      <w:r w:rsidRPr="00D15144">
        <w:rPr>
          <w:rFonts w:ascii="Sylfaen" w:hAnsi="Sylfaen"/>
          <w:color w:val="7030A0"/>
          <w:sz w:val="24"/>
          <w:szCs w:val="24"/>
          <w:lang w:val="hy-AM"/>
        </w:rPr>
        <w:t xml:space="preserve">    </w:t>
      </w:r>
    </w:p>
    <w:p w:rsidR="00895241" w:rsidRDefault="00207CB4" w:rsidP="00880E21">
      <w:pPr>
        <w:spacing w:after="0" w:line="360" w:lineRule="auto"/>
        <w:rPr>
          <w:rFonts w:ascii="Sylfaen" w:hAnsi="Sylfaen"/>
          <w:color w:val="7030A0"/>
          <w:sz w:val="24"/>
          <w:szCs w:val="24"/>
        </w:rPr>
      </w:pPr>
      <w:r w:rsidRPr="00D15144">
        <w:rPr>
          <w:rFonts w:ascii="Sylfaen" w:hAnsi="Sylfaen"/>
          <w:color w:val="7030A0"/>
          <w:sz w:val="24"/>
          <w:szCs w:val="24"/>
          <w:lang w:val="hy-AM"/>
        </w:rPr>
        <w:t xml:space="preserve">                                                                         </w:t>
      </w:r>
      <w:r w:rsidRPr="00207CB4">
        <w:rPr>
          <w:rFonts w:ascii="Sylfaen" w:hAnsi="Sylfaen"/>
          <w:color w:val="7030A0"/>
          <w:sz w:val="24"/>
          <w:szCs w:val="24"/>
          <w:lang w:val="ru-RU"/>
        </w:rPr>
        <w:t>առանձնահատկությունները</w:t>
      </w:r>
      <w:r w:rsidR="003E5F83" w:rsidRPr="00207CB4">
        <w:rPr>
          <w:rFonts w:ascii="Sylfaen" w:hAnsi="Sylfaen"/>
          <w:color w:val="7030A0"/>
          <w:sz w:val="24"/>
          <w:szCs w:val="24"/>
          <w:lang w:val="ru-RU"/>
        </w:rPr>
        <w:t xml:space="preserve">     </w:t>
      </w:r>
    </w:p>
    <w:p w:rsidR="00895241" w:rsidRDefault="00895241" w:rsidP="00895241">
      <w:pPr>
        <w:spacing w:after="0" w:line="360" w:lineRule="auto"/>
        <w:jc w:val="both"/>
        <w:rPr>
          <w:rFonts w:ascii="Sylfaen" w:hAnsi="Sylfaen"/>
          <w:color w:val="7030A0"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>Զարգացման ծրագրի նպատակը</w:t>
      </w:r>
    </w:p>
    <w:p w:rsidR="003E5F83" w:rsidRDefault="00895241" w:rsidP="00077AAE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Sylfaen" w:hAnsi="Sylfaen"/>
          <w:color w:val="7030A0"/>
          <w:sz w:val="24"/>
          <w:szCs w:val="24"/>
        </w:rPr>
      </w:pPr>
      <w:r w:rsidRPr="00895241">
        <w:rPr>
          <w:rFonts w:ascii="Sylfaen" w:hAnsi="Sylfaen" w:cs="Sylfaen"/>
          <w:color w:val="7030A0"/>
          <w:sz w:val="24"/>
          <w:szCs w:val="24"/>
        </w:rPr>
        <w:t>Դպրոցական</w:t>
      </w:r>
      <w:r w:rsidRPr="00895241">
        <w:rPr>
          <w:rFonts w:ascii="Sylfaen" w:hAnsi="Sylfaen"/>
          <w:color w:val="7030A0"/>
          <w:sz w:val="24"/>
          <w:szCs w:val="24"/>
        </w:rPr>
        <w:t xml:space="preserve"> արժեհամակարգի ձևավորում</w:t>
      </w:r>
    </w:p>
    <w:p w:rsidR="00895241" w:rsidRDefault="00895241" w:rsidP="00077AAE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Sylfaen" w:hAnsi="Sylfaen"/>
          <w:color w:val="7030A0"/>
          <w:sz w:val="24"/>
          <w:szCs w:val="24"/>
        </w:rPr>
      </w:pPr>
      <w:r>
        <w:rPr>
          <w:rFonts w:ascii="Sylfaen" w:hAnsi="Sylfaen"/>
          <w:color w:val="7030A0"/>
          <w:sz w:val="24"/>
          <w:szCs w:val="24"/>
        </w:rPr>
        <w:t xml:space="preserve">Հասարակական պահանջմունքից բխող </w:t>
      </w:r>
      <w:r w:rsidR="00AE401E">
        <w:rPr>
          <w:rFonts w:ascii="Sylfaen" w:hAnsi="Sylfaen"/>
          <w:color w:val="7030A0"/>
          <w:sz w:val="24"/>
          <w:szCs w:val="24"/>
        </w:rPr>
        <w:t>և ազգային պե</w:t>
      </w:r>
      <w:r w:rsidR="00F369B7">
        <w:rPr>
          <w:rFonts w:ascii="Sylfaen" w:hAnsi="Sylfaen"/>
          <w:color w:val="7030A0"/>
          <w:sz w:val="24"/>
          <w:szCs w:val="24"/>
        </w:rPr>
        <w:t>տականության պահանջներին համապատասխան հայ մարդու և քաղաքացու դաստիարակություն</w:t>
      </w:r>
    </w:p>
    <w:p w:rsidR="00184D33" w:rsidRDefault="00184D33" w:rsidP="00077AAE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Sylfaen" w:hAnsi="Sylfaen"/>
          <w:color w:val="7030A0"/>
          <w:sz w:val="24"/>
          <w:szCs w:val="24"/>
        </w:rPr>
      </w:pPr>
      <w:r>
        <w:rPr>
          <w:rFonts w:ascii="Sylfaen" w:hAnsi="Sylfaen"/>
          <w:color w:val="7030A0"/>
          <w:sz w:val="24"/>
          <w:szCs w:val="24"/>
        </w:rPr>
        <w:t>Բազմակարծիք ներառական, մասնակցային կրթության միջավայրի ապահովում</w:t>
      </w:r>
    </w:p>
    <w:p w:rsidR="00184D33" w:rsidRDefault="00184D33" w:rsidP="00077AAE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Sylfaen" w:hAnsi="Sylfaen"/>
          <w:color w:val="7030A0"/>
          <w:sz w:val="24"/>
          <w:szCs w:val="24"/>
        </w:rPr>
      </w:pPr>
      <w:r>
        <w:rPr>
          <w:rFonts w:ascii="Sylfaen" w:hAnsi="Sylfaen"/>
          <w:color w:val="7030A0"/>
          <w:sz w:val="24"/>
          <w:szCs w:val="24"/>
        </w:rPr>
        <w:t>Համայնքի կարիքներին համապատասխանող կրթության բովանդակության և համապատասխան միջավայրի ապահովում</w:t>
      </w:r>
    </w:p>
    <w:p w:rsidR="00184D33" w:rsidRDefault="00184D33" w:rsidP="00077AAE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Sylfaen" w:hAnsi="Sylfaen"/>
          <w:color w:val="7030A0"/>
          <w:sz w:val="24"/>
          <w:szCs w:val="24"/>
        </w:rPr>
      </w:pPr>
      <w:r>
        <w:rPr>
          <w:rFonts w:ascii="Sylfaen" w:hAnsi="Sylfaen"/>
          <w:color w:val="7030A0"/>
          <w:sz w:val="24"/>
          <w:szCs w:val="24"/>
        </w:rPr>
        <w:t>Մասնակցային մշակույթ և կոմպետենցիաների վրա հիմնված ուսուցում</w:t>
      </w:r>
    </w:p>
    <w:p w:rsidR="007555FC" w:rsidRDefault="001C2260" w:rsidP="00077AAE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Sylfaen" w:hAnsi="Sylfaen"/>
          <w:color w:val="7030A0"/>
          <w:sz w:val="24"/>
          <w:szCs w:val="24"/>
        </w:rPr>
      </w:pPr>
      <w:r>
        <w:rPr>
          <w:rFonts w:ascii="Sylfaen" w:hAnsi="Sylfaen"/>
          <w:color w:val="7030A0"/>
          <w:sz w:val="24"/>
          <w:szCs w:val="24"/>
        </w:rPr>
        <w:t>Մանկավարժների մասնագիտական կարողությունների կատարելագործում</w:t>
      </w:r>
    </w:p>
    <w:p w:rsidR="000502AD" w:rsidRDefault="007555FC" w:rsidP="00077AAE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Sylfaen" w:hAnsi="Sylfaen"/>
          <w:color w:val="7030A0"/>
          <w:sz w:val="24"/>
          <w:szCs w:val="24"/>
        </w:rPr>
      </w:pPr>
      <w:r>
        <w:rPr>
          <w:rFonts w:ascii="Sylfaen" w:hAnsi="Sylfaen"/>
          <w:color w:val="7030A0"/>
          <w:sz w:val="24"/>
          <w:szCs w:val="24"/>
        </w:rPr>
        <w:t>Բուլինգի կանխարգելում</w:t>
      </w:r>
    </w:p>
    <w:p w:rsidR="00184D33" w:rsidRPr="00895241" w:rsidRDefault="000502AD" w:rsidP="00077AAE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Sylfaen" w:hAnsi="Sylfaen"/>
          <w:color w:val="7030A0"/>
          <w:sz w:val="24"/>
          <w:szCs w:val="24"/>
        </w:rPr>
      </w:pPr>
      <w:r>
        <w:rPr>
          <w:rFonts w:ascii="Sylfaen" w:hAnsi="Sylfaen"/>
          <w:color w:val="7030A0"/>
          <w:sz w:val="24"/>
          <w:szCs w:val="24"/>
        </w:rPr>
        <w:t>Հանրակրթության պետական չափորոշչային պահանջներին համապատասխան կրթություն</w:t>
      </w:r>
      <w:r w:rsidR="00184D33">
        <w:rPr>
          <w:rFonts w:ascii="Sylfaen" w:hAnsi="Sylfaen"/>
          <w:color w:val="7030A0"/>
          <w:sz w:val="24"/>
          <w:szCs w:val="24"/>
        </w:rPr>
        <w:t xml:space="preserve"> </w:t>
      </w:r>
    </w:p>
    <w:p w:rsidR="00880E21" w:rsidRDefault="00976F55" w:rsidP="00880E21">
      <w:pPr>
        <w:spacing w:after="0" w:line="360" w:lineRule="auto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>Զարգացման ծրագրի խնդիրները</w:t>
      </w:r>
    </w:p>
    <w:p w:rsidR="00647617" w:rsidRPr="00647617" w:rsidRDefault="00976F55" w:rsidP="00077AAE">
      <w:pPr>
        <w:pStyle w:val="ListParagraph"/>
        <w:numPr>
          <w:ilvl w:val="0"/>
          <w:numId w:val="25"/>
        </w:numPr>
        <w:spacing w:after="0" w:line="360" w:lineRule="auto"/>
        <w:ind w:left="142" w:hanging="77"/>
        <w:rPr>
          <w:rFonts w:ascii="Sylfaen" w:hAnsi="Sylfaen"/>
          <w:color w:val="1F497D" w:themeColor="text2"/>
          <w:sz w:val="24"/>
          <w:szCs w:val="24"/>
        </w:rPr>
      </w:pPr>
      <w:r w:rsidRPr="00647617">
        <w:rPr>
          <w:rFonts w:ascii="Sylfaen" w:hAnsi="Sylfaen"/>
          <w:color w:val="1F497D" w:themeColor="text2"/>
          <w:sz w:val="24"/>
          <w:szCs w:val="24"/>
        </w:rPr>
        <w:t xml:space="preserve">Դպրոցում ստեղծել </w:t>
      </w:r>
      <w:r w:rsidR="00647617" w:rsidRPr="00647617">
        <w:rPr>
          <w:rFonts w:ascii="Sylfaen" w:hAnsi="Sylfaen"/>
          <w:color w:val="1F497D" w:themeColor="text2"/>
          <w:sz w:val="24"/>
          <w:szCs w:val="24"/>
        </w:rPr>
        <w:t xml:space="preserve"> տեղեկատվական բազա՝ ի հայտ բերելու առաջիկա 5 տարիների  զարգացման առաջնահերթություններն ու դրանցից բխող քայլերը</w:t>
      </w:r>
    </w:p>
    <w:p w:rsidR="00976F55" w:rsidRDefault="00647617" w:rsidP="00077AAE">
      <w:pPr>
        <w:pStyle w:val="ListParagraph"/>
        <w:numPr>
          <w:ilvl w:val="0"/>
          <w:numId w:val="25"/>
        </w:numPr>
        <w:spacing w:after="0" w:line="360" w:lineRule="auto"/>
        <w:ind w:left="142" w:hanging="77"/>
        <w:rPr>
          <w:rFonts w:ascii="Sylfaen" w:hAnsi="Sylfaen"/>
          <w:color w:val="1F497D" w:themeColor="text2"/>
          <w:sz w:val="24"/>
          <w:szCs w:val="24"/>
        </w:rPr>
      </w:pPr>
      <w:r w:rsidRPr="00647617">
        <w:rPr>
          <w:rFonts w:ascii="Sylfaen" w:hAnsi="Sylfaen"/>
          <w:color w:val="1F497D" w:themeColor="text2"/>
          <w:sz w:val="24"/>
          <w:szCs w:val="24"/>
        </w:rPr>
        <w:lastRenderedPageBreak/>
        <w:t xml:space="preserve">Վերաձևակերպել և մշակել ներքին նորմատիվ ակտեր, որոնք բխում են առաջիկա 5 տարիների զարգացման </w:t>
      </w:r>
      <w:r w:rsidR="00176DF8">
        <w:rPr>
          <w:rFonts w:ascii="Sylfaen" w:hAnsi="Sylfaen"/>
          <w:color w:val="1F497D" w:themeColor="text2"/>
          <w:sz w:val="24"/>
          <w:szCs w:val="24"/>
        </w:rPr>
        <w:t xml:space="preserve">առաջնահերթություններից և կրթության </w:t>
      </w:r>
      <w:r w:rsidR="00EC6490">
        <w:rPr>
          <w:rFonts w:ascii="Sylfaen" w:hAnsi="Sylfaen"/>
          <w:color w:val="1F497D" w:themeColor="text2"/>
          <w:sz w:val="24"/>
          <w:szCs w:val="24"/>
        </w:rPr>
        <w:t>քաղաքականության  ոլորտում տեղի ունեցող բարեփոխումներից</w:t>
      </w:r>
    </w:p>
    <w:p w:rsidR="00EC6490" w:rsidRDefault="00EC6490" w:rsidP="00077AAE">
      <w:pPr>
        <w:pStyle w:val="ListParagraph"/>
        <w:numPr>
          <w:ilvl w:val="0"/>
          <w:numId w:val="25"/>
        </w:numPr>
        <w:spacing w:after="0" w:line="360" w:lineRule="auto"/>
        <w:ind w:left="142" w:hanging="77"/>
        <w:rPr>
          <w:rFonts w:ascii="Sylfaen" w:hAnsi="Sylfaen"/>
          <w:color w:val="1F497D" w:themeColor="text2"/>
          <w:sz w:val="24"/>
          <w:szCs w:val="24"/>
        </w:rPr>
      </w:pPr>
      <w:r>
        <w:rPr>
          <w:rFonts w:ascii="Sylfaen" w:hAnsi="Sylfaen"/>
          <w:color w:val="1F497D" w:themeColor="text2"/>
          <w:sz w:val="24"/>
          <w:szCs w:val="24"/>
        </w:rPr>
        <w:t>Հարստացնել և համալրել նյութատեխնիկական և ուսումնանյութական բազան</w:t>
      </w:r>
    </w:p>
    <w:p w:rsidR="00EC6490" w:rsidRDefault="00055FB0" w:rsidP="00077AAE">
      <w:pPr>
        <w:pStyle w:val="ListParagraph"/>
        <w:numPr>
          <w:ilvl w:val="0"/>
          <w:numId w:val="25"/>
        </w:numPr>
        <w:spacing w:after="0" w:line="360" w:lineRule="auto"/>
        <w:ind w:left="142" w:hanging="77"/>
        <w:rPr>
          <w:rFonts w:ascii="Sylfaen" w:hAnsi="Sylfaen"/>
          <w:color w:val="1F497D" w:themeColor="text2"/>
          <w:sz w:val="24"/>
          <w:szCs w:val="24"/>
        </w:rPr>
      </w:pPr>
      <w:r>
        <w:rPr>
          <w:rFonts w:ascii="Sylfaen" w:hAnsi="Sylfaen"/>
          <w:color w:val="1F497D" w:themeColor="text2"/>
          <w:sz w:val="24"/>
          <w:szCs w:val="24"/>
        </w:rPr>
        <w:t>Արդիականացված կրթական միջավայրի ապահովում, որը համապատասխանում է համայնքի և արդի կրթական պահանջներին</w:t>
      </w:r>
    </w:p>
    <w:p w:rsidR="00F26B15" w:rsidRDefault="00F26B15" w:rsidP="00077AAE">
      <w:pPr>
        <w:pStyle w:val="ListParagraph"/>
        <w:numPr>
          <w:ilvl w:val="0"/>
          <w:numId w:val="25"/>
        </w:numPr>
        <w:spacing w:after="0" w:line="360" w:lineRule="auto"/>
        <w:ind w:left="142" w:hanging="77"/>
        <w:rPr>
          <w:rFonts w:ascii="Sylfaen" w:hAnsi="Sylfaen"/>
          <w:color w:val="1F497D" w:themeColor="text2"/>
          <w:sz w:val="24"/>
          <w:szCs w:val="24"/>
        </w:rPr>
      </w:pPr>
      <w:r>
        <w:rPr>
          <w:rFonts w:ascii="Sylfaen" w:hAnsi="Sylfaen"/>
          <w:color w:val="1F497D" w:themeColor="text2"/>
          <w:sz w:val="24"/>
          <w:szCs w:val="24"/>
        </w:rPr>
        <w:t>Նպաստել նորարարական կրթական մեթոդների ներդրմանը</w:t>
      </w:r>
    </w:p>
    <w:p w:rsidR="00EC6490" w:rsidRPr="00647617" w:rsidRDefault="00EC6490" w:rsidP="00077AAE">
      <w:pPr>
        <w:pStyle w:val="ListParagraph"/>
        <w:numPr>
          <w:ilvl w:val="0"/>
          <w:numId w:val="25"/>
        </w:numPr>
        <w:spacing w:after="0" w:line="360" w:lineRule="auto"/>
        <w:ind w:left="142" w:hanging="77"/>
        <w:rPr>
          <w:rFonts w:ascii="Sylfaen" w:hAnsi="Sylfaen"/>
          <w:color w:val="1F497D" w:themeColor="text2"/>
          <w:sz w:val="24"/>
          <w:szCs w:val="24"/>
        </w:rPr>
      </w:pPr>
      <w:r>
        <w:rPr>
          <w:rFonts w:ascii="Sylfaen" w:hAnsi="Sylfaen"/>
          <w:color w:val="1F497D" w:themeColor="text2"/>
          <w:sz w:val="24"/>
          <w:szCs w:val="24"/>
        </w:rPr>
        <w:t>Կազմել նախանշված ռազմավարական ուղղություններով  ծրագրերի և գործողությունների կանոնակարգում</w:t>
      </w:r>
    </w:p>
    <w:p w:rsidR="00E7285B" w:rsidRPr="005E6AF4" w:rsidRDefault="005E6AF4" w:rsidP="00895241">
      <w:pPr>
        <w:spacing w:line="360" w:lineRule="auto"/>
        <w:jc w:val="both"/>
        <w:rPr>
          <w:rFonts w:ascii="Sylfaen" w:hAnsi="Sylfaen"/>
          <w:b/>
          <w:sz w:val="24"/>
          <w:szCs w:val="24"/>
        </w:rPr>
      </w:pPr>
      <w:r w:rsidRPr="005E6AF4">
        <w:rPr>
          <w:rFonts w:ascii="Sylfaen" w:hAnsi="Sylfaen"/>
          <w:b/>
          <w:sz w:val="24"/>
          <w:szCs w:val="24"/>
        </w:rPr>
        <w:t>Զարգացման ծրագրի ակնկալվող արդյունքները</w:t>
      </w:r>
    </w:p>
    <w:p w:rsidR="005E6AF4" w:rsidRDefault="005E6AF4" w:rsidP="00077AAE">
      <w:pPr>
        <w:pStyle w:val="ListParagraph"/>
        <w:numPr>
          <w:ilvl w:val="0"/>
          <w:numId w:val="26"/>
        </w:numPr>
        <w:spacing w:line="360" w:lineRule="auto"/>
        <w:ind w:left="142" w:firstLine="0"/>
        <w:jc w:val="both"/>
        <w:rPr>
          <w:rFonts w:ascii="Sylfaen" w:hAnsi="Sylfaen"/>
          <w:sz w:val="24"/>
          <w:szCs w:val="24"/>
        </w:rPr>
      </w:pPr>
      <w:r w:rsidRPr="005E6AF4">
        <w:rPr>
          <w:rFonts w:ascii="Sylfaen" w:hAnsi="Sylfaen"/>
          <w:sz w:val="24"/>
          <w:szCs w:val="24"/>
        </w:rPr>
        <w:t xml:space="preserve">Կարողունակ </w:t>
      </w:r>
      <w:r>
        <w:rPr>
          <w:rFonts w:ascii="Sylfaen" w:hAnsi="Sylfaen"/>
          <w:sz w:val="24"/>
          <w:szCs w:val="24"/>
        </w:rPr>
        <w:t>քաղաքացիների ձևավորում</w:t>
      </w:r>
    </w:p>
    <w:p w:rsidR="005E6AF4" w:rsidRDefault="005E6AF4" w:rsidP="00077AAE">
      <w:pPr>
        <w:pStyle w:val="ListParagraph"/>
        <w:numPr>
          <w:ilvl w:val="0"/>
          <w:numId w:val="26"/>
        </w:numPr>
        <w:spacing w:line="360" w:lineRule="auto"/>
        <w:ind w:left="142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Որակյալ կրթության մատչելիություն</w:t>
      </w:r>
    </w:p>
    <w:p w:rsidR="005E6AF4" w:rsidRDefault="00950938" w:rsidP="00077AAE">
      <w:pPr>
        <w:pStyle w:val="ListParagraph"/>
        <w:numPr>
          <w:ilvl w:val="0"/>
          <w:numId w:val="26"/>
        </w:numPr>
        <w:spacing w:line="360" w:lineRule="auto"/>
        <w:ind w:left="142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Կապահովեն կրթական տարբեր աստիճաններում սովորողների կողմից չափորոշչային պահանջների յուրացումը</w:t>
      </w:r>
    </w:p>
    <w:p w:rsidR="00950938" w:rsidRDefault="00BB03DD" w:rsidP="00077AAE">
      <w:pPr>
        <w:pStyle w:val="ListParagraph"/>
        <w:numPr>
          <w:ilvl w:val="0"/>
          <w:numId w:val="26"/>
        </w:numPr>
        <w:spacing w:line="360" w:lineRule="auto"/>
        <w:ind w:left="142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Համայնքի կարիքներին և արդի կրթության պահանջներին համապատասխան կապահովեն կրթական արդիականացված միջավայր</w:t>
      </w:r>
    </w:p>
    <w:p w:rsidR="00BB03DD" w:rsidRDefault="00BB03DD" w:rsidP="00077AAE">
      <w:pPr>
        <w:pStyle w:val="ListParagraph"/>
        <w:numPr>
          <w:ilvl w:val="0"/>
          <w:numId w:val="26"/>
        </w:numPr>
        <w:spacing w:line="360" w:lineRule="auto"/>
        <w:ind w:left="142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Գործող օրենսդրության հիման վրա կիրացվի երեխայի՝ սահմանադրությամբ ամրագրված կրթության իրավունքը</w:t>
      </w:r>
    </w:p>
    <w:p w:rsidR="00BB03DD" w:rsidRDefault="00F969F8" w:rsidP="00077AAE">
      <w:pPr>
        <w:pStyle w:val="ListParagraph"/>
        <w:numPr>
          <w:ilvl w:val="0"/>
          <w:numId w:val="26"/>
        </w:numPr>
        <w:spacing w:line="360" w:lineRule="auto"/>
        <w:ind w:left="142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Կօգնեն ստեղծել ինտեգրված սոցիալական միջավայր և ունենալ իր ներուժին և նախասիրություններին համապատասխան մասնագիտական կողմնորոշում ունեցող քաղաքացիներ</w:t>
      </w:r>
    </w:p>
    <w:p w:rsidR="00F969F8" w:rsidRDefault="00F969F8" w:rsidP="00077AAE">
      <w:pPr>
        <w:pStyle w:val="ListParagraph"/>
        <w:numPr>
          <w:ilvl w:val="0"/>
          <w:numId w:val="26"/>
        </w:numPr>
        <w:spacing w:line="360" w:lineRule="auto"/>
        <w:ind w:left="0" w:firstLine="142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Մանկավարժների մասնագիտական հմտությունների զարգացում</w:t>
      </w:r>
    </w:p>
    <w:p w:rsidR="00F969F8" w:rsidRDefault="00F969F8" w:rsidP="00077AAE">
      <w:pPr>
        <w:pStyle w:val="ListParagraph"/>
        <w:numPr>
          <w:ilvl w:val="0"/>
          <w:numId w:val="26"/>
        </w:numPr>
        <w:spacing w:line="360" w:lineRule="auto"/>
        <w:ind w:left="0" w:firstLine="142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Կրթության որակի բարձրացում</w:t>
      </w:r>
    </w:p>
    <w:p w:rsidR="00F969F8" w:rsidRPr="00C64C9B" w:rsidRDefault="00F969F8" w:rsidP="00077AAE">
      <w:pPr>
        <w:pStyle w:val="ListParagraph"/>
        <w:numPr>
          <w:ilvl w:val="0"/>
          <w:numId w:val="26"/>
        </w:numPr>
        <w:spacing w:line="360" w:lineRule="auto"/>
        <w:ind w:left="0" w:firstLine="142"/>
        <w:jc w:val="both"/>
        <w:rPr>
          <w:rFonts w:ascii="Sylfaen" w:hAnsi="Sylfaen"/>
          <w:sz w:val="24"/>
          <w:szCs w:val="24"/>
        </w:rPr>
      </w:pPr>
      <w:r w:rsidRPr="00C64C9B">
        <w:rPr>
          <w:rFonts w:ascii="Sylfaen" w:hAnsi="Sylfaen"/>
          <w:sz w:val="24"/>
          <w:szCs w:val="24"/>
        </w:rPr>
        <w:t>Ուսումնական հաստատության պետական-հասարակական կառավարման մակարդակի բարձրացու</w:t>
      </w:r>
      <w:r w:rsidRPr="00C64C9B">
        <w:rPr>
          <w:rFonts w:ascii="Sylfaen" w:hAnsi="Sylfaen" w:cs="Sylfaen"/>
          <w:sz w:val="24"/>
          <w:szCs w:val="24"/>
        </w:rPr>
        <w:t>մ</w:t>
      </w:r>
    </w:p>
    <w:p w:rsidR="00ED2DED" w:rsidRDefault="00C64C9B" w:rsidP="00880E21">
      <w:pPr>
        <w:spacing w:line="360" w:lineRule="auto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 xml:space="preserve">Առկա ռեսուրսները </w:t>
      </w:r>
    </w:p>
    <w:p w:rsidR="00C83C33" w:rsidRPr="00061B20" w:rsidRDefault="003303F2" w:rsidP="00077AAE">
      <w:pPr>
        <w:pStyle w:val="ListParagraph"/>
        <w:numPr>
          <w:ilvl w:val="0"/>
          <w:numId w:val="26"/>
        </w:numPr>
        <w:spacing w:line="360" w:lineRule="auto"/>
        <w:rPr>
          <w:rFonts w:ascii="Sylfaen" w:hAnsi="Sylfaen"/>
          <w:b/>
          <w:color w:val="984806" w:themeColor="accent6" w:themeShade="80"/>
          <w:sz w:val="24"/>
          <w:szCs w:val="24"/>
        </w:rPr>
      </w:pPr>
      <w:r>
        <w:rPr>
          <w:rFonts w:ascii="Sylfaen" w:hAnsi="Sylfaen"/>
          <w:color w:val="984806" w:themeColor="accent6" w:themeShade="80"/>
          <w:sz w:val="24"/>
          <w:szCs w:val="24"/>
          <w:lang w:val="ru-RU"/>
        </w:rPr>
        <w:t xml:space="preserve">Շենքային պայմաններ և նյութատեխնիկական </w:t>
      </w:r>
      <w:r w:rsidR="00061B20">
        <w:rPr>
          <w:rFonts w:ascii="Sylfaen" w:hAnsi="Sylfaen"/>
          <w:color w:val="984806" w:themeColor="accent6" w:themeShade="80"/>
          <w:sz w:val="24"/>
          <w:szCs w:val="24"/>
          <w:lang w:val="ru-RU"/>
        </w:rPr>
        <w:t>բազա</w:t>
      </w:r>
    </w:p>
    <w:p w:rsidR="00061B20" w:rsidRPr="00AA6B7C" w:rsidRDefault="00AA6B7C" w:rsidP="00077AAE">
      <w:pPr>
        <w:pStyle w:val="ListParagraph"/>
        <w:numPr>
          <w:ilvl w:val="0"/>
          <w:numId w:val="26"/>
        </w:numPr>
        <w:spacing w:line="360" w:lineRule="auto"/>
        <w:rPr>
          <w:rFonts w:ascii="Sylfaen" w:hAnsi="Sylfaen"/>
          <w:color w:val="984806" w:themeColor="accent6" w:themeShade="80"/>
          <w:sz w:val="24"/>
          <w:szCs w:val="24"/>
        </w:rPr>
      </w:pPr>
      <w:r w:rsidRPr="00AA6B7C">
        <w:rPr>
          <w:rFonts w:ascii="Sylfaen" w:hAnsi="Sylfaen"/>
          <w:color w:val="984806" w:themeColor="accent6" w:themeShade="80"/>
          <w:sz w:val="24"/>
          <w:szCs w:val="24"/>
          <w:lang w:val="ru-RU"/>
        </w:rPr>
        <w:t>Համապատասխան</w:t>
      </w:r>
      <w:r>
        <w:rPr>
          <w:rFonts w:ascii="Sylfaen" w:hAnsi="Sylfaen"/>
          <w:color w:val="984806" w:themeColor="accent6" w:themeShade="80"/>
          <w:sz w:val="24"/>
          <w:szCs w:val="24"/>
          <w:lang w:val="ru-RU"/>
        </w:rPr>
        <w:t xml:space="preserve"> մասնագիտական որակավորում ունեցող մանկավարժներ</w:t>
      </w:r>
    </w:p>
    <w:p w:rsidR="00AA6B7C" w:rsidRPr="00AA6B7C" w:rsidRDefault="00AA6B7C" w:rsidP="00077AAE">
      <w:pPr>
        <w:pStyle w:val="ListParagraph"/>
        <w:numPr>
          <w:ilvl w:val="0"/>
          <w:numId w:val="26"/>
        </w:numPr>
        <w:spacing w:line="360" w:lineRule="auto"/>
        <w:rPr>
          <w:rFonts w:ascii="Sylfaen" w:hAnsi="Sylfaen"/>
          <w:color w:val="984806" w:themeColor="accent6" w:themeShade="80"/>
          <w:sz w:val="24"/>
          <w:szCs w:val="24"/>
        </w:rPr>
      </w:pPr>
      <w:r>
        <w:rPr>
          <w:rFonts w:ascii="Sylfaen" w:hAnsi="Sylfaen"/>
          <w:color w:val="984806" w:themeColor="accent6" w:themeShade="80"/>
          <w:sz w:val="24"/>
          <w:szCs w:val="24"/>
          <w:lang w:val="ru-RU"/>
        </w:rPr>
        <w:lastRenderedPageBreak/>
        <w:t>Նորարարություններին ընդառաջ գնացող աշակերտական համակազմ</w:t>
      </w:r>
    </w:p>
    <w:p w:rsidR="00AA6B7C" w:rsidRDefault="00AA6B7C" w:rsidP="00077AAE">
      <w:pPr>
        <w:pStyle w:val="ListParagraph"/>
        <w:numPr>
          <w:ilvl w:val="0"/>
          <w:numId w:val="26"/>
        </w:numPr>
        <w:spacing w:line="360" w:lineRule="auto"/>
        <w:rPr>
          <w:rFonts w:ascii="Sylfaen" w:hAnsi="Sylfaen"/>
          <w:color w:val="984806" w:themeColor="accent6" w:themeShade="80"/>
          <w:sz w:val="24"/>
          <w:szCs w:val="24"/>
        </w:rPr>
      </w:pPr>
      <w:r>
        <w:rPr>
          <w:rFonts w:ascii="Sylfaen" w:hAnsi="Sylfaen"/>
          <w:color w:val="984806" w:themeColor="accent6" w:themeShade="80"/>
          <w:sz w:val="24"/>
          <w:szCs w:val="24"/>
          <w:lang w:val="ru-RU"/>
        </w:rPr>
        <w:t>Համապատասխան ՏՀՏ գործիքների</w:t>
      </w:r>
      <w:r w:rsidR="004C5586">
        <w:rPr>
          <w:rFonts w:ascii="Sylfaen" w:hAnsi="Sylfaen"/>
          <w:color w:val="984806" w:themeColor="accent6" w:themeShade="80"/>
          <w:sz w:val="24"/>
          <w:szCs w:val="24"/>
          <w:lang w:val="ru-RU"/>
        </w:rPr>
        <w:t xml:space="preserve"> առկայություն</w:t>
      </w:r>
    </w:p>
    <w:p w:rsidR="000322E2" w:rsidRPr="00D555E4" w:rsidRDefault="000322E2" w:rsidP="00077AAE">
      <w:pPr>
        <w:pStyle w:val="ListParagraph"/>
        <w:numPr>
          <w:ilvl w:val="0"/>
          <w:numId w:val="26"/>
        </w:numPr>
        <w:spacing w:line="360" w:lineRule="auto"/>
        <w:rPr>
          <w:rFonts w:ascii="Sylfaen" w:hAnsi="Sylfaen"/>
          <w:color w:val="984806" w:themeColor="accent6" w:themeShade="80"/>
          <w:sz w:val="24"/>
          <w:szCs w:val="24"/>
        </w:rPr>
      </w:pPr>
      <w:r>
        <w:rPr>
          <w:rFonts w:ascii="Sylfaen" w:hAnsi="Sylfaen"/>
          <w:color w:val="984806" w:themeColor="accent6" w:themeShade="80"/>
          <w:sz w:val="24"/>
          <w:szCs w:val="24"/>
          <w:lang w:val="ru-RU"/>
        </w:rPr>
        <w:t>Ֆինանսական ռեսուրսներ</w:t>
      </w:r>
    </w:p>
    <w:p w:rsidR="00D555E4" w:rsidRDefault="004E2D54" w:rsidP="004E2D54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b/>
          <w:sz w:val="24"/>
          <w:szCs w:val="24"/>
          <w:lang w:val="ru-RU"/>
        </w:rPr>
      </w:pPr>
      <w:r w:rsidRPr="004E2D54">
        <w:rPr>
          <w:rFonts w:ascii="Sylfaen" w:hAnsi="Sylfaen"/>
          <w:b/>
          <w:sz w:val="24"/>
          <w:szCs w:val="24"/>
          <w:lang w:val="ru-RU"/>
        </w:rPr>
        <w:t>Զարգացման ծրագրի վերջնական նպատակն է</w:t>
      </w:r>
    </w:p>
    <w:p w:rsidR="004E2D54" w:rsidRDefault="004E2D54" w:rsidP="004E2D54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Ձևավորել ազգային և համամարդկային արժեքների վրա հիմնված ՀՀ զարգացմաը միտված արդյունավետ և միջազգայնորեն մրցունակ կրթական համակարգ, որը յուրաքանչյուրին կյանքի բոլոր փուլերում, հնարավորություն է տալիս ստանալ իր կարիքներին և ընդունակություններին համապատասխան որակյալ կրթություն:</w:t>
      </w:r>
    </w:p>
    <w:p w:rsidR="004E2D54" w:rsidRDefault="004E2D54" w:rsidP="004E2D54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Այս նպատակի իրականացման համար սահմանվել են հետևյալ ուղղությունները.</w:t>
      </w:r>
    </w:p>
    <w:p w:rsidR="009A0E63" w:rsidRPr="00660F39" w:rsidRDefault="004E2D54" w:rsidP="004E2D54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</w:rPr>
        <w:t>ա</w:t>
      </w:r>
      <w:r>
        <w:rPr>
          <w:rFonts w:ascii="Sylfaen" w:hAnsi="Sylfaen"/>
          <w:sz w:val="24"/>
          <w:szCs w:val="24"/>
          <w:lang w:val="hy-AM"/>
        </w:rPr>
        <w:t>)</w:t>
      </w:r>
      <w:r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համընդհանուր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ներառական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սովորողակենտրոն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կրթական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միջավայրի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ստեղծում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, </w:t>
      </w:r>
      <w:r w:rsidR="00791303">
        <w:rPr>
          <w:rFonts w:ascii="Sylfaen" w:hAnsi="Sylfaen"/>
          <w:sz w:val="24"/>
          <w:szCs w:val="24"/>
        </w:rPr>
        <w:t>որը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յուրաքանչյուր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սովորողի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համար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կյանքի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բոլոր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փուլերում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հասանելի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կդարձնի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իր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զարգացման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և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անձնային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առանձնահատկություններից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բխող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որակյալ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և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արդյունավետ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կրթական</w:t>
      </w:r>
      <w:r w:rsidR="00791303" w:rsidRPr="00791303">
        <w:rPr>
          <w:rFonts w:ascii="Sylfaen" w:hAnsi="Sylfaen"/>
          <w:sz w:val="24"/>
          <w:szCs w:val="24"/>
          <w:lang w:val="ru-RU"/>
        </w:rPr>
        <w:t xml:space="preserve"> </w:t>
      </w:r>
      <w:r w:rsidR="00791303">
        <w:rPr>
          <w:rFonts w:ascii="Sylfaen" w:hAnsi="Sylfaen"/>
          <w:sz w:val="24"/>
          <w:szCs w:val="24"/>
        </w:rPr>
        <w:t>ծառայությունները</w:t>
      </w:r>
    </w:p>
    <w:p w:rsidR="003B4CFC" w:rsidRDefault="009A0E63" w:rsidP="004E2D54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բ</w:t>
      </w:r>
      <w:r w:rsidRPr="00660F39">
        <w:rPr>
          <w:rFonts w:ascii="Sylfaen" w:hAnsi="Sylfaen"/>
          <w:sz w:val="24"/>
          <w:szCs w:val="24"/>
          <w:lang w:val="ru-RU"/>
        </w:rPr>
        <w:t xml:space="preserve">) </w:t>
      </w:r>
      <w:r>
        <w:rPr>
          <w:rFonts w:ascii="Sylfaen" w:hAnsi="Sylfaen"/>
          <w:sz w:val="24"/>
          <w:szCs w:val="24"/>
          <w:lang w:val="hy-AM"/>
        </w:rPr>
        <w:t xml:space="preserve">կրթության արդյունավետության բարձրացում, ինչը կապահովի ռեսուրսի </w:t>
      </w:r>
      <w:r w:rsidR="003B4CFC">
        <w:rPr>
          <w:rFonts w:ascii="Sylfaen" w:hAnsi="Sylfaen"/>
          <w:sz w:val="24"/>
          <w:szCs w:val="24"/>
          <w:lang w:val="hy-AM"/>
        </w:rPr>
        <w:t>առավելագույն օպտիմալ և արդյունահենք տեղաբաշխում, համակարգի գործընթացային, ծախսային և կառավարման արդյունավետության բարձրացում</w:t>
      </w:r>
    </w:p>
    <w:p w:rsidR="00F30A27" w:rsidRDefault="003B4CFC" w:rsidP="004E2D54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գ</w:t>
      </w:r>
      <w:r w:rsidRPr="003B4CFC">
        <w:rPr>
          <w:rFonts w:ascii="Sylfaen" w:hAnsi="Sylfaen"/>
          <w:sz w:val="24"/>
          <w:szCs w:val="24"/>
          <w:lang w:val="hy-AM"/>
        </w:rPr>
        <w:t>) կրթական ծառայությունների և արտադրանքի միջազգայնացում և արտահանում, որը խարսխված է լինելու միջազգային կրթական տիրույթում և համակարգերում հայկական կրթական համակարգի ինտեգրման</w:t>
      </w:r>
      <w:r w:rsidR="00A15800" w:rsidRPr="00A15800">
        <w:rPr>
          <w:rFonts w:ascii="Sylfaen" w:hAnsi="Sylfaen"/>
          <w:sz w:val="24"/>
          <w:szCs w:val="24"/>
          <w:lang w:val="hy-AM"/>
        </w:rPr>
        <w:t>ը:</w:t>
      </w:r>
      <w:r w:rsidR="004E2D54" w:rsidRPr="003B4CFC">
        <w:rPr>
          <w:rFonts w:ascii="Sylfaen" w:hAnsi="Sylfaen"/>
          <w:sz w:val="24"/>
          <w:szCs w:val="24"/>
          <w:lang w:val="hy-AM"/>
        </w:rPr>
        <w:t xml:space="preserve">  </w:t>
      </w:r>
    </w:p>
    <w:p w:rsidR="00F30A27" w:rsidRDefault="00F30A27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br w:type="page"/>
      </w:r>
    </w:p>
    <w:p w:rsidR="00902384" w:rsidRPr="00D62689" w:rsidRDefault="00D62689" w:rsidP="00880E21">
      <w:pPr>
        <w:spacing w:line="360" w:lineRule="auto"/>
        <w:jc w:val="center"/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</w:pPr>
      <w:r w:rsidRPr="00D62689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lastRenderedPageBreak/>
        <w:t>ԴՊՐՈՑԻ  ԱՌԱՔԵԼՈՒԹՅՈՒՆԸ</w:t>
      </w:r>
    </w:p>
    <w:p w:rsidR="00821365" w:rsidRPr="004A757D" w:rsidRDefault="00902384" w:rsidP="00880E21">
      <w:pPr>
        <w:spacing w:after="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4A757D">
        <w:rPr>
          <w:rFonts w:ascii="Sylfaen" w:hAnsi="Sylfaen"/>
          <w:sz w:val="24"/>
          <w:szCs w:val="24"/>
          <w:lang w:val="hy-AM"/>
        </w:rPr>
        <w:t xml:space="preserve">Դպրոցը պետության հիմքն է: Դպրոցի առաքելությունը կոմպետենտ </w:t>
      </w:r>
      <w:r>
        <w:rPr>
          <w:rFonts w:ascii="Sylfaen" w:hAnsi="Sylfaen"/>
          <w:sz w:val="24"/>
          <w:szCs w:val="24"/>
          <w:lang w:val="hy-AM"/>
        </w:rPr>
        <w:t>(</w:t>
      </w:r>
      <w:r w:rsidRPr="004A757D">
        <w:rPr>
          <w:rFonts w:ascii="Sylfaen" w:hAnsi="Sylfaen"/>
          <w:sz w:val="24"/>
          <w:szCs w:val="24"/>
          <w:lang w:val="hy-AM"/>
        </w:rPr>
        <w:t>կարողունակ</w:t>
      </w:r>
      <w:r>
        <w:rPr>
          <w:rFonts w:ascii="Sylfaen" w:hAnsi="Sylfaen"/>
          <w:sz w:val="24"/>
          <w:szCs w:val="24"/>
          <w:lang w:val="hy-AM"/>
        </w:rPr>
        <w:t>)</w:t>
      </w:r>
      <w:r w:rsidRPr="004A757D">
        <w:rPr>
          <w:rFonts w:ascii="Sylfaen" w:hAnsi="Sylfaen"/>
          <w:sz w:val="24"/>
          <w:szCs w:val="24"/>
          <w:lang w:val="hy-AM"/>
        </w:rPr>
        <w:t xml:space="preserve"> քաղաքացու ձևավորումն է</w:t>
      </w:r>
      <w:r w:rsidR="00821365" w:rsidRPr="004A757D">
        <w:rPr>
          <w:rFonts w:ascii="Sylfaen" w:hAnsi="Sylfaen"/>
          <w:sz w:val="24"/>
          <w:szCs w:val="24"/>
          <w:lang w:val="hy-AM"/>
        </w:rPr>
        <w:t>. զինված գիտելիքներով, զարգացած կարողունակություններով, մասնագիտորեն կողմնորոշված, մրցունակ նպատակասլաց և հայրենասեր:</w:t>
      </w:r>
    </w:p>
    <w:p w:rsidR="00821365" w:rsidRPr="004A757D" w:rsidRDefault="00821365" w:rsidP="00880E21">
      <w:pPr>
        <w:spacing w:after="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4A757D">
        <w:rPr>
          <w:rFonts w:ascii="Sylfaen" w:hAnsi="Sylfaen"/>
          <w:sz w:val="24"/>
          <w:szCs w:val="24"/>
          <w:lang w:val="hy-AM"/>
        </w:rPr>
        <w:t>Պետության և ազգի անվտանգության ապահովման և հզորացման գործում գերակա խնդիր է դառնում պետական մտածելակերպ ունեցող և ապագայի մարտահրավերներին դիմակայելու պատրաստ մարդու ձևավորումը:</w:t>
      </w:r>
    </w:p>
    <w:p w:rsidR="000A3B42" w:rsidRPr="004A757D" w:rsidRDefault="00821365" w:rsidP="00880E21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4A757D">
        <w:rPr>
          <w:rFonts w:ascii="Sylfaen" w:hAnsi="Sylfaen"/>
          <w:sz w:val="24"/>
          <w:szCs w:val="24"/>
          <w:lang w:val="hy-AM"/>
        </w:rPr>
        <w:t xml:space="preserve">Ուսումնադաստիարակչական աշխատանքի հիմքում պետք է դրվի ազգային և արժանապատվություն ունեցող </w:t>
      </w:r>
      <w:r w:rsidR="00714CC5" w:rsidRPr="004A757D">
        <w:rPr>
          <w:rFonts w:ascii="Sylfaen" w:hAnsi="Sylfaen"/>
          <w:sz w:val="24"/>
          <w:szCs w:val="24"/>
          <w:lang w:val="hy-AM"/>
        </w:rPr>
        <w:t xml:space="preserve">հայ մարդու դաստիարակությունը, ով ճանաչում, ընդունում և հարգանքով է վերաբերվում իր և ուրիշ ժողովուրդների ստեղծած հոգևոր և մշակութային արժեքներին: Հաստատության լիարժեք գործունեության համար պետք է նպաստել սովորողի մոտ մարդասիրական, </w:t>
      </w:r>
      <w:r w:rsidR="00661B8D" w:rsidRPr="004A757D">
        <w:rPr>
          <w:rFonts w:ascii="Sylfaen" w:hAnsi="Sylfaen"/>
          <w:sz w:val="24"/>
          <w:szCs w:val="24"/>
          <w:lang w:val="hy-AM"/>
        </w:rPr>
        <w:t>ազգային, համամարդկային արժեքների ձևավորմանը: Սերմանել հայրենասիրություն, պատասխանատվություն, ուսուցողական միջավայրը դարձնել հետաքրքիր, գեղագիտական:</w:t>
      </w:r>
    </w:p>
    <w:p w:rsidR="00902384" w:rsidRPr="0073237B" w:rsidRDefault="000A3B42" w:rsidP="00880E21">
      <w:pPr>
        <w:spacing w:line="360" w:lineRule="auto"/>
        <w:jc w:val="both"/>
        <w:rPr>
          <w:rFonts w:ascii="Sylfaen" w:hAnsi="Sylfaen"/>
          <w:color w:val="C00000"/>
          <w:sz w:val="24"/>
          <w:szCs w:val="24"/>
        </w:rPr>
      </w:pPr>
      <w:r w:rsidRPr="0073237B">
        <w:rPr>
          <w:rFonts w:ascii="Sylfaen" w:hAnsi="Sylfaen"/>
          <w:color w:val="C00000"/>
          <w:sz w:val="24"/>
          <w:szCs w:val="24"/>
        </w:rPr>
        <w:t>Ժամանակակից դպրոցից պահանջվում է.</w:t>
      </w:r>
    </w:p>
    <w:p w:rsidR="00F52535" w:rsidRPr="00F52535" w:rsidRDefault="00F52535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Ձևավորել սովորողի շարունակական կրթությունն ապահովող անձնային որակներ:</w:t>
      </w:r>
    </w:p>
    <w:p w:rsidR="00F52535" w:rsidRDefault="00F52535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Սովորողներին տալ հիմնարար գիտելիքներ:</w:t>
      </w:r>
    </w:p>
    <w:p w:rsidR="00F52535" w:rsidRDefault="00F52535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Առաջնահերթությունը տալ ուսուցման պրակտիկ ուղղվածությանը, որ սովորողը կարողանա ձեռք բերած </w:t>
      </w:r>
      <w:r w:rsidR="0099379C">
        <w:rPr>
          <w:rFonts w:ascii="Sylfaen" w:hAnsi="Sylfaen"/>
          <w:sz w:val="24"/>
          <w:szCs w:val="24"/>
        </w:rPr>
        <w:t>գիտելիքներն ու կարողությունները գործնականում կիրառել:</w:t>
      </w:r>
    </w:p>
    <w:p w:rsidR="0099379C" w:rsidRDefault="0099379C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Երաշխավորել սովորողների ազատությունը՝ որպես կրթության արդյունավետության բարձրացման միջոցի: Սովորողին ընձեռել ինքնուրույն ուսումնական գործունեություն</w:t>
      </w:r>
      <w:r w:rsidR="00116ED0">
        <w:rPr>
          <w:rFonts w:ascii="Sylfaen" w:hAnsi="Sylfaen"/>
          <w:sz w:val="24"/>
          <w:szCs w:val="24"/>
        </w:rPr>
        <w:t xml:space="preserve"> ծավալելու հնարավորություն:</w:t>
      </w:r>
    </w:p>
    <w:p w:rsidR="00116ED0" w:rsidRDefault="00116ED0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Ստեղծել պայմաններ ուսումնահետազոտական գործունեության համար:</w:t>
      </w:r>
    </w:p>
    <w:p w:rsidR="00116ED0" w:rsidRDefault="00116ED0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Նպաստել սովորողների հաղորդակցական կարողությունների ձևավորմանը: Այս որակն իր մեջ ներառում է լեզուների, մարդկանց հետ շփման տարբեր եղանակների իմացություն, խմբային աշխատանքի, կոլեկտիվում տարբեր դերեր կատարելու կարողություններ:</w:t>
      </w:r>
    </w:p>
    <w:p w:rsidR="0078723B" w:rsidRDefault="00116ED0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Սովորեցնել սիրել սեփական համայնքը, հոգ տանել սեփական միջավայրի մասին</w:t>
      </w:r>
      <w:r w:rsidR="0078723B">
        <w:rPr>
          <w:rFonts w:ascii="Sylfaen" w:hAnsi="Sylfaen"/>
          <w:sz w:val="24"/>
          <w:szCs w:val="24"/>
        </w:rPr>
        <w:t>, առաջնային տեղում դնել հայրենիքը, համայնքը:</w:t>
      </w:r>
    </w:p>
    <w:p w:rsidR="0078723B" w:rsidRDefault="0078723B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Սերմանել հայրենասիրություն, ազգային մտածողություն և ազգային գաղափարախոսություն:</w:t>
      </w:r>
    </w:p>
    <w:p w:rsidR="00E000AC" w:rsidRDefault="0078723B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Դպրոց՝ յուրաքանչյուր երեխայի համար</w:t>
      </w:r>
      <w:r w:rsidR="00E000AC">
        <w:rPr>
          <w:rFonts w:ascii="Sylfaen" w:hAnsi="Sylfaen"/>
          <w:sz w:val="24"/>
          <w:szCs w:val="24"/>
        </w:rPr>
        <w:t>, որտեղ կարող են սովորել բոլորը՝ այդ թվում ԿԱՊԿՈՒ երեխաները, սոցիալապես անապահով ընտանիքի երեխաները, կյանքի դժվարին պայմաններում հայտնված երեխաները:</w:t>
      </w:r>
    </w:p>
    <w:p w:rsidR="008A6C2C" w:rsidRDefault="008A6C2C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Սովորողների ստեղծագործական և ստեղծարար մտքի զարգացում՝ կրթության մեթոդների անհատականացման և արդիականացման միջոցով:</w:t>
      </w:r>
    </w:p>
    <w:p w:rsidR="008A6C2C" w:rsidRDefault="008A6C2C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Դպրոցում ստեղծել մանկավարժների ստեղծագործական գործունեության համար պայմաններ, համագործակցության և փոխվս</w:t>
      </w:r>
      <w:r w:rsidR="00594E57">
        <w:rPr>
          <w:rFonts w:ascii="Sylfaen" w:hAnsi="Sylfaen"/>
          <w:sz w:val="24"/>
          <w:szCs w:val="24"/>
        </w:rPr>
        <w:t>տ</w:t>
      </w:r>
      <w:r>
        <w:rPr>
          <w:rFonts w:ascii="Sylfaen" w:hAnsi="Sylfaen"/>
          <w:sz w:val="24"/>
          <w:szCs w:val="24"/>
        </w:rPr>
        <w:t>ահության մթնոլորտ:</w:t>
      </w:r>
    </w:p>
    <w:p w:rsidR="00D316C7" w:rsidRDefault="008A6C2C" w:rsidP="00EC435A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Ստեղծել այնպիսի գործողությունների համակարգ, որոնք կհամապատասխանեն համայնքի կարիքներին, արդի կրթության պահանջներին, կնպաստեն սովորողների մոտ բնապահպանական մտածողության ձևավորմանը: </w:t>
      </w:r>
    </w:p>
    <w:p w:rsidR="005A1C4A" w:rsidRDefault="005A1C4A" w:rsidP="00880E21">
      <w:pPr>
        <w:pStyle w:val="ListParagraph"/>
        <w:numPr>
          <w:ilvl w:val="0"/>
          <w:numId w:val="0"/>
        </w:numPr>
        <w:spacing w:line="360" w:lineRule="auto"/>
        <w:ind w:left="720"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5A1C4A" w:rsidRPr="00880E21" w:rsidRDefault="00880E21" w:rsidP="00880E21">
      <w:pPr>
        <w:spacing w:line="360" w:lineRule="auto"/>
        <w:jc w:val="center"/>
        <w:rPr>
          <w:rFonts w:ascii="Sylfaen" w:hAnsi="Sylfaen"/>
          <w:b/>
          <w:sz w:val="32"/>
          <w:szCs w:val="32"/>
          <w:lang w:val="hy-AM"/>
        </w:rPr>
      </w:pPr>
      <w:r w:rsidRPr="00880E21">
        <w:rPr>
          <w:rFonts w:ascii="Sylfaen" w:hAnsi="Sylfaen"/>
          <w:b/>
          <w:sz w:val="32"/>
          <w:szCs w:val="32"/>
          <w:lang w:val="hy-AM"/>
        </w:rPr>
        <w:t xml:space="preserve">   </w:t>
      </w:r>
      <w:r w:rsidR="00932088" w:rsidRPr="00880E21">
        <w:rPr>
          <w:rFonts w:ascii="Sylfaen" w:hAnsi="Sylfaen"/>
          <w:b/>
          <w:sz w:val="32"/>
          <w:szCs w:val="32"/>
          <w:lang w:val="hy-AM"/>
        </w:rPr>
        <w:t>Ի՞նչ</w:t>
      </w:r>
      <w:r w:rsidRPr="00880E21">
        <w:rPr>
          <w:rFonts w:ascii="Sylfaen" w:hAnsi="Sylfaen"/>
          <w:b/>
          <w:sz w:val="32"/>
          <w:szCs w:val="32"/>
          <w:lang w:val="hy-AM"/>
        </w:rPr>
        <w:t xml:space="preserve"> </w:t>
      </w:r>
      <w:r w:rsidR="00932088" w:rsidRPr="00880E21">
        <w:rPr>
          <w:rFonts w:ascii="Sylfaen" w:hAnsi="Sylfaen"/>
          <w:b/>
          <w:sz w:val="32"/>
          <w:szCs w:val="32"/>
          <w:lang w:val="hy-AM"/>
        </w:rPr>
        <w:t>ռեսուրսներ</w:t>
      </w:r>
      <w:r w:rsidRPr="00880E21">
        <w:rPr>
          <w:rFonts w:ascii="Sylfaen" w:hAnsi="Sylfaen"/>
          <w:b/>
          <w:sz w:val="32"/>
          <w:szCs w:val="32"/>
          <w:lang w:val="hy-AM"/>
        </w:rPr>
        <w:t xml:space="preserve"> </w:t>
      </w:r>
      <w:r w:rsidR="00932088" w:rsidRPr="00880E21">
        <w:rPr>
          <w:rFonts w:ascii="Sylfaen" w:hAnsi="Sylfaen"/>
          <w:b/>
          <w:sz w:val="32"/>
          <w:szCs w:val="32"/>
          <w:lang w:val="hy-AM"/>
        </w:rPr>
        <w:t>են</w:t>
      </w:r>
      <w:r w:rsidRPr="00880E21">
        <w:rPr>
          <w:rFonts w:ascii="Sylfaen" w:hAnsi="Sylfaen"/>
          <w:b/>
          <w:sz w:val="32"/>
          <w:szCs w:val="32"/>
          <w:lang w:val="hy-AM"/>
        </w:rPr>
        <w:t xml:space="preserve"> </w:t>
      </w:r>
      <w:r w:rsidR="00932088" w:rsidRPr="00880E21">
        <w:rPr>
          <w:rFonts w:ascii="Sylfaen" w:hAnsi="Sylfaen"/>
          <w:b/>
          <w:sz w:val="32"/>
          <w:szCs w:val="32"/>
          <w:lang w:val="hy-AM"/>
        </w:rPr>
        <w:t>առկա</w:t>
      </w:r>
      <w:r w:rsidRPr="00880E21">
        <w:rPr>
          <w:rFonts w:ascii="Sylfaen" w:hAnsi="Sylfaen"/>
          <w:b/>
          <w:sz w:val="32"/>
          <w:szCs w:val="32"/>
          <w:lang w:val="hy-AM"/>
        </w:rPr>
        <w:t xml:space="preserve"> </w:t>
      </w:r>
      <w:r w:rsidR="00932088" w:rsidRPr="00880E21">
        <w:rPr>
          <w:rFonts w:ascii="Sylfaen" w:hAnsi="Sylfaen"/>
          <w:b/>
          <w:sz w:val="32"/>
          <w:szCs w:val="32"/>
          <w:lang w:val="hy-AM"/>
        </w:rPr>
        <w:t>առաքելության</w:t>
      </w:r>
      <w:r w:rsidRPr="00880E21">
        <w:rPr>
          <w:rFonts w:ascii="Sylfaen" w:hAnsi="Sylfaen"/>
          <w:b/>
          <w:sz w:val="32"/>
          <w:szCs w:val="32"/>
          <w:lang w:val="hy-AM"/>
        </w:rPr>
        <w:t xml:space="preserve"> </w:t>
      </w:r>
      <w:r w:rsidR="00932088" w:rsidRPr="00880E21">
        <w:rPr>
          <w:rFonts w:ascii="Sylfaen" w:hAnsi="Sylfaen"/>
          <w:b/>
          <w:sz w:val="32"/>
          <w:szCs w:val="32"/>
          <w:lang w:val="hy-AM"/>
        </w:rPr>
        <w:t>իրագործման</w:t>
      </w:r>
      <w:r w:rsidRPr="00880E21">
        <w:rPr>
          <w:rFonts w:ascii="Sylfaen" w:hAnsi="Sylfaen"/>
          <w:b/>
          <w:sz w:val="32"/>
          <w:szCs w:val="32"/>
          <w:lang w:val="hy-AM"/>
        </w:rPr>
        <w:t xml:space="preserve"> </w:t>
      </w:r>
      <w:r w:rsidR="00932088" w:rsidRPr="00880E21">
        <w:rPr>
          <w:rFonts w:ascii="Sylfaen" w:hAnsi="Sylfaen"/>
          <w:b/>
          <w:sz w:val="32"/>
          <w:szCs w:val="32"/>
          <w:lang w:val="hy-AM"/>
        </w:rPr>
        <w:t>համար</w:t>
      </w:r>
    </w:p>
    <w:p w:rsidR="005A1C4A" w:rsidRDefault="00E62296" w:rsidP="00880E21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E62296">
        <w:rPr>
          <w:rFonts w:ascii="Sylfaen" w:hAnsi="Sylfaen"/>
          <w:sz w:val="24"/>
          <w:szCs w:val="24"/>
          <w:lang w:val="hy-AM"/>
        </w:rPr>
        <w:tab/>
        <w:t>Նորագույն տեխնոլոգիաների կիրառում որոկյալ կրթություն ստանալու համար</w:t>
      </w:r>
    </w:p>
    <w:p w:rsidR="00E62296" w:rsidRDefault="00E62296" w:rsidP="00EC435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Սովորողի կրթական կարիքի բավարարում</w:t>
      </w:r>
    </w:p>
    <w:p w:rsidR="00E62296" w:rsidRDefault="00E62296" w:rsidP="00EC435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Սովորողի կրթական կարիքի գնահատում</w:t>
      </w:r>
    </w:p>
    <w:p w:rsidR="00E62296" w:rsidRDefault="00E62296" w:rsidP="00EC435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Համայնքի հետ ակտիվ համագործակցություն</w:t>
      </w:r>
    </w:p>
    <w:p w:rsidR="00E62296" w:rsidRDefault="00E62296" w:rsidP="00EC435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Կրթություն բոլորի համար, որտեղ կարող են սովորել սովորական և </w:t>
      </w:r>
      <w:r w:rsidR="00A61F5F">
        <w:rPr>
          <w:rFonts w:ascii="Sylfaen" w:hAnsi="Sylfaen"/>
          <w:sz w:val="24"/>
          <w:szCs w:val="24"/>
          <w:lang w:val="hy-AM"/>
        </w:rPr>
        <w:t>ԿԱՊԿՈՒ երեխաները</w:t>
      </w:r>
    </w:p>
    <w:p w:rsidR="00A61F5F" w:rsidRDefault="00A61F5F" w:rsidP="00EC435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Համագործակցային աշխատանքային մթնոլորտ՝ դպրոց-ծնողական համայնք սերտ համագործակցությամբ</w:t>
      </w:r>
    </w:p>
    <w:p w:rsidR="00A61F5F" w:rsidRDefault="00A61F5F" w:rsidP="00EC435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Սովորողների ֆիզիկական և մտավոր զարգացման բավարար պայմաններ</w:t>
      </w:r>
    </w:p>
    <w:p w:rsidR="00A61F5F" w:rsidRPr="00932088" w:rsidRDefault="00A61F5F" w:rsidP="00EC435A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Սովորողների արժեհամակարգի ձևավորում:</w:t>
      </w:r>
    </w:p>
    <w:p w:rsidR="00932088" w:rsidRPr="00E62296" w:rsidRDefault="00932088" w:rsidP="00932088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  <w:lang w:val="hy-AM"/>
        </w:rPr>
      </w:pPr>
    </w:p>
    <w:p w:rsidR="00E62296" w:rsidRPr="00880E21" w:rsidRDefault="009711F1" w:rsidP="00F30A27">
      <w:pPr>
        <w:pStyle w:val="ListParagraph"/>
        <w:numPr>
          <w:ilvl w:val="0"/>
          <w:numId w:val="0"/>
        </w:numPr>
        <w:spacing w:line="360" w:lineRule="auto"/>
        <w:ind w:left="851"/>
        <w:jc w:val="center"/>
        <w:rPr>
          <w:rFonts w:ascii="Sylfaen" w:hAnsi="Sylfaen"/>
          <w:b/>
          <w:sz w:val="28"/>
          <w:szCs w:val="28"/>
          <w:lang w:val="hy-AM"/>
        </w:rPr>
      </w:pPr>
      <w:r w:rsidRPr="00880E21">
        <w:rPr>
          <w:rFonts w:ascii="Sylfaen" w:hAnsi="Sylfaen"/>
          <w:b/>
          <w:sz w:val="28"/>
          <w:szCs w:val="28"/>
          <w:lang w:val="ru-RU"/>
        </w:rPr>
        <w:lastRenderedPageBreak/>
        <w:t>ա</w:t>
      </w:r>
      <w:r w:rsidRPr="00880E21">
        <w:rPr>
          <w:rFonts w:ascii="Sylfaen" w:hAnsi="Sylfaen"/>
          <w:b/>
          <w:sz w:val="28"/>
          <w:szCs w:val="28"/>
        </w:rPr>
        <w:t>)</w:t>
      </w:r>
      <w:r w:rsidR="00F30A27">
        <w:rPr>
          <w:rFonts w:ascii="Sylfaen" w:hAnsi="Sylfaen"/>
          <w:b/>
          <w:sz w:val="28"/>
          <w:szCs w:val="28"/>
          <w:lang w:val="ru-RU"/>
        </w:rPr>
        <w:t xml:space="preserve"> </w:t>
      </w:r>
      <w:r w:rsidR="009514FC" w:rsidRPr="00880E21">
        <w:rPr>
          <w:rFonts w:ascii="Sylfaen" w:hAnsi="Sylfaen"/>
          <w:b/>
          <w:sz w:val="28"/>
          <w:szCs w:val="28"/>
          <w:lang w:val="hy-AM"/>
        </w:rPr>
        <w:t>Մարդկային ռեսուրսներ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8732"/>
      </w:tblGrid>
      <w:tr w:rsidR="009514FC" w:rsidTr="009514FC">
        <w:tc>
          <w:tcPr>
            <w:tcW w:w="8732" w:type="dxa"/>
          </w:tcPr>
          <w:p w:rsidR="009514FC" w:rsidRPr="009514FC" w:rsidRDefault="009514FC" w:rsidP="00EC435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Sylfaen" w:hAnsi="Sylfaen"/>
                <w:sz w:val="32"/>
                <w:szCs w:val="32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Առկա մասնագետների մասնագիտական համապատասխանություն</w:t>
            </w:r>
          </w:p>
          <w:p w:rsidR="009514FC" w:rsidRPr="009514FC" w:rsidRDefault="009514FC" w:rsidP="00EC435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Sylfaen" w:hAnsi="Sylfaen"/>
                <w:sz w:val="32"/>
                <w:szCs w:val="32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Մանկավարժական համակազմի փորձառու կադրեր</w:t>
            </w:r>
          </w:p>
          <w:p w:rsidR="009514FC" w:rsidRPr="009514FC" w:rsidRDefault="009514FC" w:rsidP="00EC435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Sylfaen" w:hAnsi="Sylfaen"/>
                <w:sz w:val="32"/>
                <w:szCs w:val="32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Հմուտ վարչական կազմ</w:t>
            </w:r>
          </w:p>
          <w:p w:rsidR="009514FC" w:rsidRPr="009514FC" w:rsidRDefault="009514FC" w:rsidP="00EC435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Sylfaen" w:hAnsi="Sylfaen"/>
                <w:sz w:val="32"/>
                <w:szCs w:val="32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Հմուտ և հոգատար ուսումնաօժանդակ կազմ</w:t>
            </w:r>
          </w:p>
          <w:p w:rsidR="009514FC" w:rsidRPr="009514FC" w:rsidRDefault="009514FC" w:rsidP="00EC435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Sylfaen" w:hAnsi="Sylfaen"/>
                <w:sz w:val="32"/>
                <w:szCs w:val="32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Նորարարություններով զարգացած աշակերտներ</w:t>
            </w:r>
          </w:p>
          <w:p w:rsidR="009514FC" w:rsidRPr="005C2C83" w:rsidRDefault="005C2C83" w:rsidP="00EC435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Sylfaen" w:hAnsi="Sylfaen"/>
                <w:sz w:val="32"/>
                <w:szCs w:val="32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Իրենց գործին լավ տիրապետող բազմամասնագիտական թիմ</w:t>
            </w:r>
          </w:p>
          <w:p w:rsidR="005C2C83" w:rsidRDefault="005C2C83" w:rsidP="00EC435A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Sylfaen" w:hAnsi="Sylfaen"/>
                <w:sz w:val="32"/>
                <w:szCs w:val="32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Ծնողական համայնքի ակտիվ ներգրավվածո</w:t>
            </w:r>
            <w:r w:rsidR="0008137A">
              <w:rPr>
                <w:rFonts w:ascii="Sylfaen" w:hAnsi="Sylfaen"/>
                <w:sz w:val="24"/>
                <w:szCs w:val="24"/>
              </w:rPr>
              <w:t>ւ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թյուն</w:t>
            </w:r>
            <w:r w:rsidR="001628E4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</w:tr>
    </w:tbl>
    <w:p w:rsidR="00932088" w:rsidRDefault="00932088" w:rsidP="00880E21">
      <w:pPr>
        <w:pStyle w:val="ListParagraph"/>
        <w:numPr>
          <w:ilvl w:val="0"/>
          <w:numId w:val="0"/>
        </w:numPr>
        <w:spacing w:line="360" w:lineRule="auto"/>
        <w:ind w:left="2160"/>
        <w:jc w:val="center"/>
        <w:rPr>
          <w:rFonts w:ascii="Sylfaen" w:hAnsi="Sylfaen"/>
          <w:b/>
          <w:sz w:val="28"/>
          <w:szCs w:val="28"/>
          <w:lang w:val="ru-RU"/>
        </w:rPr>
      </w:pPr>
    </w:p>
    <w:p w:rsidR="00E62296" w:rsidRPr="00880E21" w:rsidRDefault="009711F1" w:rsidP="00F30A27">
      <w:pPr>
        <w:pStyle w:val="ListParagraph"/>
        <w:numPr>
          <w:ilvl w:val="0"/>
          <w:numId w:val="0"/>
        </w:numPr>
        <w:spacing w:line="360" w:lineRule="auto"/>
        <w:ind w:left="851"/>
        <w:jc w:val="center"/>
        <w:rPr>
          <w:rFonts w:ascii="Sylfaen" w:hAnsi="Sylfaen"/>
          <w:b/>
          <w:sz w:val="28"/>
          <w:szCs w:val="28"/>
          <w:lang w:val="hy-AM"/>
        </w:rPr>
      </w:pPr>
      <w:r w:rsidRPr="00880E21">
        <w:rPr>
          <w:rFonts w:ascii="Sylfaen" w:hAnsi="Sylfaen"/>
          <w:b/>
          <w:sz w:val="28"/>
          <w:szCs w:val="28"/>
          <w:lang w:val="hy-AM"/>
        </w:rPr>
        <w:t>բ</w:t>
      </w:r>
      <w:r w:rsidRPr="00880E21">
        <w:rPr>
          <w:rFonts w:ascii="Sylfaen" w:hAnsi="Sylfaen"/>
          <w:b/>
          <w:sz w:val="28"/>
          <w:szCs w:val="28"/>
          <w:lang w:val="ru-RU"/>
        </w:rPr>
        <w:t>)</w:t>
      </w:r>
      <w:r w:rsidR="00F30A27">
        <w:rPr>
          <w:rFonts w:ascii="Sylfaen" w:hAnsi="Sylfaen"/>
          <w:b/>
          <w:sz w:val="28"/>
          <w:szCs w:val="28"/>
          <w:lang w:val="ru-RU"/>
        </w:rPr>
        <w:t xml:space="preserve"> </w:t>
      </w:r>
      <w:r w:rsidR="00B00307" w:rsidRPr="00880E21">
        <w:rPr>
          <w:rFonts w:ascii="Sylfaen" w:hAnsi="Sylfaen"/>
          <w:b/>
          <w:sz w:val="28"/>
          <w:szCs w:val="28"/>
        </w:rPr>
        <w:t>Աշակերտական համակազմ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9072"/>
      </w:tblGrid>
      <w:tr w:rsidR="00B00307" w:rsidRPr="00B47BC4" w:rsidTr="00414A33">
        <w:tc>
          <w:tcPr>
            <w:tcW w:w="9072" w:type="dxa"/>
          </w:tcPr>
          <w:p w:rsidR="00B00307" w:rsidRPr="006E27FB" w:rsidRDefault="00E14727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E14727">
              <w:rPr>
                <w:rFonts w:ascii="Sylfaen" w:hAnsi="Sylfaen"/>
                <w:b/>
                <w:sz w:val="24"/>
                <w:szCs w:val="24"/>
                <w:lang w:val="hy-AM"/>
              </w:rPr>
              <w:t xml:space="preserve">2022-2023 ուսումնական տարում դպրոցը համալրվել է </w:t>
            </w:r>
            <w:r w:rsidR="006E27FB" w:rsidRPr="006E27FB">
              <w:rPr>
                <w:rFonts w:ascii="Sylfaen" w:hAnsi="Sylfaen"/>
                <w:b/>
                <w:sz w:val="24"/>
                <w:szCs w:val="24"/>
                <w:lang w:val="hy-AM"/>
              </w:rPr>
              <w:t>16 դասարանով:</w:t>
            </w:r>
          </w:p>
          <w:p w:rsidR="006E27FB" w:rsidRPr="00880E21" w:rsidRDefault="006E27FB" w:rsidP="00EC435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880E21">
              <w:rPr>
                <w:rFonts w:ascii="Sylfaen" w:hAnsi="Sylfaen"/>
                <w:sz w:val="24"/>
                <w:szCs w:val="24"/>
              </w:rPr>
              <w:t>Տարեսկզբին—355</w:t>
            </w:r>
          </w:p>
          <w:p w:rsidR="006E27FB" w:rsidRPr="00880E21" w:rsidRDefault="006E27FB" w:rsidP="00EC435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880E21">
              <w:rPr>
                <w:rFonts w:ascii="Sylfaen" w:hAnsi="Sylfaen"/>
                <w:sz w:val="24"/>
                <w:szCs w:val="24"/>
              </w:rPr>
              <w:t>Տարեվերջին---353</w:t>
            </w:r>
          </w:p>
          <w:p w:rsidR="006E27FB" w:rsidRPr="00880E21" w:rsidRDefault="006E27FB" w:rsidP="00EC435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 xml:space="preserve">I-IV </w:t>
            </w:r>
            <w:r w:rsidRPr="00880E21">
              <w:rPr>
                <w:rFonts w:ascii="Sylfaen" w:hAnsi="Sylfaen"/>
                <w:sz w:val="24"/>
                <w:szCs w:val="24"/>
                <w:lang w:val="hy-AM"/>
              </w:rPr>
              <w:t>դասարաններում</w:t>
            </w:r>
            <w:r w:rsidR="001F7764" w:rsidRPr="00880E2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880E21">
              <w:rPr>
                <w:rFonts w:ascii="Sylfaen" w:hAnsi="Sylfaen"/>
                <w:sz w:val="24"/>
                <w:szCs w:val="24"/>
              </w:rPr>
              <w:t>(</w:t>
            </w:r>
            <w:r w:rsidR="001F7764" w:rsidRPr="00880E21">
              <w:rPr>
                <w:rFonts w:ascii="Sylfaen" w:hAnsi="Sylfaen"/>
                <w:sz w:val="24"/>
                <w:szCs w:val="24"/>
              </w:rPr>
              <w:t>7 դասարան</w:t>
            </w:r>
            <w:r w:rsidRPr="00880E21">
              <w:rPr>
                <w:rFonts w:ascii="Sylfaen" w:hAnsi="Sylfaen"/>
                <w:sz w:val="24"/>
                <w:szCs w:val="24"/>
              </w:rPr>
              <w:t>)--147</w:t>
            </w:r>
          </w:p>
          <w:p w:rsidR="006E27FB" w:rsidRPr="00B47BC4" w:rsidRDefault="006E27FB" w:rsidP="00EC435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880E21">
              <w:rPr>
                <w:rFonts w:ascii="Sylfaen" w:hAnsi="Sylfaen"/>
                <w:sz w:val="24"/>
                <w:szCs w:val="24"/>
              </w:rPr>
              <w:t xml:space="preserve">V-IX </w:t>
            </w: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դասարաններում</w:t>
            </w:r>
            <w:r w:rsidR="001F7764" w:rsidRPr="00880E2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880E21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="001F7764" w:rsidRPr="00880E21">
              <w:rPr>
                <w:rFonts w:ascii="Sylfaen" w:hAnsi="Sylfaen"/>
                <w:sz w:val="24"/>
                <w:szCs w:val="24"/>
              </w:rPr>
              <w:t>9 դասարան</w:t>
            </w:r>
            <w:r w:rsidRPr="00880E21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  <w:r w:rsidR="00B47BC4">
              <w:rPr>
                <w:rFonts w:ascii="Sylfaen" w:hAnsi="Sylfaen"/>
                <w:sz w:val="24"/>
                <w:szCs w:val="24"/>
              </w:rPr>
              <w:t>—</w:t>
            </w:r>
            <w:r w:rsidRPr="00880E21">
              <w:rPr>
                <w:rFonts w:ascii="Sylfaen" w:hAnsi="Sylfaen"/>
                <w:sz w:val="24"/>
                <w:szCs w:val="24"/>
              </w:rPr>
              <w:t>206</w:t>
            </w:r>
          </w:p>
          <w:p w:rsidR="00B47BC4" w:rsidRPr="00B47BC4" w:rsidRDefault="00B47BC4" w:rsidP="00B47BC4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B47BC4">
              <w:rPr>
                <w:rFonts w:ascii="Sylfaen" w:hAnsi="Sylfaen"/>
                <w:b/>
                <w:sz w:val="24"/>
                <w:szCs w:val="24"/>
                <w:lang w:val="hy-AM"/>
              </w:rPr>
              <w:t>2023-2024 ուսումնական տարում դպրոցը նույնպես համալրվել է 16 դասարանով</w:t>
            </w:r>
          </w:p>
          <w:p w:rsidR="00B47BC4" w:rsidRDefault="00EC6FB4" w:rsidP="00B47BC4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Տ</w:t>
            </w:r>
            <w:r w:rsidR="00B47BC4">
              <w:rPr>
                <w:rFonts w:ascii="Sylfaen" w:hAnsi="Sylfaen"/>
                <w:b/>
                <w:sz w:val="24"/>
                <w:szCs w:val="24"/>
                <w:lang w:val="ru-RU"/>
              </w:rPr>
              <w:t>ա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րեսկիզբ-361 սովորող</w:t>
            </w:r>
          </w:p>
          <w:p w:rsidR="00EC6FB4" w:rsidRPr="00EC6FB4" w:rsidRDefault="00EC6FB4" w:rsidP="00EC435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 xml:space="preserve">I-IV </w:t>
            </w:r>
            <w:r w:rsidRPr="00880E21">
              <w:rPr>
                <w:rFonts w:ascii="Sylfaen" w:hAnsi="Sylfaen"/>
                <w:sz w:val="24"/>
                <w:szCs w:val="24"/>
                <w:lang w:val="hy-AM"/>
              </w:rPr>
              <w:t>դասարաններում</w:t>
            </w:r>
            <w:r w:rsidRPr="00880E21">
              <w:rPr>
                <w:rFonts w:ascii="Sylfaen" w:hAnsi="Sylfaen"/>
                <w:sz w:val="24"/>
                <w:szCs w:val="24"/>
              </w:rPr>
              <w:t xml:space="preserve"> (7 դասարան)</w:t>
            </w:r>
            <w:r>
              <w:rPr>
                <w:rFonts w:ascii="Sylfaen" w:hAnsi="Sylfaen"/>
                <w:sz w:val="24"/>
                <w:szCs w:val="24"/>
              </w:rPr>
              <w:t>—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152</w:t>
            </w:r>
          </w:p>
          <w:p w:rsidR="00EC6FB4" w:rsidRPr="002D21CD" w:rsidRDefault="00EC6FB4" w:rsidP="00EC435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</w:rPr>
              <w:t xml:space="preserve">V-IX </w:t>
            </w: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դասարաններում</w:t>
            </w:r>
            <w:r w:rsidRPr="00880E2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880E21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880E21">
              <w:rPr>
                <w:rFonts w:ascii="Sylfaen" w:hAnsi="Sylfaen"/>
                <w:sz w:val="24"/>
                <w:szCs w:val="24"/>
              </w:rPr>
              <w:t>9 դասարան</w:t>
            </w:r>
            <w:r w:rsidRPr="00880E21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  <w:r>
              <w:rPr>
                <w:rFonts w:ascii="Sylfaen" w:hAnsi="Sylfaen"/>
                <w:sz w:val="24"/>
                <w:szCs w:val="24"/>
              </w:rPr>
              <w:t>—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209</w:t>
            </w:r>
          </w:p>
          <w:p w:rsidR="002D21CD" w:rsidRDefault="00802E2A" w:rsidP="002D21CD">
            <w:pPr>
              <w:pStyle w:val="ListParagraph"/>
              <w:numPr>
                <w:ilvl w:val="0"/>
                <w:numId w:val="0"/>
              </w:numPr>
              <w:spacing w:line="360" w:lineRule="auto"/>
              <w:ind w:firstLine="720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II</w:t>
            </w:r>
            <w:r w:rsidRPr="00802E2A"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կիսամյակ- 362 սովորող, համալրվել է 17 դասարանով</w:t>
            </w:r>
          </w:p>
          <w:p w:rsidR="00802E2A" w:rsidRPr="00EC6FB4" w:rsidRDefault="00802E2A" w:rsidP="00802E2A">
            <w:pPr>
              <w:pStyle w:val="ListParagraph"/>
              <w:numPr>
                <w:ilvl w:val="0"/>
                <w:numId w:val="14"/>
              </w:numPr>
              <w:spacing w:after="200"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 xml:space="preserve">I-IV </w:t>
            </w:r>
            <w:r w:rsidRPr="00880E21">
              <w:rPr>
                <w:rFonts w:ascii="Sylfaen" w:hAnsi="Sylfaen"/>
                <w:sz w:val="24"/>
                <w:szCs w:val="24"/>
                <w:lang w:val="hy-AM"/>
              </w:rPr>
              <w:t>դասարաններում</w:t>
            </w:r>
            <w:r>
              <w:rPr>
                <w:rFonts w:ascii="Sylfaen" w:hAnsi="Sylfaen"/>
                <w:sz w:val="24"/>
                <w:szCs w:val="24"/>
              </w:rPr>
              <w:t xml:space="preserve"> (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 8 </w:t>
            </w:r>
            <w:r w:rsidRPr="00880E21">
              <w:rPr>
                <w:rFonts w:ascii="Sylfaen" w:hAnsi="Sylfaen"/>
                <w:sz w:val="24"/>
                <w:szCs w:val="24"/>
              </w:rPr>
              <w:t>դասարան)</w:t>
            </w:r>
            <w:r>
              <w:rPr>
                <w:rFonts w:ascii="Sylfaen" w:hAnsi="Sylfaen"/>
                <w:sz w:val="24"/>
                <w:szCs w:val="24"/>
              </w:rPr>
              <w:t>—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156</w:t>
            </w:r>
          </w:p>
          <w:p w:rsidR="00802E2A" w:rsidRPr="00632892" w:rsidRDefault="00802E2A" w:rsidP="00802E2A">
            <w:pPr>
              <w:pStyle w:val="ListParagraph"/>
              <w:numPr>
                <w:ilvl w:val="0"/>
                <w:numId w:val="14"/>
              </w:numPr>
              <w:spacing w:after="200"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</w:rPr>
              <w:t xml:space="preserve">V-IX </w:t>
            </w: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դասարաններում</w:t>
            </w:r>
            <w:r w:rsidRPr="00880E2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880E21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880E21">
              <w:rPr>
                <w:rFonts w:ascii="Sylfaen" w:hAnsi="Sylfaen"/>
                <w:sz w:val="24"/>
                <w:szCs w:val="24"/>
              </w:rPr>
              <w:t>9 դասարան</w:t>
            </w:r>
            <w:r w:rsidRPr="00880E21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  <w:r>
              <w:rPr>
                <w:rFonts w:ascii="Sylfaen" w:hAnsi="Sylfaen"/>
                <w:sz w:val="24"/>
                <w:szCs w:val="24"/>
              </w:rPr>
              <w:t>—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206</w:t>
            </w:r>
          </w:p>
          <w:p w:rsidR="00632892" w:rsidRDefault="00632892" w:rsidP="00632892">
            <w:pPr>
              <w:pStyle w:val="ListParagraph"/>
              <w:numPr>
                <w:ilvl w:val="0"/>
                <w:numId w:val="0"/>
              </w:numPr>
              <w:spacing w:after="200" w:line="360" w:lineRule="auto"/>
              <w:ind w:left="720"/>
              <w:jc w:val="both"/>
              <w:rPr>
                <w:rFonts w:ascii="Sylfaen" w:hAnsi="Sylfaen"/>
                <w:sz w:val="24"/>
                <w:szCs w:val="24"/>
              </w:rPr>
            </w:pPr>
            <w:r w:rsidRPr="00632892">
              <w:rPr>
                <w:rFonts w:ascii="Sylfaen" w:hAnsi="Sylfaen"/>
                <w:b/>
                <w:sz w:val="24"/>
                <w:szCs w:val="24"/>
                <w:lang w:val="hy-AM"/>
              </w:rPr>
              <w:t>Տարեվերջին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---361 սովորող</w:t>
            </w:r>
          </w:p>
          <w:p w:rsidR="003E39F5" w:rsidRDefault="003E39F5" w:rsidP="00632892">
            <w:pPr>
              <w:pStyle w:val="ListParagraph"/>
              <w:numPr>
                <w:ilvl w:val="0"/>
                <w:numId w:val="0"/>
              </w:numPr>
              <w:spacing w:after="200" w:line="360" w:lineRule="auto"/>
              <w:ind w:left="72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2024</w:t>
            </w:r>
            <w:r w:rsidRPr="003E39F5">
              <w:rPr>
                <w:rFonts w:ascii="Sylfaen" w:hAnsi="Sylfaen"/>
                <w:b/>
                <w:sz w:val="24"/>
                <w:szCs w:val="24"/>
              </w:rPr>
              <w:t>-202</w:t>
            </w:r>
            <w:r>
              <w:rPr>
                <w:rFonts w:ascii="Sylfaen" w:hAnsi="Sylfaen"/>
                <w:b/>
                <w:sz w:val="24"/>
                <w:szCs w:val="24"/>
              </w:rPr>
              <w:t>5</w:t>
            </w:r>
            <w:r w:rsidRPr="003E39F5">
              <w:rPr>
                <w:rFonts w:ascii="Sylfaen" w:hAnsi="Sylfaen"/>
                <w:b/>
                <w:sz w:val="24"/>
                <w:szCs w:val="24"/>
              </w:rPr>
              <w:t xml:space="preserve"> ուսումնական տարում դպրոցը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 w:rsidRPr="003E39F5">
              <w:rPr>
                <w:rFonts w:ascii="Sylfaen" w:hAnsi="Sylfaen"/>
                <w:b/>
                <w:sz w:val="24"/>
                <w:szCs w:val="24"/>
              </w:rPr>
              <w:t>նույնպես  համալրվել է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17</w:t>
            </w:r>
            <w:r w:rsidRPr="003E39F5">
              <w:rPr>
                <w:rFonts w:ascii="Sylfaen" w:hAnsi="Sylfaen"/>
                <w:b/>
                <w:sz w:val="24"/>
                <w:szCs w:val="24"/>
              </w:rPr>
              <w:t xml:space="preserve"> դասարանով</w:t>
            </w:r>
          </w:p>
          <w:p w:rsidR="003E39F5" w:rsidRDefault="003E39F5" w:rsidP="00632892">
            <w:pPr>
              <w:pStyle w:val="ListParagraph"/>
              <w:numPr>
                <w:ilvl w:val="0"/>
                <w:numId w:val="0"/>
              </w:numPr>
              <w:spacing w:after="200" w:line="360" w:lineRule="auto"/>
              <w:ind w:left="720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 w:rsidRPr="003E39F5">
              <w:rPr>
                <w:rFonts w:ascii="Sylfaen" w:hAnsi="Sylfaen"/>
                <w:b/>
                <w:sz w:val="24"/>
                <w:szCs w:val="24"/>
              </w:rPr>
              <w:t>Տարեսկիզբ</w:t>
            </w:r>
            <w:r>
              <w:rPr>
                <w:rFonts w:ascii="Sylfaen" w:hAnsi="Sylfaen"/>
                <w:b/>
                <w:sz w:val="24"/>
                <w:szCs w:val="24"/>
              </w:rPr>
              <w:t>- 352</w:t>
            </w:r>
            <w:r w:rsidRPr="003E39F5">
              <w:rPr>
                <w:rFonts w:ascii="Sylfaen" w:hAnsi="Sylfaen"/>
                <w:b/>
                <w:sz w:val="24"/>
                <w:szCs w:val="24"/>
              </w:rPr>
              <w:t xml:space="preserve"> սովորող</w:t>
            </w:r>
          </w:p>
          <w:p w:rsidR="003E39F5" w:rsidRPr="003E39F5" w:rsidRDefault="003E39F5" w:rsidP="003E39F5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  </w:t>
            </w:r>
            <w:r w:rsidRPr="003E39F5">
              <w:rPr>
                <w:rFonts w:ascii="Sylfaen" w:hAnsi="Sylfaen"/>
                <w:sz w:val="24"/>
                <w:szCs w:val="24"/>
              </w:rPr>
              <w:t xml:space="preserve">I-IV </w:t>
            </w:r>
            <w:r w:rsidRPr="003E39F5">
              <w:rPr>
                <w:rFonts w:ascii="Sylfaen" w:hAnsi="Sylfaen" w:cs="Sylfaen"/>
                <w:sz w:val="24"/>
                <w:szCs w:val="24"/>
              </w:rPr>
              <w:t>դասարաններում</w:t>
            </w:r>
            <w:r w:rsidRPr="003E39F5">
              <w:rPr>
                <w:rFonts w:ascii="Sylfaen" w:hAnsi="Sylfaen"/>
                <w:sz w:val="24"/>
                <w:szCs w:val="24"/>
              </w:rPr>
              <w:t xml:space="preserve"> ( 8 </w:t>
            </w:r>
            <w:r w:rsidRPr="003E39F5">
              <w:rPr>
                <w:rFonts w:ascii="Sylfaen" w:hAnsi="Sylfaen" w:cs="Sylfaen"/>
                <w:sz w:val="24"/>
                <w:szCs w:val="24"/>
              </w:rPr>
              <w:t>դասարան</w:t>
            </w:r>
            <w:r>
              <w:rPr>
                <w:rFonts w:ascii="Sylfaen" w:hAnsi="Sylfaen"/>
                <w:sz w:val="24"/>
                <w:szCs w:val="24"/>
              </w:rPr>
              <w:t>)—</w:t>
            </w:r>
            <w:r w:rsidR="00B54655">
              <w:rPr>
                <w:rFonts w:ascii="Sylfaen" w:hAnsi="Sylfaen"/>
                <w:sz w:val="24"/>
                <w:szCs w:val="24"/>
              </w:rPr>
              <w:t>162</w:t>
            </w:r>
          </w:p>
          <w:p w:rsidR="003E39F5" w:rsidRPr="003E39F5" w:rsidRDefault="003E39F5" w:rsidP="003E39F5">
            <w:pPr>
              <w:pStyle w:val="ListParagraph"/>
              <w:numPr>
                <w:ilvl w:val="0"/>
                <w:numId w:val="64"/>
              </w:numPr>
              <w:spacing w:after="200"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3E39F5">
              <w:rPr>
                <w:rFonts w:ascii="Sylfaen" w:hAnsi="Sylfaen"/>
                <w:sz w:val="24"/>
                <w:szCs w:val="24"/>
              </w:rPr>
              <w:lastRenderedPageBreak/>
              <w:t xml:space="preserve">V-IX </w:t>
            </w:r>
            <w:r w:rsidRPr="003E39F5">
              <w:rPr>
                <w:rFonts w:ascii="Sylfaen" w:hAnsi="Sylfaen" w:cs="Sylfaen"/>
                <w:sz w:val="24"/>
                <w:szCs w:val="24"/>
              </w:rPr>
              <w:t>դասարաններում</w:t>
            </w:r>
            <w:r w:rsidRPr="003E39F5">
              <w:rPr>
                <w:rFonts w:ascii="Sylfaen" w:hAnsi="Sylfaen"/>
                <w:sz w:val="24"/>
                <w:szCs w:val="24"/>
              </w:rPr>
              <w:t xml:space="preserve"> (9 </w:t>
            </w:r>
            <w:r w:rsidRPr="003E39F5">
              <w:rPr>
                <w:rFonts w:ascii="Sylfaen" w:hAnsi="Sylfaen" w:cs="Sylfaen"/>
                <w:sz w:val="24"/>
                <w:szCs w:val="24"/>
              </w:rPr>
              <w:t>դասարան</w:t>
            </w:r>
            <w:r>
              <w:rPr>
                <w:rFonts w:ascii="Sylfaen" w:hAnsi="Sylfaen"/>
                <w:sz w:val="24"/>
                <w:szCs w:val="24"/>
              </w:rPr>
              <w:t>)—</w:t>
            </w:r>
            <w:r w:rsidR="00B54655">
              <w:rPr>
                <w:rFonts w:ascii="Sylfaen" w:hAnsi="Sylfaen"/>
                <w:sz w:val="24"/>
                <w:szCs w:val="24"/>
              </w:rPr>
              <w:t>190</w:t>
            </w:r>
          </w:p>
          <w:p w:rsidR="002D21CD" w:rsidRPr="009F3411" w:rsidRDefault="002D21CD" w:rsidP="002D21CD">
            <w:pPr>
              <w:pStyle w:val="ListParagraph"/>
              <w:numPr>
                <w:ilvl w:val="0"/>
                <w:numId w:val="0"/>
              </w:numPr>
              <w:spacing w:line="360" w:lineRule="auto"/>
              <w:ind w:firstLine="72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F3411">
              <w:rPr>
                <w:rFonts w:ascii="Sylfaen" w:hAnsi="Sylfaen"/>
                <w:b/>
                <w:sz w:val="24"/>
                <w:szCs w:val="24"/>
                <w:lang w:val="hy-AM"/>
              </w:rPr>
              <w:t>Դպրոցում սովորում են նաև</w:t>
            </w:r>
            <w:r w:rsidR="003F4ED3">
              <w:rPr>
                <w:rFonts w:ascii="Sylfaen" w:hAnsi="Sylfaen"/>
                <w:b/>
                <w:sz w:val="24"/>
                <w:szCs w:val="24"/>
                <w:lang w:val="hy-AM"/>
              </w:rPr>
              <w:t xml:space="preserve"> </w:t>
            </w:r>
            <w:r w:rsidR="003F4ED3">
              <w:rPr>
                <w:rFonts w:ascii="Sylfaen" w:hAnsi="Sylfaen"/>
                <w:b/>
                <w:sz w:val="24"/>
                <w:szCs w:val="24"/>
              </w:rPr>
              <w:t>7</w:t>
            </w:r>
            <w:r w:rsidRPr="009F3411">
              <w:rPr>
                <w:rFonts w:ascii="Sylfaen" w:hAnsi="Sylfaen"/>
                <w:b/>
                <w:sz w:val="24"/>
                <w:szCs w:val="24"/>
                <w:lang w:val="hy-AM"/>
              </w:rPr>
              <w:t xml:space="preserve"> ԿԱՊԿՈՒ աշակերտներ.</w:t>
            </w:r>
          </w:p>
          <w:p w:rsidR="002D21CD" w:rsidRDefault="002D21CD" w:rsidP="002D21CD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Թեթև</w:t>
            </w:r>
            <w:r w:rsidR="00544016">
              <w:rPr>
                <w:rFonts w:ascii="Sylfaen" w:hAnsi="Sylfaen"/>
                <w:sz w:val="24"/>
                <w:szCs w:val="24"/>
              </w:rPr>
              <w:t xml:space="preserve"> -- </w:t>
            </w:r>
            <w:r w:rsidR="00D6571B">
              <w:rPr>
                <w:rFonts w:ascii="Sylfaen" w:hAnsi="Sylfaen"/>
                <w:sz w:val="24"/>
                <w:szCs w:val="24"/>
              </w:rPr>
              <w:t>3</w:t>
            </w:r>
          </w:p>
          <w:p w:rsidR="002D21CD" w:rsidRDefault="002D21CD" w:rsidP="002D21CD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Միջին</w:t>
            </w:r>
            <w:r w:rsidR="00544016">
              <w:rPr>
                <w:rFonts w:ascii="Sylfaen" w:hAnsi="Sylfaen"/>
                <w:sz w:val="24"/>
                <w:szCs w:val="24"/>
              </w:rPr>
              <w:t xml:space="preserve"> -- </w:t>
            </w:r>
            <w:r w:rsidR="00D6571B">
              <w:rPr>
                <w:rFonts w:ascii="Sylfaen" w:hAnsi="Sylfaen"/>
                <w:sz w:val="24"/>
                <w:szCs w:val="24"/>
              </w:rPr>
              <w:t>3</w:t>
            </w:r>
          </w:p>
          <w:p w:rsidR="002D21CD" w:rsidRPr="002D21CD" w:rsidRDefault="002D21CD" w:rsidP="002D21CD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Ծանր – 1</w:t>
            </w:r>
          </w:p>
        </w:tc>
      </w:tr>
    </w:tbl>
    <w:p w:rsidR="002D21CD" w:rsidRPr="00972886" w:rsidRDefault="002D21CD" w:rsidP="002D21CD">
      <w:pPr>
        <w:pStyle w:val="ListParagraph"/>
        <w:numPr>
          <w:ilvl w:val="0"/>
          <w:numId w:val="0"/>
        </w:numPr>
        <w:spacing w:line="360" w:lineRule="auto"/>
        <w:ind w:left="1440"/>
        <w:jc w:val="both"/>
        <w:rPr>
          <w:rFonts w:ascii="Sylfaen" w:hAnsi="Sylfaen"/>
          <w:sz w:val="24"/>
          <w:szCs w:val="24"/>
        </w:rPr>
      </w:pPr>
    </w:p>
    <w:p w:rsidR="00B00307" w:rsidRPr="009C273B" w:rsidRDefault="00E80160" w:rsidP="00C506A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b/>
          <w:sz w:val="32"/>
          <w:szCs w:val="32"/>
          <w:lang w:val="hy-AM"/>
        </w:rPr>
      </w:pPr>
      <w:r w:rsidRPr="00C506A3">
        <w:rPr>
          <w:rFonts w:ascii="Sylfaen" w:hAnsi="Sylfaen"/>
          <w:sz w:val="24"/>
          <w:szCs w:val="24"/>
        </w:rPr>
        <w:t xml:space="preserve">              </w:t>
      </w:r>
      <w:r w:rsidR="009711F1" w:rsidRPr="009711F1">
        <w:rPr>
          <w:rFonts w:ascii="Sylfaen" w:hAnsi="Sylfaen"/>
          <w:b/>
          <w:sz w:val="32"/>
          <w:szCs w:val="32"/>
          <w:lang w:val="hy-AM"/>
        </w:rPr>
        <w:t>գ</w:t>
      </w:r>
      <w:r w:rsidR="009711F1">
        <w:rPr>
          <w:rFonts w:ascii="Sylfaen" w:hAnsi="Sylfaen"/>
          <w:b/>
          <w:sz w:val="32"/>
          <w:szCs w:val="32"/>
          <w:lang w:val="hy-AM"/>
        </w:rPr>
        <w:t>)</w:t>
      </w:r>
      <w:r w:rsidR="00B00307" w:rsidRPr="009711F1">
        <w:rPr>
          <w:rFonts w:ascii="Sylfaen" w:hAnsi="Sylfaen"/>
          <w:b/>
          <w:sz w:val="32"/>
          <w:szCs w:val="32"/>
          <w:lang w:val="hy-AM"/>
        </w:rPr>
        <w:t>Նյութատեխնիկական բազա և ենթակառուցվածքներ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8732"/>
      </w:tblGrid>
      <w:tr w:rsidR="00B00307" w:rsidTr="009C273B">
        <w:tc>
          <w:tcPr>
            <w:tcW w:w="8732" w:type="dxa"/>
          </w:tcPr>
          <w:p w:rsidR="00B00307" w:rsidRPr="00DA4655" w:rsidRDefault="009C273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A4655">
              <w:rPr>
                <w:rFonts w:ascii="Sylfaen" w:hAnsi="Sylfaen"/>
                <w:sz w:val="24"/>
                <w:szCs w:val="24"/>
                <w:lang w:val="hy-AM"/>
              </w:rPr>
              <w:t>Ժամանակակից -- համակարգչային տեխնիկա</w:t>
            </w:r>
          </w:p>
          <w:p w:rsidR="009C273B" w:rsidRPr="00DA4655" w:rsidRDefault="009C273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A4655">
              <w:rPr>
                <w:rFonts w:ascii="Sylfaen" w:hAnsi="Sylfaen"/>
                <w:sz w:val="24"/>
                <w:szCs w:val="24"/>
                <w:lang w:val="hy-AM"/>
              </w:rPr>
              <w:t>Ժամանակակից պահանջներին համապատասխան -- լաբորատոր սարքավորումներ</w:t>
            </w:r>
          </w:p>
          <w:p w:rsidR="009C273B" w:rsidRPr="00DA4655" w:rsidRDefault="009C273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A4655">
              <w:rPr>
                <w:rFonts w:ascii="Sylfaen" w:hAnsi="Sylfaen"/>
                <w:sz w:val="24"/>
                <w:szCs w:val="24"/>
                <w:lang w:val="hy-AM"/>
              </w:rPr>
              <w:t>Առարկայական կաբինետներ, լաբորատորիաներ, արհեստանոցներ</w:t>
            </w:r>
          </w:p>
          <w:p w:rsidR="00E91712" w:rsidRPr="00DA4655" w:rsidRDefault="00E9171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A4655">
              <w:rPr>
                <w:rFonts w:ascii="Sylfaen" w:hAnsi="Sylfaen"/>
                <w:sz w:val="24"/>
                <w:szCs w:val="24"/>
                <w:lang w:val="hy-AM"/>
              </w:rPr>
              <w:t>Սպորտային դահլիճ, հանդիսությունների դահլիճ</w:t>
            </w:r>
          </w:p>
          <w:p w:rsidR="009C273B" w:rsidRPr="009C273B" w:rsidRDefault="00E9171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Բուժկետ և ճաշարան</w:t>
            </w:r>
            <w:r w:rsidR="009C273B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</w:tbl>
    <w:p w:rsidR="002D21CD" w:rsidRDefault="002D21CD" w:rsidP="00880E21">
      <w:pPr>
        <w:pStyle w:val="ListParagraph"/>
        <w:numPr>
          <w:ilvl w:val="0"/>
          <w:numId w:val="0"/>
        </w:numPr>
        <w:spacing w:line="360" w:lineRule="auto"/>
        <w:ind w:left="2160"/>
        <w:jc w:val="both"/>
        <w:rPr>
          <w:rFonts w:ascii="Sylfaen" w:hAnsi="Sylfaen"/>
          <w:b/>
          <w:sz w:val="32"/>
          <w:szCs w:val="32"/>
          <w:lang w:val="ru-RU"/>
        </w:rPr>
      </w:pPr>
    </w:p>
    <w:p w:rsidR="00DA4655" w:rsidRDefault="00DA4655" w:rsidP="00880E21">
      <w:pPr>
        <w:pStyle w:val="ListParagraph"/>
        <w:numPr>
          <w:ilvl w:val="0"/>
          <w:numId w:val="0"/>
        </w:numPr>
        <w:spacing w:line="360" w:lineRule="auto"/>
        <w:ind w:left="2160"/>
        <w:jc w:val="both"/>
        <w:rPr>
          <w:rFonts w:ascii="Sylfaen" w:hAnsi="Sylfaen"/>
          <w:b/>
          <w:sz w:val="32"/>
          <w:szCs w:val="32"/>
          <w:lang w:val="ru-RU"/>
        </w:rPr>
      </w:pPr>
      <w:r>
        <w:rPr>
          <w:rFonts w:ascii="Sylfaen" w:hAnsi="Sylfaen"/>
          <w:b/>
          <w:sz w:val="32"/>
          <w:szCs w:val="32"/>
          <w:lang w:val="ru-RU"/>
        </w:rPr>
        <w:t>դ</w:t>
      </w:r>
      <w:r>
        <w:rPr>
          <w:rFonts w:ascii="Sylfaen" w:hAnsi="Sylfaen"/>
          <w:b/>
          <w:sz w:val="32"/>
          <w:szCs w:val="32"/>
        </w:rPr>
        <w:t>)</w:t>
      </w:r>
      <w:r>
        <w:rPr>
          <w:rFonts w:ascii="Sylfaen" w:hAnsi="Sylfaen"/>
          <w:b/>
          <w:sz w:val="32"/>
          <w:szCs w:val="32"/>
          <w:lang w:val="ru-RU"/>
        </w:rPr>
        <w:t xml:space="preserve"> Ֆինանսական ռեսուրսներ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8788"/>
      </w:tblGrid>
      <w:tr w:rsidR="00DA4655" w:rsidTr="00DA4655">
        <w:tc>
          <w:tcPr>
            <w:tcW w:w="8788" w:type="dxa"/>
          </w:tcPr>
          <w:p w:rsidR="00DA4655" w:rsidRPr="00DA4655" w:rsidRDefault="00DA4655" w:rsidP="00EC435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Դպրոցի ջերմոցի եկամուտներ</w:t>
            </w:r>
          </w:p>
          <w:p w:rsidR="00DA4655" w:rsidRPr="00DA4655" w:rsidRDefault="00DA4655" w:rsidP="00EC435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Ֆոտովոլտային կայանի խնայողություններ</w:t>
            </w:r>
          </w:p>
          <w:p w:rsidR="00DA4655" w:rsidRDefault="00DA4655" w:rsidP="00EC435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Պետական բյուջե</w:t>
            </w:r>
          </w:p>
        </w:tc>
      </w:tr>
    </w:tbl>
    <w:p w:rsidR="00DA4655" w:rsidRPr="00DA4655" w:rsidRDefault="00DA4655" w:rsidP="00880E21">
      <w:pPr>
        <w:pStyle w:val="ListParagraph"/>
        <w:numPr>
          <w:ilvl w:val="0"/>
          <w:numId w:val="0"/>
        </w:numPr>
        <w:spacing w:line="360" w:lineRule="auto"/>
        <w:ind w:left="2160"/>
        <w:jc w:val="both"/>
        <w:rPr>
          <w:rFonts w:ascii="Sylfaen" w:hAnsi="Sylfaen"/>
          <w:b/>
          <w:sz w:val="32"/>
          <w:szCs w:val="32"/>
          <w:lang w:val="ru-RU"/>
        </w:rPr>
      </w:pPr>
    </w:p>
    <w:p w:rsidR="00B00307" w:rsidRPr="0025234D" w:rsidRDefault="009711F1" w:rsidP="00880E21">
      <w:pPr>
        <w:spacing w:line="360" w:lineRule="auto"/>
        <w:ind w:left="1440" w:hanging="360"/>
        <w:rPr>
          <w:rFonts w:ascii="Sylfaen" w:hAnsi="Sylfaen"/>
          <w:b/>
          <w:sz w:val="24"/>
          <w:szCs w:val="24"/>
          <w:lang w:val="hy-AM"/>
        </w:rPr>
      </w:pPr>
      <w:r w:rsidRPr="0025234D">
        <w:rPr>
          <w:rFonts w:ascii="Sylfaen" w:hAnsi="Sylfaen" w:cs="Sylfaen"/>
          <w:b/>
          <w:sz w:val="24"/>
          <w:szCs w:val="24"/>
          <w:lang w:val="hy-AM"/>
        </w:rPr>
        <w:t>Առաքելությունն</w:t>
      </w:r>
      <w:r w:rsidRPr="0025234D">
        <w:rPr>
          <w:rFonts w:ascii="Sylfaen" w:hAnsi="Sylfaen"/>
          <w:b/>
          <w:sz w:val="24"/>
          <w:szCs w:val="24"/>
          <w:lang w:val="hy-AM"/>
        </w:rPr>
        <w:t xml:space="preserve"> իրատեսական դարձնելու գրավականներն են՝</w:t>
      </w:r>
    </w:p>
    <w:p w:rsidR="009711F1" w:rsidRPr="00821495" w:rsidRDefault="007660A6" w:rsidP="00EC435A">
      <w:pPr>
        <w:pStyle w:val="ListParagraph"/>
        <w:numPr>
          <w:ilvl w:val="0"/>
          <w:numId w:val="10"/>
        </w:numPr>
        <w:spacing w:line="360" w:lineRule="auto"/>
        <w:ind w:left="142" w:firstLine="0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 xml:space="preserve">Փորձառու </w:t>
      </w:r>
      <w:r w:rsidR="00821495">
        <w:rPr>
          <w:rFonts w:ascii="Sylfaen" w:hAnsi="Sylfaen"/>
          <w:sz w:val="24"/>
          <w:szCs w:val="24"/>
          <w:lang w:val="ru-RU"/>
        </w:rPr>
        <w:t xml:space="preserve">  մանկավարժական համակազմը</w:t>
      </w:r>
    </w:p>
    <w:p w:rsidR="00821495" w:rsidRPr="00821495" w:rsidRDefault="00821495" w:rsidP="00EC435A">
      <w:pPr>
        <w:pStyle w:val="ListParagraph"/>
        <w:numPr>
          <w:ilvl w:val="0"/>
          <w:numId w:val="10"/>
        </w:numPr>
        <w:spacing w:line="360" w:lineRule="auto"/>
        <w:ind w:left="142" w:firstLine="0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Համագործակցային աշխատանքը</w:t>
      </w:r>
    </w:p>
    <w:p w:rsidR="00821495" w:rsidRPr="00821495" w:rsidRDefault="00821495" w:rsidP="00EC435A">
      <w:pPr>
        <w:pStyle w:val="ListParagraph"/>
        <w:numPr>
          <w:ilvl w:val="0"/>
          <w:numId w:val="10"/>
        </w:numPr>
        <w:spacing w:line="360" w:lineRule="auto"/>
        <w:ind w:left="284" w:hanging="142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Համընդհանուր ներառական կրթության իրականացումը</w:t>
      </w:r>
    </w:p>
    <w:p w:rsidR="00821495" w:rsidRPr="00DC0EA3" w:rsidRDefault="00821495" w:rsidP="002D21CD">
      <w:pPr>
        <w:pStyle w:val="ListParagraph"/>
        <w:numPr>
          <w:ilvl w:val="0"/>
          <w:numId w:val="10"/>
        </w:numPr>
        <w:spacing w:line="360" w:lineRule="auto"/>
        <w:ind w:left="709" w:hanging="567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Կրթության</w:t>
      </w:r>
      <w:r w:rsidRPr="0082149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որակի</w:t>
      </w:r>
      <w:r w:rsidRPr="0082149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բարելավմանը</w:t>
      </w:r>
      <w:r w:rsidRPr="0082149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միտված</w:t>
      </w:r>
      <w:r w:rsidRPr="00821495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միջոցառումներ</w:t>
      </w:r>
      <w:r w:rsidRPr="00821495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ru-RU"/>
        </w:rPr>
        <w:t>սեմինարներ</w:t>
      </w:r>
      <w:r w:rsidRPr="00821495">
        <w:rPr>
          <w:rFonts w:ascii="Sylfaen" w:hAnsi="Sylfaen"/>
          <w:sz w:val="24"/>
          <w:szCs w:val="24"/>
        </w:rPr>
        <w:t xml:space="preserve">, </w:t>
      </w:r>
      <w:r w:rsidR="0025234D">
        <w:rPr>
          <w:rFonts w:ascii="Sylfaen" w:hAnsi="Sylfaen"/>
          <w:sz w:val="24"/>
          <w:szCs w:val="24"/>
        </w:rPr>
        <w:t xml:space="preserve">   </w:t>
      </w:r>
      <w:r w:rsidR="00DC0EA3">
        <w:rPr>
          <w:rFonts w:ascii="Sylfaen" w:hAnsi="Sylfaen"/>
          <w:sz w:val="24"/>
          <w:szCs w:val="24"/>
          <w:lang w:val="ru-RU"/>
        </w:rPr>
        <w:t>վերապատրաստումներ</w:t>
      </w:r>
    </w:p>
    <w:p w:rsidR="00DC0EA3" w:rsidRPr="00DC0EA3" w:rsidRDefault="00DC0EA3" w:rsidP="00EC435A">
      <w:pPr>
        <w:pStyle w:val="ListParagraph"/>
        <w:numPr>
          <w:ilvl w:val="0"/>
          <w:numId w:val="10"/>
        </w:numPr>
        <w:spacing w:line="360" w:lineRule="auto"/>
        <w:ind w:left="142" w:firstLine="0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Կրթության</w:t>
      </w:r>
      <w:r w:rsidRPr="00DB78E3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կազմակերպման</w:t>
      </w:r>
      <w:r w:rsidRPr="00DB78E3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միջավայրի</w:t>
      </w:r>
      <w:r w:rsidRPr="00DB78E3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շարունակական</w:t>
      </w:r>
      <w:r w:rsidRPr="00DB78E3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բարելավումը</w:t>
      </w:r>
    </w:p>
    <w:p w:rsidR="00DC0EA3" w:rsidRPr="00DC0EA3" w:rsidRDefault="00DC0EA3" w:rsidP="00EC435A">
      <w:pPr>
        <w:pStyle w:val="ListParagraph"/>
        <w:numPr>
          <w:ilvl w:val="0"/>
          <w:numId w:val="10"/>
        </w:numPr>
        <w:spacing w:line="360" w:lineRule="auto"/>
        <w:ind w:left="284" w:hanging="142"/>
        <w:jc w:val="both"/>
        <w:rPr>
          <w:rFonts w:ascii="Sylfaen" w:hAnsi="Sylfaen"/>
          <w:sz w:val="24"/>
          <w:szCs w:val="24"/>
        </w:rPr>
      </w:pPr>
      <w:r w:rsidRPr="00DC0EA3">
        <w:rPr>
          <w:rFonts w:ascii="Sylfaen" w:hAnsi="Sylfaen"/>
          <w:sz w:val="24"/>
          <w:szCs w:val="24"/>
          <w:lang w:val="ru-RU"/>
        </w:rPr>
        <w:t>Դպրոցի</w:t>
      </w:r>
      <w:r w:rsidRPr="00DC0EA3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ակտիվ</w:t>
      </w:r>
      <w:r w:rsidRPr="00DC0EA3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ներգրավվածությունը</w:t>
      </w:r>
      <w:r w:rsidRPr="00DC0EA3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սոցիալ</w:t>
      </w:r>
      <w:r w:rsidRPr="00DC0EA3">
        <w:rPr>
          <w:rFonts w:ascii="Sylfaen" w:hAnsi="Sylfaen"/>
          <w:sz w:val="24"/>
          <w:szCs w:val="24"/>
        </w:rPr>
        <w:t>-</w:t>
      </w:r>
      <w:r>
        <w:rPr>
          <w:rFonts w:ascii="Sylfaen" w:hAnsi="Sylfaen"/>
          <w:sz w:val="24"/>
          <w:szCs w:val="24"/>
          <w:lang w:val="ru-RU"/>
        </w:rPr>
        <w:t>մշակութային</w:t>
      </w:r>
      <w:r w:rsidRPr="00DC0EA3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միջոցառումներում</w:t>
      </w:r>
    </w:p>
    <w:p w:rsidR="00DC0EA3" w:rsidRDefault="00DC0EA3" w:rsidP="002D21CD">
      <w:pPr>
        <w:pStyle w:val="ListParagraph"/>
        <w:numPr>
          <w:ilvl w:val="0"/>
          <w:numId w:val="10"/>
        </w:numPr>
        <w:spacing w:line="360" w:lineRule="auto"/>
        <w:ind w:left="709" w:hanging="567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lastRenderedPageBreak/>
        <w:t>Արտադասարանական</w:t>
      </w:r>
      <w:r w:rsidRPr="00FB028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միջոցառումներում</w:t>
      </w:r>
      <w:r w:rsidRPr="00FB028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սովորողների</w:t>
      </w:r>
      <w:r w:rsidRPr="00FB028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ներգրավվածությունը</w:t>
      </w:r>
      <w:r w:rsidRPr="00FB028F">
        <w:rPr>
          <w:rFonts w:ascii="Sylfaen" w:hAnsi="Sylfaen"/>
          <w:sz w:val="24"/>
          <w:szCs w:val="24"/>
        </w:rPr>
        <w:t xml:space="preserve"> </w:t>
      </w:r>
      <w:r w:rsidR="00FB028F">
        <w:rPr>
          <w:rFonts w:ascii="Sylfaen" w:hAnsi="Sylfaen"/>
          <w:sz w:val="24"/>
          <w:szCs w:val="24"/>
          <w:lang w:val="hy-AM"/>
        </w:rPr>
        <w:t>(</w:t>
      </w:r>
      <w:r w:rsidR="00FB028F">
        <w:rPr>
          <w:rFonts w:ascii="Sylfaen" w:hAnsi="Sylfaen"/>
          <w:sz w:val="24"/>
          <w:szCs w:val="24"/>
        </w:rPr>
        <w:t>ճանաչողական այցեր, հանդիպումներ, բանավեճեր, քննարկումներ և այլն</w:t>
      </w:r>
      <w:r w:rsidR="00FB028F">
        <w:rPr>
          <w:rFonts w:ascii="Sylfaen" w:hAnsi="Sylfaen"/>
          <w:sz w:val="24"/>
          <w:szCs w:val="24"/>
          <w:lang w:val="hy-AM"/>
        </w:rPr>
        <w:t>)</w:t>
      </w:r>
    </w:p>
    <w:p w:rsidR="00FB028F" w:rsidRDefault="00FB028F" w:rsidP="00EC435A">
      <w:pPr>
        <w:pStyle w:val="ListParagraph"/>
        <w:numPr>
          <w:ilvl w:val="0"/>
          <w:numId w:val="10"/>
        </w:numPr>
        <w:spacing w:line="360" w:lineRule="auto"/>
        <w:ind w:left="142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Խրախուսման միջոցները</w:t>
      </w:r>
    </w:p>
    <w:p w:rsidR="00FB028F" w:rsidRPr="00DC0EA3" w:rsidRDefault="00FB028F" w:rsidP="00EC435A">
      <w:pPr>
        <w:pStyle w:val="ListParagraph"/>
        <w:numPr>
          <w:ilvl w:val="0"/>
          <w:numId w:val="10"/>
        </w:numPr>
        <w:spacing w:line="360" w:lineRule="auto"/>
        <w:ind w:left="142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Սովորողների մասնակցությունը օլիմպիադաներին:</w:t>
      </w:r>
    </w:p>
    <w:p w:rsidR="00D316C7" w:rsidRPr="005A1C4A" w:rsidRDefault="0025234D" w:rsidP="00880E21">
      <w:pPr>
        <w:pStyle w:val="ListParagraph"/>
        <w:numPr>
          <w:ilvl w:val="0"/>
          <w:numId w:val="0"/>
        </w:numPr>
        <w:spacing w:line="360" w:lineRule="auto"/>
        <w:ind w:left="284" w:hanging="43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 xml:space="preserve">        </w:t>
      </w:r>
      <w:r>
        <w:rPr>
          <w:rFonts w:ascii="Sylfaen" w:hAnsi="Sylfaen"/>
          <w:sz w:val="24"/>
          <w:szCs w:val="24"/>
        </w:rPr>
        <w:tab/>
      </w:r>
      <w:r w:rsidR="00D316C7" w:rsidRPr="005A1C4A">
        <w:rPr>
          <w:rFonts w:ascii="Sylfaen" w:hAnsi="Sylfaen"/>
          <w:sz w:val="24"/>
          <w:szCs w:val="24"/>
          <w:lang w:val="hy-AM"/>
        </w:rPr>
        <w:t>Ուստի դպրոցի առաքելությունը պետք է բավարարի սովորողի կրթական կարիքները՝ սահմանելով կրթության որակի բարձրացման և ազգային դպրոցի գլխավոր նպատակի իրագործման ուղիները:</w:t>
      </w:r>
    </w:p>
    <w:p w:rsidR="00DA4B2A" w:rsidRDefault="00DA4B2A" w:rsidP="00880E21">
      <w:pPr>
        <w:pStyle w:val="ListParagraph"/>
        <w:numPr>
          <w:ilvl w:val="0"/>
          <w:numId w:val="0"/>
        </w:numPr>
        <w:spacing w:line="360" w:lineRule="auto"/>
        <w:ind w:left="720" w:firstLine="720"/>
        <w:jc w:val="both"/>
        <w:rPr>
          <w:rFonts w:ascii="Sylfaen" w:hAnsi="Sylfaen"/>
          <w:sz w:val="24"/>
          <w:szCs w:val="24"/>
        </w:rPr>
      </w:pPr>
    </w:p>
    <w:p w:rsidR="00ED2DED" w:rsidRPr="00932088" w:rsidRDefault="00932088" w:rsidP="00932088">
      <w:pPr>
        <w:spacing w:line="360" w:lineRule="auto"/>
        <w:jc w:val="center"/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</w:pPr>
      <w:r w:rsidRPr="00932088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t>2018-2023 ԹԹ</w:t>
      </w:r>
      <w:r w:rsidR="002D21CD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t>.</w:t>
      </w:r>
      <w:r w:rsidR="002D21CD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ru-RU"/>
        </w:rPr>
        <w:t xml:space="preserve">  </w:t>
      </w:r>
      <w:r w:rsidRPr="00932088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t xml:space="preserve"> ԸՆԹԱՑՔՈՒՄ</w:t>
      </w:r>
      <w:r w:rsidR="001C28A6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</w:rPr>
        <w:t xml:space="preserve"> </w:t>
      </w:r>
      <w:r w:rsidRPr="00932088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t xml:space="preserve"> ԿԱՏԱՐՎԱԾ</w:t>
      </w:r>
      <w:r w:rsidR="001C28A6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</w:rPr>
        <w:t xml:space="preserve"> </w:t>
      </w:r>
      <w:r w:rsidRPr="00932088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t xml:space="preserve"> ԱՇԽԱՏԱՆՔՆԵՐԸ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6095"/>
      </w:tblGrid>
      <w:tr w:rsidR="00772C5E" w:rsidTr="00563C7B">
        <w:tc>
          <w:tcPr>
            <w:tcW w:w="3936" w:type="dxa"/>
            <w:shd w:val="clear" w:color="auto" w:fill="EAF1DD" w:themeFill="accent3" w:themeFillTint="33"/>
          </w:tcPr>
          <w:p w:rsidR="00772C5E" w:rsidRPr="0025234D" w:rsidRDefault="00772C5E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Ոլորտը</w:t>
            </w:r>
          </w:p>
        </w:tc>
        <w:tc>
          <w:tcPr>
            <w:tcW w:w="6095" w:type="dxa"/>
            <w:shd w:val="clear" w:color="auto" w:fill="EAF1DD" w:themeFill="accent3" w:themeFillTint="33"/>
          </w:tcPr>
          <w:p w:rsidR="00772C5E" w:rsidRPr="0025234D" w:rsidRDefault="00772C5E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Իրականացված</w:t>
            </w:r>
            <w:r w:rsidRPr="0025234D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աշխատանքը</w:t>
            </w:r>
          </w:p>
        </w:tc>
      </w:tr>
      <w:tr w:rsidR="00772C5E" w:rsidRPr="003A638A" w:rsidTr="00563C7B">
        <w:tc>
          <w:tcPr>
            <w:tcW w:w="3936" w:type="dxa"/>
            <w:shd w:val="clear" w:color="auto" w:fill="EAF1DD" w:themeFill="accent3" w:themeFillTint="33"/>
          </w:tcPr>
          <w:p w:rsidR="00772C5E" w:rsidRPr="0025234D" w:rsidRDefault="00772C5E" w:rsidP="00880E21">
            <w:pPr>
              <w:spacing w:line="360" w:lineRule="auto"/>
              <w:rPr>
                <w:rFonts w:ascii="Sylfaen" w:hAnsi="Sylfaen"/>
                <w:b/>
                <w:sz w:val="24"/>
                <w:szCs w:val="24"/>
              </w:rPr>
            </w:pPr>
          </w:p>
          <w:p w:rsidR="00772C5E" w:rsidRPr="0025234D" w:rsidRDefault="00772C5E" w:rsidP="00880E21">
            <w:pPr>
              <w:spacing w:line="360" w:lineRule="auto"/>
              <w:rPr>
                <w:rFonts w:ascii="Sylfaen" w:hAnsi="Sylfaen"/>
                <w:b/>
                <w:sz w:val="24"/>
                <w:szCs w:val="24"/>
              </w:rPr>
            </w:pPr>
          </w:p>
          <w:p w:rsidR="00772C5E" w:rsidRPr="0025234D" w:rsidRDefault="00772C5E" w:rsidP="00880E21">
            <w:pPr>
              <w:spacing w:line="360" w:lineRule="auto"/>
              <w:rPr>
                <w:rFonts w:ascii="Sylfaen" w:hAnsi="Sylfaen"/>
                <w:b/>
                <w:sz w:val="24"/>
                <w:szCs w:val="24"/>
              </w:rPr>
            </w:pPr>
          </w:p>
          <w:p w:rsidR="00772C5E" w:rsidRPr="0025234D" w:rsidRDefault="00772C5E" w:rsidP="00880E21">
            <w:pPr>
              <w:spacing w:line="360" w:lineRule="auto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Դպրոցի</w:t>
            </w:r>
            <w:r w:rsidRPr="0025234D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շենքային</w:t>
            </w:r>
            <w:r w:rsidRPr="0025234D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պայմաններ</w:t>
            </w:r>
          </w:p>
          <w:p w:rsidR="00772C5E" w:rsidRPr="0025234D" w:rsidRDefault="00772C5E" w:rsidP="00880E21">
            <w:pPr>
              <w:spacing w:line="360" w:lineRule="auto"/>
              <w:rPr>
                <w:rFonts w:ascii="Sylfaen" w:hAnsi="Sylfaen"/>
                <w:b/>
                <w:sz w:val="24"/>
                <w:szCs w:val="24"/>
              </w:rPr>
            </w:pPr>
          </w:p>
          <w:p w:rsidR="00772C5E" w:rsidRPr="0025234D" w:rsidRDefault="00772C5E" w:rsidP="00880E21">
            <w:pPr>
              <w:spacing w:line="360" w:lineRule="auto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772C5E" w:rsidRPr="00132B66" w:rsidRDefault="00772C5E" w:rsidP="00880E21">
            <w:p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Կառուցվել</w:t>
            </w:r>
            <w:r w:rsidRPr="00D23021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է</w:t>
            </w:r>
            <w:r w:rsidRPr="00D23021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ճաշարան</w:t>
            </w:r>
            <w:r w:rsidR="00B57974" w:rsidRPr="00D23021">
              <w:rPr>
                <w:rFonts w:ascii="Sylfaen" w:hAnsi="Sylfaen"/>
                <w:sz w:val="24"/>
                <w:szCs w:val="24"/>
              </w:rPr>
              <w:t xml:space="preserve"> </w:t>
            </w:r>
            <w:r w:rsidR="00B57974">
              <w:rPr>
                <w:rFonts w:ascii="Sylfaen" w:hAnsi="Sylfaen"/>
                <w:sz w:val="24"/>
                <w:szCs w:val="24"/>
              </w:rPr>
              <w:t>իր</w:t>
            </w:r>
            <w:r w:rsidR="00B57974" w:rsidRPr="00D23021">
              <w:rPr>
                <w:rFonts w:ascii="Sylfaen" w:hAnsi="Sylfaen"/>
                <w:sz w:val="24"/>
                <w:szCs w:val="24"/>
              </w:rPr>
              <w:t xml:space="preserve"> </w:t>
            </w:r>
            <w:r w:rsidR="00B57974">
              <w:rPr>
                <w:rFonts w:ascii="Sylfaen" w:hAnsi="Sylfaen"/>
                <w:sz w:val="24"/>
                <w:szCs w:val="24"/>
              </w:rPr>
              <w:t>խոհանոցով</w:t>
            </w:r>
            <w:r w:rsidR="00B57974" w:rsidRPr="00D23021">
              <w:rPr>
                <w:rFonts w:ascii="Sylfaen" w:hAnsi="Sylfaen"/>
                <w:sz w:val="24"/>
                <w:szCs w:val="24"/>
              </w:rPr>
              <w:t xml:space="preserve"> </w:t>
            </w:r>
            <w:r w:rsidR="00B57974">
              <w:rPr>
                <w:rFonts w:ascii="Sylfaen" w:hAnsi="Sylfaen"/>
                <w:sz w:val="24"/>
                <w:szCs w:val="24"/>
              </w:rPr>
              <w:t>և</w:t>
            </w:r>
            <w:r w:rsidR="00B57974" w:rsidRPr="00D23021">
              <w:rPr>
                <w:rFonts w:ascii="Sylfaen" w:hAnsi="Sylfaen"/>
                <w:sz w:val="24"/>
                <w:szCs w:val="24"/>
              </w:rPr>
              <w:t xml:space="preserve"> </w:t>
            </w:r>
            <w:r w:rsidR="00B57974">
              <w:rPr>
                <w:rFonts w:ascii="Sylfaen" w:hAnsi="Sylfaen"/>
                <w:sz w:val="24"/>
                <w:szCs w:val="24"/>
              </w:rPr>
              <w:t>պահեստներով</w:t>
            </w:r>
            <w:r w:rsidR="00B57974" w:rsidRPr="00D23021">
              <w:rPr>
                <w:rFonts w:ascii="Sylfaen" w:hAnsi="Sylfaen"/>
                <w:sz w:val="24"/>
                <w:szCs w:val="24"/>
              </w:rPr>
              <w:t xml:space="preserve"> (</w:t>
            </w:r>
            <w:r w:rsidR="00B57974" w:rsidRPr="00D23021">
              <w:rPr>
                <w:rFonts w:ascii="Sylfaen" w:hAnsi="Sylfaen"/>
                <w:b/>
                <w:sz w:val="24"/>
                <w:szCs w:val="24"/>
              </w:rPr>
              <w:t xml:space="preserve">II </w:t>
            </w:r>
            <w:r w:rsidR="00B57974" w:rsidRPr="00B57974">
              <w:rPr>
                <w:rFonts w:ascii="Sylfaen" w:hAnsi="Sylfaen"/>
                <w:b/>
                <w:sz w:val="24"/>
                <w:szCs w:val="24"/>
                <w:lang w:val="hy-AM"/>
              </w:rPr>
              <w:t>մասնաշենք</w:t>
            </w:r>
            <w:r w:rsidR="00B57974" w:rsidRPr="00D23021">
              <w:rPr>
                <w:rFonts w:ascii="Sylfaen" w:hAnsi="Sylfaen"/>
                <w:sz w:val="24"/>
                <w:szCs w:val="24"/>
              </w:rPr>
              <w:t>)</w:t>
            </w:r>
            <w:r w:rsidR="00132B66" w:rsidRPr="00132B66">
              <w:rPr>
                <w:rFonts w:ascii="Sylfaen" w:hAnsi="Sylfaen"/>
                <w:sz w:val="24"/>
                <w:szCs w:val="24"/>
              </w:rPr>
              <w:t>:</w:t>
            </w:r>
          </w:p>
          <w:p w:rsidR="00B57974" w:rsidRPr="003E0678" w:rsidRDefault="00B57974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E0678">
              <w:rPr>
                <w:rFonts w:ascii="Sylfaen" w:hAnsi="Sylfaen"/>
                <w:b/>
                <w:sz w:val="24"/>
                <w:szCs w:val="24"/>
                <w:lang w:val="hy-AM"/>
              </w:rPr>
              <w:t>I մասնաշենք</w:t>
            </w:r>
          </w:p>
          <w:p w:rsidR="00772C5E" w:rsidRPr="00132B66" w:rsidRDefault="00772C5E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>Փոխվել է դպրոցի ամբողջ հատակը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>միջանցքները սալիկապատվել</w:t>
            </w:r>
            <w:r w:rsidR="00287E92" w:rsidRPr="00287E92">
              <w:rPr>
                <w:rFonts w:ascii="Sylfaen" w:hAnsi="Sylfaen"/>
                <w:sz w:val="24"/>
                <w:szCs w:val="24"/>
                <w:lang w:val="hy-AM"/>
              </w:rPr>
              <w:t>,</w:t>
            </w: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 xml:space="preserve"> իսկ</w:t>
            </w:r>
            <w:r w:rsidR="00B57974" w:rsidRPr="003E0678">
              <w:rPr>
                <w:rFonts w:ascii="Sylfaen" w:hAnsi="Sylfaen"/>
                <w:sz w:val="24"/>
                <w:szCs w:val="24"/>
                <w:lang w:val="hy-AM"/>
              </w:rPr>
              <w:t xml:space="preserve"> բոլոր</w:t>
            </w: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 xml:space="preserve"> դասարանները</w:t>
            </w:r>
            <w:r w:rsidR="00B57974" w:rsidRPr="003E0678">
              <w:rPr>
                <w:rFonts w:ascii="Sylfaen" w:hAnsi="Sylfaen"/>
                <w:sz w:val="24"/>
                <w:szCs w:val="24"/>
                <w:lang w:val="hy-AM"/>
              </w:rPr>
              <w:t xml:space="preserve"> լամինատապատվել </w:t>
            </w:r>
            <w:r w:rsidR="009C4C4C" w:rsidRPr="003E0678">
              <w:rPr>
                <w:rFonts w:ascii="Sylfaen" w:hAnsi="Sylfaen"/>
                <w:sz w:val="24"/>
                <w:szCs w:val="24"/>
                <w:lang w:val="hy-AM"/>
              </w:rPr>
              <w:t>են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)</w:t>
            </w:r>
            <w:r w:rsidR="00132B66" w:rsidRPr="00132B66">
              <w:rPr>
                <w:rFonts w:ascii="Sylfaen" w:hAnsi="Sylfaen"/>
                <w:sz w:val="24"/>
                <w:szCs w:val="24"/>
                <w:lang w:val="hy-AM"/>
              </w:rPr>
              <w:t xml:space="preserve"> 2019թ:</w:t>
            </w:r>
          </w:p>
          <w:p w:rsidR="00B57974" w:rsidRPr="00132B66" w:rsidRDefault="00B57974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>Տեղադրվել է արևային</w:t>
            </w:r>
            <w:r w:rsidR="00287E92" w:rsidRPr="00287E92">
              <w:rPr>
                <w:rFonts w:ascii="Sylfaen" w:hAnsi="Sylfaen"/>
                <w:sz w:val="24"/>
                <w:szCs w:val="24"/>
                <w:lang w:val="hy-AM"/>
              </w:rPr>
              <w:t xml:space="preserve"> ֆոտովոլտային</w:t>
            </w: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 xml:space="preserve"> կայան 30</w:t>
            </w:r>
            <w:r w:rsidR="000920C6" w:rsidRPr="000920C6">
              <w:rPr>
                <w:rFonts w:ascii="Sylfaen" w:hAnsi="Sylfaen"/>
                <w:sz w:val="24"/>
                <w:szCs w:val="24"/>
                <w:lang w:val="hy-AM"/>
              </w:rPr>
              <w:t>.15</w:t>
            </w:r>
            <w:r w:rsidR="00E804CC" w:rsidRPr="000D25B9">
              <w:rPr>
                <w:rFonts w:ascii="Sylfaen" w:hAnsi="Sylfaen"/>
                <w:sz w:val="24"/>
                <w:szCs w:val="24"/>
                <w:lang w:val="hy-AM"/>
              </w:rPr>
              <w:t>ԿՎ</w:t>
            </w: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>տ</w:t>
            </w:r>
            <w:r w:rsidR="00132B66" w:rsidRPr="00132B66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B57974" w:rsidRPr="00132B66" w:rsidRDefault="00B57974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>Երկու անգամ կոսմետիկ վերանորոգվել է ամբողջ մասնաշենքը</w:t>
            </w:r>
            <w:r w:rsidR="00132B66" w:rsidRPr="00132B66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6D5B93" w:rsidRPr="00132B66" w:rsidRDefault="00B57974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>Կառուցվել է թեքահարթակ</w:t>
            </w:r>
            <w:r w:rsidR="00132B66" w:rsidRPr="00132B66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B57974" w:rsidRPr="00132B66" w:rsidRDefault="00B57974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 xml:space="preserve"> ԿԱՊԿՈՒ աշակերտների համար հարմարեցված </w:t>
            </w:r>
            <w:r w:rsidR="00DD6043" w:rsidRPr="003E0678">
              <w:rPr>
                <w:rFonts w:ascii="Sylfaen" w:hAnsi="Sylfaen"/>
                <w:sz w:val="24"/>
                <w:szCs w:val="24"/>
                <w:lang w:val="hy-AM"/>
              </w:rPr>
              <w:t>սանհանգույց</w:t>
            </w:r>
            <w:r w:rsidR="00132B66" w:rsidRPr="00132B66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9C4C4C" w:rsidRPr="00132B66" w:rsidRDefault="003F6B1D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>Փոխվել է ամբողջ ջրագիծը</w:t>
            </w:r>
            <w:r w:rsidR="00132B66" w:rsidRPr="00132B66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3F6B1D" w:rsidRPr="00BD6254" w:rsidRDefault="003F6B1D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>Կառուցվել է ջերմոց</w:t>
            </w:r>
            <w:r w:rsidR="00411066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411066" w:rsidRPr="00BD6254">
              <w:rPr>
                <w:rFonts w:ascii="Sylfaen" w:hAnsi="Sylfaen"/>
                <w:sz w:val="24"/>
                <w:szCs w:val="24"/>
                <w:lang w:val="hy-AM"/>
              </w:rPr>
              <w:t>(300քմ):</w:t>
            </w:r>
          </w:p>
          <w:p w:rsidR="00B57974" w:rsidRPr="003E0678" w:rsidRDefault="00B57974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3F6B1D" w:rsidRPr="00563C7B" w:rsidTr="00563C7B">
        <w:tc>
          <w:tcPr>
            <w:tcW w:w="3936" w:type="dxa"/>
            <w:shd w:val="clear" w:color="auto" w:fill="EAF1DD" w:themeFill="accent3" w:themeFillTint="33"/>
          </w:tcPr>
          <w:p w:rsidR="003F6B1D" w:rsidRDefault="003F6B1D" w:rsidP="00880E21">
            <w:p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lastRenderedPageBreak/>
              <w:t>Նյութատեխնիկական  բազա</w:t>
            </w:r>
          </w:p>
        </w:tc>
        <w:tc>
          <w:tcPr>
            <w:tcW w:w="6095" w:type="dxa"/>
          </w:tcPr>
          <w:p w:rsidR="003F6B1D" w:rsidRPr="003E0678" w:rsidRDefault="003F6B1D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Ավելացվել է 5 նոր </w:t>
            </w:r>
            <w:r w:rsidR="00054594">
              <w:rPr>
                <w:rFonts w:ascii="Sylfaen" w:hAnsi="Sylfaen"/>
                <w:sz w:val="24"/>
                <w:szCs w:val="24"/>
                <w:lang w:val="ru-RU"/>
              </w:rPr>
              <w:t>հա</w:t>
            </w:r>
            <w:r w:rsidR="00054594">
              <w:rPr>
                <w:rFonts w:ascii="Sylfaen" w:hAnsi="Sylfaen"/>
                <w:sz w:val="24"/>
                <w:szCs w:val="24"/>
              </w:rPr>
              <w:t>մ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ակարգիչ, 4 պլանշետ, 1 հեռախոս, 2 բազմաֆունկցիոնալ տպիչ</w:t>
            </w:r>
            <w:r w:rsidR="00B250B7">
              <w:rPr>
                <w:rFonts w:ascii="Sylfaen" w:hAnsi="Sylfaen"/>
                <w:sz w:val="24"/>
                <w:szCs w:val="24"/>
                <w:lang w:val="ru-RU"/>
              </w:rPr>
              <w:t>, առանձնասենյակի գույք</w:t>
            </w:r>
            <w:r w:rsidR="00B250B7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="00B250B7" w:rsidRPr="00B250B7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B250B7">
              <w:rPr>
                <w:rFonts w:ascii="Sylfaen" w:hAnsi="Sylfaen"/>
                <w:sz w:val="24"/>
                <w:szCs w:val="24"/>
              </w:rPr>
              <w:t>սեղան</w:t>
            </w:r>
            <w:r w:rsidR="00B250B7" w:rsidRPr="00B250B7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B250B7">
              <w:rPr>
                <w:rFonts w:ascii="Sylfaen" w:hAnsi="Sylfaen"/>
                <w:sz w:val="24"/>
                <w:szCs w:val="24"/>
              </w:rPr>
              <w:t>դիմադիրով</w:t>
            </w:r>
            <w:r w:rsidR="00B250B7" w:rsidRPr="00B250B7">
              <w:rPr>
                <w:rFonts w:ascii="Sylfaen" w:hAnsi="Sylfaen"/>
                <w:sz w:val="24"/>
                <w:szCs w:val="24"/>
                <w:lang w:val="ru-RU"/>
              </w:rPr>
              <w:t>, 7</w:t>
            </w:r>
            <w:r w:rsidR="00B250B7">
              <w:rPr>
                <w:rFonts w:ascii="Sylfaen" w:hAnsi="Sylfaen"/>
                <w:sz w:val="24"/>
                <w:szCs w:val="24"/>
              </w:rPr>
              <w:t>աթոռ</w:t>
            </w:r>
            <w:r w:rsidR="00B250B7" w:rsidRPr="00B250B7">
              <w:rPr>
                <w:rFonts w:ascii="Sylfaen" w:hAnsi="Sylfaen"/>
                <w:sz w:val="24"/>
                <w:szCs w:val="24"/>
                <w:lang w:val="ru-RU"/>
              </w:rPr>
              <w:t xml:space="preserve">, 2 </w:t>
            </w:r>
            <w:r w:rsidR="00B250B7">
              <w:rPr>
                <w:rFonts w:ascii="Sylfaen" w:hAnsi="Sylfaen"/>
                <w:sz w:val="24"/>
                <w:szCs w:val="24"/>
              </w:rPr>
              <w:t>փոքր</w:t>
            </w:r>
            <w:r w:rsidR="00B250B7" w:rsidRPr="00B250B7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B250B7">
              <w:rPr>
                <w:rFonts w:ascii="Sylfaen" w:hAnsi="Sylfaen"/>
                <w:sz w:val="24"/>
                <w:szCs w:val="24"/>
              </w:rPr>
              <w:t>սեղան</w:t>
            </w:r>
            <w:r w:rsidR="00B250B7" w:rsidRPr="00B250B7">
              <w:rPr>
                <w:rFonts w:ascii="Sylfaen" w:hAnsi="Sylfaen"/>
                <w:sz w:val="24"/>
                <w:szCs w:val="24"/>
                <w:lang w:val="ru-RU"/>
              </w:rPr>
              <w:t xml:space="preserve">, </w:t>
            </w:r>
            <w:r w:rsidR="00B250B7">
              <w:rPr>
                <w:rFonts w:ascii="Sylfaen" w:hAnsi="Sylfaen"/>
                <w:sz w:val="24"/>
                <w:szCs w:val="24"/>
              </w:rPr>
              <w:t>խոհանոցային</w:t>
            </w:r>
            <w:r w:rsidR="00B250B7" w:rsidRPr="00B250B7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B250B7">
              <w:rPr>
                <w:rFonts w:ascii="Sylfaen" w:hAnsi="Sylfaen"/>
                <w:sz w:val="24"/>
                <w:szCs w:val="24"/>
              </w:rPr>
              <w:t>գույք</w:t>
            </w:r>
            <w:r w:rsidR="00B250B7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</w:p>
          <w:p w:rsidR="00B250B7" w:rsidRDefault="009C1969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Կրակմարիչներ 10 հատ</w:t>
            </w:r>
            <w:r w:rsidR="001F38BE">
              <w:rPr>
                <w:rFonts w:ascii="Sylfaen" w:hAnsi="Sylfaen"/>
                <w:sz w:val="24"/>
                <w:szCs w:val="24"/>
                <w:lang w:val="hy-AM"/>
              </w:rPr>
              <w:t>, սպորտային գույք</w:t>
            </w:r>
            <w:r w:rsidR="00563C7B">
              <w:rPr>
                <w:rFonts w:ascii="Sylfaen" w:hAnsi="Sylfaen"/>
                <w:sz w:val="24"/>
                <w:szCs w:val="24"/>
                <w:lang w:val="ru-RU"/>
              </w:rPr>
              <w:t xml:space="preserve">՝ մարմնամարզական ներքնակ 6 հատ, պտտաձող 1 հատ, մարմնամարզական պարան 1 հատ, բարձրացատկի կանգնակներ և ձող 1 հատ, մարմնամարզական պատ 2 հատ, մարմնամարզական կամրջակ 1 հատ: </w:t>
            </w:r>
          </w:p>
          <w:p w:rsidR="00563C7B" w:rsidRPr="00563C7B" w:rsidRDefault="00563C7B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Խոհանոցային գույք</w:t>
            </w:r>
          </w:p>
        </w:tc>
      </w:tr>
      <w:tr w:rsidR="009C1969" w:rsidRPr="003A638A" w:rsidTr="00563C7B">
        <w:tc>
          <w:tcPr>
            <w:tcW w:w="3936" w:type="dxa"/>
            <w:shd w:val="clear" w:color="auto" w:fill="EAF1DD" w:themeFill="accent3" w:themeFillTint="33"/>
          </w:tcPr>
          <w:p w:rsidR="009C1969" w:rsidRPr="009C1969" w:rsidRDefault="009C1969" w:rsidP="00880E21">
            <w:pPr>
              <w:spacing w:line="360" w:lineRule="auto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Մանկավարժական համակազմի ձեռքբերումներ</w:t>
            </w:r>
          </w:p>
        </w:tc>
        <w:tc>
          <w:tcPr>
            <w:tcW w:w="6095" w:type="dxa"/>
          </w:tcPr>
          <w:p w:rsidR="009C1969" w:rsidRPr="003E0678" w:rsidRDefault="001F38BE" w:rsidP="00880E21">
            <w:pPr>
              <w:spacing w:line="360" w:lineRule="auto"/>
              <w:ind w:left="360"/>
              <w:rPr>
                <w:rFonts w:ascii="Sylfaen" w:hAnsi="Sylfaen"/>
                <w:sz w:val="24"/>
                <w:szCs w:val="24"/>
                <w:lang w:val="hy-AM"/>
              </w:rPr>
            </w:pPr>
            <w:r w:rsidRPr="001F38BE">
              <w:rPr>
                <w:rFonts w:ascii="Sylfaen" w:hAnsi="Sylfaen"/>
                <w:sz w:val="24"/>
                <w:szCs w:val="24"/>
                <w:lang w:val="hy-AM"/>
              </w:rPr>
              <w:t>Եր</w:t>
            </w:r>
            <w:r w:rsidR="001651D4" w:rsidRPr="001651D4">
              <w:rPr>
                <w:rFonts w:ascii="Sylfaen" w:hAnsi="Sylfaen"/>
                <w:sz w:val="24"/>
                <w:szCs w:val="24"/>
                <w:lang w:val="hy-AM"/>
              </w:rPr>
              <w:t>եք</w:t>
            </w:r>
            <w:r w:rsidRPr="001F38BE">
              <w:rPr>
                <w:rFonts w:ascii="Sylfaen" w:hAnsi="Sylfaen"/>
                <w:sz w:val="24"/>
                <w:szCs w:val="24"/>
                <w:lang w:val="hy-AM"/>
              </w:rPr>
              <w:t xml:space="preserve"> կամավոր ատեստավորում անցած ուսուցիչներ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="00D35FE6" w:rsidRPr="00D35FE6">
              <w:rPr>
                <w:rFonts w:ascii="Sylfaen" w:hAnsi="Sylfaen"/>
                <w:sz w:val="24"/>
                <w:szCs w:val="24"/>
                <w:lang w:val="hy-AM"/>
              </w:rPr>
              <w:t>72</w:t>
            </w:r>
            <w:r w:rsidR="001651D4">
              <w:rPr>
                <w:rFonts w:ascii="Sylfaen" w:hAnsi="Sylfaen"/>
                <w:sz w:val="24"/>
                <w:szCs w:val="24"/>
                <w:lang w:val="hy-AM"/>
              </w:rPr>
              <w:t>%</w:t>
            </w:r>
            <w:r w:rsidR="001651D4" w:rsidRPr="001651D4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1F38BE">
              <w:rPr>
                <w:rFonts w:ascii="Sylfaen" w:hAnsi="Sylfaen"/>
                <w:sz w:val="24"/>
                <w:szCs w:val="24"/>
                <w:lang w:val="hy-AM"/>
              </w:rPr>
              <w:t xml:space="preserve"> 73%  և 95%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), </w:t>
            </w:r>
            <w:r w:rsidRPr="001F38BE">
              <w:rPr>
                <w:rFonts w:ascii="Sylfaen" w:hAnsi="Sylfaen"/>
                <w:sz w:val="24"/>
                <w:szCs w:val="24"/>
                <w:lang w:val="hy-AM"/>
              </w:rPr>
              <w:t xml:space="preserve">մեկ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I</w:t>
            </w:r>
            <w:r w:rsidRPr="001F38BE">
              <w:rPr>
                <w:rFonts w:ascii="Sylfaen" w:hAnsi="Sylfaen"/>
                <w:sz w:val="24"/>
                <w:szCs w:val="24"/>
                <w:lang w:val="hy-AM"/>
              </w:rPr>
              <w:t xml:space="preserve"> տարակարգ ունեցող ուսուցիչ, երեք մենթոր ուսուցիչ և բոլոր ուսուցիչները մասնակցում են հերթական վերապատրաստումներին:</w:t>
            </w:r>
          </w:p>
          <w:p w:rsidR="00193A2F" w:rsidRPr="00C24340" w:rsidRDefault="00193A2F" w:rsidP="00880E21">
            <w:pPr>
              <w:spacing w:line="360" w:lineRule="auto"/>
              <w:ind w:left="360"/>
              <w:rPr>
                <w:rFonts w:ascii="Sylfaen" w:hAnsi="Sylfaen"/>
                <w:sz w:val="24"/>
                <w:szCs w:val="24"/>
                <w:lang w:val="hy-AM"/>
              </w:rPr>
            </w:pPr>
            <w:r w:rsidRPr="003E0678">
              <w:rPr>
                <w:rFonts w:ascii="Sylfaen" w:hAnsi="Sylfaen"/>
                <w:sz w:val="24"/>
                <w:szCs w:val="24"/>
                <w:lang w:val="hy-AM"/>
              </w:rPr>
              <w:t>Բոլոր ուսուցիչներն ունեն բարձրագույն կրթություն</w:t>
            </w:r>
            <w:r w:rsidR="00953830" w:rsidRPr="003E0678">
              <w:rPr>
                <w:rFonts w:ascii="Sylfaen" w:hAnsi="Sylfaen"/>
                <w:sz w:val="24"/>
                <w:szCs w:val="24"/>
                <w:lang w:val="hy-AM"/>
              </w:rPr>
              <w:t xml:space="preserve"> և համապատասխան որակավորում</w:t>
            </w:r>
            <w:r w:rsidR="00C24340" w:rsidRPr="00C24340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</w:tr>
      <w:tr w:rsidR="00650B72" w:rsidRPr="003A638A" w:rsidTr="00563C7B">
        <w:tc>
          <w:tcPr>
            <w:tcW w:w="3936" w:type="dxa"/>
            <w:shd w:val="clear" w:color="auto" w:fill="EAF1DD" w:themeFill="accent3" w:themeFillTint="33"/>
          </w:tcPr>
          <w:p w:rsidR="00650B72" w:rsidRPr="00325C8A" w:rsidRDefault="00325C8A" w:rsidP="00880E21">
            <w:p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Ժողովրդական սկզբունքների կարևորում</w:t>
            </w:r>
          </w:p>
        </w:tc>
        <w:tc>
          <w:tcPr>
            <w:tcW w:w="6095" w:type="dxa"/>
          </w:tcPr>
          <w:p w:rsidR="00650B72" w:rsidRDefault="00953830" w:rsidP="00880E21">
            <w:pPr>
              <w:spacing w:line="360" w:lineRule="auto"/>
              <w:ind w:left="360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Դպրոցում ակտիվորեն գործում են աշակերտական և ծնողական խորհուրդները,</w:t>
            </w:r>
          </w:p>
          <w:p w:rsidR="00953830" w:rsidRDefault="00953830" w:rsidP="00880E21">
            <w:pPr>
              <w:spacing w:line="360" w:lineRule="auto"/>
              <w:ind w:left="360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որոնք սերտորեն համագործակցում են տնօրենության և մանկավարժական համակազմի հետ:</w:t>
            </w:r>
          </w:p>
          <w:p w:rsidR="00953830" w:rsidRPr="00953830" w:rsidRDefault="0056736A" w:rsidP="00880E21">
            <w:pPr>
              <w:spacing w:line="360" w:lineRule="auto"/>
              <w:ind w:left="360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Աշակերտական խորհուրդն անցկացնում </w:t>
            </w:r>
            <w:r w:rsidR="00C24340">
              <w:rPr>
                <w:rFonts w:ascii="Sylfaen" w:hAnsi="Sylfaen"/>
                <w:sz w:val="24"/>
                <w:szCs w:val="24"/>
                <w:lang w:val="ru-RU"/>
              </w:rPr>
              <w:t xml:space="preserve">է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միջոցառումներ, </w:t>
            </w:r>
            <w:r w:rsidR="002A1453" w:rsidRPr="002A1453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2A1453">
              <w:rPr>
                <w:rFonts w:ascii="Sylfaen" w:hAnsi="Sylfaen"/>
                <w:sz w:val="24"/>
                <w:szCs w:val="24"/>
              </w:rPr>
              <w:t>աշակերտական</w:t>
            </w:r>
            <w:r w:rsidR="002A1453" w:rsidRPr="002A1453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2A1453">
              <w:rPr>
                <w:rFonts w:ascii="Sylfaen" w:hAnsi="Sylfaen"/>
                <w:sz w:val="24"/>
                <w:szCs w:val="24"/>
              </w:rPr>
              <w:t>խորհրդի</w:t>
            </w:r>
            <w:r w:rsidR="002A1453" w:rsidRPr="002A1453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2A1453">
              <w:rPr>
                <w:rFonts w:ascii="Sylfaen" w:hAnsi="Sylfaen"/>
                <w:sz w:val="24"/>
                <w:szCs w:val="24"/>
              </w:rPr>
              <w:t>նախագահը</w:t>
            </w:r>
            <w:r w:rsidR="002A1453" w:rsidRPr="002A1453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խորհրդակցական ձայնի իրավունքով մասնակցում է մանկավարժական խորհրդի նիստերին</w:t>
            </w:r>
            <w:r w:rsidR="00C24340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  <w:r w:rsidR="00953830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90F3D" w:rsidRPr="00D35FE6" w:rsidRDefault="00090F3D" w:rsidP="00880E21">
      <w:pPr>
        <w:spacing w:line="360" w:lineRule="auto"/>
        <w:jc w:val="center"/>
        <w:rPr>
          <w:rFonts w:ascii="Sylfaen" w:hAnsi="Sylfaen"/>
          <w:b/>
          <w:sz w:val="32"/>
          <w:szCs w:val="32"/>
          <w:lang w:val="ru-RU"/>
        </w:rPr>
      </w:pPr>
    </w:p>
    <w:p w:rsidR="00DB51F6" w:rsidRPr="001C28A6" w:rsidRDefault="001C323D" w:rsidP="00C506A3">
      <w:pPr>
        <w:spacing w:after="0" w:line="276" w:lineRule="auto"/>
        <w:jc w:val="center"/>
        <w:rPr>
          <w:rFonts w:ascii="Sylfaen" w:hAnsi="Sylfaen"/>
          <w:b/>
          <w:color w:val="0070C0"/>
          <w:sz w:val="36"/>
          <w:szCs w:val="36"/>
          <w:lang w:val="ru-RU"/>
        </w:rPr>
      </w:pPr>
      <w:r w:rsidRPr="001C28A6">
        <w:rPr>
          <w:rFonts w:ascii="Sylfaen" w:hAnsi="Sylfaen"/>
          <w:b/>
          <w:color w:val="0070C0"/>
          <w:sz w:val="36"/>
          <w:szCs w:val="36"/>
          <w:lang w:val="ru-RU"/>
        </w:rPr>
        <w:lastRenderedPageBreak/>
        <w:t>Դպրոցի գործունեությունը կանոնակարգող իրավական</w:t>
      </w:r>
    </w:p>
    <w:p w:rsidR="001C323D" w:rsidRPr="001C28A6" w:rsidRDefault="002D21CD" w:rsidP="00C506A3">
      <w:pPr>
        <w:spacing w:after="0" w:line="276" w:lineRule="auto"/>
        <w:jc w:val="center"/>
        <w:rPr>
          <w:rFonts w:ascii="Sylfaen" w:hAnsi="Sylfaen"/>
          <w:b/>
          <w:color w:val="0070C0"/>
          <w:sz w:val="36"/>
          <w:szCs w:val="36"/>
          <w:lang w:val="ru-RU"/>
        </w:rPr>
      </w:pPr>
      <w:r w:rsidRPr="001C28A6">
        <w:rPr>
          <w:rFonts w:ascii="Sylfaen" w:hAnsi="Sylfaen"/>
          <w:b/>
          <w:color w:val="0070C0"/>
          <w:sz w:val="36"/>
          <w:szCs w:val="36"/>
        </w:rPr>
        <w:t>ա</w:t>
      </w:r>
      <w:r w:rsidR="001C323D" w:rsidRPr="001C28A6">
        <w:rPr>
          <w:rFonts w:ascii="Sylfaen" w:hAnsi="Sylfaen"/>
          <w:b/>
          <w:color w:val="0070C0"/>
          <w:sz w:val="36"/>
          <w:szCs w:val="36"/>
          <w:lang w:val="ru-RU"/>
        </w:rPr>
        <w:t>կտեր</w:t>
      </w:r>
    </w:p>
    <w:p w:rsidR="00624554" w:rsidRPr="00556F0B" w:rsidRDefault="00624554" w:rsidP="001C323D">
      <w:p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</w:p>
    <w:p w:rsidR="001C323D" w:rsidRPr="00556F0B" w:rsidRDefault="001C323D" w:rsidP="001C323D">
      <w:p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 w:rsidRPr="001C323D">
        <w:rPr>
          <w:rFonts w:ascii="Sylfaen" w:hAnsi="Sylfaen"/>
          <w:sz w:val="24"/>
          <w:szCs w:val="24"/>
          <w:lang w:val="ru-RU"/>
        </w:rPr>
        <w:t>Դպրոցի</w:t>
      </w:r>
      <w:r w:rsidRPr="00556F0B">
        <w:rPr>
          <w:rFonts w:ascii="Sylfaen" w:hAnsi="Sylfaen"/>
          <w:sz w:val="24"/>
          <w:szCs w:val="24"/>
          <w:lang w:val="ru-RU"/>
        </w:rPr>
        <w:t xml:space="preserve"> </w:t>
      </w:r>
      <w:r w:rsidRPr="001C323D">
        <w:rPr>
          <w:rFonts w:ascii="Sylfaen" w:hAnsi="Sylfaen"/>
          <w:sz w:val="24"/>
          <w:szCs w:val="24"/>
          <w:lang w:val="ru-RU"/>
        </w:rPr>
        <w:t>գործունեությու</w:t>
      </w:r>
      <w:r w:rsidR="00174209">
        <w:rPr>
          <w:rFonts w:ascii="Sylfaen" w:hAnsi="Sylfaen"/>
          <w:sz w:val="24"/>
          <w:szCs w:val="24"/>
          <w:lang w:val="ru-RU"/>
        </w:rPr>
        <w:t>ն</w:t>
      </w:r>
      <w:r w:rsidRPr="001C323D">
        <w:rPr>
          <w:rFonts w:ascii="Sylfaen" w:hAnsi="Sylfaen"/>
          <w:sz w:val="24"/>
          <w:szCs w:val="24"/>
          <w:lang w:val="ru-RU"/>
        </w:rPr>
        <w:t>ը</w:t>
      </w:r>
      <w:r w:rsidRPr="00556F0B">
        <w:rPr>
          <w:rFonts w:ascii="Sylfaen" w:hAnsi="Sylfaen"/>
          <w:sz w:val="24"/>
          <w:szCs w:val="24"/>
          <w:lang w:val="ru-RU"/>
        </w:rPr>
        <w:t xml:space="preserve"> </w:t>
      </w:r>
      <w:r w:rsidRPr="001C323D">
        <w:rPr>
          <w:rFonts w:ascii="Sylfaen" w:hAnsi="Sylfaen"/>
          <w:sz w:val="24"/>
          <w:szCs w:val="24"/>
          <w:lang w:val="ru-RU"/>
        </w:rPr>
        <w:t>կանոնակարգվում</w:t>
      </w:r>
      <w:r w:rsidRPr="00556F0B">
        <w:rPr>
          <w:rFonts w:ascii="Sylfaen" w:hAnsi="Sylfaen"/>
          <w:sz w:val="24"/>
          <w:szCs w:val="24"/>
          <w:lang w:val="ru-RU"/>
        </w:rPr>
        <w:t xml:space="preserve"> </w:t>
      </w:r>
      <w:r w:rsidRPr="001C323D">
        <w:rPr>
          <w:rFonts w:ascii="Sylfaen" w:hAnsi="Sylfaen"/>
          <w:sz w:val="24"/>
          <w:szCs w:val="24"/>
          <w:lang w:val="ru-RU"/>
        </w:rPr>
        <w:t>է</w:t>
      </w:r>
      <w:r w:rsidRPr="00556F0B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հետևյալ</w:t>
      </w:r>
      <w:r w:rsidRPr="00556F0B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իրավական</w:t>
      </w:r>
      <w:r w:rsidRPr="00556F0B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ակտերով՝</w:t>
      </w:r>
    </w:p>
    <w:p w:rsidR="00745303" w:rsidRPr="002450DD" w:rsidRDefault="001C323D" w:rsidP="001C323D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&lt;&lt;</w:t>
      </w:r>
      <w:r>
        <w:rPr>
          <w:rFonts w:ascii="Sylfaen" w:hAnsi="Sylfaen"/>
          <w:sz w:val="24"/>
          <w:szCs w:val="24"/>
        </w:rPr>
        <w:t>Կրթության</w:t>
      </w:r>
      <w:r w:rsidRPr="00F30A27">
        <w:rPr>
          <w:rFonts w:ascii="Sylfaen" w:hAnsi="Sylfaen"/>
          <w:sz w:val="24"/>
          <w:szCs w:val="24"/>
          <w:lang w:val="hy-AM"/>
        </w:rPr>
        <w:t xml:space="preserve"> մասին</w:t>
      </w:r>
      <w:r>
        <w:rPr>
          <w:rFonts w:ascii="Sylfaen" w:hAnsi="Sylfaen"/>
          <w:sz w:val="24"/>
          <w:szCs w:val="24"/>
          <w:lang w:val="hy-AM"/>
        </w:rPr>
        <w:t>&gt;&gt;</w:t>
      </w:r>
      <w:r w:rsidRPr="00F30A27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F30A2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&lt;&lt;</w:t>
      </w:r>
      <w:r w:rsidRPr="00F30A27">
        <w:rPr>
          <w:rFonts w:ascii="Sylfaen" w:hAnsi="Sylfaen"/>
          <w:sz w:val="24"/>
          <w:szCs w:val="24"/>
          <w:lang w:val="hy-AM"/>
        </w:rPr>
        <w:t>Հանրակրթության մասին</w:t>
      </w:r>
      <w:r>
        <w:rPr>
          <w:rFonts w:ascii="Sylfaen" w:hAnsi="Sylfaen"/>
          <w:sz w:val="24"/>
          <w:szCs w:val="24"/>
          <w:lang w:val="hy-AM"/>
        </w:rPr>
        <w:t>&gt;&gt;</w:t>
      </w:r>
      <w:r w:rsidRPr="00F30A27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 xml:space="preserve">  &lt;&lt;</w:t>
      </w:r>
      <w:r w:rsidRPr="00F30A27">
        <w:rPr>
          <w:rFonts w:ascii="Sylfaen" w:hAnsi="Sylfaen"/>
          <w:sz w:val="24"/>
          <w:szCs w:val="24"/>
          <w:lang w:val="hy-AM"/>
        </w:rPr>
        <w:t>Պետական ոչ առևտրային կազմակերպությունների մասին</w:t>
      </w:r>
      <w:r>
        <w:rPr>
          <w:rFonts w:ascii="Sylfaen" w:hAnsi="Sylfaen"/>
          <w:sz w:val="24"/>
          <w:szCs w:val="24"/>
          <w:lang w:val="hy-AM"/>
        </w:rPr>
        <w:t>&gt;&gt;</w:t>
      </w:r>
      <w:r w:rsidRPr="00F30A27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 xml:space="preserve">  &lt;&lt;</w:t>
      </w:r>
      <w:r w:rsidRPr="00F30A27">
        <w:rPr>
          <w:rFonts w:ascii="Sylfaen" w:hAnsi="Sylfaen"/>
          <w:sz w:val="24"/>
          <w:szCs w:val="24"/>
          <w:lang w:val="hy-AM"/>
        </w:rPr>
        <w:t>ՀՀ աշխատանքային օրենսգրքով</w:t>
      </w:r>
      <w:r>
        <w:rPr>
          <w:rFonts w:ascii="Sylfaen" w:hAnsi="Sylfaen"/>
          <w:sz w:val="24"/>
          <w:szCs w:val="24"/>
          <w:lang w:val="hy-AM"/>
        </w:rPr>
        <w:t>&gt;&gt;</w:t>
      </w:r>
      <w:r w:rsidR="00745303" w:rsidRPr="00F30A27">
        <w:rPr>
          <w:rFonts w:ascii="Sylfaen" w:hAnsi="Sylfaen"/>
          <w:sz w:val="24"/>
          <w:szCs w:val="24"/>
          <w:lang w:val="hy-AM"/>
        </w:rPr>
        <w:t xml:space="preserve">, ՀՀ օրենքներով, հաստատության կանոնադրությամբ, ներքին իրավական ակտերով, նորմատիվ փաստաթղթերով  և օրինակելի իրավական ակտերի տեղայնացված տարբերակներով: </w:t>
      </w:r>
      <w:r w:rsidR="002450DD" w:rsidRPr="00F30A27">
        <w:rPr>
          <w:rFonts w:ascii="Sylfaen" w:hAnsi="Sylfaen"/>
          <w:sz w:val="24"/>
          <w:szCs w:val="24"/>
          <w:lang w:val="hy-AM"/>
        </w:rPr>
        <w:t>Դպրոցում ներքին գործածության համար նախատեսված նոր ակտեր են մշակվում</w:t>
      </w:r>
      <w:r w:rsidR="002450DD">
        <w:rPr>
          <w:rFonts w:ascii="Sylfaen" w:hAnsi="Sylfaen"/>
          <w:sz w:val="24"/>
          <w:szCs w:val="24"/>
          <w:lang w:val="hy-AM"/>
        </w:rPr>
        <w:t xml:space="preserve"> </w:t>
      </w:r>
      <w:r w:rsidR="002450DD" w:rsidRPr="00F30A27">
        <w:rPr>
          <w:rFonts w:ascii="Sylfaen" w:hAnsi="Sylfaen"/>
          <w:sz w:val="24"/>
          <w:szCs w:val="24"/>
          <w:lang w:val="hy-AM"/>
        </w:rPr>
        <w:t>(</w:t>
      </w:r>
      <w:r w:rsidR="002450DD">
        <w:rPr>
          <w:rFonts w:ascii="Sylfaen" w:hAnsi="Sylfaen"/>
          <w:sz w:val="24"/>
          <w:szCs w:val="24"/>
          <w:lang w:val="hy-AM"/>
        </w:rPr>
        <w:t>օրինակ՝ ներքին կարգապահական կանոններ և այլն</w:t>
      </w:r>
      <w:r w:rsidR="002450DD" w:rsidRPr="00F30A27">
        <w:rPr>
          <w:rFonts w:ascii="Sylfaen" w:hAnsi="Sylfaen"/>
          <w:sz w:val="24"/>
          <w:szCs w:val="24"/>
          <w:lang w:val="hy-AM"/>
        </w:rPr>
        <w:t>)</w:t>
      </w:r>
      <w:r w:rsidR="002450DD">
        <w:rPr>
          <w:rFonts w:ascii="Sylfaen" w:hAnsi="Sylfaen"/>
          <w:sz w:val="24"/>
          <w:szCs w:val="24"/>
          <w:lang w:val="hy-AM"/>
        </w:rPr>
        <w:t>:</w:t>
      </w:r>
      <w:r w:rsidR="004A46CB">
        <w:rPr>
          <w:rFonts w:ascii="Sylfaen" w:hAnsi="Sylfaen"/>
          <w:sz w:val="24"/>
          <w:szCs w:val="24"/>
          <w:lang w:val="hy-AM"/>
        </w:rPr>
        <w:t xml:space="preserve"> Փաստաթղթերի թղթային ձևաչափից դպրոցը աստիճանաբար անցում է կատարում էլեկտրոնայինի: ԿՏԱԿ-ի շնորհիվ հաստատությունում ապահովվում է ՏՀՏ ներդրումը, հանրակրթական դպրոցների միջև համընդհանուր համակարգչային ցանցը՝ նպաստելով ուսուցիչների համակարգչային գրագիտության բարձրացմանը</w:t>
      </w:r>
      <w:r w:rsidR="00AA5839">
        <w:rPr>
          <w:rFonts w:ascii="Sylfaen" w:hAnsi="Sylfaen"/>
          <w:sz w:val="24"/>
          <w:szCs w:val="24"/>
          <w:lang w:val="hy-AM"/>
        </w:rPr>
        <w:t xml:space="preserve">: Դպրոցում վարվում են նաև դպրոցի կանոնադրությանը համապատասխան մշակված ձևաթղթեր՝ ներքին դպրոցական վերահսկողություն անցկացնելու, հետևողականորեն վերլուծություններ կատարելու համար:   </w:t>
      </w:r>
      <w:r w:rsidR="00D76751">
        <w:rPr>
          <w:rFonts w:ascii="Sylfaen" w:hAnsi="Sylfaen"/>
          <w:sz w:val="24"/>
          <w:szCs w:val="24"/>
          <w:lang w:val="hy-AM"/>
        </w:rPr>
        <w:t>Դպրոցին վերաբերվող բոլոր իրավանորմատիվային փաստաթղթերի վարումը իրականացվում է սահմանված կարգով:</w:t>
      </w:r>
      <w:r w:rsidR="004A46CB">
        <w:rPr>
          <w:rFonts w:ascii="Sylfaen" w:hAnsi="Sylfaen"/>
          <w:sz w:val="24"/>
          <w:szCs w:val="24"/>
          <w:lang w:val="hy-AM"/>
        </w:rPr>
        <w:t xml:space="preserve"> </w:t>
      </w:r>
    </w:p>
    <w:p w:rsidR="00AD4F85" w:rsidRDefault="00AD4F85">
      <w:pPr>
        <w:rPr>
          <w:rFonts w:ascii="Sylfaen" w:hAnsi="Sylfaen"/>
          <w:sz w:val="24"/>
          <w:szCs w:val="24"/>
          <w:lang w:val="ru-RU"/>
        </w:rPr>
      </w:pPr>
    </w:p>
    <w:p w:rsidR="006F4FD3" w:rsidRPr="00D6359B" w:rsidRDefault="006F4FD3" w:rsidP="00932088">
      <w:pPr>
        <w:pStyle w:val="Heading4"/>
        <w:jc w:val="center"/>
        <w:rPr>
          <w:rFonts w:ascii="Sylfaen" w:hAnsi="Sylfaen" w:cs="Sylfaen"/>
          <w:sz w:val="36"/>
          <w:szCs w:val="36"/>
          <w:lang w:val="ru-RU"/>
        </w:rPr>
      </w:pPr>
    </w:p>
    <w:p w:rsidR="006F4FD3" w:rsidRPr="00D6359B" w:rsidRDefault="006F4FD3" w:rsidP="00932088">
      <w:pPr>
        <w:pStyle w:val="Heading4"/>
        <w:jc w:val="center"/>
        <w:rPr>
          <w:rFonts w:ascii="Sylfaen" w:hAnsi="Sylfaen" w:cs="Sylfaen"/>
          <w:sz w:val="36"/>
          <w:szCs w:val="36"/>
          <w:lang w:val="ru-RU"/>
        </w:rPr>
      </w:pPr>
    </w:p>
    <w:p w:rsidR="006F4FD3" w:rsidRPr="00D6359B" w:rsidRDefault="006F4FD3" w:rsidP="00932088">
      <w:pPr>
        <w:pStyle w:val="Heading4"/>
        <w:jc w:val="center"/>
        <w:rPr>
          <w:rFonts w:ascii="Sylfaen" w:hAnsi="Sylfaen" w:cs="Sylfaen"/>
          <w:sz w:val="36"/>
          <w:szCs w:val="36"/>
          <w:lang w:val="ru-RU"/>
        </w:rPr>
      </w:pPr>
    </w:p>
    <w:p w:rsidR="006F4FD3" w:rsidRPr="00D6359B" w:rsidRDefault="006F4FD3" w:rsidP="00932088">
      <w:pPr>
        <w:pStyle w:val="Heading4"/>
        <w:jc w:val="center"/>
        <w:rPr>
          <w:rFonts w:ascii="Sylfaen" w:hAnsi="Sylfaen" w:cs="Sylfaen"/>
          <w:sz w:val="36"/>
          <w:szCs w:val="36"/>
          <w:lang w:val="ru-RU"/>
        </w:rPr>
      </w:pPr>
    </w:p>
    <w:p w:rsidR="006F4FD3" w:rsidRPr="00D6359B" w:rsidRDefault="006F4FD3" w:rsidP="00932088">
      <w:pPr>
        <w:pStyle w:val="Heading4"/>
        <w:jc w:val="center"/>
        <w:rPr>
          <w:rFonts w:ascii="Sylfaen" w:hAnsi="Sylfaen" w:cs="Sylfaen"/>
          <w:sz w:val="36"/>
          <w:szCs w:val="36"/>
          <w:lang w:val="ru-RU"/>
        </w:rPr>
      </w:pPr>
    </w:p>
    <w:p w:rsidR="006F4FD3" w:rsidRPr="00D6359B" w:rsidRDefault="006F4FD3" w:rsidP="00932088">
      <w:pPr>
        <w:pStyle w:val="Heading4"/>
        <w:jc w:val="center"/>
        <w:rPr>
          <w:rFonts w:ascii="Sylfaen" w:hAnsi="Sylfaen" w:cs="Sylfaen"/>
          <w:sz w:val="36"/>
          <w:szCs w:val="36"/>
          <w:lang w:val="ru-RU"/>
        </w:rPr>
      </w:pPr>
    </w:p>
    <w:p w:rsidR="006F4FD3" w:rsidRPr="00D6359B" w:rsidRDefault="006F4FD3" w:rsidP="00932088">
      <w:pPr>
        <w:pStyle w:val="Heading4"/>
        <w:jc w:val="center"/>
        <w:rPr>
          <w:rFonts w:ascii="Sylfaen" w:hAnsi="Sylfaen" w:cs="Sylfaen"/>
          <w:sz w:val="36"/>
          <w:szCs w:val="36"/>
          <w:lang w:val="ru-RU"/>
        </w:rPr>
      </w:pPr>
    </w:p>
    <w:p w:rsidR="006F4FD3" w:rsidRPr="00D6359B" w:rsidRDefault="006F4FD3" w:rsidP="00932088">
      <w:pPr>
        <w:pStyle w:val="Heading4"/>
        <w:jc w:val="center"/>
        <w:rPr>
          <w:rFonts w:ascii="Sylfaen" w:hAnsi="Sylfaen" w:cs="Sylfaen"/>
          <w:sz w:val="36"/>
          <w:szCs w:val="36"/>
          <w:lang w:val="ru-RU"/>
        </w:rPr>
      </w:pPr>
    </w:p>
    <w:p w:rsidR="006F4FD3" w:rsidRPr="00D6359B" w:rsidRDefault="006F4FD3" w:rsidP="00932088">
      <w:pPr>
        <w:pStyle w:val="Heading4"/>
        <w:jc w:val="center"/>
        <w:rPr>
          <w:rFonts w:ascii="Sylfaen" w:hAnsi="Sylfaen" w:cs="Sylfaen"/>
          <w:sz w:val="36"/>
          <w:szCs w:val="36"/>
          <w:lang w:val="ru-RU"/>
        </w:rPr>
      </w:pPr>
    </w:p>
    <w:p w:rsidR="00E94AB3" w:rsidRDefault="00E94AB3" w:rsidP="00932088">
      <w:pPr>
        <w:pStyle w:val="Heading4"/>
        <w:jc w:val="center"/>
        <w:rPr>
          <w:rFonts w:ascii="Sylfaen" w:hAnsi="Sylfaen" w:cs="Sylfaen"/>
          <w:sz w:val="36"/>
          <w:szCs w:val="36"/>
        </w:rPr>
      </w:pPr>
      <w:r w:rsidRPr="00932088">
        <w:rPr>
          <w:rFonts w:ascii="Sylfaen" w:hAnsi="Sylfaen" w:cs="Sylfaen"/>
          <w:sz w:val="36"/>
          <w:szCs w:val="36"/>
          <w:lang w:val="hy-AM"/>
        </w:rPr>
        <w:lastRenderedPageBreak/>
        <w:t>ՀԱՍՏԱՏՈՒԹՅԱՆ</w:t>
      </w:r>
      <w:r w:rsidRPr="00932088">
        <w:rPr>
          <w:sz w:val="36"/>
          <w:szCs w:val="36"/>
          <w:lang w:val="hy-AM"/>
        </w:rPr>
        <w:t xml:space="preserve">  </w:t>
      </w:r>
      <w:r w:rsidRPr="00932088">
        <w:rPr>
          <w:rFonts w:ascii="Sylfaen" w:hAnsi="Sylfaen" w:cs="Sylfaen"/>
          <w:sz w:val="36"/>
          <w:szCs w:val="36"/>
          <w:lang w:val="hy-AM"/>
        </w:rPr>
        <w:t>ԳՈՐԾՈՒՆԵՈՒԹՅՈՒՆԸ</w:t>
      </w:r>
    </w:p>
    <w:p w:rsidR="00624554" w:rsidRPr="00624554" w:rsidRDefault="00624554" w:rsidP="00624554">
      <w:pPr>
        <w:pStyle w:val="ListParagraph"/>
        <w:numPr>
          <w:ilvl w:val="0"/>
          <w:numId w:val="0"/>
        </w:numPr>
        <w:ind w:left="284"/>
        <w:rPr>
          <w:b/>
          <w:color w:val="5F497A" w:themeColor="accent4" w:themeShade="BF"/>
          <w:sz w:val="24"/>
          <w:szCs w:val="24"/>
          <w:lang w:val="ru-RU"/>
        </w:rPr>
      </w:pPr>
    </w:p>
    <w:p w:rsidR="00A15800" w:rsidRPr="00B075E6" w:rsidRDefault="00A15800" w:rsidP="00077AAE">
      <w:pPr>
        <w:pStyle w:val="ListParagraph"/>
        <w:numPr>
          <w:ilvl w:val="0"/>
          <w:numId w:val="27"/>
        </w:numPr>
        <w:ind w:left="284"/>
        <w:rPr>
          <w:b/>
          <w:color w:val="5F497A" w:themeColor="accent4" w:themeShade="BF"/>
          <w:sz w:val="24"/>
          <w:szCs w:val="24"/>
          <w:lang w:val="ru-RU"/>
        </w:rPr>
      </w:pPr>
      <w:r w:rsidRPr="00B075E6">
        <w:rPr>
          <w:rFonts w:ascii="Sylfaen" w:hAnsi="Sylfaen"/>
          <w:b/>
          <w:color w:val="5F497A" w:themeColor="accent4" w:themeShade="BF"/>
          <w:sz w:val="24"/>
          <w:szCs w:val="24"/>
          <w:lang w:val="ru-RU"/>
        </w:rPr>
        <w:t>Ուսումնական հաստատության նկարագիրը</w:t>
      </w:r>
    </w:p>
    <w:p w:rsidR="00A15800" w:rsidRPr="00A15800" w:rsidRDefault="00A15800" w:rsidP="00C876BD">
      <w:pPr>
        <w:pStyle w:val="ListParagraph"/>
        <w:numPr>
          <w:ilvl w:val="0"/>
          <w:numId w:val="0"/>
        </w:numPr>
        <w:ind w:left="142"/>
        <w:rPr>
          <w:sz w:val="24"/>
          <w:szCs w:val="24"/>
          <w:lang w:val="ru-RU"/>
        </w:rPr>
      </w:pPr>
      <w:r w:rsidRPr="0027343F">
        <w:rPr>
          <w:rFonts w:ascii="Sylfaen" w:hAnsi="Sylfaen"/>
          <w:b/>
          <w:sz w:val="24"/>
          <w:szCs w:val="24"/>
          <w:lang w:val="ru-RU"/>
        </w:rPr>
        <w:t>Հաստատության անվանում</w:t>
      </w:r>
      <w:r>
        <w:rPr>
          <w:rFonts w:ascii="Sylfaen" w:hAnsi="Sylfaen"/>
          <w:sz w:val="24"/>
          <w:szCs w:val="24"/>
          <w:lang w:val="ru-RU"/>
        </w:rPr>
        <w:t xml:space="preserve">՝ </w:t>
      </w:r>
      <w:r w:rsidR="00C86B4A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 xml:space="preserve">Մելանթոն Արսլանյանի անվան Թալինի թիվ 1 հիմնական դպրոց ՊՈԱԿ </w:t>
      </w:r>
    </w:p>
    <w:p w:rsidR="00875449" w:rsidRDefault="0027343F" w:rsidP="00875449">
      <w:pPr>
        <w:rPr>
          <w:rFonts w:ascii="Sylfaen" w:hAnsi="Sylfaen"/>
          <w:sz w:val="24"/>
          <w:szCs w:val="24"/>
          <w:lang w:val="ru-RU"/>
        </w:rPr>
      </w:pPr>
      <w:r w:rsidRPr="0027343F">
        <w:rPr>
          <w:rFonts w:ascii="Sylfaen" w:hAnsi="Sylfaen"/>
          <w:b/>
          <w:sz w:val="24"/>
          <w:szCs w:val="24"/>
          <w:lang w:val="ru-RU"/>
        </w:rPr>
        <w:t>Հասցե</w:t>
      </w:r>
      <w:r>
        <w:rPr>
          <w:rFonts w:ascii="Sylfaen" w:hAnsi="Sylfaen"/>
          <w:sz w:val="24"/>
          <w:szCs w:val="24"/>
          <w:lang w:val="ru-RU"/>
        </w:rPr>
        <w:t>՝ դ</w:t>
      </w:r>
      <w:r w:rsidR="00875449">
        <w:rPr>
          <w:rFonts w:ascii="Sylfaen" w:hAnsi="Sylfaen"/>
          <w:sz w:val="24"/>
          <w:szCs w:val="24"/>
          <w:lang w:val="hy-AM"/>
        </w:rPr>
        <w:t>պրոցը գտնվում է ՀՀ Արագածոտնի մարզի, քաղաք Թալինի Մ. Հարությունյան</w:t>
      </w:r>
      <w:r w:rsidR="00A15800">
        <w:rPr>
          <w:rFonts w:ascii="Sylfaen" w:hAnsi="Sylfaen"/>
          <w:sz w:val="24"/>
          <w:szCs w:val="24"/>
          <w:lang w:val="ru-RU"/>
        </w:rPr>
        <w:t>ի փողոց,</w:t>
      </w:r>
      <w:r>
        <w:rPr>
          <w:rFonts w:ascii="Sylfaen" w:hAnsi="Sylfaen"/>
          <w:sz w:val="24"/>
          <w:szCs w:val="24"/>
          <w:lang w:val="ru-RU"/>
        </w:rPr>
        <w:t xml:space="preserve"> շենք</w:t>
      </w:r>
      <w:r w:rsidR="00875449">
        <w:rPr>
          <w:rFonts w:ascii="Sylfaen" w:hAnsi="Sylfaen"/>
          <w:sz w:val="24"/>
          <w:szCs w:val="24"/>
          <w:lang w:val="hy-AM"/>
        </w:rPr>
        <w:t xml:space="preserve"> 16 հասցեում:</w:t>
      </w:r>
    </w:p>
    <w:p w:rsidR="0027343F" w:rsidRPr="00DA7762" w:rsidRDefault="0027343F" w:rsidP="00875449">
      <w:pPr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  <w:lang w:val="ru-RU"/>
        </w:rPr>
        <w:t xml:space="preserve">Շենքը՝ </w:t>
      </w:r>
      <w:r>
        <w:rPr>
          <w:rFonts w:ascii="Sylfaen" w:hAnsi="Sylfaen"/>
          <w:sz w:val="24"/>
          <w:szCs w:val="24"/>
          <w:lang w:val="ru-RU"/>
        </w:rPr>
        <w:t>երեք մասնաշենք</w:t>
      </w:r>
      <w:r>
        <w:rPr>
          <w:rFonts w:ascii="Sylfaen" w:hAnsi="Sylfaen"/>
          <w:sz w:val="24"/>
          <w:szCs w:val="24"/>
          <w:lang w:val="hy-AM"/>
        </w:rPr>
        <w:t xml:space="preserve">( </w:t>
      </w:r>
      <w:r>
        <w:rPr>
          <w:rFonts w:ascii="Sylfaen" w:hAnsi="Sylfaen"/>
          <w:sz w:val="24"/>
          <w:szCs w:val="24"/>
          <w:lang w:val="ru-RU"/>
        </w:rPr>
        <w:t>I</w:t>
      </w:r>
      <w:r>
        <w:rPr>
          <w:rFonts w:ascii="Sylfaen" w:hAnsi="Sylfaen"/>
          <w:sz w:val="24"/>
          <w:szCs w:val="24"/>
          <w:lang w:val="hy-AM"/>
        </w:rPr>
        <w:t xml:space="preserve"> մասնաշենք 2050.9քմ, </w:t>
      </w:r>
      <w:r>
        <w:rPr>
          <w:rFonts w:ascii="Sylfaen" w:hAnsi="Sylfaen"/>
          <w:sz w:val="24"/>
          <w:szCs w:val="24"/>
        </w:rPr>
        <w:t>II</w:t>
      </w:r>
      <w:r>
        <w:rPr>
          <w:rFonts w:ascii="Sylfaen" w:hAnsi="Sylfaen"/>
          <w:sz w:val="24"/>
          <w:szCs w:val="24"/>
          <w:lang w:val="ru-RU"/>
        </w:rPr>
        <w:t xml:space="preserve"> մասնաշենք 829.86քմ, </w:t>
      </w:r>
      <w:r>
        <w:rPr>
          <w:rFonts w:ascii="Sylfaen" w:hAnsi="Sylfaen"/>
          <w:sz w:val="24"/>
          <w:szCs w:val="24"/>
          <w:lang w:val="hy-AM"/>
        </w:rPr>
        <w:t>III</w:t>
      </w:r>
      <w:r w:rsidRPr="0027343F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մասնաշենք</w:t>
      </w:r>
      <w:r w:rsidRPr="0027343F">
        <w:rPr>
          <w:rFonts w:ascii="Sylfaen" w:hAnsi="Sylfaen"/>
          <w:sz w:val="24"/>
          <w:szCs w:val="24"/>
          <w:lang w:val="ru-RU"/>
        </w:rPr>
        <w:t xml:space="preserve"> 228.11</w:t>
      </w:r>
      <w:r>
        <w:rPr>
          <w:rFonts w:ascii="Sylfaen" w:hAnsi="Sylfaen"/>
          <w:sz w:val="24"/>
          <w:szCs w:val="24"/>
        </w:rPr>
        <w:t>քմ</w:t>
      </w:r>
      <w:r>
        <w:rPr>
          <w:rFonts w:ascii="Sylfaen" w:hAnsi="Sylfaen"/>
          <w:sz w:val="24"/>
          <w:szCs w:val="24"/>
          <w:lang w:val="hy-AM"/>
        </w:rPr>
        <w:t>)</w:t>
      </w:r>
      <w:r w:rsidRPr="0027343F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կաթսայատուն</w:t>
      </w:r>
      <w:r w:rsidRPr="0027343F">
        <w:rPr>
          <w:rFonts w:ascii="Sylfaen" w:hAnsi="Sylfaen"/>
          <w:sz w:val="24"/>
          <w:szCs w:val="24"/>
          <w:lang w:val="ru-RU"/>
        </w:rPr>
        <w:t xml:space="preserve"> 34.06</w:t>
      </w:r>
      <w:r>
        <w:rPr>
          <w:rFonts w:ascii="Sylfaen" w:hAnsi="Sylfaen"/>
          <w:sz w:val="24"/>
          <w:szCs w:val="24"/>
        </w:rPr>
        <w:t>քմ</w:t>
      </w:r>
      <w:r w:rsidR="00DA7762" w:rsidRPr="00DA7762">
        <w:rPr>
          <w:rFonts w:ascii="Sylfaen" w:hAnsi="Sylfaen"/>
          <w:sz w:val="24"/>
          <w:szCs w:val="24"/>
          <w:lang w:val="ru-RU"/>
        </w:rPr>
        <w:t>:</w:t>
      </w:r>
    </w:p>
    <w:p w:rsidR="00DA7762" w:rsidRPr="00743421" w:rsidRDefault="00DA7762" w:rsidP="00875449">
      <w:pPr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</w:rPr>
        <w:t>Ընդհանուր</w:t>
      </w:r>
      <w:r w:rsidRPr="00743421">
        <w:rPr>
          <w:rFonts w:ascii="Sylfaen" w:hAnsi="Sylfaen"/>
          <w:b/>
          <w:sz w:val="24"/>
          <w:szCs w:val="24"/>
          <w:lang w:val="ru-RU"/>
        </w:rPr>
        <w:t xml:space="preserve"> </w:t>
      </w:r>
      <w:r>
        <w:rPr>
          <w:rFonts w:ascii="Sylfaen" w:hAnsi="Sylfaen"/>
          <w:b/>
          <w:sz w:val="24"/>
          <w:szCs w:val="24"/>
        </w:rPr>
        <w:t>տարածքը՝</w:t>
      </w:r>
      <w:r w:rsidRPr="00743421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743421">
        <w:rPr>
          <w:rFonts w:ascii="Sylfaen" w:hAnsi="Sylfaen"/>
          <w:sz w:val="24"/>
          <w:szCs w:val="24"/>
          <w:lang w:val="ru-RU"/>
        </w:rPr>
        <w:t xml:space="preserve"> 1.28 </w:t>
      </w:r>
      <w:r>
        <w:rPr>
          <w:rFonts w:ascii="Sylfaen" w:hAnsi="Sylfaen"/>
          <w:sz w:val="24"/>
          <w:szCs w:val="24"/>
        </w:rPr>
        <w:t>հա</w:t>
      </w:r>
      <w:r w:rsidRPr="00743421">
        <w:rPr>
          <w:rFonts w:ascii="Sylfaen" w:hAnsi="Sylfaen"/>
          <w:sz w:val="24"/>
          <w:szCs w:val="24"/>
          <w:lang w:val="ru-RU"/>
        </w:rPr>
        <w:t>:</w:t>
      </w:r>
    </w:p>
    <w:p w:rsidR="00DA7762" w:rsidRPr="00743421" w:rsidRDefault="00743421" w:rsidP="00875449">
      <w:pPr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</w:rPr>
        <w:t>Կառուցման</w:t>
      </w:r>
      <w:r w:rsidRPr="00743421">
        <w:rPr>
          <w:rFonts w:ascii="Sylfaen" w:hAnsi="Sylfaen"/>
          <w:b/>
          <w:sz w:val="24"/>
          <w:szCs w:val="24"/>
          <w:lang w:val="ru-RU"/>
        </w:rPr>
        <w:t xml:space="preserve"> </w:t>
      </w:r>
      <w:r>
        <w:rPr>
          <w:rFonts w:ascii="Sylfaen" w:hAnsi="Sylfaen"/>
          <w:b/>
          <w:sz w:val="24"/>
          <w:szCs w:val="24"/>
        </w:rPr>
        <w:t>տարեթիվը՝</w:t>
      </w:r>
      <w:r w:rsidRPr="00743421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743421">
        <w:rPr>
          <w:rFonts w:ascii="Sylfaen" w:hAnsi="Sylfaen"/>
          <w:sz w:val="24"/>
          <w:szCs w:val="24"/>
          <w:lang w:val="ru-RU"/>
        </w:rPr>
        <w:t>1964</w:t>
      </w:r>
      <w:r>
        <w:rPr>
          <w:rFonts w:ascii="Sylfaen" w:hAnsi="Sylfaen"/>
          <w:sz w:val="24"/>
          <w:szCs w:val="24"/>
        </w:rPr>
        <w:t>թ</w:t>
      </w:r>
      <w:r w:rsidRPr="00743421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նախագծային</w:t>
      </w:r>
      <w:r w:rsidRPr="00743421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հզորությունը՝</w:t>
      </w:r>
      <w:r w:rsidRPr="00743421">
        <w:rPr>
          <w:rFonts w:ascii="Sylfaen" w:hAnsi="Sylfaen"/>
          <w:sz w:val="24"/>
          <w:szCs w:val="24"/>
          <w:lang w:val="ru-RU"/>
        </w:rPr>
        <w:t xml:space="preserve"> 700 </w:t>
      </w:r>
      <w:r>
        <w:rPr>
          <w:rFonts w:ascii="Sylfaen" w:hAnsi="Sylfaen"/>
          <w:sz w:val="24"/>
          <w:szCs w:val="24"/>
        </w:rPr>
        <w:t>աշակերտ</w:t>
      </w:r>
      <w:r w:rsidRPr="00743421">
        <w:rPr>
          <w:rFonts w:ascii="Sylfaen" w:hAnsi="Sylfaen"/>
          <w:sz w:val="24"/>
          <w:szCs w:val="24"/>
          <w:lang w:val="ru-RU"/>
        </w:rPr>
        <w:t>:</w:t>
      </w:r>
    </w:p>
    <w:p w:rsidR="00743421" w:rsidRPr="00743421" w:rsidRDefault="00743421" w:rsidP="00875449">
      <w:pPr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</w:rPr>
        <w:t>Վերակառուցման</w:t>
      </w:r>
      <w:r w:rsidRPr="00743421">
        <w:rPr>
          <w:rFonts w:ascii="Sylfaen" w:hAnsi="Sylfaen"/>
          <w:b/>
          <w:sz w:val="24"/>
          <w:szCs w:val="24"/>
          <w:lang w:val="ru-RU"/>
        </w:rPr>
        <w:t xml:space="preserve"> </w:t>
      </w:r>
      <w:r>
        <w:rPr>
          <w:rFonts w:ascii="Sylfaen" w:hAnsi="Sylfaen"/>
          <w:b/>
          <w:sz w:val="24"/>
          <w:szCs w:val="24"/>
        </w:rPr>
        <w:t>տարեթիվը՝</w:t>
      </w:r>
      <w:r w:rsidRPr="00743421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743421">
        <w:rPr>
          <w:rFonts w:ascii="Sylfaen" w:hAnsi="Sylfaen"/>
          <w:sz w:val="24"/>
          <w:szCs w:val="24"/>
          <w:lang w:val="ru-RU"/>
        </w:rPr>
        <w:t>2003</w:t>
      </w:r>
      <w:r>
        <w:rPr>
          <w:rFonts w:ascii="Sylfaen" w:hAnsi="Sylfaen"/>
          <w:sz w:val="24"/>
          <w:szCs w:val="24"/>
        </w:rPr>
        <w:t>թ</w:t>
      </w:r>
      <w:r w:rsidRPr="00743421">
        <w:rPr>
          <w:rFonts w:ascii="Sylfaen" w:hAnsi="Sylfaen"/>
          <w:sz w:val="24"/>
          <w:szCs w:val="24"/>
          <w:lang w:val="ru-RU"/>
        </w:rPr>
        <w:t>:</w:t>
      </w:r>
    </w:p>
    <w:p w:rsidR="00C55300" w:rsidRPr="00C55300" w:rsidRDefault="00743421" w:rsidP="00875449">
      <w:pPr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</w:rPr>
        <w:t>Պետական</w:t>
      </w:r>
      <w:r w:rsidRPr="00743421">
        <w:rPr>
          <w:rFonts w:ascii="Sylfaen" w:hAnsi="Sylfaen"/>
          <w:b/>
          <w:sz w:val="24"/>
          <w:szCs w:val="24"/>
          <w:lang w:val="ru-RU"/>
        </w:rPr>
        <w:t xml:space="preserve"> </w:t>
      </w:r>
      <w:r>
        <w:rPr>
          <w:rFonts w:ascii="Sylfaen" w:hAnsi="Sylfaen"/>
          <w:b/>
          <w:sz w:val="24"/>
          <w:szCs w:val="24"/>
        </w:rPr>
        <w:t>ռեգիստրում</w:t>
      </w:r>
      <w:r w:rsidRPr="00743421">
        <w:rPr>
          <w:rFonts w:ascii="Sylfaen" w:hAnsi="Sylfaen"/>
          <w:b/>
          <w:sz w:val="24"/>
          <w:szCs w:val="24"/>
          <w:lang w:val="ru-RU"/>
        </w:rPr>
        <w:t xml:space="preserve"> </w:t>
      </w:r>
      <w:r>
        <w:rPr>
          <w:rFonts w:ascii="Sylfaen" w:hAnsi="Sylfaen"/>
          <w:b/>
          <w:sz w:val="24"/>
          <w:szCs w:val="24"/>
        </w:rPr>
        <w:t>գրանցման</w:t>
      </w:r>
      <w:r w:rsidRPr="00743421">
        <w:rPr>
          <w:rFonts w:ascii="Sylfaen" w:hAnsi="Sylfaen"/>
          <w:b/>
          <w:sz w:val="24"/>
          <w:szCs w:val="24"/>
          <w:lang w:val="ru-RU"/>
        </w:rPr>
        <w:t xml:space="preserve"> </w:t>
      </w:r>
      <w:r>
        <w:rPr>
          <w:rFonts w:ascii="Sylfaen" w:hAnsi="Sylfaen"/>
          <w:b/>
          <w:sz w:val="24"/>
          <w:szCs w:val="24"/>
        </w:rPr>
        <w:t>համար՝</w:t>
      </w:r>
      <w:r w:rsidRPr="00743421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743421">
        <w:rPr>
          <w:rFonts w:ascii="Sylfaen" w:hAnsi="Sylfaen"/>
          <w:sz w:val="24"/>
          <w:szCs w:val="24"/>
          <w:lang w:val="ru-RU"/>
        </w:rPr>
        <w:t xml:space="preserve">94.210.00338, </w:t>
      </w:r>
      <w:r>
        <w:rPr>
          <w:rFonts w:ascii="Sylfaen" w:hAnsi="Sylfaen"/>
          <w:sz w:val="24"/>
          <w:szCs w:val="24"/>
        </w:rPr>
        <w:t>գր</w:t>
      </w:r>
      <w:r w:rsidRPr="00743421">
        <w:rPr>
          <w:rFonts w:ascii="Sylfaen" w:hAnsi="Sylfaen"/>
          <w:sz w:val="24"/>
          <w:szCs w:val="24"/>
          <w:lang w:val="ru-RU"/>
        </w:rPr>
        <w:t xml:space="preserve">. </w:t>
      </w:r>
      <w:r>
        <w:rPr>
          <w:rFonts w:ascii="Sylfaen" w:hAnsi="Sylfaen"/>
          <w:sz w:val="24"/>
          <w:szCs w:val="24"/>
        </w:rPr>
        <w:t>ամսաթիվ՝</w:t>
      </w:r>
      <w:r w:rsidRPr="00743421">
        <w:rPr>
          <w:rFonts w:ascii="Sylfaen" w:hAnsi="Sylfaen"/>
          <w:sz w:val="24"/>
          <w:szCs w:val="24"/>
          <w:lang w:val="ru-RU"/>
        </w:rPr>
        <w:t xml:space="preserve"> 2003.01.</w:t>
      </w:r>
      <w:r w:rsidRPr="00C55300">
        <w:rPr>
          <w:rFonts w:ascii="Sylfaen" w:hAnsi="Sylfaen"/>
          <w:sz w:val="24"/>
          <w:szCs w:val="24"/>
          <w:lang w:val="ru-RU"/>
        </w:rPr>
        <w:t>17</w:t>
      </w:r>
    </w:p>
    <w:p w:rsidR="00C55300" w:rsidRPr="00DA0B04" w:rsidRDefault="00C55300" w:rsidP="00875449">
      <w:pPr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</w:rPr>
        <w:t>ՀՎՀՀ՝</w:t>
      </w:r>
      <w:r w:rsidRPr="00DA0B04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DA0B04">
        <w:rPr>
          <w:rFonts w:ascii="Sylfaen" w:hAnsi="Sylfaen"/>
          <w:sz w:val="24"/>
          <w:szCs w:val="24"/>
          <w:lang w:val="ru-RU"/>
        </w:rPr>
        <w:t>05009997</w:t>
      </w:r>
    </w:p>
    <w:p w:rsidR="00743421" w:rsidRPr="00DA0B04" w:rsidRDefault="00C55300" w:rsidP="00C55300">
      <w:pPr>
        <w:jc w:val="center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</w:rPr>
        <w:t>ԼԻՑԵՆԶԻԱ</w:t>
      </w:r>
    </w:p>
    <w:p w:rsidR="00C55300" w:rsidRPr="00DA0B04" w:rsidRDefault="00C55300" w:rsidP="00C55300">
      <w:pPr>
        <w:rPr>
          <w:rFonts w:ascii="Sylfaen" w:hAnsi="Sylfaen"/>
          <w:sz w:val="24"/>
          <w:szCs w:val="24"/>
          <w:lang w:val="ru-RU"/>
        </w:rPr>
      </w:pPr>
      <w:r w:rsidRPr="00DA0B04">
        <w:rPr>
          <w:rFonts w:ascii="Sylfaen" w:hAnsi="Sylfaen"/>
          <w:sz w:val="24"/>
          <w:szCs w:val="24"/>
          <w:lang w:val="ru-RU"/>
        </w:rPr>
        <w:t xml:space="preserve">           </w:t>
      </w:r>
      <w:r>
        <w:rPr>
          <w:rFonts w:ascii="Sylfaen" w:hAnsi="Sylfaen"/>
          <w:sz w:val="24"/>
          <w:szCs w:val="24"/>
        </w:rPr>
        <w:t>ՏԱՐՐԱԿԱՆ</w:t>
      </w:r>
      <w:r w:rsidRPr="00DA0B04">
        <w:rPr>
          <w:rFonts w:ascii="Sylfaen" w:hAnsi="Sylfaen"/>
          <w:sz w:val="24"/>
          <w:szCs w:val="24"/>
          <w:lang w:val="ru-RU"/>
        </w:rPr>
        <w:t>-</w:t>
      </w:r>
      <w:r>
        <w:rPr>
          <w:rFonts w:ascii="Sylfaen" w:hAnsi="Sylfaen"/>
          <w:sz w:val="24"/>
          <w:szCs w:val="24"/>
        </w:rPr>
        <w:t>Ա</w:t>
      </w:r>
      <w:r w:rsidRPr="00DA0B04">
        <w:rPr>
          <w:rFonts w:ascii="Sylfaen" w:hAnsi="Sylfaen"/>
          <w:sz w:val="24"/>
          <w:szCs w:val="24"/>
          <w:lang w:val="ru-RU"/>
        </w:rPr>
        <w:t xml:space="preserve"> </w:t>
      </w:r>
      <w:r w:rsidRPr="00C55300">
        <w:rPr>
          <w:rFonts w:ascii="Sylfaen" w:hAnsi="Sylfaen"/>
          <w:sz w:val="24"/>
          <w:szCs w:val="24"/>
        </w:rPr>
        <w:t>N</w:t>
      </w:r>
      <w:r w:rsidRPr="00DA0B04">
        <w:rPr>
          <w:rFonts w:ascii="Sylfaen" w:hAnsi="Sylfaen"/>
          <w:sz w:val="24"/>
          <w:szCs w:val="24"/>
          <w:lang w:val="ru-RU"/>
        </w:rPr>
        <w:t xml:space="preserve"> 0883,                                                              </w:t>
      </w:r>
      <w:r>
        <w:rPr>
          <w:rFonts w:ascii="Sylfaen" w:hAnsi="Sylfaen"/>
          <w:sz w:val="24"/>
          <w:szCs w:val="24"/>
          <w:lang w:val="hy-AM"/>
        </w:rPr>
        <w:t>ՀԻՄՆԱԿԱՆ-Ա</w:t>
      </w:r>
      <w:r w:rsidRPr="00DA0B04">
        <w:rPr>
          <w:rFonts w:ascii="Sylfaen" w:hAnsi="Sylfaen"/>
          <w:sz w:val="24"/>
          <w:szCs w:val="24"/>
          <w:lang w:val="ru-RU"/>
        </w:rPr>
        <w:t xml:space="preserve">  </w:t>
      </w:r>
      <w:r>
        <w:rPr>
          <w:rFonts w:ascii="Sylfaen" w:hAnsi="Sylfaen"/>
          <w:sz w:val="24"/>
          <w:szCs w:val="24"/>
        </w:rPr>
        <w:t>N</w:t>
      </w:r>
      <w:r w:rsidRPr="00DA0B04">
        <w:rPr>
          <w:rFonts w:ascii="Sylfaen" w:hAnsi="Sylfaen"/>
          <w:sz w:val="24"/>
          <w:szCs w:val="24"/>
          <w:lang w:val="ru-RU"/>
        </w:rPr>
        <w:t xml:space="preserve"> 0876</w:t>
      </w:r>
    </w:p>
    <w:p w:rsidR="00C55300" w:rsidRPr="00DA0B04" w:rsidRDefault="00C55300" w:rsidP="00C55300">
      <w:pPr>
        <w:jc w:val="center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  <w:lang w:val="ru-RU"/>
        </w:rPr>
        <w:t>Սահմանային</w:t>
      </w:r>
      <w:r w:rsidRPr="00DA0B04">
        <w:rPr>
          <w:rFonts w:ascii="Sylfaen" w:hAnsi="Sylfaen"/>
          <w:b/>
          <w:sz w:val="24"/>
          <w:szCs w:val="24"/>
          <w:lang w:val="ru-RU"/>
        </w:rPr>
        <w:t xml:space="preserve"> </w:t>
      </w:r>
      <w:r>
        <w:rPr>
          <w:rFonts w:ascii="Sylfaen" w:hAnsi="Sylfaen"/>
          <w:b/>
          <w:sz w:val="24"/>
          <w:szCs w:val="24"/>
          <w:lang w:val="ru-RU"/>
        </w:rPr>
        <w:t>թիվ</w:t>
      </w:r>
    </w:p>
    <w:p w:rsidR="00C55300" w:rsidRPr="00DA0B04" w:rsidRDefault="00C55300" w:rsidP="00C55300">
      <w:pPr>
        <w:rPr>
          <w:rFonts w:ascii="Sylfaen" w:hAnsi="Sylfaen"/>
          <w:sz w:val="24"/>
          <w:szCs w:val="24"/>
          <w:lang w:val="ru-RU"/>
        </w:rPr>
      </w:pPr>
      <w:r w:rsidRPr="00DA0B04">
        <w:rPr>
          <w:rFonts w:ascii="Sylfaen" w:hAnsi="Sylfaen"/>
          <w:sz w:val="24"/>
          <w:szCs w:val="24"/>
          <w:lang w:val="ru-RU"/>
        </w:rPr>
        <w:t xml:space="preserve">    </w:t>
      </w:r>
      <w:r w:rsidRPr="00C876BD">
        <w:rPr>
          <w:rFonts w:ascii="Sylfaen" w:hAnsi="Sylfaen"/>
          <w:b/>
          <w:sz w:val="24"/>
          <w:szCs w:val="24"/>
          <w:lang w:val="ru-RU"/>
        </w:rPr>
        <w:t>Տարրական</w:t>
      </w:r>
      <w:r w:rsidRPr="00DA0B04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C876BD">
        <w:rPr>
          <w:rFonts w:ascii="Sylfaen" w:hAnsi="Sylfaen"/>
          <w:b/>
          <w:sz w:val="24"/>
          <w:szCs w:val="24"/>
          <w:lang w:val="ru-RU"/>
        </w:rPr>
        <w:t>հանրակրթական</w:t>
      </w:r>
      <w:r w:rsidRPr="00DA0B04">
        <w:rPr>
          <w:rFonts w:ascii="Sylfaen" w:hAnsi="Sylfaen"/>
          <w:sz w:val="24"/>
          <w:szCs w:val="24"/>
          <w:lang w:val="ru-RU"/>
        </w:rPr>
        <w:t xml:space="preserve"> – 280,                                </w:t>
      </w:r>
      <w:r w:rsidRPr="00C876BD">
        <w:rPr>
          <w:rFonts w:ascii="Sylfaen" w:hAnsi="Sylfaen"/>
          <w:b/>
          <w:sz w:val="24"/>
          <w:szCs w:val="24"/>
          <w:lang w:val="ru-RU"/>
        </w:rPr>
        <w:t>հիմնական</w:t>
      </w:r>
      <w:r w:rsidRPr="00DA0B04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C876BD">
        <w:rPr>
          <w:rFonts w:ascii="Sylfaen" w:hAnsi="Sylfaen"/>
          <w:b/>
          <w:sz w:val="24"/>
          <w:szCs w:val="24"/>
          <w:lang w:val="ru-RU"/>
        </w:rPr>
        <w:t>հանրակրթական</w:t>
      </w:r>
      <w:r w:rsidRPr="00DA0B04">
        <w:rPr>
          <w:rFonts w:ascii="Sylfaen" w:hAnsi="Sylfaen"/>
          <w:sz w:val="24"/>
          <w:szCs w:val="24"/>
          <w:lang w:val="ru-RU"/>
        </w:rPr>
        <w:t xml:space="preserve"> – 350</w:t>
      </w:r>
    </w:p>
    <w:p w:rsidR="00875449" w:rsidRPr="00167F61" w:rsidRDefault="00875449" w:rsidP="00875449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Ըստ կր</w:t>
      </w:r>
      <w:r w:rsidR="0027343F">
        <w:rPr>
          <w:rFonts w:ascii="Sylfaen" w:hAnsi="Sylfaen"/>
          <w:sz w:val="24"/>
          <w:szCs w:val="24"/>
        </w:rPr>
        <w:t>թ</w:t>
      </w:r>
      <w:r>
        <w:rPr>
          <w:rFonts w:ascii="Sylfaen" w:hAnsi="Sylfaen"/>
          <w:sz w:val="24"/>
          <w:szCs w:val="24"/>
          <w:lang w:val="hy-AM"/>
        </w:rPr>
        <w:t>ական մակարդակների դպրոցն իրականացնում է 1-ին</w:t>
      </w:r>
      <w:r w:rsidRPr="00875449">
        <w:rPr>
          <w:rFonts w:ascii="Sylfaen" w:hAnsi="Sylfaen"/>
          <w:sz w:val="24"/>
          <w:szCs w:val="24"/>
          <w:lang w:val="hy-AM"/>
        </w:rPr>
        <w:t>(1-4-րդ դասարաններ) և 2-րդ</w:t>
      </w:r>
      <w:r>
        <w:rPr>
          <w:rFonts w:ascii="Sylfaen" w:hAnsi="Sylfaen"/>
          <w:sz w:val="24"/>
          <w:szCs w:val="24"/>
          <w:lang w:val="hy-AM"/>
        </w:rPr>
        <w:t>(</w:t>
      </w:r>
      <w:r w:rsidRPr="00875449">
        <w:rPr>
          <w:rFonts w:ascii="Sylfaen" w:hAnsi="Sylfaen"/>
          <w:sz w:val="24"/>
          <w:szCs w:val="24"/>
          <w:lang w:val="hy-AM"/>
        </w:rPr>
        <w:t>5-9-րդ դասարաններ</w:t>
      </w:r>
      <w:r>
        <w:rPr>
          <w:rFonts w:ascii="Sylfaen" w:hAnsi="Sylfaen"/>
          <w:sz w:val="24"/>
          <w:szCs w:val="24"/>
          <w:lang w:val="hy-AM"/>
        </w:rPr>
        <w:t>)</w:t>
      </w:r>
      <w:r w:rsidRPr="00875449">
        <w:rPr>
          <w:rFonts w:ascii="Sylfaen" w:hAnsi="Sylfaen"/>
          <w:sz w:val="24"/>
          <w:szCs w:val="24"/>
          <w:lang w:val="hy-AM"/>
        </w:rPr>
        <w:t xml:space="preserve"> աստիճանի հանրակրթական ծրագրեր</w:t>
      </w:r>
      <w:r w:rsidR="00167F61" w:rsidRPr="00167F61">
        <w:rPr>
          <w:rFonts w:ascii="Sylfaen" w:hAnsi="Sylfaen"/>
          <w:sz w:val="24"/>
          <w:szCs w:val="24"/>
          <w:lang w:val="hy-AM"/>
        </w:rPr>
        <w:t>:</w:t>
      </w:r>
    </w:p>
    <w:p w:rsidR="00167F61" w:rsidRPr="003B0732" w:rsidRDefault="00167F61" w:rsidP="00875449">
      <w:pPr>
        <w:rPr>
          <w:rFonts w:ascii="Sylfaen" w:hAnsi="Sylfaen"/>
          <w:sz w:val="24"/>
          <w:szCs w:val="24"/>
          <w:lang w:val="hy-AM"/>
        </w:rPr>
      </w:pPr>
      <w:r w:rsidRPr="00C876BD">
        <w:rPr>
          <w:rFonts w:ascii="Sylfaen" w:hAnsi="Sylfaen"/>
          <w:b/>
          <w:sz w:val="24"/>
          <w:szCs w:val="24"/>
          <w:lang w:val="hy-AM"/>
        </w:rPr>
        <w:t xml:space="preserve">Դպրոցում </w:t>
      </w:r>
      <w:r w:rsidR="00B7039E" w:rsidRPr="00C876BD">
        <w:rPr>
          <w:rFonts w:ascii="Sylfaen" w:hAnsi="Sylfaen"/>
          <w:b/>
          <w:sz w:val="24"/>
          <w:szCs w:val="24"/>
          <w:lang w:val="hy-AM"/>
        </w:rPr>
        <w:t>աշխատողների թիվը</w:t>
      </w:r>
      <w:r w:rsidR="00B7039E" w:rsidRPr="00B7039E">
        <w:rPr>
          <w:rFonts w:ascii="Sylfaen" w:hAnsi="Sylfaen"/>
          <w:sz w:val="24"/>
          <w:szCs w:val="24"/>
          <w:lang w:val="hy-AM"/>
        </w:rPr>
        <w:t>՝</w:t>
      </w:r>
      <w:r w:rsidR="002C1716">
        <w:rPr>
          <w:rFonts w:ascii="Sylfaen" w:hAnsi="Sylfaen"/>
          <w:sz w:val="24"/>
          <w:szCs w:val="24"/>
          <w:lang w:val="hy-AM"/>
        </w:rPr>
        <w:t>6</w:t>
      </w:r>
      <w:r w:rsidR="002B4C10" w:rsidRPr="00B54655">
        <w:rPr>
          <w:rFonts w:ascii="Sylfaen" w:hAnsi="Sylfaen"/>
          <w:sz w:val="24"/>
          <w:szCs w:val="24"/>
          <w:lang w:val="hy-AM"/>
        </w:rPr>
        <w:t>4</w:t>
      </w:r>
      <w:r w:rsidR="00B7039E" w:rsidRPr="00B7039E">
        <w:rPr>
          <w:rFonts w:ascii="Sylfaen" w:hAnsi="Sylfaen"/>
          <w:sz w:val="24"/>
          <w:szCs w:val="24"/>
          <w:lang w:val="hy-AM"/>
        </w:rPr>
        <w:t xml:space="preserve"> </w:t>
      </w:r>
      <w:r w:rsidR="00B7039E">
        <w:rPr>
          <w:rFonts w:ascii="Sylfaen" w:hAnsi="Sylfaen"/>
          <w:sz w:val="24"/>
          <w:szCs w:val="24"/>
          <w:lang w:val="hy-AM"/>
        </w:rPr>
        <w:t>(</w:t>
      </w:r>
      <w:r w:rsidRPr="00167F61">
        <w:rPr>
          <w:rFonts w:ascii="Sylfaen" w:hAnsi="Sylfaen"/>
          <w:sz w:val="24"/>
          <w:szCs w:val="24"/>
          <w:lang w:val="hy-AM"/>
        </w:rPr>
        <w:t xml:space="preserve"> </w:t>
      </w:r>
      <w:r w:rsidR="00B7039E" w:rsidRPr="00B7039E">
        <w:rPr>
          <w:rFonts w:ascii="Sylfaen" w:hAnsi="Sylfaen"/>
          <w:sz w:val="24"/>
          <w:szCs w:val="24"/>
          <w:lang w:val="hy-AM"/>
        </w:rPr>
        <w:t xml:space="preserve">որից </w:t>
      </w:r>
      <w:r w:rsidR="00316CD9">
        <w:rPr>
          <w:rFonts w:ascii="Sylfaen" w:hAnsi="Sylfaen"/>
          <w:sz w:val="24"/>
          <w:szCs w:val="24"/>
          <w:lang w:val="hy-AM"/>
        </w:rPr>
        <w:t>3</w:t>
      </w:r>
      <w:r w:rsidR="00316CD9" w:rsidRPr="00316CD9">
        <w:rPr>
          <w:rFonts w:ascii="Sylfaen" w:hAnsi="Sylfaen"/>
          <w:sz w:val="24"/>
          <w:szCs w:val="24"/>
          <w:lang w:val="hy-AM"/>
        </w:rPr>
        <w:t>1</w:t>
      </w:r>
      <w:r w:rsidR="00B7039E" w:rsidRPr="00B7039E">
        <w:rPr>
          <w:rFonts w:ascii="Sylfaen" w:hAnsi="Sylfaen"/>
          <w:sz w:val="24"/>
          <w:szCs w:val="24"/>
          <w:lang w:val="hy-AM"/>
        </w:rPr>
        <w:t xml:space="preserve">-ը </w:t>
      </w:r>
      <w:r w:rsidRPr="00167F61">
        <w:rPr>
          <w:rFonts w:ascii="Sylfaen" w:hAnsi="Sylfaen"/>
          <w:sz w:val="24"/>
          <w:szCs w:val="24"/>
          <w:lang w:val="hy-AM"/>
        </w:rPr>
        <w:t xml:space="preserve"> ուսուցիչ</w:t>
      </w:r>
      <w:r w:rsidR="00B7039E">
        <w:rPr>
          <w:rFonts w:ascii="Sylfaen" w:hAnsi="Sylfaen"/>
          <w:sz w:val="24"/>
          <w:szCs w:val="24"/>
          <w:lang w:val="hy-AM"/>
        </w:rPr>
        <w:t>)</w:t>
      </w:r>
      <w:r w:rsidR="003B0732" w:rsidRPr="003B0732">
        <w:rPr>
          <w:rFonts w:ascii="Sylfaen" w:hAnsi="Sylfaen"/>
          <w:sz w:val="24"/>
          <w:szCs w:val="24"/>
          <w:lang w:val="hy-AM"/>
        </w:rPr>
        <w:t>:</w:t>
      </w:r>
    </w:p>
    <w:p w:rsidR="003B0732" w:rsidRPr="00660F39" w:rsidRDefault="003B0732" w:rsidP="00875449">
      <w:pPr>
        <w:rPr>
          <w:rFonts w:ascii="Sylfaen" w:hAnsi="Sylfaen"/>
          <w:sz w:val="24"/>
          <w:szCs w:val="24"/>
          <w:lang w:val="hy-AM"/>
        </w:rPr>
      </w:pPr>
      <w:r w:rsidRPr="00660F39">
        <w:rPr>
          <w:rFonts w:ascii="Sylfaen" w:hAnsi="Sylfaen"/>
          <w:b/>
          <w:sz w:val="24"/>
          <w:szCs w:val="24"/>
          <w:lang w:val="hy-AM"/>
        </w:rPr>
        <w:t xml:space="preserve">Դասարանների քանակը </w:t>
      </w:r>
      <w:r w:rsidR="00BD6428">
        <w:rPr>
          <w:rFonts w:ascii="Sylfaen" w:hAnsi="Sylfaen"/>
          <w:sz w:val="24"/>
          <w:szCs w:val="24"/>
          <w:lang w:val="hy-AM"/>
        </w:rPr>
        <w:t xml:space="preserve"> 1</w:t>
      </w:r>
      <w:r w:rsidR="00BD6428" w:rsidRPr="00BD6428">
        <w:rPr>
          <w:rFonts w:ascii="Sylfaen" w:hAnsi="Sylfaen"/>
          <w:sz w:val="24"/>
          <w:szCs w:val="24"/>
          <w:lang w:val="hy-AM"/>
        </w:rPr>
        <w:t>7</w:t>
      </w:r>
      <w:r w:rsidRPr="00660F39">
        <w:rPr>
          <w:rFonts w:ascii="Sylfaen" w:hAnsi="Sylfaen"/>
          <w:sz w:val="24"/>
          <w:szCs w:val="24"/>
          <w:lang w:val="hy-AM"/>
        </w:rPr>
        <w:t xml:space="preserve">,      </w:t>
      </w:r>
      <w:r w:rsidRPr="00660F39">
        <w:rPr>
          <w:rFonts w:ascii="Sylfaen" w:hAnsi="Sylfaen"/>
          <w:b/>
          <w:sz w:val="24"/>
          <w:szCs w:val="24"/>
          <w:lang w:val="hy-AM"/>
        </w:rPr>
        <w:t xml:space="preserve">Աշխ. </w:t>
      </w:r>
      <w:r w:rsidR="007F68FD" w:rsidRPr="007F68FD">
        <w:rPr>
          <w:rFonts w:ascii="Sylfaen" w:hAnsi="Sylfaen"/>
          <w:b/>
          <w:sz w:val="24"/>
          <w:szCs w:val="24"/>
          <w:lang w:val="hy-AM"/>
        </w:rPr>
        <w:t>շ</w:t>
      </w:r>
      <w:r w:rsidRPr="00660F39">
        <w:rPr>
          <w:rFonts w:ascii="Sylfaen" w:hAnsi="Sylfaen"/>
          <w:b/>
          <w:sz w:val="24"/>
          <w:szCs w:val="24"/>
          <w:lang w:val="hy-AM"/>
        </w:rPr>
        <w:t xml:space="preserve">աբաթը – </w:t>
      </w:r>
      <w:r w:rsidRPr="00660F39">
        <w:rPr>
          <w:rFonts w:ascii="Sylfaen" w:hAnsi="Sylfaen"/>
          <w:sz w:val="24"/>
          <w:szCs w:val="24"/>
          <w:lang w:val="hy-AM"/>
        </w:rPr>
        <w:t>հնգօրյա:</w:t>
      </w:r>
    </w:p>
    <w:p w:rsidR="00167F61" w:rsidRPr="00660F39" w:rsidRDefault="00167F61" w:rsidP="00875449">
      <w:pPr>
        <w:rPr>
          <w:rFonts w:ascii="Sylfaen" w:hAnsi="Sylfaen"/>
          <w:sz w:val="24"/>
          <w:szCs w:val="24"/>
          <w:lang w:val="hy-AM"/>
        </w:rPr>
      </w:pPr>
      <w:r w:rsidRPr="00C876BD">
        <w:rPr>
          <w:rFonts w:ascii="Sylfaen" w:hAnsi="Sylfaen"/>
          <w:b/>
          <w:sz w:val="24"/>
          <w:szCs w:val="24"/>
          <w:lang w:val="hy-AM"/>
        </w:rPr>
        <w:t>Սովորողների թիվը</w:t>
      </w:r>
      <w:r w:rsidRPr="00167F61">
        <w:rPr>
          <w:rFonts w:ascii="Sylfaen" w:hAnsi="Sylfaen"/>
          <w:sz w:val="24"/>
          <w:szCs w:val="24"/>
          <w:lang w:val="hy-AM"/>
        </w:rPr>
        <w:t>՝</w:t>
      </w:r>
      <w:r w:rsidR="00316CD9">
        <w:rPr>
          <w:rFonts w:ascii="Sylfaen" w:hAnsi="Sylfaen"/>
          <w:sz w:val="24"/>
          <w:szCs w:val="24"/>
          <w:lang w:val="hy-AM"/>
        </w:rPr>
        <w:t xml:space="preserve">  </w:t>
      </w:r>
      <w:r w:rsidR="00316CD9" w:rsidRPr="00316CD9">
        <w:rPr>
          <w:rFonts w:ascii="Sylfaen" w:hAnsi="Sylfaen"/>
          <w:sz w:val="24"/>
          <w:szCs w:val="24"/>
          <w:lang w:val="hy-AM"/>
        </w:rPr>
        <w:t>352</w:t>
      </w:r>
      <w:r w:rsidR="00272CF3" w:rsidRPr="00272CF3">
        <w:rPr>
          <w:rFonts w:ascii="Sylfaen" w:hAnsi="Sylfaen"/>
          <w:sz w:val="24"/>
          <w:szCs w:val="24"/>
          <w:lang w:val="hy-AM"/>
        </w:rPr>
        <w:t xml:space="preserve"> (</w:t>
      </w:r>
      <w:r w:rsidR="000F2BA8">
        <w:rPr>
          <w:rFonts w:ascii="Sylfaen" w:hAnsi="Sylfaen"/>
          <w:sz w:val="24"/>
          <w:szCs w:val="24"/>
          <w:lang w:val="hy-AM"/>
        </w:rPr>
        <w:t>որից</w:t>
      </w:r>
      <w:r w:rsidR="00316CD9">
        <w:rPr>
          <w:rFonts w:ascii="Sylfaen" w:hAnsi="Sylfaen"/>
          <w:sz w:val="24"/>
          <w:szCs w:val="24"/>
          <w:lang w:val="hy-AM"/>
        </w:rPr>
        <w:t xml:space="preserve"> </w:t>
      </w:r>
      <w:r w:rsidR="00316CD9" w:rsidRPr="00316CD9">
        <w:rPr>
          <w:rFonts w:ascii="Sylfaen" w:hAnsi="Sylfaen"/>
          <w:sz w:val="24"/>
          <w:szCs w:val="24"/>
          <w:lang w:val="hy-AM"/>
        </w:rPr>
        <w:t xml:space="preserve">  </w:t>
      </w:r>
      <w:r w:rsidR="00F800B4" w:rsidRPr="00F800B4">
        <w:rPr>
          <w:rFonts w:ascii="Sylfaen" w:hAnsi="Sylfaen"/>
          <w:sz w:val="24"/>
          <w:szCs w:val="24"/>
          <w:lang w:val="hy-AM"/>
        </w:rPr>
        <w:t>162</w:t>
      </w:r>
      <w:r w:rsidR="000F2BA8">
        <w:rPr>
          <w:rFonts w:ascii="Sylfaen" w:hAnsi="Sylfaen"/>
          <w:sz w:val="24"/>
          <w:szCs w:val="24"/>
          <w:lang w:val="hy-AM"/>
        </w:rPr>
        <w:t>-ը տարրական</w:t>
      </w:r>
      <w:r w:rsidR="00316CD9">
        <w:rPr>
          <w:rFonts w:ascii="Sylfaen" w:hAnsi="Sylfaen"/>
          <w:sz w:val="24"/>
          <w:szCs w:val="24"/>
          <w:lang w:val="hy-AM"/>
        </w:rPr>
        <w:t xml:space="preserve">, </w:t>
      </w:r>
      <w:r w:rsidR="00316CD9" w:rsidRPr="00316CD9">
        <w:rPr>
          <w:rFonts w:ascii="Sylfaen" w:hAnsi="Sylfaen"/>
          <w:sz w:val="24"/>
          <w:szCs w:val="24"/>
          <w:lang w:val="hy-AM"/>
        </w:rPr>
        <w:t xml:space="preserve"> </w:t>
      </w:r>
      <w:r w:rsidR="00F800B4" w:rsidRPr="00F800B4">
        <w:rPr>
          <w:rFonts w:ascii="Sylfaen" w:hAnsi="Sylfaen"/>
          <w:sz w:val="24"/>
          <w:szCs w:val="24"/>
          <w:lang w:val="hy-AM"/>
        </w:rPr>
        <w:t>190</w:t>
      </w:r>
      <w:r w:rsidR="000F2BA8">
        <w:rPr>
          <w:rFonts w:ascii="Sylfaen" w:hAnsi="Sylfaen"/>
          <w:sz w:val="24"/>
          <w:szCs w:val="24"/>
          <w:lang w:val="hy-AM"/>
        </w:rPr>
        <w:t>-ը՝ հիմնական</w:t>
      </w:r>
      <w:r w:rsidR="000F2BA8" w:rsidRPr="000F2BA8">
        <w:rPr>
          <w:rFonts w:ascii="Sylfaen" w:hAnsi="Sylfaen"/>
          <w:sz w:val="24"/>
          <w:szCs w:val="24"/>
          <w:lang w:val="hy-AM"/>
        </w:rPr>
        <w:t>)</w:t>
      </w:r>
      <w:r w:rsidR="000F2BA8">
        <w:rPr>
          <w:rFonts w:ascii="Sylfaen" w:hAnsi="Sylfaen"/>
          <w:sz w:val="24"/>
          <w:szCs w:val="24"/>
          <w:lang w:val="hy-AM"/>
        </w:rPr>
        <w:t xml:space="preserve"> </w:t>
      </w:r>
      <w:r w:rsidR="000F2BA8" w:rsidRPr="000F2BA8">
        <w:rPr>
          <w:rFonts w:ascii="Sylfaen" w:hAnsi="Sylfaen"/>
          <w:sz w:val="24"/>
          <w:szCs w:val="24"/>
          <w:lang w:val="hy-AM"/>
        </w:rPr>
        <w:t xml:space="preserve">այդ թվում </w:t>
      </w:r>
      <w:r w:rsidR="00316CD9">
        <w:rPr>
          <w:rFonts w:ascii="Sylfaen" w:hAnsi="Sylfaen"/>
          <w:sz w:val="24"/>
          <w:szCs w:val="24"/>
          <w:lang w:val="hy-AM"/>
        </w:rPr>
        <w:t xml:space="preserve"> </w:t>
      </w:r>
      <w:r w:rsidR="00316CD9" w:rsidRPr="00316CD9">
        <w:rPr>
          <w:rFonts w:ascii="Sylfaen" w:hAnsi="Sylfaen"/>
          <w:sz w:val="24"/>
          <w:szCs w:val="24"/>
          <w:lang w:val="hy-AM"/>
        </w:rPr>
        <w:t>7</w:t>
      </w:r>
      <w:r w:rsidR="000F2BA8" w:rsidRPr="000F2BA8">
        <w:rPr>
          <w:rFonts w:ascii="Sylfaen" w:hAnsi="Sylfaen"/>
          <w:sz w:val="24"/>
          <w:szCs w:val="24"/>
          <w:lang w:val="hy-AM"/>
        </w:rPr>
        <w:t xml:space="preserve"> </w:t>
      </w:r>
      <w:r w:rsidR="00272CF3">
        <w:rPr>
          <w:rFonts w:ascii="Sylfaen" w:hAnsi="Sylfaen"/>
          <w:sz w:val="24"/>
          <w:szCs w:val="24"/>
          <w:lang w:val="hy-AM"/>
        </w:rPr>
        <w:t xml:space="preserve"> ԿԱՊԿՈՒ աշակերտներ</w:t>
      </w:r>
      <w:r w:rsidR="003B0732" w:rsidRPr="00660F39">
        <w:rPr>
          <w:rFonts w:ascii="Sylfaen" w:hAnsi="Sylfaen"/>
          <w:sz w:val="24"/>
          <w:szCs w:val="24"/>
          <w:lang w:val="hy-AM"/>
        </w:rPr>
        <w:t>:</w:t>
      </w:r>
    </w:p>
    <w:p w:rsidR="00E56A87" w:rsidRPr="00B47BC4" w:rsidRDefault="00167F61" w:rsidP="00875449">
      <w:pPr>
        <w:rPr>
          <w:rFonts w:ascii="Sylfaen" w:hAnsi="Sylfaen"/>
          <w:sz w:val="24"/>
          <w:szCs w:val="24"/>
          <w:lang w:val="hy-AM"/>
        </w:rPr>
      </w:pPr>
      <w:r w:rsidRPr="00167F61">
        <w:rPr>
          <w:rFonts w:ascii="Sylfaen" w:hAnsi="Sylfaen"/>
          <w:sz w:val="24"/>
          <w:szCs w:val="24"/>
          <w:lang w:val="hy-AM"/>
        </w:rPr>
        <w:t xml:space="preserve">Դպրոցում </w:t>
      </w:r>
      <w:r w:rsidR="00CD2359">
        <w:rPr>
          <w:rFonts w:ascii="Sylfaen" w:hAnsi="Sylfaen"/>
          <w:sz w:val="24"/>
          <w:szCs w:val="24"/>
          <w:lang w:val="hy-AM"/>
        </w:rPr>
        <w:t>գործո</w:t>
      </w:r>
      <w:r w:rsidR="00CD2359" w:rsidRPr="00CD2359">
        <w:rPr>
          <w:rFonts w:ascii="Sylfaen" w:hAnsi="Sylfaen"/>
          <w:sz w:val="24"/>
          <w:szCs w:val="24"/>
          <w:lang w:val="hy-AM"/>
        </w:rPr>
        <w:t>ւմ են</w:t>
      </w:r>
      <w:r w:rsidRPr="00167F61">
        <w:rPr>
          <w:rFonts w:ascii="Sylfaen" w:hAnsi="Sylfaen"/>
          <w:sz w:val="24"/>
          <w:szCs w:val="24"/>
          <w:lang w:val="hy-AM"/>
        </w:rPr>
        <w:t xml:space="preserve"> խորհրդակցական</w:t>
      </w:r>
      <w:r w:rsidR="00F93545" w:rsidRPr="00F93545">
        <w:rPr>
          <w:rFonts w:ascii="Sylfaen" w:hAnsi="Sylfaen"/>
          <w:sz w:val="24"/>
          <w:szCs w:val="24"/>
          <w:lang w:val="hy-AM"/>
        </w:rPr>
        <w:t xml:space="preserve"> և կառավարման</w:t>
      </w:r>
      <w:r w:rsidRPr="00167F61">
        <w:rPr>
          <w:rFonts w:ascii="Sylfaen" w:hAnsi="Sylfaen"/>
          <w:sz w:val="24"/>
          <w:szCs w:val="24"/>
          <w:lang w:val="hy-AM"/>
        </w:rPr>
        <w:t xml:space="preserve"> մարմիններ, որոնք գործում են իրենց իրավասության սահմաններում</w:t>
      </w:r>
      <w:r w:rsidR="00E56A87" w:rsidRPr="00E56A87">
        <w:rPr>
          <w:rFonts w:ascii="Sylfaen" w:hAnsi="Sylfaen"/>
          <w:sz w:val="24"/>
          <w:szCs w:val="24"/>
          <w:lang w:val="hy-AM"/>
        </w:rPr>
        <w:t>:</w:t>
      </w:r>
    </w:p>
    <w:p w:rsidR="00886469" w:rsidRDefault="00886469" w:rsidP="00875449">
      <w:pPr>
        <w:rPr>
          <w:rFonts w:ascii="Sylfaen" w:hAnsi="Sylfaen"/>
          <w:sz w:val="24"/>
          <w:szCs w:val="24"/>
          <w:lang w:val="hy-AM"/>
        </w:rPr>
      </w:pPr>
      <w:r w:rsidRPr="00B47BC4">
        <w:rPr>
          <w:rFonts w:ascii="Sylfaen" w:hAnsi="Sylfaen"/>
          <w:sz w:val="24"/>
          <w:szCs w:val="24"/>
          <w:lang w:val="hy-AM"/>
        </w:rPr>
        <w:t>2017թ-ից դպրոցն իրականացնում է նաև ներառական կրթություն:</w:t>
      </w:r>
    </w:p>
    <w:p w:rsidR="00C876BD" w:rsidRPr="00C876BD" w:rsidRDefault="00C876BD" w:rsidP="00875449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lastRenderedPageBreak/>
        <w:t xml:space="preserve">Դպրոցն ունի նաև-  </w:t>
      </w:r>
      <w:r>
        <w:rPr>
          <w:rFonts w:ascii="Sylfaen" w:hAnsi="Sylfaen"/>
          <w:sz w:val="24"/>
          <w:szCs w:val="24"/>
          <w:lang w:val="hy-AM"/>
        </w:rPr>
        <w:t>Ջերմատուն՝</w:t>
      </w:r>
      <w:r w:rsidRPr="00C876BD">
        <w:rPr>
          <w:rFonts w:ascii="Sylfaen" w:hAnsi="Sylfaen"/>
          <w:sz w:val="24"/>
          <w:szCs w:val="24"/>
          <w:lang w:val="hy-AM"/>
        </w:rPr>
        <w:t>(ջերմոց) 300քմ: Մրգատու այգի՝ 6000քմ:</w:t>
      </w:r>
    </w:p>
    <w:p w:rsidR="00C86B4A" w:rsidRPr="00660F39" w:rsidRDefault="00C876BD" w:rsidP="00875449">
      <w:pPr>
        <w:rPr>
          <w:rFonts w:ascii="Sylfaen" w:hAnsi="Sylfaen"/>
          <w:sz w:val="24"/>
          <w:szCs w:val="24"/>
          <w:lang w:val="hy-AM"/>
        </w:rPr>
      </w:pPr>
      <w:r w:rsidRPr="00660F39">
        <w:rPr>
          <w:rFonts w:ascii="Sylfaen" w:hAnsi="Sylfaen"/>
          <w:b/>
          <w:sz w:val="24"/>
          <w:szCs w:val="24"/>
          <w:lang w:val="hy-AM"/>
        </w:rPr>
        <w:t xml:space="preserve">Արևային ֆոտովոլտային կայան՝  </w:t>
      </w:r>
      <w:r w:rsidRPr="00660F39">
        <w:rPr>
          <w:rFonts w:ascii="Sylfaen" w:hAnsi="Sylfaen"/>
          <w:sz w:val="24"/>
          <w:szCs w:val="24"/>
          <w:lang w:val="hy-AM"/>
        </w:rPr>
        <w:t>30.15 կվտ:</w:t>
      </w:r>
    </w:p>
    <w:p w:rsidR="00C876BD" w:rsidRDefault="00C86B4A" w:rsidP="00875449">
      <w:pPr>
        <w:rPr>
          <w:rFonts w:ascii="Sylfaen" w:hAnsi="Sylfaen"/>
          <w:b/>
          <w:sz w:val="24"/>
          <w:szCs w:val="24"/>
          <w:lang w:val="hy-AM"/>
        </w:rPr>
      </w:pPr>
      <w:r w:rsidRPr="00660F39">
        <w:rPr>
          <w:rFonts w:ascii="Sylfaen" w:hAnsi="Sylfaen"/>
          <w:b/>
          <w:sz w:val="24"/>
          <w:szCs w:val="24"/>
          <w:lang w:val="hy-AM"/>
        </w:rPr>
        <w:t xml:space="preserve">Էլէկտրոնային փոստի հասցե՝  </w:t>
      </w:r>
      <w:r>
        <w:rPr>
          <w:rFonts w:ascii="Sylfaen" w:hAnsi="Sylfaen"/>
          <w:sz w:val="24"/>
          <w:szCs w:val="24"/>
          <w:lang w:val="hy-AM"/>
        </w:rPr>
        <w:t>talin1@schools.am</w:t>
      </w:r>
      <w:r w:rsidR="00C876BD">
        <w:rPr>
          <w:rFonts w:ascii="Sylfaen" w:hAnsi="Sylfaen"/>
          <w:b/>
          <w:sz w:val="24"/>
          <w:szCs w:val="24"/>
          <w:lang w:val="hy-AM"/>
        </w:rPr>
        <w:t xml:space="preserve">  </w:t>
      </w:r>
    </w:p>
    <w:p w:rsidR="00D70712" w:rsidRPr="000F2BA8" w:rsidRDefault="00D70712" w:rsidP="00875449">
      <w:pPr>
        <w:rPr>
          <w:rFonts w:ascii="Sylfaen" w:hAnsi="Sylfaen"/>
          <w:sz w:val="24"/>
          <w:szCs w:val="24"/>
          <w:lang w:val="hy-AM"/>
        </w:rPr>
      </w:pPr>
      <w:r w:rsidRPr="000F2BA8">
        <w:rPr>
          <w:rFonts w:ascii="Sylfaen" w:hAnsi="Sylfaen"/>
          <w:b/>
          <w:sz w:val="24"/>
          <w:szCs w:val="24"/>
          <w:lang w:val="hy-AM"/>
        </w:rPr>
        <w:t xml:space="preserve">Դպրոցական կայքի հասցե՝ </w:t>
      </w:r>
      <w:r w:rsidRPr="000F2BA8">
        <w:rPr>
          <w:rFonts w:ascii="Sylfaen" w:hAnsi="Sylfaen"/>
          <w:sz w:val="24"/>
          <w:szCs w:val="24"/>
          <w:lang w:val="hy-AM"/>
        </w:rPr>
        <w:t xml:space="preserve">    </w:t>
      </w:r>
      <w:hyperlink r:id="rId10" w:history="1">
        <w:r w:rsidR="000F2BA8" w:rsidRPr="000F2BA8">
          <w:rPr>
            <w:rStyle w:val="Hyperlink"/>
            <w:rFonts w:ascii="Sylfaen" w:hAnsi="Sylfaen"/>
            <w:sz w:val="24"/>
            <w:szCs w:val="24"/>
            <w:lang w:val="hy-AM"/>
          </w:rPr>
          <w:t>https://talin1-aragatsotn.schoolsite.am/</w:t>
        </w:r>
      </w:hyperlink>
    </w:p>
    <w:p w:rsidR="000F2BA8" w:rsidRPr="000F2BA8" w:rsidRDefault="000F2BA8" w:rsidP="00875449">
      <w:pPr>
        <w:rPr>
          <w:rFonts w:ascii="Sylfaen" w:hAnsi="Sylfaen"/>
          <w:b/>
          <w:sz w:val="24"/>
          <w:szCs w:val="24"/>
          <w:lang w:val="hy-AM"/>
        </w:rPr>
      </w:pPr>
      <w:r w:rsidRPr="000F2BA8">
        <w:rPr>
          <w:rFonts w:ascii="Sylfaen" w:hAnsi="Sylfaen"/>
          <w:b/>
          <w:sz w:val="24"/>
          <w:szCs w:val="24"/>
          <w:lang w:val="hy-AM"/>
        </w:rPr>
        <w:t>Հեռախոս</w:t>
      </w:r>
      <w:r>
        <w:rPr>
          <w:rFonts w:ascii="Sylfaen" w:hAnsi="Sylfaen"/>
          <w:b/>
          <w:sz w:val="24"/>
          <w:szCs w:val="24"/>
          <w:lang w:val="hy-AM"/>
        </w:rPr>
        <w:t>՝</w:t>
      </w:r>
      <w:r w:rsidR="00660F39">
        <w:rPr>
          <w:rFonts w:ascii="Sylfaen" w:hAnsi="Sylfaen"/>
          <w:b/>
          <w:sz w:val="24"/>
          <w:szCs w:val="24"/>
          <w:lang w:val="hy-AM"/>
        </w:rPr>
        <w:t xml:space="preserve">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0F2BA8">
        <w:rPr>
          <w:rFonts w:ascii="Sylfaen" w:hAnsi="Sylfaen"/>
          <w:sz w:val="24"/>
          <w:szCs w:val="24"/>
          <w:lang w:val="hy-AM"/>
        </w:rPr>
        <w:t>024922406</w:t>
      </w:r>
      <w:r>
        <w:rPr>
          <w:rFonts w:ascii="Sylfaen" w:hAnsi="Sylfaen"/>
          <w:sz w:val="24"/>
          <w:szCs w:val="24"/>
          <w:lang w:val="hy-AM"/>
        </w:rPr>
        <w:t>,</w:t>
      </w:r>
      <w:r w:rsidR="00B005F6" w:rsidRPr="00660F39">
        <w:rPr>
          <w:rFonts w:ascii="Sylfaen" w:hAnsi="Sylfaen"/>
          <w:sz w:val="24"/>
          <w:szCs w:val="24"/>
          <w:lang w:val="hy-AM"/>
        </w:rPr>
        <w:t xml:space="preserve">      </w:t>
      </w:r>
      <w:r>
        <w:rPr>
          <w:rFonts w:ascii="Sylfaen" w:hAnsi="Sylfaen"/>
          <w:sz w:val="24"/>
          <w:szCs w:val="24"/>
          <w:lang w:val="hy-AM"/>
        </w:rPr>
        <w:t xml:space="preserve"> 094961694</w:t>
      </w:r>
    </w:p>
    <w:p w:rsidR="00167F61" w:rsidRPr="00660F39" w:rsidRDefault="00E56A87" w:rsidP="00875449">
      <w:pPr>
        <w:rPr>
          <w:rFonts w:ascii="Sylfaen" w:hAnsi="Sylfaen"/>
          <w:sz w:val="24"/>
          <w:szCs w:val="24"/>
          <w:lang w:val="hy-AM"/>
        </w:rPr>
      </w:pPr>
      <w:r w:rsidRPr="00B47BC4">
        <w:rPr>
          <w:rFonts w:ascii="Sylfaen" w:hAnsi="Sylfaen"/>
          <w:sz w:val="24"/>
          <w:szCs w:val="24"/>
          <w:lang w:val="hy-AM"/>
        </w:rPr>
        <w:t xml:space="preserve">Հաստատության գործունեության առարկան յուրաքանչյուր սովորողի </w:t>
      </w:r>
      <w:r w:rsidR="00CD2359" w:rsidRPr="00B47BC4">
        <w:rPr>
          <w:rFonts w:ascii="Sylfaen" w:hAnsi="Sylfaen"/>
          <w:sz w:val="24"/>
          <w:szCs w:val="24"/>
          <w:lang w:val="hy-AM"/>
        </w:rPr>
        <w:t xml:space="preserve">կրթության կազմակերպումն է հանրակրթական հիմնական և լրացուցիչ ծրագրեր իրականացնելու միջոցով: Հաստատության գործունեությունը հիմնվում է ժողովրդավարության, մարդասիրության, անձի ազատ զարգացման, ազգային և համամարդկային արժեքների զարգացման սկզբունքի վրա: </w:t>
      </w:r>
      <w:r w:rsidR="00167F61" w:rsidRPr="00167F61">
        <w:rPr>
          <w:rFonts w:ascii="Sylfaen" w:hAnsi="Sylfaen"/>
          <w:sz w:val="24"/>
          <w:szCs w:val="24"/>
          <w:lang w:val="hy-AM"/>
        </w:rPr>
        <w:t xml:space="preserve"> </w:t>
      </w:r>
    </w:p>
    <w:p w:rsidR="00B005F6" w:rsidRPr="00660F39" w:rsidRDefault="00B005F6" w:rsidP="00875449">
      <w:pPr>
        <w:rPr>
          <w:rFonts w:ascii="Sylfaen" w:hAnsi="Sylfaen"/>
          <w:sz w:val="24"/>
          <w:szCs w:val="24"/>
          <w:lang w:val="hy-AM"/>
        </w:rPr>
      </w:pPr>
      <w:r w:rsidRPr="00660F39">
        <w:rPr>
          <w:rFonts w:ascii="Sylfaen" w:hAnsi="Sylfaen"/>
          <w:sz w:val="24"/>
          <w:szCs w:val="24"/>
          <w:lang w:val="hy-AM"/>
        </w:rPr>
        <w:t>Հաստատության գործունեության նպատակը յուրաքանչյուր երեխայի, այդ թվում և կրթության առանձնահատուկ պայմանների կարիք ունեցող, զարգացման առանձնահատկություններին համապատասխան կրթական գործընթացին առավելագույն մասնակցության</w:t>
      </w:r>
      <w:r w:rsidR="00B13A28" w:rsidRPr="00660F39">
        <w:rPr>
          <w:rFonts w:ascii="Sylfaen" w:hAnsi="Sylfaen"/>
          <w:sz w:val="24"/>
          <w:szCs w:val="24"/>
          <w:lang w:val="hy-AM"/>
        </w:rPr>
        <w:t xml:space="preserve"> և հանրակրթության պետական չափորոշչով </w:t>
      </w:r>
      <w:r w:rsidRPr="00660F39">
        <w:rPr>
          <w:rFonts w:ascii="Sylfaen" w:hAnsi="Sylfaen"/>
          <w:sz w:val="24"/>
          <w:szCs w:val="24"/>
          <w:lang w:val="hy-AM"/>
        </w:rPr>
        <w:t xml:space="preserve">  </w:t>
      </w:r>
      <w:r w:rsidR="00B13A28" w:rsidRPr="00660F39">
        <w:rPr>
          <w:rFonts w:ascii="Sylfaen" w:hAnsi="Sylfaen"/>
          <w:sz w:val="24"/>
          <w:szCs w:val="24"/>
          <w:lang w:val="hy-AM"/>
        </w:rPr>
        <w:t>սահմանված արդյունքների ապահովումն է:</w:t>
      </w:r>
    </w:p>
    <w:p w:rsidR="00E94AB3" w:rsidRPr="00AD4F85" w:rsidRDefault="00524EC9" w:rsidP="00AD4F85">
      <w:pPr>
        <w:spacing w:line="360" w:lineRule="auto"/>
        <w:jc w:val="center"/>
        <w:rPr>
          <w:rFonts w:ascii="Sylfaen" w:hAnsi="Sylfaen"/>
          <w:b/>
          <w:color w:val="0070C0"/>
          <w:sz w:val="24"/>
          <w:szCs w:val="24"/>
          <w:lang w:val="hy-AM"/>
        </w:rPr>
      </w:pPr>
      <w:r w:rsidRPr="00AD4F85">
        <w:rPr>
          <w:rFonts w:ascii="Sylfaen" w:hAnsi="Sylfaen"/>
          <w:b/>
          <w:color w:val="0070C0"/>
          <w:sz w:val="24"/>
          <w:szCs w:val="24"/>
          <w:lang w:val="hy-AM"/>
        </w:rPr>
        <w:t>ա) Ինչ կրթական կարիքներ է բա</w:t>
      </w:r>
      <w:r w:rsidR="00330B13" w:rsidRPr="00AD4F85">
        <w:rPr>
          <w:rFonts w:ascii="Sylfaen" w:hAnsi="Sylfaen"/>
          <w:b/>
          <w:color w:val="0070C0"/>
          <w:sz w:val="24"/>
          <w:szCs w:val="24"/>
          <w:lang w:val="hy-AM"/>
        </w:rPr>
        <w:t>վարարելու դպրոցի առաքելությունը</w:t>
      </w:r>
    </w:p>
    <w:p w:rsidR="00A70886" w:rsidRPr="00660F39" w:rsidRDefault="00A70886" w:rsidP="00542C49">
      <w:pPr>
        <w:spacing w:line="360" w:lineRule="auto"/>
        <w:ind w:firstLine="720"/>
        <w:rPr>
          <w:rFonts w:ascii="Sylfaen" w:hAnsi="Sylfaen"/>
          <w:sz w:val="24"/>
          <w:szCs w:val="24"/>
          <w:lang w:val="hy-AM"/>
        </w:rPr>
      </w:pPr>
      <w:r w:rsidRPr="00660F39">
        <w:rPr>
          <w:rFonts w:ascii="Sylfaen" w:hAnsi="Sylfaen"/>
          <w:sz w:val="24"/>
          <w:szCs w:val="24"/>
          <w:lang w:val="hy-AM"/>
        </w:rPr>
        <w:t xml:space="preserve">Դպրոցն ուղղված է սովորողների ընդհանուր և հատուկ կրթական կարիքների բավարարմանը, ինչն իրականացվում է </w:t>
      </w:r>
      <w:r w:rsidR="002217B3" w:rsidRPr="00660F39">
        <w:rPr>
          <w:rFonts w:ascii="Sylfaen" w:hAnsi="Sylfaen"/>
          <w:sz w:val="24"/>
          <w:szCs w:val="24"/>
          <w:lang w:val="hy-AM"/>
        </w:rPr>
        <w:t>հետևյալ</w:t>
      </w:r>
      <w:r w:rsidRPr="00660F39">
        <w:rPr>
          <w:rFonts w:ascii="Sylfaen" w:hAnsi="Sylfaen"/>
          <w:sz w:val="24"/>
          <w:szCs w:val="24"/>
          <w:lang w:val="hy-AM"/>
        </w:rPr>
        <w:t xml:space="preserve"> ուղղություններով</w:t>
      </w:r>
      <w:r w:rsidR="00542C49" w:rsidRPr="00660F39">
        <w:rPr>
          <w:rFonts w:ascii="Sylfaen" w:hAnsi="Sylfaen"/>
          <w:sz w:val="24"/>
          <w:szCs w:val="24"/>
          <w:lang w:val="hy-AM"/>
        </w:rPr>
        <w:t xml:space="preserve">՝ </w:t>
      </w:r>
    </w:p>
    <w:p w:rsidR="00542C49" w:rsidRDefault="00542C49" w:rsidP="00880E21">
      <w:pPr>
        <w:spacing w:line="360" w:lineRule="auto"/>
        <w:rPr>
          <w:rFonts w:ascii="Sylfaen" w:hAnsi="Sylfaen"/>
          <w:sz w:val="24"/>
          <w:szCs w:val="24"/>
          <w:lang w:val="ru-RU"/>
        </w:rPr>
      </w:pPr>
      <w:r w:rsidRPr="00542C49">
        <w:rPr>
          <w:rFonts w:ascii="Sylfaen" w:hAnsi="Sylfaen"/>
          <w:b/>
          <w:sz w:val="24"/>
          <w:szCs w:val="24"/>
          <w:lang w:val="ru-RU"/>
        </w:rPr>
        <w:t>Կառավարման գործընթաց</w:t>
      </w:r>
      <w:r>
        <w:rPr>
          <w:rFonts w:ascii="Sylfaen" w:hAnsi="Sylfaen"/>
          <w:b/>
          <w:sz w:val="24"/>
          <w:szCs w:val="24"/>
          <w:lang w:val="ru-RU"/>
        </w:rPr>
        <w:t>.</w:t>
      </w:r>
    </w:p>
    <w:p w:rsidR="00542C49" w:rsidRDefault="00542C49" w:rsidP="00077AAE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Ժամանակի  պահանջներին համապատասխան որակ ապահովող մասնագետներով համալրում</w:t>
      </w:r>
    </w:p>
    <w:p w:rsidR="00542C49" w:rsidRDefault="00691973" w:rsidP="00077AAE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Դպրոցի ուժեղ և թույլ կողմերը վեր հանել, գնահատել ռիսկերը</w:t>
      </w:r>
    </w:p>
    <w:p w:rsidR="00691973" w:rsidRDefault="00691973" w:rsidP="00077AAE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Կրթության գործընթացի կազմակերպման բարեփոխում</w:t>
      </w:r>
    </w:p>
    <w:p w:rsidR="00691973" w:rsidRDefault="00691973" w:rsidP="00077AAE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Աշխատակազմի արդյունավետության կառավարում, աշխատակազմի գնահատում, աշխատակիցների անընդհատ ուսուցում</w:t>
      </w:r>
    </w:p>
    <w:p w:rsidR="00691973" w:rsidRDefault="00691973" w:rsidP="00077AAE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Ուսման արդյունավետությունը բարձրացնելու համար համագործակցել տարբեր շրջանակների հետ</w:t>
      </w:r>
    </w:p>
    <w:p w:rsidR="00691973" w:rsidRDefault="00691973" w:rsidP="00077AAE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lastRenderedPageBreak/>
        <w:t>Ունենալ փորձառու վարչական և մանկավարժական համակազմ, մասնակցային և համագործակցային աշխատանք կատարել</w:t>
      </w:r>
    </w:p>
    <w:p w:rsidR="00822960" w:rsidRDefault="00822960" w:rsidP="00077AAE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Դպրոցը լավագույնս ներկայացնելու համար՝ խրախուսման միջոցներ</w:t>
      </w:r>
    </w:p>
    <w:p w:rsidR="00822960" w:rsidRDefault="00822960" w:rsidP="00077AAE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Դպրոցում ըստ անհրաժեշտության իրականացնել ներդպրոցական վերահսկողություն</w:t>
      </w:r>
    </w:p>
    <w:p w:rsidR="00822960" w:rsidRDefault="00822960" w:rsidP="00077AAE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Դպրոցում կատարելագործել իրենց գործին նվիրված հայրենասեր մասնագետների թիմ</w:t>
      </w:r>
    </w:p>
    <w:p w:rsidR="00822960" w:rsidRPr="00542C49" w:rsidRDefault="00822960" w:rsidP="00077AAE">
      <w:pPr>
        <w:pStyle w:val="ListParagraph"/>
        <w:numPr>
          <w:ilvl w:val="0"/>
          <w:numId w:val="28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Կատարել իրավիճակի վերլուծություն</w:t>
      </w:r>
    </w:p>
    <w:p w:rsidR="00542C49" w:rsidRDefault="00DE3FCF" w:rsidP="00880E21">
      <w:pPr>
        <w:spacing w:line="360" w:lineRule="auto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  <w:lang w:val="ru-RU"/>
        </w:rPr>
        <w:t>Ուսումնադաստիարակչական աշխատանքներում</w:t>
      </w:r>
    </w:p>
    <w:p w:rsidR="00DE3FCF" w:rsidRPr="00DE3FCF" w:rsidRDefault="00DE3FCF" w:rsidP="00077AAE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Ապահովել արդյունավետ և ժամանակակից պահանջներին համապատասխան կրթության բարձր որակ</w:t>
      </w:r>
    </w:p>
    <w:p w:rsidR="00C01A34" w:rsidRPr="00C01A34" w:rsidRDefault="00DE3FCF" w:rsidP="00077AAE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 xml:space="preserve">Համընդհանուր </w:t>
      </w:r>
      <w:r w:rsidR="00C01A34">
        <w:rPr>
          <w:rFonts w:ascii="Sylfaen" w:hAnsi="Sylfaen"/>
          <w:sz w:val="24"/>
          <w:szCs w:val="24"/>
          <w:lang w:val="ru-RU"/>
        </w:rPr>
        <w:t>ներառական կրթության իրականացում</w:t>
      </w:r>
    </w:p>
    <w:p w:rsidR="00067BC7" w:rsidRPr="00067BC7" w:rsidRDefault="00067BC7" w:rsidP="00077AAE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 xml:space="preserve"> Ուսուցիչների դասավանդման մեթոդների ստեղծագործական մակարդակի բարձրացում</w:t>
      </w:r>
    </w:p>
    <w:p w:rsidR="00067BC7" w:rsidRPr="00067BC7" w:rsidRDefault="00067BC7" w:rsidP="00077AAE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Ձևավորել ուսուցման բարձր արժեհամակարգ</w:t>
      </w:r>
    </w:p>
    <w:p w:rsidR="00740891" w:rsidRPr="00740891" w:rsidRDefault="00740891" w:rsidP="00077AAE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Ակտիվ ներգրավվածություն սոցիալ-մշակութային միջոցառումներում</w:t>
      </w:r>
    </w:p>
    <w:p w:rsidR="00740891" w:rsidRPr="00740891" w:rsidRDefault="00740891" w:rsidP="00077AAE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 xml:space="preserve">Հանրակրթության պետական չափորոշչին համապատասխան սովորողի ուսուցումն ու դաստիարակությունը կազմակերպելու նպատակով արտադասարանական աշխատանքների </w:t>
      </w:r>
      <w:r>
        <w:rPr>
          <w:rFonts w:ascii="Sylfaen" w:hAnsi="Sylfaen"/>
          <w:sz w:val="24"/>
          <w:szCs w:val="24"/>
          <w:lang w:val="hy-AM"/>
        </w:rPr>
        <w:t>(</w:t>
      </w:r>
      <w:r>
        <w:rPr>
          <w:rFonts w:ascii="Sylfaen" w:hAnsi="Sylfaen"/>
          <w:sz w:val="24"/>
          <w:szCs w:val="24"/>
        </w:rPr>
        <w:t>ուս</w:t>
      </w:r>
      <w:r w:rsidRPr="00740891">
        <w:rPr>
          <w:rFonts w:ascii="Sylfaen" w:hAnsi="Sylfaen"/>
          <w:sz w:val="24"/>
          <w:szCs w:val="24"/>
          <w:lang w:val="ru-RU"/>
        </w:rPr>
        <w:t xml:space="preserve">. </w:t>
      </w:r>
      <w:r>
        <w:rPr>
          <w:rFonts w:ascii="Sylfaen" w:hAnsi="Sylfaen"/>
          <w:sz w:val="24"/>
          <w:szCs w:val="24"/>
        </w:rPr>
        <w:t>նախագծեր</w:t>
      </w:r>
      <w:r w:rsidRPr="00740891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խմբակներ</w:t>
      </w:r>
      <w:r>
        <w:rPr>
          <w:rFonts w:ascii="Sylfaen" w:hAnsi="Sylfaen"/>
          <w:sz w:val="24"/>
          <w:szCs w:val="24"/>
          <w:lang w:val="hy-AM"/>
        </w:rPr>
        <w:t>)</w:t>
      </w:r>
      <w:r w:rsidRPr="00740891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կազմակերպում</w:t>
      </w:r>
    </w:p>
    <w:p w:rsidR="00C42B35" w:rsidRPr="00C42B35" w:rsidRDefault="00740891" w:rsidP="00077AAE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</w:rPr>
        <w:t>Ռազմահայրենասիրական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 w:rsidR="00C42B35">
        <w:rPr>
          <w:rFonts w:ascii="Sylfaen" w:hAnsi="Sylfaen"/>
          <w:sz w:val="24"/>
          <w:szCs w:val="24"/>
        </w:rPr>
        <w:t>ֆիզիկական</w:t>
      </w:r>
      <w:r w:rsidR="00C42B35" w:rsidRPr="00C42B35">
        <w:rPr>
          <w:rFonts w:ascii="Sylfaen" w:hAnsi="Sylfaen"/>
          <w:sz w:val="24"/>
          <w:szCs w:val="24"/>
          <w:lang w:val="ru-RU"/>
        </w:rPr>
        <w:t xml:space="preserve"> </w:t>
      </w:r>
      <w:r w:rsidR="00C42B35">
        <w:rPr>
          <w:rFonts w:ascii="Sylfaen" w:hAnsi="Sylfaen"/>
          <w:sz w:val="24"/>
          <w:szCs w:val="24"/>
        </w:rPr>
        <w:t>դաստիարակության</w:t>
      </w:r>
      <w:r w:rsidR="00C42B35" w:rsidRPr="00C42B35">
        <w:rPr>
          <w:rFonts w:ascii="Sylfaen" w:hAnsi="Sylfaen"/>
          <w:sz w:val="24"/>
          <w:szCs w:val="24"/>
          <w:lang w:val="ru-RU"/>
        </w:rPr>
        <w:t xml:space="preserve"> </w:t>
      </w:r>
      <w:r w:rsidR="00C42B35">
        <w:rPr>
          <w:rFonts w:ascii="Sylfaen" w:hAnsi="Sylfaen"/>
          <w:sz w:val="24"/>
          <w:szCs w:val="24"/>
        </w:rPr>
        <w:t>ուղղությամբ</w:t>
      </w:r>
      <w:r w:rsidR="00C42B35" w:rsidRPr="00C42B35">
        <w:rPr>
          <w:rFonts w:ascii="Sylfaen" w:hAnsi="Sylfaen"/>
          <w:sz w:val="24"/>
          <w:szCs w:val="24"/>
          <w:lang w:val="ru-RU"/>
        </w:rPr>
        <w:t xml:space="preserve"> </w:t>
      </w:r>
      <w:r w:rsidR="00C42B35">
        <w:rPr>
          <w:rFonts w:ascii="Sylfaen" w:hAnsi="Sylfaen"/>
          <w:sz w:val="24"/>
          <w:szCs w:val="24"/>
        </w:rPr>
        <w:t>տարվող</w:t>
      </w:r>
      <w:r w:rsidR="00C42B35" w:rsidRPr="00C42B35">
        <w:rPr>
          <w:rFonts w:ascii="Sylfaen" w:hAnsi="Sylfaen"/>
          <w:sz w:val="24"/>
          <w:szCs w:val="24"/>
          <w:lang w:val="ru-RU"/>
        </w:rPr>
        <w:t xml:space="preserve"> </w:t>
      </w:r>
      <w:r w:rsidR="00C42B35">
        <w:rPr>
          <w:rFonts w:ascii="Sylfaen" w:hAnsi="Sylfaen"/>
          <w:sz w:val="24"/>
          <w:szCs w:val="24"/>
        </w:rPr>
        <w:t>աշխատանքների</w:t>
      </w:r>
      <w:r w:rsidR="00C42B35" w:rsidRPr="00C42B35">
        <w:rPr>
          <w:rFonts w:ascii="Sylfaen" w:hAnsi="Sylfaen"/>
          <w:sz w:val="24"/>
          <w:szCs w:val="24"/>
          <w:lang w:val="ru-RU"/>
        </w:rPr>
        <w:t xml:space="preserve"> </w:t>
      </w:r>
      <w:r w:rsidR="00C42B35">
        <w:rPr>
          <w:rFonts w:ascii="Sylfaen" w:hAnsi="Sylfaen"/>
          <w:sz w:val="24"/>
          <w:szCs w:val="24"/>
        </w:rPr>
        <w:t>ապահովում</w:t>
      </w:r>
    </w:p>
    <w:p w:rsidR="00D11FB2" w:rsidRPr="00D11FB2" w:rsidRDefault="00C42B35" w:rsidP="00077AAE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</w:rPr>
        <w:t>Նպաստել՝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սովորողի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անհատական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կրթական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կարիքների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բավարարմանը</w:t>
      </w:r>
      <w:r w:rsidRPr="00C42B35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ուսուցման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ծրագրային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բովանդակության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բարեփոխմանը</w:t>
      </w:r>
      <w:r w:rsidRPr="00C42B35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ուսումնառության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արդյունքների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ցուցանիշների</w:t>
      </w:r>
      <w:r w:rsidRPr="00C42B3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բարձրացմանը</w:t>
      </w:r>
    </w:p>
    <w:p w:rsidR="00DE3FCF" w:rsidRPr="00DE3FCF" w:rsidRDefault="00D11FB2" w:rsidP="00077AAE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</w:rPr>
        <w:t>Արտադասարանական</w:t>
      </w:r>
      <w:r w:rsidRPr="00D11FB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D11FB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արտադպրոցական</w:t>
      </w:r>
      <w:r w:rsidRPr="00D11FB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միջոցառումներում</w:t>
      </w:r>
      <w:r w:rsidRPr="00D11FB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սովորողների</w:t>
      </w:r>
      <w:r w:rsidRPr="00D11FB2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ներգրավվածությունը</w:t>
      </w:r>
      <w:r w:rsidRPr="00D11FB2">
        <w:rPr>
          <w:rFonts w:ascii="Sylfaen" w:hAnsi="Sylfaen"/>
          <w:sz w:val="24"/>
          <w:szCs w:val="24"/>
          <w:lang w:val="ru-RU"/>
        </w:rPr>
        <w:t>:</w:t>
      </w:r>
      <w:r w:rsidR="00740891">
        <w:rPr>
          <w:rFonts w:ascii="Sylfaen" w:hAnsi="Sylfaen"/>
          <w:sz w:val="24"/>
          <w:szCs w:val="24"/>
          <w:lang w:val="ru-RU"/>
        </w:rPr>
        <w:t xml:space="preserve"> </w:t>
      </w:r>
      <w:r w:rsidR="00DE3FCF">
        <w:rPr>
          <w:rFonts w:ascii="Sylfaen" w:hAnsi="Sylfaen"/>
          <w:sz w:val="24"/>
          <w:szCs w:val="24"/>
          <w:lang w:val="ru-RU"/>
        </w:rPr>
        <w:t xml:space="preserve"> </w:t>
      </w:r>
    </w:p>
    <w:p w:rsidR="00701EEE" w:rsidRPr="00660F39" w:rsidRDefault="00CB7471" w:rsidP="00880E21">
      <w:pPr>
        <w:spacing w:line="360" w:lineRule="auto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</w:rPr>
        <w:t>Վարչատնտեսական</w:t>
      </w:r>
      <w:r w:rsidRPr="00660F39">
        <w:rPr>
          <w:rFonts w:ascii="Sylfaen" w:hAnsi="Sylfaen"/>
          <w:b/>
          <w:sz w:val="24"/>
          <w:szCs w:val="24"/>
          <w:lang w:val="ru-RU"/>
        </w:rPr>
        <w:t xml:space="preserve"> </w:t>
      </w:r>
      <w:r>
        <w:rPr>
          <w:rFonts w:ascii="Sylfaen" w:hAnsi="Sylfaen"/>
          <w:b/>
          <w:sz w:val="24"/>
          <w:szCs w:val="24"/>
        </w:rPr>
        <w:t>գործունեություն</w:t>
      </w:r>
    </w:p>
    <w:p w:rsidR="00CB7471" w:rsidRDefault="001341F7" w:rsidP="00077AAE">
      <w:pPr>
        <w:pStyle w:val="ListParagraph"/>
        <w:numPr>
          <w:ilvl w:val="0"/>
          <w:numId w:val="30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 w:rsidRPr="001341F7">
        <w:rPr>
          <w:rFonts w:ascii="Sylfaen" w:hAnsi="Sylfaen" w:cs="Sylfaen"/>
          <w:sz w:val="24"/>
          <w:szCs w:val="24"/>
          <w:lang w:val="ru-RU"/>
        </w:rPr>
        <w:t>Բ</w:t>
      </w:r>
      <w:r w:rsidRPr="001341F7">
        <w:rPr>
          <w:rFonts w:ascii="Sylfaen" w:hAnsi="Sylfaen"/>
          <w:sz w:val="24"/>
          <w:szCs w:val="24"/>
          <w:lang w:val="ru-RU"/>
        </w:rPr>
        <w:t>ավարար ռեսուրսների ձեռքբերում</w:t>
      </w:r>
    </w:p>
    <w:p w:rsidR="001341F7" w:rsidRDefault="001341F7" w:rsidP="00077AAE">
      <w:pPr>
        <w:pStyle w:val="ListParagraph"/>
        <w:numPr>
          <w:ilvl w:val="0"/>
          <w:numId w:val="30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Կրթության կազմակերպման միջավայրի բարելավում</w:t>
      </w:r>
    </w:p>
    <w:p w:rsidR="001341F7" w:rsidRDefault="001341F7" w:rsidP="00077AAE">
      <w:pPr>
        <w:pStyle w:val="ListParagraph"/>
        <w:numPr>
          <w:ilvl w:val="0"/>
          <w:numId w:val="30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lastRenderedPageBreak/>
        <w:t>Ֆինանսական ռեսուրսների նպատակային կառավարում</w:t>
      </w:r>
    </w:p>
    <w:p w:rsidR="001341F7" w:rsidRDefault="001341F7" w:rsidP="00077AAE">
      <w:pPr>
        <w:pStyle w:val="ListParagraph"/>
        <w:numPr>
          <w:ilvl w:val="0"/>
          <w:numId w:val="30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Ֆիզիկական միջավայրի լիարժեք կիրառականությունն ապահովելու նպատակով ենթակառուցվածքների և ուսումնական նյութերի բարեկարգում և համալրում</w:t>
      </w:r>
    </w:p>
    <w:p w:rsidR="00E4492A" w:rsidRDefault="00E4492A" w:rsidP="00077AAE">
      <w:pPr>
        <w:pStyle w:val="ListParagraph"/>
        <w:numPr>
          <w:ilvl w:val="0"/>
          <w:numId w:val="30"/>
        </w:numPr>
        <w:spacing w:line="360" w:lineRule="auto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Հաստատության վարչատնտեսական աշխատանքների արդյունավետ կառավարում:</w:t>
      </w:r>
    </w:p>
    <w:p w:rsidR="00330B13" w:rsidRPr="00364F6E" w:rsidRDefault="00717363" w:rsidP="00880E21">
      <w:pPr>
        <w:spacing w:line="360" w:lineRule="auto"/>
        <w:rPr>
          <w:rFonts w:ascii="Sylfaen" w:hAnsi="Sylfaen"/>
          <w:b/>
          <w:color w:val="632423" w:themeColor="accent2" w:themeShade="80"/>
          <w:sz w:val="24"/>
          <w:szCs w:val="24"/>
          <w:lang w:val="hy-AM"/>
        </w:rPr>
      </w:pPr>
      <w:r w:rsidRPr="00364F6E">
        <w:rPr>
          <w:rFonts w:ascii="Sylfaen" w:hAnsi="Sylfaen"/>
          <w:b/>
          <w:color w:val="632423" w:themeColor="accent2" w:themeShade="80"/>
          <w:sz w:val="24"/>
          <w:szCs w:val="24"/>
          <w:lang w:val="hy-AM"/>
        </w:rPr>
        <w:t>Ուսուցման և ուսումնառության արդյունավետ կազմակերպման միջոցով ձևավորել</w:t>
      </w:r>
    </w:p>
    <w:p w:rsidR="00717363" w:rsidRDefault="0029674A" w:rsidP="00880E21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</w:t>
      </w:r>
      <w:r w:rsidR="00717363">
        <w:rPr>
          <w:rFonts w:ascii="Sylfaen" w:hAnsi="Sylfaen"/>
          <w:sz w:val="24"/>
          <w:szCs w:val="24"/>
          <w:lang w:val="hy-AM"/>
        </w:rPr>
        <w:t>ամակողմանիորեն զարգացած</w:t>
      </w:r>
      <w:r w:rsidR="00F2047B">
        <w:rPr>
          <w:rFonts w:ascii="Sylfaen" w:hAnsi="Sylfaen"/>
          <w:sz w:val="24"/>
          <w:szCs w:val="24"/>
          <w:lang w:val="ru-RU"/>
        </w:rPr>
        <w:t xml:space="preserve"> և կարողունակ</w:t>
      </w:r>
    </w:p>
    <w:p w:rsidR="00717363" w:rsidRDefault="0029674A" w:rsidP="00880E21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մ</w:t>
      </w:r>
      <w:r w:rsidR="00717363">
        <w:rPr>
          <w:rFonts w:ascii="Sylfaen" w:hAnsi="Sylfaen"/>
          <w:sz w:val="24"/>
          <w:szCs w:val="24"/>
          <w:lang w:val="hy-AM"/>
        </w:rPr>
        <w:t>ասնագիտորեն կողմնորոշված</w:t>
      </w:r>
      <w:r w:rsidR="00796F3D">
        <w:rPr>
          <w:rFonts w:ascii="Sylfaen" w:hAnsi="Sylfaen"/>
          <w:sz w:val="24"/>
          <w:szCs w:val="24"/>
          <w:lang w:val="ru-RU"/>
        </w:rPr>
        <w:t xml:space="preserve"> </w:t>
      </w:r>
    </w:p>
    <w:p w:rsidR="00717363" w:rsidRDefault="0029674A" w:rsidP="00880E21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ա</w:t>
      </w:r>
      <w:r w:rsidR="00717363">
        <w:rPr>
          <w:rFonts w:ascii="Sylfaen" w:hAnsi="Sylfaen"/>
          <w:sz w:val="24"/>
          <w:szCs w:val="24"/>
          <w:lang w:val="hy-AM"/>
        </w:rPr>
        <w:t>զգային արժեքներ կրող</w:t>
      </w:r>
    </w:p>
    <w:p w:rsidR="00717363" w:rsidRDefault="0029674A" w:rsidP="00880E21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</w:t>
      </w:r>
      <w:r w:rsidR="00717363">
        <w:rPr>
          <w:rFonts w:ascii="Sylfaen" w:hAnsi="Sylfaen"/>
          <w:sz w:val="24"/>
          <w:szCs w:val="24"/>
          <w:lang w:val="hy-AM"/>
        </w:rPr>
        <w:t>այրենասեր</w:t>
      </w:r>
    </w:p>
    <w:p w:rsidR="00717363" w:rsidRDefault="0029674A" w:rsidP="00880E21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գ</w:t>
      </w:r>
      <w:r w:rsidR="00717363">
        <w:rPr>
          <w:rFonts w:ascii="Sylfaen" w:hAnsi="Sylfaen"/>
          <w:sz w:val="24"/>
          <w:szCs w:val="24"/>
          <w:lang w:val="hy-AM"/>
        </w:rPr>
        <w:t xml:space="preserve">լոբալիզացիայի </w:t>
      </w:r>
      <w:r w:rsidR="0018320D">
        <w:rPr>
          <w:rFonts w:ascii="Sylfaen" w:hAnsi="Sylfaen"/>
          <w:sz w:val="24"/>
          <w:szCs w:val="24"/>
          <w:lang w:val="hy-AM"/>
        </w:rPr>
        <w:t>մարտահրավերներին պատրաստ</w:t>
      </w:r>
    </w:p>
    <w:p w:rsidR="0018320D" w:rsidRDefault="0029674A" w:rsidP="00880E21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</w:t>
      </w:r>
      <w:r w:rsidR="0018320D">
        <w:rPr>
          <w:rFonts w:ascii="Sylfaen" w:hAnsi="Sylfaen"/>
          <w:sz w:val="24"/>
          <w:szCs w:val="24"/>
          <w:lang w:val="hy-AM"/>
        </w:rPr>
        <w:t>ամաշխարհային աշխատաշուկայում կողմնորոշվող և մրցունակ</w:t>
      </w:r>
    </w:p>
    <w:p w:rsidR="0018320D" w:rsidRDefault="0029674A" w:rsidP="00880E21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մ</w:t>
      </w:r>
      <w:r w:rsidR="0018320D">
        <w:rPr>
          <w:rFonts w:ascii="Sylfaen" w:hAnsi="Sylfaen"/>
          <w:sz w:val="24"/>
          <w:szCs w:val="24"/>
          <w:lang w:val="hy-AM"/>
        </w:rPr>
        <w:t>արդասիրության ոգով դաստիարակված, կոմպետենտ</w:t>
      </w:r>
    </w:p>
    <w:p w:rsidR="0018320D" w:rsidRDefault="0018320D" w:rsidP="00880E21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համաշխարհային մշակույթին ծանոթ, հայրենասեր</w:t>
      </w:r>
    </w:p>
    <w:p w:rsidR="0018320D" w:rsidRDefault="0029674A" w:rsidP="00880E21">
      <w:pPr>
        <w:pStyle w:val="ListParagraph"/>
        <w:numPr>
          <w:ilvl w:val="0"/>
          <w:numId w:val="0"/>
        </w:numPr>
        <w:spacing w:line="360" w:lineRule="auto"/>
        <w:ind w:left="72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քաղաքացիներ:</w:t>
      </w:r>
    </w:p>
    <w:p w:rsidR="0029674A" w:rsidRDefault="0029674A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Այսպիսով, դպրոցի առաքելությունը պետք է բավարարի սովորողի կրթական կարիքները՝ սահմանելով կրթության որակի բարձրացման և ազգային դպրոցի գլխավոր նպատակի իրագործման ուղիները:</w:t>
      </w:r>
    </w:p>
    <w:p w:rsidR="008E6876" w:rsidRPr="00364F6E" w:rsidRDefault="00705BEC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b/>
          <w:color w:val="0070C0"/>
          <w:sz w:val="24"/>
          <w:szCs w:val="24"/>
          <w:lang w:val="hy-AM"/>
        </w:rPr>
      </w:pPr>
      <w:r w:rsidRPr="00364F6E">
        <w:rPr>
          <w:rFonts w:ascii="Sylfaen" w:hAnsi="Sylfaen"/>
          <w:b/>
          <w:color w:val="0070C0"/>
          <w:sz w:val="24"/>
          <w:szCs w:val="24"/>
          <w:lang w:val="hy-AM"/>
        </w:rPr>
        <w:t>բ)</w:t>
      </w:r>
      <w:r w:rsidR="00DD14EA" w:rsidRPr="00364F6E">
        <w:rPr>
          <w:rFonts w:ascii="Sylfaen" w:hAnsi="Sylfaen"/>
          <w:b/>
          <w:color w:val="0070C0"/>
          <w:sz w:val="24"/>
          <w:szCs w:val="24"/>
          <w:lang w:val="hy-AM"/>
        </w:rPr>
        <w:t xml:space="preserve"> </w:t>
      </w:r>
      <w:r w:rsidR="00EC305E" w:rsidRPr="00364F6E">
        <w:rPr>
          <w:rFonts w:ascii="Sylfaen" w:hAnsi="Sylfaen"/>
          <w:b/>
          <w:color w:val="0070C0"/>
          <w:sz w:val="24"/>
          <w:szCs w:val="24"/>
          <w:lang w:val="hy-AM"/>
        </w:rPr>
        <w:t xml:space="preserve">Համապատասխանությունը պետության կրթական քաղաքականության միտումներին, համայնքի, շահառու խմբերի կարիքներին ու հնարավորություններին  </w:t>
      </w:r>
    </w:p>
    <w:p w:rsidR="008E6876" w:rsidRPr="00976DE5" w:rsidRDefault="008E6876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454CCB" w:rsidRPr="00976DE5" w:rsidRDefault="00DD14EA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D14EA">
        <w:rPr>
          <w:rFonts w:ascii="Sylfaen" w:hAnsi="Sylfaen"/>
          <w:sz w:val="24"/>
          <w:szCs w:val="24"/>
          <w:lang w:val="hy-AM"/>
        </w:rPr>
        <w:t>Ծրագիրը մշակելիս առաջնորդվել եմ ՀՀ ԿԳՄՍ նախարարի</w:t>
      </w:r>
      <w:r>
        <w:rPr>
          <w:rFonts w:ascii="Sylfaen" w:hAnsi="Sylfaen"/>
          <w:sz w:val="24"/>
          <w:szCs w:val="24"/>
          <w:lang w:val="hy-AM"/>
        </w:rPr>
        <w:t xml:space="preserve"> 22.</w:t>
      </w:r>
      <w:r w:rsidRPr="00DD14EA">
        <w:rPr>
          <w:rFonts w:ascii="Sylfaen" w:hAnsi="Sylfaen"/>
          <w:sz w:val="24"/>
          <w:szCs w:val="24"/>
          <w:lang w:val="hy-AM"/>
        </w:rPr>
        <w:t>09.2022թ N 35</w:t>
      </w:r>
      <w:r>
        <w:rPr>
          <w:rFonts w:ascii="Sylfaen" w:hAnsi="Sylfaen"/>
          <w:sz w:val="24"/>
          <w:szCs w:val="24"/>
          <w:lang w:val="hy-AM"/>
        </w:rPr>
        <w:t xml:space="preserve">-Ն </w:t>
      </w:r>
      <w:r w:rsidR="00FE3935">
        <w:rPr>
          <w:rFonts w:ascii="Sylfaen" w:hAnsi="Sylfaen"/>
          <w:sz w:val="24"/>
          <w:szCs w:val="24"/>
          <w:lang w:val="hy-AM"/>
        </w:rPr>
        <w:t>հրաման</w:t>
      </w:r>
      <w:r w:rsidR="00FE3935" w:rsidRPr="00FE3935">
        <w:rPr>
          <w:rFonts w:ascii="Sylfaen" w:hAnsi="Sylfaen"/>
          <w:sz w:val="24"/>
          <w:szCs w:val="24"/>
          <w:lang w:val="hy-AM"/>
        </w:rPr>
        <w:t xml:space="preserve">ում կատարված 08.02.2024թ </w:t>
      </w:r>
      <w:r w:rsidR="00FE3935">
        <w:rPr>
          <w:rFonts w:ascii="Sylfaen" w:hAnsi="Sylfaen"/>
          <w:sz w:val="24"/>
          <w:szCs w:val="24"/>
          <w:lang w:val="hy-AM"/>
        </w:rPr>
        <w:t>N 09-</w:t>
      </w:r>
      <w:r w:rsidR="00FE3935" w:rsidRPr="00FE3935">
        <w:rPr>
          <w:rFonts w:ascii="Sylfaen" w:hAnsi="Sylfaen"/>
          <w:sz w:val="24"/>
          <w:szCs w:val="24"/>
          <w:lang w:val="hy-AM"/>
        </w:rPr>
        <w:t xml:space="preserve">Ն հրամանի փոփոխությունների </w:t>
      </w:r>
      <w:r w:rsidR="002B02AE" w:rsidRPr="002B02AE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համապատասխան՝ պետական հանրակրթական ուսումնական հաստատության զարգացման ծրագրի մշակման պահանջներով և ձևաչափով: Ծրագրի իրականացման համար մեծ ազդեցություն ունեն արտաքին և ներքին գործոնները:</w:t>
      </w:r>
      <w:r w:rsidR="00454CCB">
        <w:rPr>
          <w:rFonts w:ascii="Sylfaen" w:hAnsi="Sylfaen"/>
          <w:sz w:val="24"/>
          <w:szCs w:val="24"/>
          <w:lang w:val="hy-AM"/>
        </w:rPr>
        <w:t xml:space="preserve"> Արտաքին գործոնների թվին  են պատկանում պետության կրթական քաղաքականության առանձնահատկությունները, սովորողների կրթական կարիքները, համայնքի առանձնահատկությունները և այլն: Ներքին գործոններից է մանկավարժական աշխատակազմի փորձը, դպրոցի առկա ռեսուրսները:</w:t>
      </w:r>
    </w:p>
    <w:p w:rsidR="008E6876" w:rsidRPr="00976DE5" w:rsidRDefault="008E6876" w:rsidP="008E6876">
      <w:pPr>
        <w:pStyle w:val="ListParagraph"/>
        <w:numPr>
          <w:ilvl w:val="0"/>
          <w:numId w:val="0"/>
        </w:numPr>
        <w:spacing w:line="360" w:lineRule="auto"/>
        <w:ind w:firstLine="142"/>
        <w:jc w:val="both"/>
        <w:rPr>
          <w:rFonts w:ascii="Sylfaen" w:hAnsi="Sylfaen"/>
          <w:sz w:val="24"/>
          <w:szCs w:val="24"/>
          <w:lang w:val="hy-AM"/>
        </w:rPr>
      </w:pPr>
      <w:r w:rsidRPr="00976DE5">
        <w:rPr>
          <w:rFonts w:ascii="Sylfaen" w:hAnsi="Sylfaen"/>
          <w:sz w:val="24"/>
          <w:szCs w:val="24"/>
          <w:lang w:val="hy-AM"/>
        </w:rPr>
        <w:lastRenderedPageBreak/>
        <w:t>ՀՀ Արագածոտնի մարզի Թալինի թիվ 1 հիմնական դպրոցում սովորողների կրթությունն ու դաստիարակությունը</w:t>
      </w:r>
      <w:r w:rsidR="00953EFD" w:rsidRPr="00976DE5">
        <w:rPr>
          <w:rFonts w:ascii="Sylfaen" w:hAnsi="Sylfaen"/>
          <w:sz w:val="24"/>
          <w:szCs w:val="24"/>
          <w:lang w:val="hy-AM"/>
        </w:rPr>
        <w:t xml:space="preserve"> հիմնականում կազմակերպվում է պետության կրթական քաղաքականության միտումներին համապատասխան:</w:t>
      </w:r>
    </w:p>
    <w:p w:rsidR="00BB12E2" w:rsidRPr="00976DE5" w:rsidRDefault="00953EFD" w:rsidP="00953EFD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976DE5">
        <w:rPr>
          <w:rFonts w:ascii="Sylfaen" w:hAnsi="Sylfaen"/>
          <w:sz w:val="24"/>
          <w:szCs w:val="24"/>
          <w:lang w:val="hy-AM"/>
        </w:rPr>
        <w:t>Դպրոցի գերնպատակն է՝ ա</w:t>
      </w:r>
      <w:r w:rsidR="00454CCB">
        <w:rPr>
          <w:rFonts w:ascii="Sylfaen" w:hAnsi="Sylfaen"/>
          <w:sz w:val="24"/>
          <w:szCs w:val="24"/>
          <w:lang w:val="hy-AM"/>
        </w:rPr>
        <w:t>պահովել սովորողների կրթական կարիքներին, հակումներին, ընդունակություններին</w:t>
      </w:r>
      <w:r w:rsidR="0014775C">
        <w:rPr>
          <w:rFonts w:ascii="Sylfaen" w:hAnsi="Sylfaen"/>
          <w:sz w:val="24"/>
          <w:szCs w:val="24"/>
          <w:lang w:val="hy-AM"/>
        </w:rPr>
        <w:t>, կարողունակություններին և նախասիրություններին համապատասխան կրթություն ստանալու հնարավորություն</w:t>
      </w:r>
      <w:r w:rsidRPr="00976DE5">
        <w:rPr>
          <w:rFonts w:ascii="Sylfaen" w:hAnsi="Sylfaen"/>
          <w:sz w:val="24"/>
          <w:szCs w:val="24"/>
          <w:lang w:val="hy-AM"/>
        </w:rPr>
        <w:t>, ա</w:t>
      </w:r>
      <w:r w:rsidR="00BB12E2">
        <w:rPr>
          <w:rFonts w:ascii="Sylfaen" w:hAnsi="Sylfaen"/>
          <w:sz w:val="24"/>
          <w:szCs w:val="24"/>
          <w:lang w:val="hy-AM"/>
        </w:rPr>
        <w:t>պահովել պետության կրթական քաղաքականության միտումներին, համայնքի շահառու խմբերի կարիքներին ու հնարավորություններին համապատասխանող ուսումնառություն:</w:t>
      </w:r>
    </w:p>
    <w:p w:rsidR="00F803DF" w:rsidRPr="00976DE5" w:rsidRDefault="00F803DF" w:rsidP="00F803DF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976DE5">
        <w:rPr>
          <w:rFonts w:ascii="Sylfaen" w:hAnsi="Sylfaen"/>
          <w:sz w:val="24"/>
          <w:szCs w:val="24"/>
          <w:lang w:val="hy-AM"/>
        </w:rPr>
        <w:t xml:space="preserve">Թալինի թիվ 1 հիմնական </w:t>
      </w:r>
      <w:r w:rsidR="0065587F" w:rsidRPr="00976DE5">
        <w:rPr>
          <w:rFonts w:ascii="Sylfaen" w:hAnsi="Sylfaen"/>
          <w:sz w:val="24"/>
          <w:szCs w:val="24"/>
          <w:lang w:val="hy-AM"/>
        </w:rPr>
        <w:t xml:space="preserve">դպրոցում </w:t>
      </w:r>
      <w:r w:rsidR="004C697E">
        <w:rPr>
          <w:rFonts w:ascii="Sylfaen" w:hAnsi="Sylfaen"/>
          <w:sz w:val="24"/>
          <w:szCs w:val="24"/>
          <w:lang w:val="hy-AM"/>
        </w:rPr>
        <w:t>նախատես</w:t>
      </w:r>
      <w:r w:rsidR="004C697E" w:rsidRPr="004C697E">
        <w:rPr>
          <w:rFonts w:ascii="Sylfaen" w:hAnsi="Sylfaen"/>
          <w:sz w:val="24"/>
          <w:szCs w:val="24"/>
          <w:lang w:val="hy-AM"/>
        </w:rPr>
        <w:t>ել</w:t>
      </w:r>
      <w:r w:rsidR="0065587F" w:rsidRPr="00976DE5">
        <w:rPr>
          <w:rFonts w:ascii="Sylfaen" w:hAnsi="Sylfaen"/>
          <w:sz w:val="24"/>
          <w:szCs w:val="24"/>
          <w:lang w:val="hy-AM"/>
        </w:rPr>
        <w:t xml:space="preserve"> եմ ստեղծել, իրականացնել և կատարելագործել ուսումնադաստիարակչական, վարչական, մեթոդական և նորարարական  </w:t>
      </w:r>
      <w:r w:rsidRPr="00976DE5">
        <w:rPr>
          <w:rFonts w:ascii="Sylfaen" w:hAnsi="Sylfaen"/>
          <w:sz w:val="24"/>
          <w:szCs w:val="24"/>
          <w:lang w:val="hy-AM"/>
        </w:rPr>
        <w:t xml:space="preserve"> </w:t>
      </w:r>
      <w:r w:rsidR="0065587F" w:rsidRPr="00976DE5">
        <w:rPr>
          <w:rFonts w:ascii="Sylfaen" w:hAnsi="Sylfaen"/>
          <w:sz w:val="24"/>
          <w:szCs w:val="24"/>
          <w:lang w:val="hy-AM"/>
        </w:rPr>
        <w:t xml:space="preserve">լավագույն մշակույթ՝ </w:t>
      </w:r>
      <w:r w:rsidR="004C697E">
        <w:rPr>
          <w:rFonts w:ascii="Sylfaen" w:hAnsi="Sylfaen"/>
          <w:sz w:val="24"/>
          <w:szCs w:val="24"/>
          <w:lang w:val="hy-AM"/>
        </w:rPr>
        <w:t>համագործակց</w:t>
      </w:r>
      <w:r w:rsidR="004C697E" w:rsidRPr="004C697E">
        <w:rPr>
          <w:rFonts w:ascii="Sylfaen" w:hAnsi="Sylfaen"/>
          <w:sz w:val="24"/>
          <w:szCs w:val="24"/>
          <w:lang w:val="hy-AM"/>
        </w:rPr>
        <w:t>ե</w:t>
      </w:r>
      <w:r w:rsidR="0065587F" w:rsidRPr="00976DE5">
        <w:rPr>
          <w:rFonts w:ascii="Sylfaen" w:hAnsi="Sylfaen"/>
          <w:sz w:val="24"/>
          <w:szCs w:val="24"/>
          <w:lang w:val="hy-AM"/>
        </w:rPr>
        <w:t>լով</w:t>
      </w:r>
      <w:r w:rsidR="00E25367" w:rsidRPr="00976DE5">
        <w:rPr>
          <w:rFonts w:ascii="Sylfaen" w:hAnsi="Sylfaen"/>
          <w:sz w:val="24"/>
          <w:szCs w:val="24"/>
          <w:lang w:val="hy-AM"/>
        </w:rPr>
        <w:t xml:space="preserve"> </w:t>
      </w:r>
    </w:p>
    <w:p w:rsidR="00E25367" w:rsidRPr="00B27367" w:rsidRDefault="00E25367" w:rsidP="00F803DF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b/>
          <w:color w:val="C00000"/>
          <w:sz w:val="24"/>
          <w:szCs w:val="24"/>
          <w:lang w:val="ru-RU"/>
        </w:rPr>
      </w:pPr>
      <w:r w:rsidRPr="00B27367">
        <w:rPr>
          <w:rFonts w:ascii="Sylfaen" w:hAnsi="Sylfaen"/>
          <w:b/>
          <w:color w:val="C00000"/>
          <w:sz w:val="24"/>
          <w:szCs w:val="24"/>
          <w:lang w:val="ru-RU"/>
        </w:rPr>
        <w:t>Ծնողական համայնքի հետ</w:t>
      </w:r>
    </w:p>
    <w:p w:rsidR="00E25367" w:rsidRDefault="00E25367" w:rsidP="00077AAE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Հոգեբանների և մանկավարժների հաղորդմամբ կազմակերպել սեմինարներ՝ ծնող-</w:t>
      </w:r>
      <w:r w:rsidR="00174209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 xml:space="preserve">դպրոց փոխհարաբերության նպատակային լինելու մասին </w:t>
      </w:r>
    </w:p>
    <w:p w:rsidR="00E25367" w:rsidRDefault="00E25367" w:rsidP="00077AAE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Ծնողական ժողովների կազմակերպում ըստ կարգի</w:t>
      </w:r>
    </w:p>
    <w:p w:rsidR="00E25367" w:rsidRDefault="00E25367" w:rsidP="00077AAE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 xml:space="preserve">Կազմակերպել սեմինարներ, մանկավարժների հաղորդմամբ </w:t>
      </w:r>
      <w:r w:rsidR="00B27367">
        <w:rPr>
          <w:rFonts w:ascii="Sylfaen" w:hAnsi="Sylfaen"/>
          <w:sz w:val="24"/>
          <w:szCs w:val="24"/>
          <w:lang w:val="ru-RU"/>
        </w:rPr>
        <w:t xml:space="preserve">ծնող-դպրոց կապը արդյունավետ լինելու մասին: </w:t>
      </w:r>
      <w:r>
        <w:rPr>
          <w:rFonts w:ascii="Sylfaen" w:hAnsi="Sylfaen"/>
          <w:sz w:val="24"/>
          <w:szCs w:val="24"/>
          <w:lang w:val="ru-RU"/>
        </w:rPr>
        <w:t xml:space="preserve"> </w:t>
      </w:r>
    </w:p>
    <w:p w:rsidR="00B27367" w:rsidRDefault="00B27367" w:rsidP="00B27367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b/>
          <w:color w:val="C00000"/>
          <w:sz w:val="24"/>
          <w:szCs w:val="24"/>
          <w:lang w:val="ru-RU"/>
        </w:rPr>
      </w:pPr>
      <w:r w:rsidRPr="00B27367">
        <w:rPr>
          <w:rFonts w:ascii="Sylfaen" w:hAnsi="Sylfaen"/>
          <w:b/>
          <w:color w:val="C00000"/>
          <w:sz w:val="24"/>
          <w:szCs w:val="24"/>
          <w:lang w:val="ru-RU"/>
        </w:rPr>
        <w:t>Կառավարման և ղեկավարման մարմինների հետ</w:t>
      </w:r>
    </w:p>
    <w:p w:rsidR="00B27367" w:rsidRPr="00B91B75" w:rsidRDefault="00B91B75" w:rsidP="00077AAE">
      <w:pPr>
        <w:pStyle w:val="ListParagraph"/>
        <w:numPr>
          <w:ilvl w:val="0"/>
          <w:numId w:val="32"/>
        </w:numPr>
        <w:spacing w:line="360" w:lineRule="auto"/>
        <w:ind w:left="426" w:hanging="142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 xml:space="preserve"> Ապահովել և համագործակցել աշակերտների և ուսուցիչների տեղեկացվածությունը </w:t>
      </w:r>
      <w:r>
        <w:rPr>
          <w:rFonts w:ascii="Sylfaen" w:hAnsi="Sylfaen"/>
          <w:sz w:val="24"/>
          <w:szCs w:val="24"/>
          <w:lang w:val="hy-AM"/>
        </w:rPr>
        <w:t>&lt;&lt;</w:t>
      </w:r>
      <w:r>
        <w:rPr>
          <w:rFonts w:ascii="Sylfaen" w:hAnsi="Sylfaen"/>
          <w:sz w:val="24"/>
          <w:szCs w:val="24"/>
          <w:lang w:val="ru-RU"/>
        </w:rPr>
        <w:t>ԿԶՆԱԿ</w:t>
      </w:r>
      <w:r>
        <w:rPr>
          <w:rFonts w:ascii="Sylfaen" w:hAnsi="Sylfaen"/>
          <w:sz w:val="24"/>
          <w:szCs w:val="24"/>
          <w:lang w:val="hy-AM"/>
        </w:rPr>
        <w:t>&gt;&gt;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հիմնադրամի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կողմից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կազմակերպվող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վերապատրաստումներին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ծրագրերին</w:t>
      </w:r>
    </w:p>
    <w:p w:rsidR="00B91B75" w:rsidRPr="00B91B75" w:rsidRDefault="00B91B75" w:rsidP="00077AAE">
      <w:pPr>
        <w:pStyle w:val="ListParagraph"/>
        <w:numPr>
          <w:ilvl w:val="0"/>
          <w:numId w:val="32"/>
        </w:numPr>
        <w:spacing w:line="360" w:lineRule="auto"/>
        <w:ind w:left="426" w:hanging="142"/>
        <w:jc w:val="both"/>
        <w:rPr>
          <w:rFonts w:ascii="Sylfaen" w:hAnsi="Sylfaen"/>
          <w:sz w:val="24"/>
          <w:szCs w:val="24"/>
          <w:lang w:val="ru-RU"/>
        </w:rPr>
      </w:pP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Կիրառել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Կառավարության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ԿԳՄՍ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նախարարության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կողմից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տրվող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գործող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օրենքները</w:t>
      </w:r>
      <w:r w:rsidRPr="00B91B75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հրամաններն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ու</w:t>
      </w:r>
      <w:r w:rsidRPr="00B91B7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կարգերը</w:t>
      </w:r>
    </w:p>
    <w:p w:rsidR="00B91B75" w:rsidRPr="00B91B75" w:rsidRDefault="00EA1848" w:rsidP="00077AAE">
      <w:pPr>
        <w:pStyle w:val="ListParagraph"/>
        <w:numPr>
          <w:ilvl w:val="0"/>
          <w:numId w:val="32"/>
        </w:numPr>
        <w:spacing w:line="360" w:lineRule="auto"/>
        <w:ind w:left="426" w:hanging="142"/>
        <w:jc w:val="both"/>
        <w:rPr>
          <w:rFonts w:ascii="Sylfaen" w:hAnsi="Sylfaen"/>
          <w:sz w:val="24"/>
          <w:szCs w:val="24"/>
          <w:lang w:val="ru-RU"/>
        </w:rPr>
      </w:pP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Լիազոր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մարմնի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կողմից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տրվող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կարգադրությունների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հրահանգների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կատարման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գործում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դրսևորել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ակտիվություն՝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հետևելով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պետական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կրթական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քաղաքականության</w:t>
      </w:r>
      <w:r w:rsidRPr="00EA1848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միտումներին</w:t>
      </w:r>
    </w:p>
    <w:p w:rsidR="008A0EEF" w:rsidRDefault="00EA1848" w:rsidP="00880E21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b/>
          <w:sz w:val="24"/>
          <w:szCs w:val="24"/>
        </w:rPr>
      </w:pPr>
      <w:r w:rsidRPr="00EA1848">
        <w:rPr>
          <w:rFonts w:ascii="Sylfaen" w:hAnsi="Sylfaen"/>
          <w:b/>
          <w:color w:val="C00000"/>
          <w:sz w:val="24"/>
          <w:szCs w:val="24"/>
        </w:rPr>
        <w:t>Համայնքի հասարակության ակտիվ խմբերի հետ</w:t>
      </w:r>
    </w:p>
    <w:p w:rsidR="00EA1848" w:rsidRPr="00771489" w:rsidRDefault="00771489" w:rsidP="00077AAE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Հանդիպումներ և լսումներ կազմակերպել տեղական ինքնակառավարման և համայնքային կազմակերպությունների, երիտասարդ մասնագետների  հետ </w:t>
      </w:r>
    </w:p>
    <w:p w:rsidR="00771489" w:rsidRDefault="00771489" w:rsidP="00077AAE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 w:rsidRPr="00771489">
        <w:rPr>
          <w:rFonts w:ascii="Sylfaen" w:hAnsi="Sylfaen"/>
          <w:sz w:val="24"/>
          <w:szCs w:val="24"/>
        </w:rPr>
        <w:lastRenderedPageBreak/>
        <w:t xml:space="preserve">Համայնքային և </w:t>
      </w:r>
      <w:r>
        <w:rPr>
          <w:rFonts w:ascii="Sylfaen" w:hAnsi="Sylfaen"/>
          <w:sz w:val="24"/>
          <w:szCs w:val="24"/>
        </w:rPr>
        <w:t>ժողովրդավարական առաջադեմ գաղափարներ ու մոտեցումներ ունեցող սովորողներ դաստիարակել, որոնք իրենց սովորածը կկիրառեն նաև համայնքային նախաձեռնություններում</w:t>
      </w:r>
    </w:p>
    <w:p w:rsidR="00771489" w:rsidRPr="00771489" w:rsidRDefault="00342F94" w:rsidP="00077AAE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Անձնակազմի, մանկավարժների և աշակերտների շրջանում նպաստել համայնքային կառավարման, համայնքային ծրագրերի մշակման, իրագործման և վերահսկման գիտելիք և հմտություն ձեռք բերելուն:</w:t>
      </w:r>
    </w:p>
    <w:p w:rsidR="000A14FE" w:rsidRPr="00364F6E" w:rsidRDefault="00705BEC" w:rsidP="00364F6E">
      <w:pPr>
        <w:pStyle w:val="ListParagraph"/>
        <w:numPr>
          <w:ilvl w:val="0"/>
          <w:numId w:val="0"/>
        </w:numPr>
        <w:spacing w:line="360" w:lineRule="auto"/>
        <w:jc w:val="center"/>
        <w:rPr>
          <w:rFonts w:ascii="Sylfaen" w:hAnsi="Sylfaen"/>
          <w:b/>
          <w:color w:val="0070C0"/>
          <w:sz w:val="24"/>
          <w:szCs w:val="24"/>
          <w:lang w:val="hy-AM"/>
        </w:rPr>
      </w:pPr>
      <w:r w:rsidRPr="00364F6E">
        <w:rPr>
          <w:rFonts w:ascii="Sylfaen" w:hAnsi="Sylfaen"/>
          <w:b/>
          <w:color w:val="0070C0"/>
          <w:sz w:val="24"/>
          <w:szCs w:val="24"/>
          <w:lang w:val="hy-AM"/>
        </w:rPr>
        <w:t>գ) Համապատասխանում է հաստատության ենթակառուցվածքներին, մարդկային ռեսուրսներին և հնարավորություններին</w:t>
      </w:r>
    </w:p>
    <w:p w:rsidR="00FA07A9" w:rsidRPr="001A393A" w:rsidRDefault="00705BEC" w:rsidP="00932088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C22F4E">
        <w:rPr>
          <w:rFonts w:ascii="Sylfaen" w:hAnsi="Sylfaen"/>
          <w:sz w:val="24"/>
          <w:szCs w:val="24"/>
          <w:lang w:val="hy-AM"/>
        </w:rPr>
        <w:t xml:space="preserve">Առկա հնարավորություններով, շենքային պայմաններով, ենթակառուցվածքներով </w:t>
      </w:r>
      <w:r>
        <w:rPr>
          <w:rFonts w:ascii="Sylfaen" w:hAnsi="Sylfaen"/>
          <w:sz w:val="24"/>
          <w:szCs w:val="24"/>
          <w:lang w:val="hy-AM"/>
        </w:rPr>
        <w:t>(</w:t>
      </w:r>
      <w:r w:rsidRPr="00C22F4E">
        <w:rPr>
          <w:rFonts w:ascii="Sylfaen" w:hAnsi="Sylfaen"/>
          <w:sz w:val="24"/>
          <w:szCs w:val="24"/>
          <w:lang w:val="hy-AM"/>
        </w:rPr>
        <w:t>մարզադահլիճ, գրադարան, ճաշարան, հանդիսությունների դահլիճ, մարզադաշտ,</w:t>
      </w:r>
      <w:r w:rsidR="00B203C1" w:rsidRPr="00C22F4E">
        <w:rPr>
          <w:rFonts w:ascii="Sylfaen" w:hAnsi="Sylfaen"/>
          <w:sz w:val="24"/>
          <w:szCs w:val="24"/>
          <w:lang w:val="hy-AM"/>
        </w:rPr>
        <w:t xml:space="preserve"> </w:t>
      </w:r>
      <w:r w:rsidRPr="00C22F4E">
        <w:rPr>
          <w:rFonts w:ascii="Sylfaen" w:hAnsi="Sylfaen"/>
          <w:sz w:val="24"/>
          <w:szCs w:val="24"/>
          <w:lang w:val="hy-AM"/>
        </w:rPr>
        <w:t>բուժկետ</w:t>
      </w:r>
      <w:r w:rsidR="00B203C1" w:rsidRPr="00C22F4E">
        <w:rPr>
          <w:rFonts w:ascii="Sylfaen" w:hAnsi="Sylfaen"/>
          <w:sz w:val="24"/>
          <w:szCs w:val="24"/>
          <w:lang w:val="hy-AM"/>
        </w:rPr>
        <w:t>, ջերմոց, արևային կայան</w:t>
      </w:r>
      <w:r>
        <w:rPr>
          <w:rFonts w:ascii="Sylfaen" w:hAnsi="Sylfaen"/>
          <w:sz w:val="24"/>
          <w:szCs w:val="24"/>
          <w:lang w:val="hy-AM"/>
        </w:rPr>
        <w:t>)</w:t>
      </w:r>
      <w:r w:rsidR="00B203C1" w:rsidRPr="00C22F4E">
        <w:rPr>
          <w:rFonts w:ascii="Sylfaen" w:hAnsi="Sylfaen"/>
          <w:sz w:val="24"/>
          <w:szCs w:val="24"/>
          <w:lang w:val="hy-AM"/>
        </w:rPr>
        <w:t>, մարդկային ռեսուրսներ (</w:t>
      </w:r>
      <w:r w:rsidR="00B203C1">
        <w:rPr>
          <w:rFonts w:ascii="Sylfaen" w:hAnsi="Sylfaen"/>
          <w:sz w:val="24"/>
          <w:szCs w:val="24"/>
          <w:lang w:val="hy-AM"/>
        </w:rPr>
        <w:t>որակյալ ուսուցչական կազմ, բազմամասնագիտական թիմ</w:t>
      </w:r>
      <w:r w:rsidR="00B203C1" w:rsidRPr="00C22F4E">
        <w:rPr>
          <w:rFonts w:ascii="Sylfaen" w:hAnsi="Sylfaen"/>
          <w:sz w:val="24"/>
          <w:szCs w:val="24"/>
          <w:lang w:val="hy-AM"/>
        </w:rPr>
        <w:t xml:space="preserve"> (</w:t>
      </w:r>
      <w:r w:rsidR="000D3135" w:rsidRPr="00C22F4E">
        <w:rPr>
          <w:rFonts w:ascii="Sylfaen" w:hAnsi="Sylfaen"/>
          <w:sz w:val="24"/>
          <w:szCs w:val="24"/>
          <w:lang w:val="hy-AM"/>
        </w:rPr>
        <w:t>սոց մանկավարժ, հոգեբան, լոգոպեդ</w:t>
      </w:r>
      <w:r w:rsidR="00B203C1" w:rsidRPr="00C22F4E">
        <w:rPr>
          <w:rFonts w:ascii="Sylfaen" w:hAnsi="Sylfaen"/>
          <w:sz w:val="24"/>
          <w:szCs w:val="24"/>
          <w:lang w:val="hy-AM"/>
        </w:rPr>
        <w:t>)</w:t>
      </w:r>
      <w:r w:rsidR="004636B7" w:rsidRPr="004636B7">
        <w:rPr>
          <w:rFonts w:ascii="Sylfaen" w:hAnsi="Sylfaen"/>
          <w:sz w:val="24"/>
          <w:szCs w:val="24"/>
          <w:lang w:val="hy-AM"/>
        </w:rPr>
        <w:t>,</w:t>
      </w:r>
      <w:r w:rsidR="000D3135" w:rsidRPr="00C22F4E">
        <w:rPr>
          <w:rFonts w:ascii="Sylfaen" w:hAnsi="Sylfaen"/>
          <w:sz w:val="24"/>
          <w:szCs w:val="24"/>
          <w:lang w:val="hy-AM"/>
        </w:rPr>
        <w:t xml:space="preserve"> ուսուցչի օգնականներ և իրենց գործին հմուտ ուսումնաօժանդակ անձնակազմ</w:t>
      </w:r>
      <w:r w:rsidR="00B203C1" w:rsidRPr="00C22F4E">
        <w:rPr>
          <w:rFonts w:ascii="Sylfaen" w:hAnsi="Sylfaen"/>
          <w:sz w:val="24"/>
          <w:szCs w:val="24"/>
          <w:lang w:val="hy-AM"/>
        </w:rPr>
        <w:t>)</w:t>
      </w:r>
      <w:r w:rsidR="000D3135" w:rsidRPr="00C22F4E">
        <w:rPr>
          <w:rFonts w:ascii="Sylfaen" w:hAnsi="Sylfaen"/>
          <w:sz w:val="24"/>
          <w:szCs w:val="24"/>
          <w:lang w:val="hy-AM"/>
        </w:rPr>
        <w:t>, համապատասխանում է ՀՀ կրթական  պահանջներին:</w:t>
      </w:r>
    </w:p>
    <w:p w:rsidR="00193D34" w:rsidRPr="00364F6E" w:rsidRDefault="00193D34" w:rsidP="00932088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b/>
          <w:color w:val="1F497D" w:themeColor="text2"/>
          <w:sz w:val="32"/>
          <w:szCs w:val="32"/>
          <w:lang w:val="ru-RU"/>
        </w:rPr>
      </w:pPr>
      <w:r w:rsidRPr="00364F6E">
        <w:rPr>
          <w:rFonts w:ascii="Sylfaen" w:hAnsi="Sylfaen"/>
          <w:b/>
          <w:color w:val="1F497D" w:themeColor="text2"/>
          <w:sz w:val="32"/>
          <w:szCs w:val="32"/>
          <w:lang w:val="ru-RU"/>
        </w:rPr>
        <w:t>Ենթակառուցվածքներ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2"/>
        <w:gridCol w:w="3696"/>
        <w:gridCol w:w="3226"/>
      </w:tblGrid>
      <w:tr w:rsidR="00976DE5" w:rsidTr="00976DE5">
        <w:tc>
          <w:tcPr>
            <w:tcW w:w="3642" w:type="dxa"/>
          </w:tcPr>
          <w:p w:rsidR="00976DE5" w:rsidRPr="00364F6E" w:rsidRDefault="00976DE5" w:rsidP="00364F6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</w:pPr>
            <w:r w:rsidRPr="00364F6E"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  <w:t>Ենթակառուցվածքների</w:t>
            </w:r>
          </w:p>
          <w:p w:rsidR="00976DE5" w:rsidRPr="00364F6E" w:rsidRDefault="00976DE5" w:rsidP="00364F6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</w:pPr>
            <w:r w:rsidRPr="00364F6E"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  <w:t>անվանում</w:t>
            </w:r>
          </w:p>
        </w:tc>
        <w:tc>
          <w:tcPr>
            <w:tcW w:w="3696" w:type="dxa"/>
          </w:tcPr>
          <w:p w:rsidR="00976DE5" w:rsidRPr="00364F6E" w:rsidRDefault="00976DE5" w:rsidP="00364F6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</w:pPr>
            <w:r w:rsidRPr="00364F6E"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  <w:t>Հնարավորությունները</w:t>
            </w:r>
          </w:p>
        </w:tc>
        <w:tc>
          <w:tcPr>
            <w:tcW w:w="3226" w:type="dxa"/>
          </w:tcPr>
          <w:p w:rsidR="00976DE5" w:rsidRPr="00364F6E" w:rsidRDefault="00976DE5" w:rsidP="00364F6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</w:pPr>
            <w:r w:rsidRPr="00364F6E"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  <w:t>Փաստացի վիճակը</w:t>
            </w:r>
          </w:p>
        </w:tc>
      </w:tr>
      <w:tr w:rsidR="00976DE5" w:rsidTr="005D01EC">
        <w:tc>
          <w:tcPr>
            <w:tcW w:w="3642" w:type="dxa"/>
            <w:shd w:val="clear" w:color="auto" w:fill="FDE9D9" w:themeFill="accent6" w:themeFillTint="33"/>
          </w:tcPr>
          <w:p w:rsidR="00976DE5" w:rsidRPr="00976DE5" w:rsidRDefault="00976DE5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976DE5">
              <w:rPr>
                <w:rFonts w:ascii="Sylfaen" w:hAnsi="Sylfaen"/>
                <w:sz w:val="24"/>
                <w:szCs w:val="24"/>
                <w:lang w:val="ru-RU"/>
              </w:rPr>
              <w:t>Էլեկտրա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մատակարարում</w:t>
            </w:r>
          </w:p>
        </w:tc>
        <w:tc>
          <w:tcPr>
            <w:tcW w:w="3696" w:type="dxa"/>
            <w:shd w:val="clear" w:color="auto" w:fill="FDE9D9" w:themeFill="accent6" w:themeFillTint="33"/>
          </w:tcPr>
          <w:p w:rsidR="00976DE5" w:rsidRPr="00976DE5" w:rsidRDefault="001A393A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Շ</w:t>
            </w:r>
            <w:r w:rsidR="00976DE5" w:rsidRPr="00976DE5">
              <w:rPr>
                <w:rFonts w:ascii="Sylfaen" w:hAnsi="Sylfaen"/>
                <w:sz w:val="24"/>
                <w:szCs w:val="24"/>
                <w:lang w:val="ru-RU"/>
              </w:rPr>
              <w:t>ուրջօրյա</w:t>
            </w:r>
          </w:p>
        </w:tc>
        <w:tc>
          <w:tcPr>
            <w:tcW w:w="3226" w:type="dxa"/>
            <w:shd w:val="clear" w:color="auto" w:fill="FDE9D9" w:themeFill="accent6" w:themeFillTint="33"/>
          </w:tcPr>
          <w:p w:rsidR="00976DE5" w:rsidRPr="00976DE5" w:rsidRDefault="00976DE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 w:rsidRPr="00976DE5"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976DE5" w:rsidTr="005D01EC">
        <w:tc>
          <w:tcPr>
            <w:tcW w:w="3642" w:type="dxa"/>
            <w:shd w:val="clear" w:color="auto" w:fill="FDE9D9" w:themeFill="accent6" w:themeFillTint="33"/>
          </w:tcPr>
          <w:p w:rsidR="00976DE5" w:rsidRPr="00976DE5" w:rsidRDefault="00976DE5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Ջրամատակարարում</w:t>
            </w:r>
          </w:p>
        </w:tc>
        <w:tc>
          <w:tcPr>
            <w:tcW w:w="3696" w:type="dxa"/>
            <w:shd w:val="clear" w:color="auto" w:fill="FDE9D9" w:themeFill="accent6" w:themeFillTint="33"/>
          </w:tcPr>
          <w:p w:rsidR="00976DE5" w:rsidRPr="00976DE5" w:rsidRDefault="001A393A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Շ</w:t>
            </w:r>
            <w:r w:rsidR="00976DE5" w:rsidRPr="00976DE5">
              <w:rPr>
                <w:rFonts w:ascii="Sylfaen" w:hAnsi="Sylfaen"/>
                <w:sz w:val="24"/>
                <w:szCs w:val="24"/>
                <w:lang w:val="ru-RU"/>
              </w:rPr>
              <w:t>ուրջօրյա</w:t>
            </w:r>
          </w:p>
        </w:tc>
        <w:tc>
          <w:tcPr>
            <w:tcW w:w="3226" w:type="dxa"/>
            <w:shd w:val="clear" w:color="auto" w:fill="FDE9D9" w:themeFill="accent6" w:themeFillTint="33"/>
          </w:tcPr>
          <w:p w:rsidR="00976DE5" w:rsidRPr="00976DE5" w:rsidRDefault="00976DE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 w:rsidRPr="00976DE5"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976DE5" w:rsidTr="005D01EC">
        <w:tc>
          <w:tcPr>
            <w:tcW w:w="3642" w:type="dxa"/>
            <w:shd w:val="clear" w:color="auto" w:fill="FDE9D9" w:themeFill="accent6" w:themeFillTint="33"/>
          </w:tcPr>
          <w:p w:rsidR="00976DE5" w:rsidRPr="00976DE5" w:rsidRDefault="00976DE5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Կոյուղացում</w:t>
            </w:r>
          </w:p>
        </w:tc>
        <w:tc>
          <w:tcPr>
            <w:tcW w:w="3696" w:type="dxa"/>
            <w:shd w:val="clear" w:color="auto" w:fill="FDE9D9" w:themeFill="accent6" w:themeFillTint="33"/>
          </w:tcPr>
          <w:p w:rsidR="00976DE5" w:rsidRPr="00976DE5" w:rsidRDefault="0007030E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Կենտրոնացված </w:t>
            </w:r>
          </w:p>
        </w:tc>
        <w:tc>
          <w:tcPr>
            <w:tcW w:w="3226" w:type="dxa"/>
            <w:shd w:val="clear" w:color="auto" w:fill="FDE9D9" w:themeFill="accent6" w:themeFillTint="33"/>
          </w:tcPr>
          <w:p w:rsidR="00976DE5" w:rsidRPr="0007030E" w:rsidRDefault="0007030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976DE5" w:rsidTr="005D01EC">
        <w:tc>
          <w:tcPr>
            <w:tcW w:w="3642" w:type="dxa"/>
            <w:shd w:val="clear" w:color="auto" w:fill="FDE9D9" w:themeFill="accent6" w:themeFillTint="33"/>
          </w:tcPr>
          <w:p w:rsidR="00976DE5" w:rsidRPr="0007030E" w:rsidRDefault="0007030E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Գազամատակարարում</w:t>
            </w:r>
          </w:p>
        </w:tc>
        <w:tc>
          <w:tcPr>
            <w:tcW w:w="3696" w:type="dxa"/>
            <w:shd w:val="clear" w:color="auto" w:fill="FDE9D9" w:themeFill="accent6" w:themeFillTint="33"/>
          </w:tcPr>
          <w:p w:rsidR="00976DE5" w:rsidRPr="0007030E" w:rsidRDefault="0007030E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Ջեռուցման սեզոնին</w:t>
            </w:r>
          </w:p>
        </w:tc>
        <w:tc>
          <w:tcPr>
            <w:tcW w:w="3226" w:type="dxa"/>
            <w:shd w:val="clear" w:color="auto" w:fill="FDE9D9" w:themeFill="accent6" w:themeFillTint="33"/>
          </w:tcPr>
          <w:p w:rsidR="00976DE5" w:rsidRPr="0007030E" w:rsidRDefault="0007030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07030E" w:rsidTr="005D01EC">
        <w:tc>
          <w:tcPr>
            <w:tcW w:w="364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07030E" w:rsidRPr="0007030E" w:rsidRDefault="007A7F74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Ջե</w:t>
            </w:r>
            <w:r w:rsidR="0007030E">
              <w:rPr>
                <w:rFonts w:ascii="Sylfaen" w:hAnsi="Sylfaen"/>
                <w:sz w:val="24"/>
                <w:szCs w:val="24"/>
                <w:lang w:val="ru-RU"/>
              </w:rPr>
              <w:t>ռուցում</w:t>
            </w:r>
          </w:p>
        </w:tc>
        <w:tc>
          <w:tcPr>
            <w:tcW w:w="3696" w:type="dxa"/>
            <w:shd w:val="clear" w:color="auto" w:fill="FDE9D9" w:themeFill="accent6" w:themeFillTint="33"/>
          </w:tcPr>
          <w:p w:rsidR="0007030E" w:rsidRPr="001A393A" w:rsidRDefault="001A393A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Առանձին  կաթսայատուն</w:t>
            </w:r>
          </w:p>
        </w:tc>
        <w:tc>
          <w:tcPr>
            <w:tcW w:w="3226" w:type="dxa"/>
            <w:shd w:val="clear" w:color="auto" w:fill="FDE9D9" w:themeFill="accent6" w:themeFillTint="33"/>
          </w:tcPr>
          <w:p w:rsidR="0007030E" w:rsidRPr="00022023" w:rsidRDefault="00022023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07030E" w:rsidTr="005D01EC">
        <w:tc>
          <w:tcPr>
            <w:tcW w:w="3642" w:type="dxa"/>
            <w:tcBorders>
              <w:bottom w:val="nil"/>
            </w:tcBorders>
            <w:shd w:val="clear" w:color="auto" w:fill="FDE9D9" w:themeFill="accent6" w:themeFillTint="33"/>
          </w:tcPr>
          <w:p w:rsidR="0007030E" w:rsidRPr="00022023" w:rsidRDefault="00022023" w:rsidP="007A7F74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Սանհանգույցներ</w:t>
            </w:r>
          </w:p>
        </w:tc>
        <w:tc>
          <w:tcPr>
            <w:tcW w:w="3696" w:type="dxa"/>
            <w:shd w:val="clear" w:color="auto" w:fill="FDE9D9" w:themeFill="accent6" w:themeFillTint="33"/>
          </w:tcPr>
          <w:p w:rsidR="0007030E" w:rsidRPr="007A7F74" w:rsidRDefault="007A7F74" w:rsidP="008A228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7</w:t>
            </w:r>
          </w:p>
        </w:tc>
        <w:tc>
          <w:tcPr>
            <w:tcW w:w="3226" w:type="dxa"/>
            <w:shd w:val="clear" w:color="auto" w:fill="FDE9D9" w:themeFill="accent6" w:themeFillTint="33"/>
          </w:tcPr>
          <w:p w:rsidR="0007030E" w:rsidRPr="007A7F74" w:rsidRDefault="007A7F74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07030E" w:rsidTr="005D01EC">
        <w:tc>
          <w:tcPr>
            <w:tcW w:w="3642" w:type="dxa"/>
            <w:tcBorders>
              <w:top w:val="nil"/>
            </w:tcBorders>
            <w:shd w:val="clear" w:color="auto" w:fill="FDE9D9" w:themeFill="accent6" w:themeFillTint="33"/>
          </w:tcPr>
          <w:p w:rsidR="0007030E" w:rsidRPr="00022023" w:rsidRDefault="0007030E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96" w:type="dxa"/>
            <w:shd w:val="clear" w:color="auto" w:fill="FDE9D9" w:themeFill="accent6" w:themeFillTint="33"/>
          </w:tcPr>
          <w:p w:rsidR="0007030E" w:rsidRPr="007A7F74" w:rsidRDefault="007A7F74" w:rsidP="008A228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3226" w:type="dxa"/>
            <w:shd w:val="clear" w:color="auto" w:fill="FDE9D9" w:themeFill="accent6" w:themeFillTint="33"/>
          </w:tcPr>
          <w:p w:rsidR="0007030E" w:rsidRPr="007A7F74" w:rsidRDefault="007A7F74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անբավարար</w:t>
            </w:r>
          </w:p>
        </w:tc>
      </w:tr>
      <w:tr w:rsidR="00022023" w:rsidRPr="007A7F74" w:rsidTr="005D01EC">
        <w:tc>
          <w:tcPr>
            <w:tcW w:w="3642" w:type="dxa"/>
            <w:shd w:val="clear" w:color="auto" w:fill="FDE9D9" w:themeFill="accent6" w:themeFillTint="33"/>
          </w:tcPr>
          <w:p w:rsidR="00022023" w:rsidRPr="007A7F74" w:rsidRDefault="007A7F74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Ինտերնետային կապ</w:t>
            </w:r>
          </w:p>
        </w:tc>
        <w:tc>
          <w:tcPr>
            <w:tcW w:w="3696" w:type="dxa"/>
            <w:shd w:val="clear" w:color="auto" w:fill="FDE9D9" w:themeFill="accent6" w:themeFillTint="33"/>
          </w:tcPr>
          <w:p w:rsidR="00022023" w:rsidRPr="004636B7" w:rsidRDefault="007A7F74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Լարային / օպտիկական/ Յու քոմ,  կրիչ  Յուքոմ</w:t>
            </w:r>
            <w:r w:rsidR="004636B7" w:rsidRPr="004636B7">
              <w:rPr>
                <w:rFonts w:ascii="Sylfaen" w:hAnsi="Sylfaen"/>
                <w:sz w:val="24"/>
                <w:szCs w:val="24"/>
                <w:lang w:val="ru-RU"/>
              </w:rPr>
              <w:t>,</w:t>
            </w:r>
            <w:r w:rsidR="004636B7">
              <w:rPr>
                <w:rFonts w:ascii="Sylfaen" w:hAnsi="Sylfaen"/>
                <w:sz w:val="24"/>
                <w:szCs w:val="24"/>
                <w:lang w:val="ru-RU"/>
              </w:rPr>
              <w:t xml:space="preserve"> Team</w:t>
            </w:r>
          </w:p>
        </w:tc>
        <w:tc>
          <w:tcPr>
            <w:tcW w:w="3226" w:type="dxa"/>
            <w:shd w:val="clear" w:color="auto" w:fill="FDE9D9" w:themeFill="accent6" w:themeFillTint="33"/>
          </w:tcPr>
          <w:p w:rsidR="00022023" w:rsidRPr="007A7F74" w:rsidRDefault="00193D34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բավարար</w:t>
            </w:r>
          </w:p>
        </w:tc>
      </w:tr>
    </w:tbl>
    <w:p w:rsidR="007C0A0B" w:rsidRDefault="007C0A0B" w:rsidP="00932088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b/>
          <w:color w:val="1F497D" w:themeColor="text2"/>
          <w:sz w:val="28"/>
          <w:szCs w:val="28"/>
          <w:lang w:val="ru-RU"/>
        </w:rPr>
      </w:pPr>
    </w:p>
    <w:p w:rsidR="00976DE5" w:rsidRDefault="005908AE" w:rsidP="00932088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b/>
          <w:color w:val="1F497D" w:themeColor="text2"/>
          <w:sz w:val="28"/>
          <w:szCs w:val="28"/>
          <w:lang w:val="ru-RU"/>
        </w:rPr>
      </w:pPr>
      <w:r>
        <w:rPr>
          <w:rFonts w:ascii="Sylfaen" w:hAnsi="Sylfaen"/>
          <w:b/>
          <w:color w:val="1F497D" w:themeColor="text2"/>
          <w:sz w:val="28"/>
          <w:szCs w:val="28"/>
          <w:lang w:val="ru-RU"/>
        </w:rPr>
        <w:t xml:space="preserve"> </w:t>
      </w:r>
      <w:r w:rsidR="00845B2C">
        <w:rPr>
          <w:rFonts w:ascii="Sylfaen" w:hAnsi="Sylfaen"/>
          <w:b/>
          <w:color w:val="1F497D" w:themeColor="text2"/>
          <w:sz w:val="28"/>
          <w:szCs w:val="28"/>
          <w:lang w:val="ru-RU"/>
        </w:rPr>
        <w:t>Ուսումնական նպատակով ֆիզիկական հարմարեցումներ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522"/>
      </w:tblGrid>
      <w:tr w:rsidR="00845B2C" w:rsidTr="00845B2C">
        <w:tc>
          <w:tcPr>
            <w:tcW w:w="3521" w:type="dxa"/>
          </w:tcPr>
          <w:p w:rsidR="00845B2C" w:rsidRPr="00845B2C" w:rsidRDefault="00845B2C" w:rsidP="005F530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1F497D" w:themeColor="text2"/>
                <w:sz w:val="32"/>
                <w:szCs w:val="32"/>
                <w:lang w:val="ru-RU"/>
              </w:rPr>
            </w:pPr>
            <w:r>
              <w:rPr>
                <w:rFonts w:ascii="Sylfaen" w:hAnsi="Sylfaen"/>
                <w:color w:val="1F497D" w:themeColor="text2"/>
                <w:sz w:val="32"/>
                <w:szCs w:val="32"/>
                <w:lang w:val="ru-RU"/>
              </w:rPr>
              <w:lastRenderedPageBreak/>
              <w:t>Անվանում</w:t>
            </w:r>
          </w:p>
        </w:tc>
        <w:tc>
          <w:tcPr>
            <w:tcW w:w="3521" w:type="dxa"/>
          </w:tcPr>
          <w:p w:rsidR="00845B2C" w:rsidRPr="00845B2C" w:rsidRDefault="00845B2C" w:rsidP="005F530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1F497D" w:themeColor="text2"/>
                <w:sz w:val="32"/>
                <w:szCs w:val="32"/>
                <w:lang w:val="ru-RU"/>
              </w:rPr>
            </w:pPr>
            <w:r w:rsidRPr="00845B2C">
              <w:rPr>
                <w:rFonts w:ascii="Sylfaen" w:hAnsi="Sylfaen"/>
                <w:color w:val="1F497D" w:themeColor="text2"/>
                <w:sz w:val="32"/>
                <w:szCs w:val="32"/>
                <w:lang w:val="ru-RU"/>
              </w:rPr>
              <w:t>Քանակ</w:t>
            </w:r>
          </w:p>
        </w:tc>
        <w:tc>
          <w:tcPr>
            <w:tcW w:w="3522" w:type="dxa"/>
          </w:tcPr>
          <w:p w:rsidR="00845B2C" w:rsidRPr="00845B2C" w:rsidRDefault="00970E44" w:rsidP="005F530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1F497D" w:themeColor="text2"/>
                <w:sz w:val="32"/>
                <w:szCs w:val="32"/>
                <w:lang w:val="ru-RU"/>
              </w:rPr>
            </w:pPr>
            <w:r>
              <w:rPr>
                <w:rFonts w:ascii="Sylfaen" w:hAnsi="Sylfaen"/>
                <w:color w:val="1F497D" w:themeColor="text2"/>
                <w:sz w:val="32"/>
                <w:szCs w:val="32"/>
                <w:lang w:val="ru-RU"/>
              </w:rPr>
              <w:t>Փաստացի վ</w:t>
            </w:r>
            <w:r w:rsidR="00845B2C" w:rsidRPr="00845B2C">
              <w:rPr>
                <w:rFonts w:ascii="Sylfaen" w:hAnsi="Sylfaen"/>
                <w:color w:val="1F497D" w:themeColor="text2"/>
                <w:sz w:val="32"/>
                <w:szCs w:val="32"/>
                <w:lang w:val="ru-RU"/>
              </w:rPr>
              <w:t>իճակ</w:t>
            </w:r>
          </w:p>
        </w:tc>
      </w:tr>
      <w:tr w:rsidR="005908AE" w:rsidRPr="005908AE" w:rsidTr="005D01EC">
        <w:tc>
          <w:tcPr>
            <w:tcW w:w="3521" w:type="dxa"/>
            <w:shd w:val="clear" w:color="auto" w:fill="DAEEF3" w:themeFill="accent5" w:themeFillTint="33"/>
          </w:tcPr>
          <w:p w:rsidR="00845B2C" w:rsidRPr="005908AE" w:rsidRDefault="007C0A0B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5908AE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5908AE" w:rsidRPr="005908AE">
              <w:rPr>
                <w:rFonts w:ascii="Sylfaen" w:hAnsi="Sylfaen"/>
                <w:sz w:val="24"/>
                <w:szCs w:val="24"/>
                <w:lang w:val="ru-RU"/>
              </w:rPr>
              <w:t>Գրադարան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845B2C" w:rsidRPr="005908AE" w:rsidRDefault="005908A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845B2C" w:rsidRPr="005908AE" w:rsidRDefault="005908A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5908AE" w:rsidRPr="005908AE" w:rsidTr="005D01EC">
        <w:tc>
          <w:tcPr>
            <w:tcW w:w="3521" w:type="dxa"/>
            <w:shd w:val="clear" w:color="auto" w:fill="DAEEF3" w:themeFill="accent5" w:themeFillTint="33"/>
          </w:tcPr>
          <w:p w:rsidR="00845B2C" w:rsidRPr="005908AE" w:rsidRDefault="005908AE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Բուժկետ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845B2C" w:rsidRPr="005908AE" w:rsidRDefault="005908A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845B2C" w:rsidRPr="005908AE" w:rsidRDefault="005908A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5908AE" w:rsidRPr="005908AE" w:rsidTr="005D01EC">
        <w:tc>
          <w:tcPr>
            <w:tcW w:w="3521" w:type="dxa"/>
            <w:shd w:val="clear" w:color="auto" w:fill="DAEEF3" w:themeFill="accent5" w:themeFillTint="33"/>
          </w:tcPr>
          <w:p w:rsidR="005908AE" w:rsidRPr="005908AE" w:rsidRDefault="005908AE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Հանդիսությունների  դահլիճ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5908AE" w:rsidRPr="005908AE" w:rsidRDefault="005908A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5908AE" w:rsidRPr="005908AE" w:rsidRDefault="005908A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5908AE" w:rsidRPr="005908AE" w:rsidTr="005D01EC">
        <w:tc>
          <w:tcPr>
            <w:tcW w:w="3521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5908AE" w:rsidRPr="005908AE" w:rsidRDefault="00523CF2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Ճաշարան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5908AE" w:rsidRPr="005908AE" w:rsidRDefault="00523CF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5908AE" w:rsidRPr="005908AE" w:rsidRDefault="00523CF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5908AE" w:rsidRPr="005908AE" w:rsidTr="005D01EC">
        <w:tc>
          <w:tcPr>
            <w:tcW w:w="3521" w:type="dxa"/>
            <w:tcBorders>
              <w:bottom w:val="nil"/>
            </w:tcBorders>
            <w:shd w:val="clear" w:color="auto" w:fill="DAEEF3" w:themeFill="accent5" w:themeFillTint="33"/>
          </w:tcPr>
          <w:p w:rsidR="005908AE" w:rsidRPr="005908AE" w:rsidRDefault="00523CF2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Համակարգչային կաբինետ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5908AE" w:rsidRPr="005908AE" w:rsidRDefault="00523CF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5908AE" w:rsidRPr="00D6359B" w:rsidRDefault="00D6359B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բավարար</w:t>
            </w:r>
          </w:p>
        </w:tc>
      </w:tr>
      <w:tr w:rsidR="00523CF2" w:rsidRPr="005908AE" w:rsidTr="005D01EC">
        <w:tc>
          <w:tcPr>
            <w:tcW w:w="3521" w:type="dxa"/>
            <w:tcBorders>
              <w:top w:val="nil"/>
            </w:tcBorders>
            <w:shd w:val="clear" w:color="auto" w:fill="DAEEF3" w:themeFill="accent5" w:themeFillTint="33"/>
          </w:tcPr>
          <w:p w:rsidR="00523CF2" w:rsidRPr="005908AE" w:rsidRDefault="00523CF2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  <w:shd w:val="clear" w:color="auto" w:fill="DAEEF3" w:themeFill="accent5" w:themeFillTint="33"/>
          </w:tcPr>
          <w:p w:rsidR="00523CF2" w:rsidRPr="005908AE" w:rsidRDefault="00523CF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523CF2" w:rsidRPr="00EA47A2" w:rsidRDefault="00EA47A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գերազանց</w:t>
            </w:r>
          </w:p>
        </w:tc>
      </w:tr>
      <w:tr w:rsidR="00523CF2" w:rsidRPr="005908AE" w:rsidTr="005D01EC">
        <w:tc>
          <w:tcPr>
            <w:tcW w:w="3521" w:type="dxa"/>
            <w:shd w:val="clear" w:color="auto" w:fill="DAEEF3" w:themeFill="accent5" w:themeFillTint="33"/>
          </w:tcPr>
          <w:p w:rsidR="00523CF2" w:rsidRPr="005908AE" w:rsidRDefault="00523CF2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Մեծ մարզադահլիճ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523CF2" w:rsidRPr="005908AE" w:rsidRDefault="00523CF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523CF2" w:rsidRPr="005908AE" w:rsidRDefault="00523CF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523CF2" w:rsidRPr="005908AE" w:rsidTr="005D01EC">
        <w:tc>
          <w:tcPr>
            <w:tcW w:w="3521" w:type="dxa"/>
            <w:shd w:val="clear" w:color="auto" w:fill="DAEEF3" w:themeFill="accent5" w:themeFillTint="33"/>
          </w:tcPr>
          <w:p w:rsidR="00523CF2" w:rsidRPr="005908AE" w:rsidRDefault="00523CF2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Փոքր մարզադահլիճ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523CF2" w:rsidRPr="005908AE" w:rsidRDefault="00523CF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523CF2" w:rsidRPr="005908AE" w:rsidRDefault="00523CF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523CF2" w:rsidRPr="005908AE" w:rsidTr="005D01EC">
        <w:tc>
          <w:tcPr>
            <w:tcW w:w="3521" w:type="dxa"/>
            <w:shd w:val="clear" w:color="auto" w:fill="DAEEF3" w:themeFill="accent5" w:themeFillTint="33"/>
          </w:tcPr>
          <w:p w:rsidR="00523CF2" w:rsidRDefault="00523CF2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Առանձնասենյակ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523CF2" w:rsidRDefault="00F208EB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523CF2" w:rsidRPr="005908AE" w:rsidRDefault="00F208EB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523CF2" w:rsidRPr="005908AE" w:rsidTr="005D01EC">
        <w:tc>
          <w:tcPr>
            <w:tcW w:w="3521" w:type="dxa"/>
            <w:shd w:val="clear" w:color="auto" w:fill="DAEEF3" w:themeFill="accent5" w:themeFillTint="33"/>
          </w:tcPr>
          <w:p w:rsidR="00523CF2" w:rsidRDefault="00F208EB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Շախմատի սենյակ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523CF2" w:rsidRDefault="00F208EB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523CF2" w:rsidRPr="005908AE" w:rsidRDefault="00F208EB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F208EB" w:rsidRPr="005908AE" w:rsidTr="005D01EC">
        <w:tc>
          <w:tcPr>
            <w:tcW w:w="3521" w:type="dxa"/>
            <w:shd w:val="clear" w:color="auto" w:fill="DAEEF3" w:themeFill="accent5" w:themeFillTint="33"/>
          </w:tcPr>
          <w:p w:rsidR="00F208EB" w:rsidRDefault="00392F85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Լաբորատորիա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F208EB" w:rsidRDefault="00392F8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F208EB" w:rsidRPr="005908AE" w:rsidRDefault="00392F8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բավարար</w:t>
            </w:r>
          </w:p>
        </w:tc>
      </w:tr>
      <w:tr w:rsidR="00F208EB" w:rsidRPr="005908AE" w:rsidTr="005D01EC">
        <w:tc>
          <w:tcPr>
            <w:tcW w:w="3521" w:type="dxa"/>
            <w:shd w:val="clear" w:color="auto" w:fill="DAEEF3" w:themeFill="accent5" w:themeFillTint="33"/>
          </w:tcPr>
          <w:p w:rsidR="00F208EB" w:rsidRDefault="00392F85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Դասասենյակ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F208EB" w:rsidRDefault="00392F8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20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F208EB" w:rsidRPr="005908AE" w:rsidRDefault="00392F8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392F85" w:rsidRPr="005908AE" w:rsidTr="005D01EC">
        <w:tc>
          <w:tcPr>
            <w:tcW w:w="3521" w:type="dxa"/>
            <w:shd w:val="clear" w:color="auto" w:fill="DAEEF3" w:themeFill="accent5" w:themeFillTint="33"/>
          </w:tcPr>
          <w:p w:rsidR="00392F85" w:rsidRDefault="00392F85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Ուսուցչանոց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392F85" w:rsidRDefault="00392F8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392F85" w:rsidRDefault="00392F8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392F85" w:rsidRPr="005908AE" w:rsidTr="005D01EC">
        <w:tc>
          <w:tcPr>
            <w:tcW w:w="3521" w:type="dxa"/>
            <w:shd w:val="clear" w:color="auto" w:fill="DAEEF3" w:themeFill="accent5" w:themeFillTint="33"/>
          </w:tcPr>
          <w:p w:rsidR="00392F85" w:rsidRDefault="00392F85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Հանդերձարան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392F85" w:rsidRDefault="00392F8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392F85" w:rsidRDefault="00392F8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392F85" w:rsidRPr="005908AE" w:rsidTr="005D01EC">
        <w:tc>
          <w:tcPr>
            <w:tcW w:w="3521" w:type="dxa"/>
            <w:shd w:val="clear" w:color="auto" w:fill="DAEEF3" w:themeFill="accent5" w:themeFillTint="33"/>
          </w:tcPr>
          <w:p w:rsidR="00392F85" w:rsidRDefault="000128A7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Ջերմոց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392F85" w:rsidRDefault="000128A7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392F85" w:rsidRDefault="000128A7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0128A7" w:rsidRPr="005908AE" w:rsidTr="005D01EC">
        <w:tc>
          <w:tcPr>
            <w:tcW w:w="3521" w:type="dxa"/>
            <w:shd w:val="clear" w:color="auto" w:fill="DAEEF3" w:themeFill="accent5" w:themeFillTint="33"/>
          </w:tcPr>
          <w:p w:rsidR="000128A7" w:rsidRDefault="00D97D3A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 Հանգստի սենյակ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0128A7" w:rsidRDefault="00D97D3A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0128A7" w:rsidRDefault="00D97D3A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D97D3A" w:rsidRPr="005908AE" w:rsidTr="005D01EC">
        <w:tc>
          <w:tcPr>
            <w:tcW w:w="3521" w:type="dxa"/>
            <w:shd w:val="clear" w:color="auto" w:fill="DAEEF3" w:themeFill="accent5" w:themeFillTint="33"/>
          </w:tcPr>
          <w:p w:rsidR="00D97D3A" w:rsidRDefault="008400C2" w:rsidP="008400C2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ԿԱՊԿՈւ սովորող. սենյակ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D97D3A" w:rsidRDefault="008400C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D97D3A" w:rsidRDefault="008400C2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  <w:tr w:rsidR="00061729" w:rsidRPr="005908AE" w:rsidTr="005D01EC">
        <w:tc>
          <w:tcPr>
            <w:tcW w:w="3521" w:type="dxa"/>
            <w:shd w:val="clear" w:color="auto" w:fill="DAEEF3" w:themeFill="accent5" w:themeFillTint="33"/>
          </w:tcPr>
          <w:p w:rsidR="00061729" w:rsidRDefault="00061729" w:rsidP="008400C2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Սպորտ հրապարակ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061729" w:rsidRDefault="00061729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061729" w:rsidRPr="00D6359B" w:rsidRDefault="00D6359B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լավ</w:t>
            </w:r>
          </w:p>
        </w:tc>
      </w:tr>
      <w:tr w:rsidR="009A18AD" w:rsidRPr="005908AE" w:rsidTr="005D01EC">
        <w:tc>
          <w:tcPr>
            <w:tcW w:w="3521" w:type="dxa"/>
            <w:shd w:val="clear" w:color="auto" w:fill="DAEEF3" w:themeFill="accent5" w:themeFillTint="33"/>
          </w:tcPr>
          <w:p w:rsidR="009A18AD" w:rsidRDefault="009A18AD" w:rsidP="008400C2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Ֆուտբոլի դաշտ</w:t>
            </w:r>
          </w:p>
        </w:tc>
        <w:tc>
          <w:tcPr>
            <w:tcW w:w="3521" w:type="dxa"/>
            <w:shd w:val="clear" w:color="auto" w:fill="DAEEF3" w:themeFill="accent5" w:themeFillTint="33"/>
          </w:tcPr>
          <w:p w:rsidR="009A18AD" w:rsidRDefault="009A18AD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522" w:type="dxa"/>
            <w:shd w:val="clear" w:color="auto" w:fill="DAEEF3" w:themeFill="accent5" w:themeFillTint="33"/>
          </w:tcPr>
          <w:p w:rsidR="009A18AD" w:rsidRDefault="009A18AD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լավ</w:t>
            </w:r>
          </w:p>
        </w:tc>
      </w:tr>
    </w:tbl>
    <w:p w:rsidR="00845B2C" w:rsidRDefault="00845B2C" w:rsidP="00932088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b/>
          <w:sz w:val="28"/>
          <w:szCs w:val="28"/>
          <w:lang w:val="ru-RU"/>
        </w:rPr>
      </w:pPr>
    </w:p>
    <w:p w:rsidR="004131FE" w:rsidRDefault="004131FE" w:rsidP="00932088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b/>
          <w:color w:val="1F497D" w:themeColor="text2"/>
          <w:sz w:val="28"/>
          <w:szCs w:val="28"/>
          <w:lang w:val="ru-RU"/>
        </w:rPr>
      </w:pPr>
      <w:r>
        <w:rPr>
          <w:rFonts w:ascii="Sylfaen" w:hAnsi="Sylfaen"/>
          <w:b/>
          <w:color w:val="1F497D" w:themeColor="text2"/>
          <w:sz w:val="28"/>
          <w:szCs w:val="28"/>
          <w:lang w:val="ru-RU"/>
        </w:rPr>
        <w:t>Մարդկային ռեսուրսներ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4131FE" w:rsidTr="005D01EC">
        <w:tc>
          <w:tcPr>
            <w:tcW w:w="5282" w:type="dxa"/>
            <w:shd w:val="clear" w:color="auto" w:fill="E5DFEC" w:themeFill="accent4" w:themeFillTint="33"/>
          </w:tcPr>
          <w:p w:rsidR="004131FE" w:rsidRDefault="00061729" w:rsidP="00061729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  <w:t>Անվանում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131FE" w:rsidRDefault="00061729" w:rsidP="00061729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Sylfaen" w:hAnsi="Sylfaen"/>
                <w:color w:val="1F497D" w:themeColor="text2"/>
                <w:sz w:val="28"/>
                <w:szCs w:val="28"/>
                <w:lang w:val="ru-RU"/>
              </w:rPr>
              <w:t>Քանակ</w:t>
            </w:r>
          </w:p>
        </w:tc>
      </w:tr>
      <w:tr w:rsidR="004131FE" w:rsidTr="005D01EC">
        <w:tc>
          <w:tcPr>
            <w:tcW w:w="5282" w:type="dxa"/>
            <w:shd w:val="clear" w:color="auto" w:fill="E5DFEC" w:themeFill="accent4" w:themeFillTint="33"/>
          </w:tcPr>
          <w:p w:rsidR="004131FE" w:rsidRPr="00061729" w:rsidRDefault="00061729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061729">
              <w:rPr>
                <w:rFonts w:ascii="Sylfaen" w:hAnsi="Sylfaen"/>
                <w:sz w:val="24"/>
                <w:szCs w:val="24"/>
                <w:lang w:val="ru-RU"/>
              </w:rPr>
              <w:t>Տնօրեն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131FE" w:rsidRPr="00061729" w:rsidRDefault="00061729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</w:tr>
      <w:tr w:rsidR="004131FE" w:rsidTr="005D01EC">
        <w:tc>
          <w:tcPr>
            <w:tcW w:w="5282" w:type="dxa"/>
            <w:shd w:val="clear" w:color="auto" w:fill="E5DFEC" w:themeFill="accent4" w:themeFillTint="33"/>
          </w:tcPr>
          <w:p w:rsidR="004131FE" w:rsidRPr="00061729" w:rsidRDefault="00061729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Ուս. գծով փոխտնօրեն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131FE" w:rsidRPr="00061729" w:rsidRDefault="00061729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</w:tr>
      <w:tr w:rsidR="004131FE" w:rsidTr="005D01EC">
        <w:tc>
          <w:tcPr>
            <w:tcW w:w="5282" w:type="dxa"/>
            <w:shd w:val="clear" w:color="auto" w:fill="E5DFEC" w:themeFill="accent4" w:themeFillTint="33"/>
          </w:tcPr>
          <w:p w:rsidR="004131FE" w:rsidRPr="00061729" w:rsidRDefault="00061729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ՄԿԱ գծով փոխտնօրեն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131FE" w:rsidRPr="00061729" w:rsidRDefault="00061729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</w:tr>
      <w:tr w:rsidR="00061729" w:rsidTr="005D01EC">
        <w:tc>
          <w:tcPr>
            <w:tcW w:w="5282" w:type="dxa"/>
            <w:shd w:val="clear" w:color="auto" w:fill="E5DFEC" w:themeFill="accent4" w:themeFillTint="33"/>
          </w:tcPr>
          <w:p w:rsidR="00061729" w:rsidRPr="00794604" w:rsidRDefault="00794604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Սովորողների հետ դաստ. աշխ. համակարգող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061729" w:rsidRPr="00794604" w:rsidRDefault="00061729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794604"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061729" w:rsidTr="005D01EC">
        <w:tc>
          <w:tcPr>
            <w:tcW w:w="5282" w:type="dxa"/>
            <w:shd w:val="clear" w:color="auto" w:fill="E5DFEC" w:themeFill="accent4" w:themeFillTint="33"/>
          </w:tcPr>
          <w:p w:rsidR="00061729" w:rsidRPr="00794604" w:rsidRDefault="00061729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ՈՒսուցիչներ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061729" w:rsidRPr="00794604" w:rsidRDefault="00A44BB6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31</w:t>
            </w:r>
          </w:p>
        </w:tc>
      </w:tr>
      <w:tr w:rsidR="00061729" w:rsidTr="005D01EC">
        <w:tc>
          <w:tcPr>
            <w:tcW w:w="5282" w:type="dxa"/>
            <w:shd w:val="clear" w:color="auto" w:fill="E5DFEC" w:themeFill="accent4" w:themeFillTint="33"/>
          </w:tcPr>
          <w:p w:rsidR="00061729" w:rsidRPr="00794604" w:rsidRDefault="007C4728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Ուսուցչի</w:t>
            </w:r>
            <w:r w:rsidRPr="00794604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օգնական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061729" w:rsidRPr="00794604" w:rsidRDefault="007C4728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794604">
              <w:rPr>
                <w:rFonts w:ascii="Sylfaen" w:hAnsi="Sylfaen"/>
                <w:sz w:val="24"/>
                <w:szCs w:val="24"/>
              </w:rPr>
              <w:t>5</w:t>
            </w:r>
          </w:p>
        </w:tc>
      </w:tr>
      <w:tr w:rsidR="007C4728" w:rsidTr="005D01EC">
        <w:tc>
          <w:tcPr>
            <w:tcW w:w="5282" w:type="dxa"/>
            <w:shd w:val="clear" w:color="auto" w:fill="E5DFEC" w:themeFill="accent4" w:themeFillTint="33"/>
          </w:tcPr>
          <w:p w:rsidR="007C4728" w:rsidRPr="00794604" w:rsidRDefault="007C4728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Հոգեբան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7C4728" w:rsidRPr="00794604" w:rsidRDefault="007C4728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794604"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7C4728" w:rsidTr="005D01EC">
        <w:tc>
          <w:tcPr>
            <w:tcW w:w="5282" w:type="dxa"/>
            <w:shd w:val="clear" w:color="auto" w:fill="E5DFEC" w:themeFill="accent4" w:themeFillTint="33"/>
          </w:tcPr>
          <w:p w:rsidR="007C4728" w:rsidRPr="00794604" w:rsidRDefault="007C4728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Սոցմանկավարժ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7C4728" w:rsidRPr="00794604" w:rsidRDefault="00AB06F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794604"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AB06FE" w:rsidTr="005D01EC">
        <w:tc>
          <w:tcPr>
            <w:tcW w:w="5282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AB06FE" w:rsidRPr="00794604" w:rsidRDefault="00AB06FE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Լոգոպեդ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AB06FE" w:rsidRPr="00794604" w:rsidRDefault="00AB06F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794604"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4B2C0A" w:rsidTr="005D01EC">
        <w:tc>
          <w:tcPr>
            <w:tcW w:w="5282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4B2C0A" w:rsidRPr="004B2C0A" w:rsidRDefault="00CA7890" w:rsidP="00CA7890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Էլ. կառավար. և դասավ. ապահ. մասնագետ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B2C0A" w:rsidRPr="004B2C0A" w:rsidRDefault="004B2C0A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4B2C0A" w:rsidTr="005D01EC">
        <w:tc>
          <w:tcPr>
            <w:tcW w:w="5282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4B2C0A" w:rsidRDefault="004B2C0A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Գրադարանավար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B2C0A" w:rsidRDefault="004B2C0A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43401D" w:rsidTr="005D01EC">
        <w:tc>
          <w:tcPr>
            <w:tcW w:w="5282" w:type="dxa"/>
            <w:shd w:val="clear" w:color="auto" w:fill="E5DFEC" w:themeFill="accent4" w:themeFillTint="33"/>
          </w:tcPr>
          <w:p w:rsidR="0043401D" w:rsidRPr="0021486D" w:rsidRDefault="0021486D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Վարչատնտեսական մասի համակարգող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3401D" w:rsidRPr="0021486D" w:rsidRDefault="0021486D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21486D" w:rsidTr="005D01EC">
        <w:tc>
          <w:tcPr>
            <w:tcW w:w="5282" w:type="dxa"/>
            <w:shd w:val="clear" w:color="auto" w:fill="E5DFEC" w:themeFill="accent4" w:themeFillTint="33"/>
          </w:tcPr>
          <w:p w:rsidR="0021486D" w:rsidRDefault="004B2C0A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Հաշվապահ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21486D" w:rsidRDefault="004B2C0A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4B2C0A" w:rsidTr="005D01EC">
        <w:tc>
          <w:tcPr>
            <w:tcW w:w="5282" w:type="dxa"/>
            <w:shd w:val="clear" w:color="auto" w:fill="E5DFEC" w:themeFill="accent4" w:themeFillTint="33"/>
          </w:tcPr>
          <w:p w:rsidR="004B2C0A" w:rsidRDefault="00CA7890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Անձնակազմի կառավարման  մասնագետ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B2C0A" w:rsidRDefault="004B2C0A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4B2C0A" w:rsidTr="005D01EC">
        <w:tc>
          <w:tcPr>
            <w:tcW w:w="5282" w:type="dxa"/>
            <w:shd w:val="clear" w:color="auto" w:fill="E5DFEC" w:themeFill="accent4" w:themeFillTint="33"/>
          </w:tcPr>
          <w:p w:rsidR="004B2C0A" w:rsidRDefault="00CA7890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Ընթացիկ նորոգող և սպասարկող մասնագետ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B2C0A" w:rsidRDefault="004B2C0A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4B2C0A" w:rsidTr="005D01EC">
        <w:tc>
          <w:tcPr>
            <w:tcW w:w="5282" w:type="dxa"/>
            <w:shd w:val="clear" w:color="auto" w:fill="E5DFEC" w:themeFill="accent4" w:themeFillTint="33"/>
          </w:tcPr>
          <w:p w:rsidR="004B2C0A" w:rsidRDefault="004B2C0A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Հավաքարար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B2C0A" w:rsidRDefault="004B2C0A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</w:p>
        </w:tc>
      </w:tr>
      <w:tr w:rsidR="004B2C0A" w:rsidTr="005D01EC">
        <w:tc>
          <w:tcPr>
            <w:tcW w:w="5282" w:type="dxa"/>
            <w:shd w:val="clear" w:color="auto" w:fill="E5DFEC" w:themeFill="accent4" w:themeFillTint="33"/>
          </w:tcPr>
          <w:p w:rsidR="004B2C0A" w:rsidRDefault="004B2C0A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Պահակ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B2C0A" w:rsidRDefault="00CA7890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</w:p>
        </w:tc>
      </w:tr>
      <w:tr w:rsidR="004208EE" w:rsidTr="005D01EC">
        <w:tc>
          <w:tcPr>
            <w:tcW w:w="5282" w:type="dxa"/>
            <w:shd w:val="clear" w:color="auto" w:fill="E5DFEC" w:themeFill="accent4" w:themeFillTint="33"/>
          </w:tcPr>
          <w:p w:rsidR="004208EE" w:rsidRDefault="004208EE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Հնոցապան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208EE" w:rsidRDefault="00CA7890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</w:p>
        </w:tc>
      </w:tr>
      <w:tr w:rsidR="004B2C0A" w:rsidTr="005D01EC">
        <w:tc>
          <w:tcPr>
            <w:tcW w:w="5282" w:type="dxa"/>
            <w:shd w:val="clear" w:color="auto" w:fill="E5DFEC" w:themeFill="accent4" w:themeFillTint="33"/>
          </w:tcPr>
          <w:p w:rsidR="004B2C0A" w:rsidRPr="004B2C0A" w:rsidRDefault="004B2C0A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t>Այգեպան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ջերմոցի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)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սեզոնային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B2C0A" w:rsidRPr="004B2C0A" w:rsidRDefault="004B2C0A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</w:tr>
      <w:tr w:rsidR="004B2C0A" w:rsidTr="005D01EC">
        <w:tc>
          <w:tcPr>
            <w:tcW w:w="5282" w:type="dxa"/>
            <w:shd w:val="clear" w:color="auto" w:fill="E5DFEC" w:themeFill="accent4" w:themeFillTint="33"/>
          </w:tcPr>
          <w:p w:rsidR="004B2C0A" w:rsidRPr="00CA7890" w:rsidRDefault="00CA7890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Խոհարար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B2C0A" w:rsidRDefault="004B2C0A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4</w:t>
            </w:r>
          </w:p>
        </w:tc>
      </w:tr>
      <w:tr w:rsidR="004B2C0A" w:rsidTr="005D01EC">
        <w:tc>
          <w:tcPr>
            <w:tcW w:w="5282" w:type="dxa"/>
            <w:shd w:val="clear" w:color="auto" w:fill="E5DFEC" w:themeFill="accent4" w:themeFillTint="33"/>
          </w:tcPr>
          <w:p w:rsidR="004B2C0A" w:rsidRPr="00205F38" w:rsidRDefault="004B2C0A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color w:val="FF0000"/>
                <w:sz w:val="24"/>
                <w:szCs w:val="24"/>
                <w:lang w:val="hy-AM"/>
              </w:rPr>
            </w:pPr>
            <w:r w:rsidRPr="00205F38">
              <w:rPr>
                <w:rFonts w:ascii="Sylfaen" w:hAnsi="Sylfaen"/>
                <w:color w:val="FF0000"/>
                <w:sz w:val="24"/>
                <w:szCs w:val="24"/>
                <w:lang w:val="hy-AM"/>
              </w:rPr>
              <w:t>Աշխատողների ընդհանուր թիվը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4B2C0A" w:rsidRPr="004208EE" w:rsidRDefault="004208EE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FF0000"/>
                <w:sz w:val="24"/>
                <w:szCs w:val="24"/>
              </w:rPr>
            </w:pPr>
            <w:r>
              <w:rPr>
                <w:rFonts w:ascii="Sylfaen" w:hAnsi="Sylfaen"/>
                <w:color w:val="FF0000"/>
                <w:sz w:val="24"/>
                <w:szCs w:val="24"/>
                <w:lang w:val="hy-AM"/>
              </w:rPr>
              <w:t>6</w:t>
            </w:r>
            <w:r w:rsidR="00A44BB6">
              <w:rPr>
                <w:rFonts w:ascii="Sylfaen" w:hAnsi="Sylfaen"/>
                <w:color w:val="FF0000"/>
                <w:sz w:val="24"/>
                <w:szCs w:val="24"/>
              </w:rPr>
              <w:t>4</w:t>
            </w:r>
          </w:p>
        </w:tc>
      </w:tr>
      <w:tr w:rsidR="00AF351C" w:rsidTr="005D01EC">
        <w:tc>
          <w:tcPr>
            <w:tcW w:w="5282" w:type="dxa"/>
            <w:shd w:val="clear" w:color="auto" w:fill="E5DFEC" w:themeFill="accent4" w:themeFillTint="33"/>
          </w:tcPr>
          <w:p w:rsidR="00AF351C" w:rsidRPr="00AF351C" w:rsidRDefault="00AF351C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color w:val="FF0000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FF0000"/>
                <w:sz w:val="24"/>
                <w:szCs w:val="24"/>
                <w:lang w:val="ru-RU"/>
              </w:rPr>
              <w:t>Որից ուսումնաօժանդակ</w:t>
            </w:r>
            <w:r w:rsidR="00AE33DB">
              <w:rPr>
                <w:rFonts w:ascii="Sylfaen" w:hAnsi="Sylfaen"/>
                <w:color w:val="FF0000"/>
                <w:sz w:val="24"/>
                <w:szCs w:val="24"/>
                <w:lang w:val="ru-RU"/>
              </w:rPr>
              <w:t xml:space="preserve"> և սպասարկող</w:t>
            </w:r>
          </w:p>
        </w:tc>
        <w:tc>
          <w:tcPr>
            <w:tcW w:w="5282" w:type="dxa"/>
            <w:shd w:val="clear" w:color="auto" w:fill="E5DFEC" w:themeFill="accent4" w:themeFillTint="33"/>
          </w:tcPr>
          <w:p w:rsidR="00AF351C" w:rsidRPr="00AF351C" w:rsidRDefault="00AF351C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FF0000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FF0000"/>
                <w:sz w:val="24"/>
                <w:szCs w:val="24"/>
                <w:lang w:val="ru-RU"/>
              </w:rPr>
              <w:t>17</w:t>
            </w:r>
            <w:r w:rsidR="00AE33DB">
              <w:rPr>
                <w:rFonts w:ascii="Sylfaen" w:hAnsi="Sylfaen"/>
                <w:color w:val="FF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4131FE" w:rsidRDefault="004131FE" w:rsidP="00932088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color w:val="1F497D" w:themeColor="text2"/>
          <w:sz w:val="28"/>
          <w:szCs w:val="28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3530A5" w:rsidRPr="003530A5" w:rsidTr="005D01EC">
        <w:tc>
          <w:tcPr>
            <w:tcW w:w="5282" w:type="dxa"/>
            <w:shd w:val="clear" w:color="auto" w:fill="D6E3BC" w:themeFill="accent3" w:themeFillTint="66"/>
          </w:tcPr>
          <w:p w:rsidR="003530A5" w:rsidRPr="00A34570" w:rsidRDefault="00A34570" w:rsidP="00A34570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t>Կառավարման խ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որհուրդ (</w:t>
            </w:r>
            <w:r>
              <w:rPr>
                <w:rFonts w:ascii="Sylfaen" w:hAnsi="Sylfaen"/>
                <w:sz w:val="24"/>
                <w:szCs w:val="24"/>
              </w:rPr>
              <w:t>միասնական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5282" w:type="dxa"/>
            <w:shd w:val="clear" w:color="auto" w:fill="D6E3BC" w:themeFill="accent3" w:themeFillTint="66"/>
          </w:tcPr>
          <w:p w:rsidR="003530A5" w:rsidRPr="00A34570" w:rsidRDefault="00A34570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15</w:t>
            </w:r>
          </w:p>
        </w:tc>
      </w:tr>
      <w:tr w:rsidR="003530A5" w:rsidRPr="003530A5" w:rsidTr="005D01EC">
        <w:tc>
          <w:tcPr>
            <w:tcW w:w="5282" w:type="dxa"/>
            <w:shd w:val="clear" w:color="auto" w:fill="D6E3BC" w:themeFill="accent3" w:themeFillTint="66"/>
          </w:tcPr>
          <w:p w:rsidR="003530A5" w:rsidRPr="003530A5" w:rsidRDefault="003530A5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Մանկավարժական խորհրդի անդամներ</w:t>
            </w:r>
          </w:p>
        </w:tc>
        <w:tc>
          <w:tcPr>
            <w:tcW w:w="5282" w:type="dxa"/>
            <w:shd w:val="clear" w:color="auto" w:fill="D6E3BC" w:themeFill="accent3" w:themeFillTint="66"/>
          </w:tcPr>
          <w:p w:rsidR="003530A5" w:rsidRPr="00674DB7" w:rsidRDefault="00674DB7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4</w:t>
            </w:r>
            <w:r w:rsidR="00A34570">
              <w:rPr>
                <w:rFonts w:ascii="Sylfaen" w:hAnsi="Sylfaen"/>
                <w:sz w:val="24"/>
                <w:szCs w:val="24"/>
                <w:lang w:val="ru-RU"/>
              </w:rPr>
              <w:t>5</w:t>
            </w:r>
          </w:p>
        </w:tc>
      </w:tr>
      <w:tr w:rsidR="003530A5" w:rsidRPr="003530A5" w:rsidTr="005D01EC">
        <w:tc>
          <w:tcPr>
            <w:tcW w:w="5282" w:type="dxa"/>
            <w:shd w:val="clear" w:color="auto" w:fill="D6E3BC" w:themeFill="accent3" w:themeFillTint="66"/>
          </w:tcPr>
          <w:p w:rsidR="003530A5" w:rsidRDefault="003530A5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Աշակերտական խորհրդի անդամներ</w:t>
            </w:r>
          </w:p>
        </w:tc>
        <w:tc>
          <w:tcPr>
            <w:tcW w:w="5282" w:type="dxa"/>
            <w:shd w:val="clear" w:color="auto" w:fill="D6E3BC" w:themeFill="accent3" w:themeFillTint="66"/>
          </w:tcPr>
          <w:p w:rsidR="003530A5" w:rsidRPr="003530A5" w:rsidRDefault="003530A5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18</w:t>
            </w:r>
          </w:p>
        </w:tc>
      </w:tr>
      <w:tr w:rsidR="00922B82" w:rsidRPr="003530A5" w:rsidTr="005D01EC">
        <w:tc>
          <w:tcPr>
            <w:tcW w:w="5282" w:type="dxa"/>
            <w:shd w:val="clear" w:color="auto" w:fill="D6E3BC" w:themeFill="accent3" w:themeFillTint="66"/>
          </w:tcPr>
          <w:p w:rsidR="00922B82" w:rsidRPr="00922B82" w:rsidRDefault="00922B82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Ծնողական խորհուրդ</w:t>
            </w:r>
          </w:p>
        </w:tc>
        <w:tc>
          <w:tcPr>
            <w:tcW w:w="5282" w:type="dxa"/>
            <w:shd w:val="clear" w:color="auto" w:fill="D6E3BC" w:themeFill="accent3" w:themeFillTint="66"/>
          </w:tcPr>
          <w:p w:rsidR="00922B82" w:rsidRPr="00922B82" w:rsidRDefault="00CA7890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17</w:t>
            </w:r>
          </w:p>
        </w:tc>
      </w:tr>
      <w:tr w:rsidR="005D01EC" w:rsidRPr="003530A5" w:rsidTr="005D01EC">
        <w:tc>
          <w:tcPr>
            <w:tcW w:w="5282" w:type="dxa"/>
            <w:shd w:val="clear" w:color="auto" w:fill="D6E3BC" w:themeFill="accent3" w:themeFillTint="66"/>
          </w:tcPr>
          <w:p w:rsidR="005D01EC" w:rsidRDefault="005D01EC" w:rsidP="0093208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Աշակերտների ընդհանուր թիվը</w:t>
            </w:r>
          </w:p>
        </w:tc>
        <w:tc>
          <w:tcPr>
            <w:tcW w:w="5282" w:type="dxa"/>
            <w:shd w:val="clear" w:color="auto" w:fill="D6E3BC" w:themeFill="accent3" w:themeFillTint="66"/>
          </w:tcPr>
          <w:p w:rsidR="005D01EC" w:rsidRPr="00A34570" w:rsidRDefault="00A34570" w:rsidP="0094103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52</w:t>
            </w:r>
          </w:p>
        </w:tc>
      </w:tr>
    </w:tbl>
    <w:p w:rsidR="00BB12E2" w:rsidRPr="00F72F53" w:rsidRDefault="006E1668" w:rsidP="00C506A3">
      <w:pPr>
        <w:pStyle w:val="ListParagraph"/>
        <w:numPr>
          <w:ilvl w:val="0"/>
          <w:numId w:val="0"/>
        </w:numPr>
        <w:spacing w:line="360" w:lineRule="auto"/>
        <w:rPr>
          <w:rFonts w:ascii="Sylfaen" w:hAnsi="Sylfaen"/>
          <w:b/>
          <w:sz w:val="32"/>
          <w:szCs w:val="32"/>
          <w:lang w:val="hy-AM"/>
        </w:rPr>
      </w:pPr>
      <w:r>
        <w:rPr>
          <w:rFonts w:ascii="Sylfaen" w:hAnsi="Sylfaen"/>
          <w:b/>
          <w:noProof/>
          <w:sz w:val="32"/>
          <w:szCs w:val="32"/>
        </w:rPr>
        <w:lastRenderedPageBreak/>
        <w:drawing>
          <wp:inline distT="0" distB="0" distL="0" distR="0" wp14:anchorId="2898D45C" wp14:editId="09F192AA">
            <wp:extent cx="1780472" cy="1924050"/>
            <wp:effectExtent l="133350" t="114300" r="144145" b="1714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09_1448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55" cy="1930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32"/>
          <w:szCs w:val="32"/>
        </w:rPr>
        <w:drawing>
          <wp:inline distT="0" distB="0" distL="0" distR="0" wp14:anchorId="0A178C84" wp14:editId="375CF2E0">
            <wp:extent cx="1866900" cy="1928543"/>
            <wp:effectExtent l="133350" t="114300" r="152400" b="1670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23_1501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076" cy="1927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32"/>
          <w:szCs w:val="32"/>
        </w:rPr>
        <w:drawing>
          <wp:inline distT="0" distB="0" distL="0" distR="0" wp14:anchorId="4476552E" wp14:editId="034CD299">
            <wp:extent cx="1971675" cy="1980193"/>
            <wp:effectExtent l="133350" t="114300" r="142875" b="1727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14_090323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711" cy="1988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1668" w:rsidRPr="00F72F53" w:rsidRDefault="006E1668" w:rsidP="00AE2EDB">
      <w:pPr>
        <w:pStyle w:val="ListParagraph"/>
        <w:numPr>
          <w:ilvl w:val="0"/>
          <w:numId w:val="0"/>
        </w:numPr>
        <w:spacing w:line="360" w:lineRule="auto"/>
        <w:rPr>
          <w:rFonts w:ascii="Sylfaen" w:hAnsi="Sylfaen"/>
          <w:b/>
          <w:sz w:val="32"/>
          <w:szCs w:val="32"/>
          <w:lang w:val="hy-AM"/>
        </w:rPr>
      </w:pPr>
      <w:r>
        <w:rPr>
          <w:rFonts w:ascii="Sylfaen" w:hAnsi="Sylfaen"/>
          <w:b/>
          <w:noProof/>
          <w:sz w:val="32"/>
          <w:szCs w:val="32"/>
        </w:rPr>
        <w:drawing>
          <wp:inline distT="0" distB="0" distL="0" distR="0" wp14:anchorId="0AAEAC84" wp14:editId="3AF42AA3">
            <wp:extent cx="1781175" cy="1570246"/>
            <wp:effectExtent l="133350" t="95250" r="142875" b="1638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14_1643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296" cy="1579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32"/>
          <w:szCs w:val="32"/>
        </w:rPr>
        <w:drawing>
          <wp:inline distT="0" distB="0" distL="0" distR="0" wp14:anchorId="6A1CFF85" wp14:editId="609BC99F">
            <wp:extent cx="1866900" cy="1578108"/>
            <wp:effectExtent l="133350" t="95250" r="152400" b="155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14_0904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629" cy="1579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Sylfaen" w:hAnsi="Sylfaen"/>
          <w:b/>
          <w:noProof/>
          <w:sz w:val="32"/>
          <w:szCs w:val="32"/>
        </w:rPr>
        <w:drawing>
          <wp:inline distT="0" distB="0" distL="0" distR="0" wp14:anchorId="75837AAA" wp14:editId="40923052">
            <wp:extent cx="2009775" cy="1626232"/>
            <wp:effectExtent l="133350" t="95250" r="142875" b="1651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14_1142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069" cy="163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2F53" w:rsidRPr="00F72F53" w:rsidRDefault="00511BE6" w:rsidP="00F72F53">
      <w:pPr>
        <w:spacing w:after="0" w:line="276" w:lineRule="auto"/>
        <w:jc w:val="center"/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</w:pPr>
      <w:r w:rsidRPr="00932088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t xml:space="preserve">ԻՐԱՎԻՃԱԿԻ ՎԵՐԼՈՒԾՈՒԹՅՈՒՆԸ, </w:t>
      </w:r>
    </w:p>
    <w:p w:rsidR="00511BE6" w:rsidRPr="00D9211B" w:rsidRDefault="00511BE6" w:rsidP="00F72F53">
      <w:pPr>
        <w:spacing w:after="0" w:line="276" w:lineRule="auto"/>
        <w:jc w:val="center"/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</w:pPr>
      <w:r w:rsidRPr="00932088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t>ՈՒԺԵՂ ԵՎ ԹՈՒՅԼ ՏԵՂԵՐԸ</w:t>
      </w:r>
    </w:p>
    <w:p w:rsidR="00BD6254" w:rsidRPr="00D9211B" w:rsidRDefault="00BD6254" w:rsidP="00F72F53">
      <w:pPr>
        <w:spacing w:after="0" w:line="276" w:lineRule="auto"/>
        <w:jc w:val="center"/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</w:pPr>
    </w:p>
    <w:p w:rsidR="00705BEC" w:rsidRPr="00491F12" w:rsidRDefault="000D3135" w:rsidP="00880E21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C22F4E">
        <w:rPr>
          <w:rFonts w:ascii="Sylfaen" w:hAnsi="Sylfaen"/>
          <w:sz w:val="24"/>
          <w:szCs w:val="24"/>
          <w:lang w:val="hy-AM"/>
        </w:rPr>
        <w:t xml:space="preserve"> </w:t>
      </w:r>
      <w:r w:rsidR="00705BEC" w:rsidRPr="00C22F4E">
        <w:rPr>
          <w:rFonts w:ascii="Sylfaen" w:hAnsi="Sylfaen"/>
          <w:sz w:val="24"/>
          <w:szCs w:val="24"/>
          <w:lang w:val="hy-AM"/>
        </w:rPr>
        <w:t xml:space="preserve"> </w:t>
      </w:r>
      <w:r w:rsidR="00511BE6" w:rsidRPr="00C22F4E">
        <w:rPr>
          <w:rFonts w:ascii="Sylfaen" w:hAnsi="Sylfaen"/>
          <w:sz w:val="24"/>
          <w:szCs w:val="24"/>
          <w:lang w:val="hy-AM"/>
        </w:rPr>
        <w:t xml:space="preserve"> </w:t>
      </w:r>
      <w:r w:rsidR="00511BE6" w:rsidRPr="00491F12">
        <w:rPr>
          <w:rFonts w:ascii="Sylfaen" w:hAnsi="Sylfaen"/>
          <w:sz w:val="28"/>
          <w:szCs w:val="28"/>
          <w:lang w:val="hy-AM"/>
        </w:rPr>
        <w:t>ա)</w:t>
      </w:r>
      <w:r w:rsidR="00364F6E" w:rsidRPr="00364F6E">
        <w:rPr>
          <w:rFonts w:ascii="Sylfaen" w:hAnsi="Sylfaen"/>
          <w:sz w:val="28"/>
          <w:szCs w:val="28"/>
          <w:lang w:val="hy-AM"/>
        </w:rPr>
        <w:t xml:space="preserve"> </w:t>
      </w:r>
      <w:r w:rsidR="00511BE6" w:rsidRPr="00491F12">
        <w:rPr>
          <w:rFonts w:ascii="Sylfaen" w:hAnsi="Sylfaen"/>
          <w:b/>
          <w:sz w:val="28"/>
          <w:szCs w:val="28"/>
          <w:lang w:val="hy-AM"/>
        </w:rPr>
        <w:t xml:space="preserve">Նկարագրված են հաստատության շենքային </w:t>
      </w:r>
      <w:r w:rsidR="00ED54B6" w:rsidRPr="00491F12">
        <w:rPr>
          <w:rFonts w:ascii="Sylfaen" w:hAnsi="Sylfaen"/>
          <w:b/>
          <w:sz w:val="28"/>
          <w:szCs w:val="28"/>
          <w:lang w:val="hy-AM"/>
        </w:rPr>
        <w:t>պայմանների առկա վիճակը</w:t>
      </w:r>
    </w:p>
    <w:p w:rsidR="00AC22EC" w:rsidRDefault="00ED54B6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491F12">
        <w:rPr>
          <w:rFonts w:ascii="Sylfaen" w:hAnsi="Sylfaen"/>
          <w:sz w:val="24"/>
          <w:szCs w:val="24"/>
          <w:lang w:val="hy-AM"/>
        </w:rPr>
        <w:t>Մելանթոն Արսլանյանի անվան Թալինի թիվ</w:t>
      </w:r>
      <w:r w:rsidR="000664D7" w:rsidRPr="00491F12">
        <w:rPr>
          <w:rFonts w:ascii="Sylfaen" w:hAnsi="Sylfaen"/>
          <w:sz w:val="24"/>
          <w:szCs w:val="24"/>
          <w:lang w:val="hy-AM"/>
        </w:rPr>
        <w:t xml:space="preserve"> </w:t>
      </w:r>
      <w:r w:rsidRPr="00491F12">
        <w:rPr>
          <w:rFonts w:ascii="Sylfaen" w:hAnsi="Sylfaen"/>
          <w:sz w:val="24"/>
          <w:szCs w:val="24"/>
          <w:lang w:val="hy-AM"/>
        </w:rPr>
        <w:t>1  հիմնական դպրոցի շենքը գտնվում է բարեկարգ վիճակում</w:t>
      </w:r>
      <w:r w:rsidR="000664D7" w:rsidRPr="00491F12">
        <w:rPr>
          <w:rFonts w:ascii="Sylfaen" w:hAnsi="Sylfaen"/>
          <w:sz w:val="24"/>
          <w:szCs w:val="24"/>
          <w:lang w:val="hy-AM"/>
        </w:rPr>
        <w:t>: Դպրոցն ունի երեք մասնաշենք՝</w:t>
      </w:r>
      <w:r w:rsidR="000664D7" w:rsidRPr="00491F12">
        <w:rPr>
          <w:lang w:val="hy-AM"/>
        </w:rPr>
        <w:t xml:space="preserve"> </w:t>
      </w:r>
      <w:r w:rsidR="000664D7" w:rsidRPr="00491F12">
        <w:rPr>
          <w:rFonts w:ascii="Sylfaen" w:hAnsi="Sylfaen"/>
          <w:sz w:val="24"/>
          <w:szCs w:val="24"/>
          <w:lang w:val="hy-AM"/>
        </w:rPr>
        <w:t>I մասնաշենք  2050</w:t>
      </w:r>
      <w:r w:rsidR="000664D7">
        <w:rPr>
          <w:rFonts w:ascii="Sylfaen" w:hAnsi="Sylfaen"/>
          <w:sz w:val="24"/>
          <w:szCs w:val="24"/>
          <w:lang w:val="hy-AM"/>
        </w:rPr>
        <w:t>,</w:t>
      </w:r>
      <w:r w:rsidR="000664D7" w:rsidRPr="00491F12">
        <w:rPr>
          <w:rFonts w:ascii="Sylfaen" w:hAnsi="Sylfaen"/>
          <w:sz w:val="24"/>
          <w:szCs w:val="24"/>
          <w:lang w:val="hy-AM"/>
        </w:rPr>
        <w:t>9քմ(</w:t>
      </w:r>
      <w:r w:rsidR="000664D7">
        <w:rPr>
          <w:rFonts w:ascii="Sylfaen" w:hAnsi="Sylfaen"/>
          <w:sz w:val="24"/>
          <w:szCs w:val="24"/>
          <w:lang w:val="hy-AM"/>
        </w:rPr>
        <w:t>երկհարկանի</w:t>
      </w:r>
      <w:r w:rsidR="000664D7" w:rsidRPr="00491F12">
        <w:rPr>
          <w:rFonts w:ascii="Sylfaen" w:hAnsi="Sylfaen"/>
          <w:sz w:val="24"/>
          <w:szCs w:val="24"/>
          <w:lang w:val="hy-AM"/>
        </w:rPr>
        <w:t>)</w:t>
      </w:r>
      <w:r w:rsidR="000664D7">
        <w:rPr>
          <w:rFonts w:ascii="Sylfaen" w:hAnsi="Sylfaen"/>
          <w:sz w:val="24"/>
          <w:szCs w:val="24"/>
          <w:lang w:val="hy-AM"/>
        </w:rPr>
        <w:t xml:space="preserve">, </w:t>
      </w:r>
      <w:r w:rsidR="000664D7" w:rsidRPr="00491F12">
        <w:rPr>
          <w:rFonts w:ascii="Sylfaen" w:hAnsi="Sylfaen"/>
          <w:sz w:val="24"/>
          <w:szCs w:val="24"/>
          <w:lang w:val="hy-AM"/>
        </w:rPr>
        <w:t>II մասնաշենք 829</w:t>
      </w:r>
      <w:r w:rsidR="000664D7">
        <w:rPr>
          <w:rFonts w:ascii="Sylfaen" w:hAnsi="Sylfaen"/>
          <w:sz w:val="24"/>
          <w:szCs w:val="24"/>
          <w:lang w:val="hy-AM"/>
        </w:rPr>
        <w:t>,</w:t>
      </w:r>
      <w:r w:rsidR="000664D7" w:rsidRPr="00491F12">
        <w:rPr>
          <w:rFonts w:ascii="Sylfaen" w:hAnsi="Sylfaen"/>
          <w:sz w:val="24"/>
          <w:szCs w:val="24"/>
          <w:lang w:val="hy-AM"/>
        </w:rPr>
        <w:t>86 քմ</w:t>
      </w:r>
      <w:r w:rsidR="000664D7">
        <w:rPr>
          <w:rFonts w:ascii="Sylfaen" w:hAnsi="Sylfaen"/>
          <w:sz w:val="24"/>
          <w:szCs w:val="24"/>
          <w:lang w:val="hy-AM"/>
        </w:rPr>
        <w:t>(</w:t>
      </w:r>
      <w:r w:rsidR="000664D7" w:rsidRPr="00491F12">
        <w:rPr>
          <w:rFonts w:ascii="Sylfaen" w:hAnsi="Sylfaen"/>
          <w:sz w:val="24"/>
          <w:szCs w:val="24"/>
          <w:lang w:val="hy-AM"/>
        </w:rPr>
        <w:t>երկհարկանի</w:t>
      </w:r>
      <w:r w:rsidR="000664D7">
        <w:rPr>
          <w:rFonts w:ascii="Sylfaen" w:hAnsi="Sylfaen"/>
          <w:sz w:val="24"/>
          <w:szCs w:val="24"/>
          <w:lang w:val="hy-AM"/>
        </w:rPr>
        <w:t>)</w:t>
      </w:r>
      <w:r w:rsidR="000664D7" w:rsidRPr="00491F12">
        <w:rPr>
          <w:rFonts w:ascii="Sylfaen" w:hAnsi="Sylfaen"/>
          <w:sz w:val="24"/>
          <w:szCs w:val="24"/>
          <w:lang w:val="hy-AM"/>
        </w:rPr>
        <w:t xml:space="preserve">, III </w:t>
      </w:r>
      <w:r w:rsidR="000664D7">
        <w:rPr>
          <w:rFonts w:ascii="Sylfaen" w:hAnsi="Sylfaen"/>
          <w:sz w:val="24"/>
          <w:szCs w:val="24"/>
          <w:lang w:val="hy-AM"/>
        </w:rPr>
        <w:t xml:space="preserve">մասնաշենք 228,11 քմ </w:t>
      </w:r>
      <w:r w:rsidR="000664D7" w:rsidRPr="00491F12">
        <w:rPr>
          <w:rFonts w:ascii="Sylfaen" w:hAnsi="Sylfaen"/>
          <w:sz w:val="24"/>
          <w:szCs w:val="24"/>
          <w:lang w:val="hy-AM"/>
        </w:rPr>
        <w:t>(մարզադահլիճ)</w:t>
      </w:r>
      <w:r w:rsidR="002D7D99" w:rsidRPr="00491F12">
        <w:rPr>
          <w:rFonts w:ascii="Sylfaen" w:hAnsi="Sylfaen"/>
          <w:sz w:val="24"/>
          <w:szCs w:val="24"/>
          <w:lang w:val="hy-AM"/>
        </w:rPr>
        <w:t xml:space="preserve">: Շահագործման է հանձնվել 1964թ-ին, նախագծային հզորությունը </w:t>
      </w:r>
      <w:r w:rsidR="009F6217" w:rsidRPr="00491F12">
        <w:rPr>
          <w:rFonts w:ascii="Sylfaen" w:hAnsi="Sylfaen"/>
          <w:sz w:val="24"/>
          <w:szCs w:val="24"/>
          <w:lang w:val="hy-AM"/>
        </w:rPr>
        <w:t xml:space="preserve">700 աշակերտի համար է: </w:t>
      </w:r>
    </w:p>
    <w:p w:rsidR="00B938B1" w:rsidRPr="00417C75" w:rsidRDefault="009F6217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8A6C99">
        <w:rPr>
          <w:rFonts w:ascii="Sylfaen" w:hAnsi="Sylfaen"/>
          <w:b/>
          <w:sz w:val="24"/>
          <w:szCs w:val="24"/>
          <w:lang w:val="hy-AM"/>
        </w:rPr>
        <w:t xml:space="preserve">I </w:t>
      </w:r>
      <w:r w:rsidRPr="00491F12">
        <w:rPr>
          <w:rFonts w:ascii="Sylfaen" w:hAnsi="Sylfaen"/>
          <w:b/>
          <w:sz w:val="24"/>
          <w:szCs w:val="24"/>
          <w:lang w:val="hy-AM"/>
        </w:rPr>
        <w:t>մասնաշենքը</w:t>
      </w:r>
      <w:r w:rsidRPr="00491F12">
        <w:rPr>
          <w:rFonts w:ascii="Sylfaen" w:hAnsi="Sylfaen"/>
          <w:sz w:val="24"/>
          <w:szCs w:val="24"/>
          <w:lang w:val="hy-AM"/>
        </w:rPr>
        <w:t xml:space="preserve"> հիմնանորոգվել է 2003թ-ին,</w:t>
      </w:r>
      <w:r w:rsidR="000444D6" w:rsidRPr="000444D6">
        <w:rPr>
          <w:rFonts w:ascii="Sylfaen" w:hAnsi="Sylfaen"/>
          <w:sz w:val="24"/>
          <w:szCs w:val="24"/>
          <w:lang w:val="hy-AM"/>
        </w:rPr>
        <w:t xml:space="preserve"> իսկ 2019թ-ին վերանորոգվել ամբողջ մասնաշենքը</w:t>
      </w:r>
      <w:r w:rsidR="000444D6">
        <w:rPr>
          <w:rFonts w:ascii="Sylfaen" w:hAnsi="Sylfaen"/>
          <w:sz w:val="24"/>
          <w:szCs w:val="24"/>
          <w:lang w:val="hy-AM"/>
        </w:rPr>
        <w:t>(</w:t>
      </w:r>
      <w:r w:rsidR="000444D6" w:rsidRPr="000444D6">
        <w:rPr>
          <w:rFonts w:ascii="Sylfaen" w:hAnsi="Sylfaen"/>
          <w:sz w:val="24"/>
          <w:szCs w:val="24"/>
          <w:lang w:val="hy-AM"/>
        </w:rPr>
        <w:t>դասարանների և միջանցքների հատակը հիմնովին փոխվել</w:t>
      </w:r>
      <w:r w:rsidR="007251BE" w:rsidRPr="007251BE">
        <w:rPr>
          <w:rFonts w:ascii="Sylfaen" w:hAnsi="Sylfaen"/>
          <w:sz w:val="24"/>
          <w:szCs w:val="24"/>
          <w:lang w:val="hy-AM"/>
        </w:rPr>
        <w:t xml:space="preserve"> </w:t>
      </w:r>
      <w:r w:rsidR="000444D6" w:rsidRPr="000444D6">
        <w:rPr>
          <w:rFonts w:ascii="Sylfaen" w:hAnsi="Sylfaen"/>
          <w:sz w:val="24"/>
          <w:szCs w:val="24"/>
          <w:lang w:val="hy-AM"/>
        </w:rPr>
        <w:t xml:space="preserve">և բոլոր աշակերտական նստարան-սեղանները թարմացվել </w:t>
      </w:r>
      <w:r w:rsidR="00E93628" w:rsidRPr="00E93628">
        <w:rPr>
          <w:rFonts w:ascii="Sylfaen" w:hAnsi="Sylfaen"/>
          <w:sz w:val="24"/>
          <w:szCs w:val="24"/>
          <w:lang w:val="hy-AM"/>
        </w:rPr>
        <w:t>են</w:t>
      </w:r>
      <w:r w:rsidR="000444D6" w:rsidRPr="000444D6">
        <w:rPr>
          <w:rFonts w:ascii="Sylfaen" w:hAnsi="Sylfaen"/>
          <w:sz w:val="24"/>
          <w:szCs w:val="24"/>
          <w:lang w:val="hy-AM"/>
        </w:rPr>
        <w:t>, ներկվել բոլոր պատերը</w:t>
      </w:r>
      <w:r w:rsidR="000444D6">
        <w:rPr>
          <w:rFonts w:ascii="Sylfaen" w:hAnsi="Sylfaen"/>
          <w:sz w:val="24"/>
          <w:szCs w:val="24"/>
          <w:lang w:val="hy-AM"/>
        </w:rPr>
        <w:t>)</w:t>
      </w:r>
      <w:r w:rsidR="001A1FF7" w:rsidRPr="001A1FF7">
        <w:rPr>
          <w:rFonts w:ascii="Sylfaen" w:hAnsi="Sylfaen"/>
          <w:sz w:val="24"/>
          <w:szCs w:val="24"/>
          <w:lang w:val="hy-AM"/>
        </w:rPr>
        <w:t>:</w:t>
      </w:r>
      <w:r w:rsidRPr="00491F12">
        <w:rPr>
          <w:rFonts w:ascii="Sylfaen" w:hAnsi="Sylfaen"/>
          <w:sz w:val="24"/>
          <w:szCs w:val="24"/>
          <w:lang w:val="hy-AM"/>
        </w:rPr>
        <w:t xml:space="preserve"> </w:t>
      </w:r>
      <w:r w:rsidR="001A1FF7" w:rsidRPr="001A1FF7">
        <w:rPr>
          <w:rFonts w:ascii="Sylfaen" w:hAnsi="Sylfaen"/>
          <w:sz w:val="24"/>
          <w:szCs w:val="24"/>
          <w:lang w:val="hy-AM"/>
        </w:rPr>
        <w:t>Դ</w:t>
      </w:r>
      <w:r w:rsidRPr="00491F12">
        <w:rPr>
          <w:rFonts w:ascii="Sylfaen" w:hAnsi="Sylfaen"/>
          <w:sz w:val="24"/>
          <w:szCs w:val="24"/>
          <w:lang w:val="hy-AM"/>
        </w:rPr>
        <w:t xml:space="preserve">ասերը իրականացվում </w:t>
      </w:r>
      <w:r w:rsidR="00E93628" w:rsidRPr="00E93628">
        <w:rPr>
          <w:rFonts w:ascii="Sylfaen" w:hAnsi="Sylfaen"/>
          <w:sz w:val="24"/>
          <w:szCs w:val="24"/>
          <w:lang w:val="hy-AM"/>
        </w:rPr>
        <w:t>են</w:t>
      </w:r>
      <w:r w:rsidRPr="00491F12">
        <w:rPr>
          <w:rFonts w:ascii="Sylfaen" w:hAnsi="Sylfaen"/>
          <w:sz w:val="24"/>
          <w:szCs w:val="24"/>
          <w:lang w:val="hy-AM"/>
        </w:rPr>
        <w:t xml:space="preserve"> միայն I</w:t>
      </w:r>
      <w:r>
        <w:rPr>
          <w:rFonts w:ascii="Sylfaen" w:hAnsi="Sylfaen"/>
          <w:sz w:val="24"/>
          <w:szCs w:val="24"/>
          <w:lang w:val="hy-AM"/>
        </w:rPr>
        <w:t xml:space="preserve"> մասնաշենքում</w:t>
      </w:r>
      <w:r w:rsidR="009A08D9" w:rsidRPr="00491F12">
        <w:rPr>
          <w:rFonts w:ascii="Sylfaen" w:hAnsi="Sylfaen"/>
          <w:sz w:val="24"/>
          <w:szCs w:val="24"/>
          <w:lang w:val="hy-AM"/>
        </w:rPr>
        <w:t>, որտեղ</w:t>
      </w:r>
      <w:r>
        <w:rPr>
          <w:rFonts w:ascii="Sylfaen" w:hAnsi="Sylfaen"/>
          <w:sz w:val="24"/>
          <w:szCs w:val="24"/>
          <w:lang w:val="hy-AM"/>
        </w:rPr>
        <w:t xml:space="preserve"> գործում է </w:t>
      </w:r>
      <w:r w:rsidR="00563232">
        <w:rPr>
          <w:rFonts w:ascii="Sylfaen" w:hAnsi="Sylfaen"/>
          <w:sz w:val="24"/>
          <w:szCs w:val="24"/>
          <w:lang w:val="hy-AM"/>
        </w:rPr>
        <w:t>2</w:t>
      </w:r>
      <w:r w:rsidR="00ED2C9E" w:rsidRPr="00ED2C9E">
        <w:rPr>
          <w:rFonts w:ascii="Sylfaen" w:hAnsi="Sylfaen"/>
          <w:sz w:val="24"/>
          <w:szCs w:val="24"/>
          <w:lang w:val="hy-AM"/>
        </w:rPr>
        <w:t>0</w:t>
      </w:r>
      <w:r w:rsidR="00726705">
        <w:rPr>
          <w:rFonts w:ascii="Sylfaen" w:hAnsi="Sylfaen"/>
          <w:sz w:val="24"/>
          <w:szCs w:val="24"/>
          <w:lang w:val="hy-AM"/>
        </w:rPr>
        <w:t xml:space="preserve"> դասասենյակ</w:t>
      </w:r>
      <w:r w:rsidR="00364F6E" w:rsidRPr="00364F6E">
        <w:rPr>
          <w:rFonts w:ascii="Sylfaen" w:hAnsi="Sylfaen"/>
          <w:sz w:val="24"/>
          <w:szCs w:val="24"/>
          <w:lang w:val="hy-AM"/>
        </w:rPr>
        <w:t xml:space="preserve"> </w:t>
      </w:r>
      <w:r w:rsidR="00563232">
        <w:rPr>
          <w:rFonts w:ascii="Sylfaen" w:hAnsi="Sylfaen"/>
          <w:sz w:val="24"/>
          <w:szCs w:val="24"/>
          <w:lang w:val="hy-AM"/>
        </w:rPr>
        <w:t>(</w:t>
      </w:r>
      <w:r w:rsidR="00563232" w:rsidRPr="00563232">
        <w:rPr>
          <w:rFonts w:ascii="Sylfaen" w:hAnsi="Sylfaen"/>
          <w:sz w:val="24"/>
          <w:szCs w:val="24"/>
          <w:lang w:val="hy-AM"/>
        </w:rPr>
        <w:t>որոնցից 9-ը առաջին հարկում</w:t>
      </w:r>
      <w:r w:rsidR="00ED2C9E">
        <w:rPr>
          <w:rFonts w:ascii="Sylfaen" w:hAnsi="Sylfaen"/>
          <w:sz w:val="24"/>
          <w:szCs w:val="24"/>
          <w:lang w:val="hy-AM"/>
        </w:rPr>
        <w:t>, 1</w:t>
      </w:r>
      <w:r w:rsidR="00ED2C9E" w:rsidRPr="00ED2C9E">
        <w:rPr>
          <w:rFonts w:ascii="Sylfaen" w:hAnsi="Sylfaen"/>
          <w:sz w:val="24"/>
          <w:szCs w:val="24"/>
          <w:lang w:val="hy-AM"/>
        </w:rPr>
        <w:t>1</w:t>
      </w:r>
      <w:r w:rsidR="00563232" w:rsidRPr="00563232">
        <w:rPr>
          <w:rFonts w:ascii="Sylfaen" w:hAnsi="Sylfaen"/>
          <w:sz w:val="24"/>
          <w:szCs w:val="24"/>
          <w:lang w:val="hy-AM"/>
        </w:rPr>
        <w:t xml:space="preserve">-ը </w:t>
      </w:r>
      <w:r w:rsidR="00563232">
        <w:rPr>
          <w:rFonts w:ascii="Sylfaen" w:hAnsi="Sylfaen"/>
          <w:sz w:val="24"/>
          <w:szCs w:val="24"/>
          <w:lang w:val="hy-AM"/>
        </w:rPr>
        <w:t>եր</w:t>
      </w:r>
      <w:r w:rsidR="00563232" w:rsidRPr="00563232">
        <w:rPr>
          <w:rFonts w:ascii="Sylfaen" w:hAnsi="Sylfaen"/>
          <w:sz w:val="24"/>
          <w:szCs w:val="24"/>
          <w:lang w:val="hy-AM"/>
        </w:rPr>
        <w:t>կրորդ</w:t>
      </w:r>
      <w:r w:rsidR="00563232">
        <w:rPr>
          <w:rFonts w:ascii="Sylfaen" w:hAnsi="Sylfaen"/>
          <w:sz w:val="24"/>
          <w:szCs w:val="24"/>
          <w:lang w:val="hy-AM"/>
        </w:rPr>
        <w:t>)</w:t>
      </w:r>
      <w:r w:rsidR="00726705">
        <w:rPr>
          <w:rFonts w:ascii="Sylfaen" w:hAnsi="Sylfaen"/>
          <w:sz w:val="24"/>
          <w:szCs w:val="24"/>
          <w:lang w:val="hy-AM"/>
        </w:rPr>
        <w:t xml:space="preserve">, </w:t>
      </w:r>
      <w:r w:rsidR="00062151" w:rsidRPr="00062151">
        <w:rPr>
          <w:rFonts w:ascii="Sylfaen" w:hAnsi="Sylfaen"/>
          <w:sz w:val="24"/>
          <w:szCs w:val="24"/>
          <w:lang w:val="hy-AM"/>
        </w:rPr>
        <w:t>5</w:t>
      </w:r>
      <w:r w:rsidR="00726705">
        <w:rPr>
          <w:rFonts w:ascii="Sylfaen" w:hAnsi="Sylfaen"/>
          <w:sz w:val="24"/>
          <w:szCs w:val="24"/>
          <w:lang w:val="hy-AM"/>
        </w:rPr>
        <w:t xml:space="preserve"> առանձնասենյակ, 2 </w:t>
      </w:r>
      <w:r w:rsidR="009A08D9">
        <w:rPr>
          <w:rFonts w:ascii="Sylfaen" w:hAnsi="Sylfaen"/>
          <w:sz w:val="24"/>
          <w:szCs w:val="24"/>
          <w:lang w:val="hy-AM"/>
        </w:rPr>
        <w:t>համ</w:t>
      </w:r>
      <w:r w:rsidR="00726705">
        <w:rPr>
          <w:rFonts w:ascii="Sylfaen" w:hAnsi="Sylfaen"/>
          <w:sz w:val="24"/>
          <w:szCs w:val="24"/>
          <w:lang w:val="hy-AM"/>
        </w:rPr>
        <w:t>ակարգչային սենյակ</w:t>
      </w:r>
      <w:r w:rsidR="00726705" w:rsidRPr="00491F12">
        <w:rPr>
          <w:rFonts w:ascii="Sylfaen" w:hAnsi="Sylfaen"/>
          <w:sz w:val="24"/>
          <w:szCs w:val="24"/>
          <w:lang w:val="hy-AM"/>
        </w:rPr>
        <w:t>(որոնցից</w:t>
      </w:r>
      <w:r w:rsidR="00563232" w:rsidRPr="00563232">
        <w:rPr>
          <w:rFonts w:ascii="Sylfaen" w:hAnsi="Sylfaen"/>
          <w:sz w:val="24"/>
          <w:szCs w:val="24"/>
          <w:lang w:val="hy-AM"/>
        </w:rPr>
        <w:t xml:space="preserve"> </w:t>
      </w:r>
      <w:r w:rsidR="00563232" w:rsidRPr="00563232">
        <w:rPr>
          <w:rFonts w:ascii="Sylfaen" w:hAnsi="Sylfaen"/>
          <w:sz w:val="24"/>
          <w:szCs w:val="24"/>
          <w:lang w:val="hy-AM"/>
        </w:rPr>
        <w:lastRenderedPageBreak/>
        <w:t>մեկը առաջին հարկում է</w:t>
      </w:r>
      <w:r w:rsidR="00116B63" w:rsidRPr="00116B63">
        <w:rPr>
          <w:rFonts w:ascii="Sylfaen" w:hAnsi="Sylfaen"/>
          <w:sz w:val="24"/>
          <w:szCs w:val="24"/>
          <w:lang w:val="hy-AM"/>
        </w:rPr>
        <w:t xml:space="preserve"> մյուսը</w:t>
      </w:r>
      <w:r w:rsidR="00563232" w:rsidRPr="00563232">
        <w:rPr>
          <w:rFonts w:ascii="Sylfaen" w:hAnsi="Sylfaen"/>
          <w:sz w:val="24"/>
          <w:szCs w:val="24"/>
          <w:lang w:val="hy-AM"/>
        </w:rPr>
        <w:t>՝ երկրորդ</w:t>
      </w:r>
      <w:r w:rsidR="00726705" w:rsidRPr="00491F12">
        <w:rPr>
          <w:rFonts w:ascii="Sylfaen" w:hAnsi="Sylfaen"/>
          <w:sz w:val="24"/>
          <w:szCs w:val="24"/>
          <w:lang w:val="hy-AM"/>
        </w:rPr>
        <w:t>),</w:t>
      </w:r>
      <w:r w:rsidR="00E05A49">
        <w:rPr>
          <w:rFonts w:ascii="Sylfaen" w:hAnsi="Sylfaen"/>
          <w:sz w:val="24"/>
          <w:szCs w:val="24"/>
          <w:lang w:val="hy-AM"/>
        </w:rPr>
        <w:t xml:space="preserve"> </w:t>
      </w:r>
      <w:r w:rsidR="009A08D9">
        <w:rPr>
          <w:rFonts w:ascii="Sylfaen" w:hAnsi="Sylfaen"/>
          <w:sz w:val="24"/>
          <w:szCs w:val="24"/>
          <w:lang w:val="hy-AM"/>
        </w:rPr>
        <w:t>շախմատի սենյակ</w:t>
      </w:r>
      <w:r w:rsidR="00E05A49">
        <w:rPr>
          <w:rFonts w:ascii="Sylfaen" w:hAnsi="Sylfaen"/>
          <w:sz w:val="24"/>
          <w:szCs w:val="24"/>
          <w:lang w:val="hy-AM"/>
        </w:rPr>
        <w:t>,</w:t>
      </w:r>
      <w:r w:rsidR="00726705" w:rsidRPr="00491F12">
        <w:rPr>
          <w:rFonts w:ascii="Sylfaen" w:hAnsi="Sylfaen"/>
          <w:sz w:val="24"/>
          <w:szCs w:val="24"/>
          <w:lang w:val="hy-AM"/>
        </w:rPr>
        <w:t xml:space="preserve"> հանգստի սենյակ,</w:t>
      </w:r>
      <w:r w:rsidR="00E05A49">
        <w:rPr>
          <w:rFonts w:ascii="Sylfaen" w:hAnsi="Sylfaen"/>
          <w:sz w:val="24"/>
          <w:szCs w:val="24"/>
          <w:lang w:val="hy-AM"/>
        </w:rPr>
        <w:t xml:space="preserve"> </w:t>
      </w:r>
      <w:r w:rsidR="00726705" w:rsidRPr="00491F12">
        <w:rPr>
          <w:rFonts w:ascii="Sylfaen" w:hAnsi="Sylfaen"/>
          <w:sz w:val="24"/>
          <w:szCs w:val="24"/>
          <w:lang w:val="hy-AM"/>
        </w:rPr>
        <w:t>բազմամասնագիտական թիմի սենյակ, բուժկետ,</w:t>
      </w:r>
      <w:r w:rsidR="009A08D9" w:rsidRPr="00491F12">
        <w:rPr>
          <w:rFonts w:ascii="Sylfaen" w:hAnsi="Sylfaen"/>
          <w:sz w:val="24"/>
          <w:szCs w:val="24"/>
          <w:lang w:val="hy-AM"/>
        </w:rPr>
        <w:t xml:space="preserve"> ուսուցչանոց, լաբարատորիա</w:t>
      </w:r>
      <w:r w:rsidR="00364F6E" w:rsidRPr="00364F6E">
        <w:rPr>
          <w:rFonts w:ascii="Sylfaen" w:hAnsi="Sylfaen"/>
          <w:sz w:val="24"/>
          <w:szCs w:val="24"/>
          <w:lang w:val="hy-AM"/>
        </w:rPr>
        <w:t xml:space="preserve"> </w:t>
      </w:r>
      <w:r w:rsidR="009A08D9">
        <w:rPr>
          <w:rFonts w:ascii="Sylfaen" w:hAnsi="Sylfaen"/>
          <w:sz w:val="24"/>
          <w:szCs w:val="24"/>
          <w:lang w:val="hy-AM"/>
        </w:rPr>
        <w:t>(</w:t>
      </w:r>
      <w:r w:rsidR="009A08D9" w:rsidRPr="00491F12">
        <w:rPr>
          <w:rFonts w:ascii="Sylfaen" w:hAnsi="Sylfaen"/>
          <w:sz w:val="24"/>
          <w:szCs w:val="24"/>
          <w:lang w:val="hy-AM"/>
        </w:rPr>
        <w:t>ֆիզիկա</w:t>
      </w:r>
      <w:r w:rsidR="009A08D9">
        <w:rPr>
          <w:rFonts w:ascii="Sylfaen" w:hAnsi="Sylfaen"/>
          <w:sz w:val="24"/>
          <w:szCs w:val="24"/>
          <w:lang w:val="hy-AM"/>
        </w:rPr>
        <w:t>)</w:t>
      </w:r>
      <w:r w:rsidR="009A08D9" w:rsidRPr="00491F12">
        <w:rPr>
          <w:rFonts w:ascii="Sylfaen" w:hAnsi="Sylfaen"/>
          <w:sz w:val="24"/>
          <w:szCs w:val="24"/>
          <w:lang w:val="hy-AM"/>
        </w:rPr>
        <w:t>, 2 փոքր պահեստային սենյակներ,</w:t>
      </w:r>
      <w:r w:rsidR="00E05A49">
        <w:rPr>
          <w:rFonts w:ascii="Sylfaen" w:hAnsi="Sylfaen"/>
          <w:sz w:val="24"/>
          <w:szCs w:val="24"/>
          <w:lang w:val="hy-AM"/>
        </w:rPr>
        <w:t xml:space="preserve"> զենքի պահեստ,</w:t>
      </w:r>
      <w:r w:rsidR="009A08D9" w:rsidRPr="00491F12">
        <w:rPr>
          <w:rFonts w:ascii="Sylfaen" w:hAnsi="Sylfaen"/>
          <w:sz w:val="24"/>
          <w:szCs w:val="24"/>
          <w:lang w:val="hy-AM"/>
        </w:rPr>
        <w:t xml:space="preserve"> 5 սանհանգույց</w:t>
      </w:r>
      <w:r w:rsidR="00134440" w:rsidRPr="00491F12">
        <w:rPr>
          <w:rFonts w:ascii="Sylfaen" w:hAnsi="Sylfaen"/>
          <w:sz w:val="24"/>
          <w:szCs w:val="24"/>
          <w:lang w:val="hy-AM"/>
        </w:rPr>
        <w:t xml:space="preserve"> </w:t>
      </w:r>
      <w:r w:rsidR="009A08D9" w:rsidRPr="00491F12">
        <w:rPr>
          <w:rFonts w:ascii="Sylfaen" w:hAnsi="Sylfaen"/>
          <w:sz w:val="24"/>
          <w:szCs w:val="24"/>
          <w:lang w:val="hy-AM"/>
        </w:rPr>
        <w:t>(</w:t>
      </w:r>
      <w:r w:rsidR="009A08D9">
        <w:rPr>
          <w:rFonts w:ascii="Sylfaen" w:hAnsi="Sylfaen"/>
          <w:sz w:val="24"/>
          <w:szCs w:val="24"/>
          <w:lang w:val="hy-AM"/>
        </w:rPr>
        <w:t>որոնցից 1-ը ԿԱՊԿՈՒ սովորողների համար</w:t>
      </w:r>
      <w:r w:rsidR="009A08D9" w:rsidRPr="00491F12">
        <w:rPr>
          <w:rFonts w:ascii="Sylfaen" w:hAnsi="Sylfaen"/>
          <w:sz w:val="24"/>
          <w:szCs w:val="24"/>
          <w:lang w:val="hy-AM"/>
        </w:rPr>
        <w:t>)</w:t>
      </w:r>
      <w:r w:rsidR="00116B63" w:rsidRPr="00116B63">
        <w:rPr>
          <w:rFonts w:ascii="Sylfaen" w:hAnsi="Sylfaen"/>
          <w:sz w:val="24"/>
          <w:szCs w:val="24"/>
          <w:lang w:val="hy-AM"/>
        </w:rPr>
        <w:t>:</w:t>
      </w:r>
    </w:p>
    <w:p w:rsidR="00647F75" w:rsidRPr="00417C75" w:rsidRDefault="00647F75" w:rsidP="00647F75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17C75">
        <w:rPr>
          <w:rFonts w:ascii="Sylfaen" w:hAnsi="Sylfaen"/>
          <w:sz w:val="24"/>
          <w:szCs w:val="24"/>
          <w:lang w:val="hy-AM"/>
        </w:rPr>
        <w:t xml:space="preserve">Դպրոցի շենքը մասամբ հարմարեցված է ԿԱՊԿՈւ սովորողների անվտանգ տեղաշարժ և ուսուցում ապահովող պայմաններին </w:t>
      </w:r>
      <w:r>
        <w:rPr>
          <w:rFonts w:ascii="Sylfaen" w:hAnsi="Sylfaen"/>
          <w:sz w:val="24"/>
          <w:szCs w:val="24"/>
          <w:lang w:val="hy-AM"/>
        </w:rPr>
        <w:t>(</w:t>
      </w:r>
      <w:r w:rsidRPr="00417C75">
        <w:rPr>
          <w:rFonts w:ascii="Sylfaen" w:hAnsi="Sylfaen"/>
          <w:sz w:val="24"/>
          <w:szCs w:val="24"/>
          <w:lang w:val="hy-AM"/>
        </w:rPr>
        <w:t>լայն դռներ, թեքահարթակ և այլն</w:t>
      </w:r>
      <w:r>
        <w:rPr>
          <w:rFonts w:ascii="Sylfaen" w:hAnsi="Sylfaen"/>
          <w:sz w:val="24"/>
          <w:szCs w:val="24"/>
          <w:lang w:val="hy-AM"/>
        </w:rPr>
        <w:t>)</w:t>
      </w:r>
      <w:r w:rsidRPr="00417C75">
        <w:rPr>
          <w:rFonts w:ascii="Sylfaen" w:hAnsi="Sylfaen"/>
          <w:sz w:val="24"/>
          <w:szCs w:val="24"/>
          <w:lang w:val="hy-AM"/>
        </w:rPr>
        <w:t>:</w:t>
      </w:r>
    </w:p>
    <w:p w:rsidR="00121D4A" w:rsidRPr="009D786C" w:rsidRDefault="00116B63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116B63">
        <w:rPr>
          <w:rFonts w:ascii="Sylfaen" w:hAnsi="Sylfaen"/>
          <w:sz w:val="24"/>
          <w:szCs w:val="24"/>
          <w:lang w:val="hy-AM"/>
        </w:rPr>
        <w:t xml:space="preserve"> </w:t>
      </w:r>
      <w:r w:rsidRPr="00116B63">
        <w:rPr>
          <w:rFonts w:ascii="Sylfaen" w:hAnsi="Sylfaen"/>
          <w:b/>
          <w:sz w:val="24"/>
          <w:szCs w:val="24"/>
          <w:lang w:val="hy-AM"/>
        </w:rPr>
        <w:t>Առաջին հարկ</w:t>
      </w:r>
      <w:r w:rsidRPr="00116B63">
        <w:rPr>
          <w:rFonts w:ascii="Sylfaen" w:hAnsi="Sylfaen"/>
          <w:sz w:val="24"/>
          <w:szCs w:val="24"/>
          <w:lang w:val="hy-AM"/>
        </w:rPr>
        <w:t>- համակարգչային սենյակ</w:t>
      </w:r>
      <w:r w:rsidR="00B938B1">
        <w:rPr>
          <w:rFonts w:ascii="Sylfaen" w:hAnsi="Sylfaen"/>
          <w:sz w:val="24"/>
          <w:szCs w:val="24"/>
          <w:lang w:val="hy-AM"/>
        </w:rPr>
        <w:t xml:space="preserve"> </w:t>
      </w:r>
      <w:r w:rsidR="00B938B1" w:rsidRPr="00B938B1">
        <w:rPr>
          <w:rFonts w:ascii="Sylfaen" w:hAnsi="Sylfaen"/>
          <w:sz w:val="24"/>
          <w:szCs w:val="24"/>
          <w:lang w:val="hy-AM"/>
        </w:rPr>
        <w:t>55</w:t>
      </w:r>
      <w:r w:rsidRPr="00116B63">
        <w:rPr>
          <w:rFonts w:ascii="Sylfaen" w:hAnsi="Sylfaen"/>
          <w:sz w:val="24"/>
          <w:szCs w:val="24"/>
          <w:lang w:val="hy-AM"/>
        </w:rPr>
        <w:t>քմ, մեկ դասասենյակ</w:t>
      </w:r>
      <w:r w:rsidR="00B938B1">
        <w:rPr>
          <w:rFonts w:ascii="Sylfaen" w:hAnsi="Sylfaen"/>
          <w:sz w:val="24"/>
          <w:szCs w:val="24"/>
          <w:lang w:val="hy-AM"/>
        </w:rPr>
        <w:t xml:space="preserve"> 7</w:t>
      </w:r>
      <w:r w:rsidR="00B938B1" w:rsidRPr="00B938B1">
        <w:rPr>
          <w:rFonts w:ascii="Sylfaen" w:hAnsi="Sylfaen"/>
          <w:sz w:val="24"/>
          <w:szCs w:val="24"/>
          <w:lang w:val="hy-AM"/>
        </w:rPr>
        <w:t>0</w:t>
      </w:r>
      <w:r w:rsidRPr="00116B63">
        <w:rPr>
          <w:rFonts w:ascii="Sylfaen" w:hAnsi="Sylfaen"/>
          <w:sz w:val="24"/>
          <w:szCs w:val="24"/>
          <w:lang w:val="hy-AM"/>
        </w:rPr>
        <w:t xml:space="preserve">քմ, 4 դասասենյակ </w:t>
      </w:r>
      <w:r w:rsidR="00B938B1">
        <w:rPr>
          <w:rFonts w:ascii="Sylfaen" w:hAnsi="Sylfaen"/>
          <w:sz w:val="24"/>
          <w:szCs w:val="24"/>
          <w:lang w:val="hy-AM"/>
        </w:rPr>
        <w:t>4</w:t>
      </w:r>
      <w:r w:rsidR="00B938B1" w:rsidRPr="00B938B1">
        <w:rPr>
          <w:rFonts w:ascii="Sylfaen" w:hAnsi="Sylfaen"/>
          <w:sz w:val="24"/>
          <w:szCs w:val="24"/>
          <w:lang w:val="hy-AM"/>
        </w:rPr>
        <w:t>6քմ, 4 դասասենյակ</w:t>
      </w:r>
      <w:r w:rsidR="00B938B1">
        <w:rPr>
          <w:rFonts w:ascii="Sylfaen" w:hAnsi="Sylfaen"/>
          <w:sz w:val="24"/>
          <w:szCs w:val="24"/>
          <w:lang w:val="hy-AM"/>
        </w:rPr>
        <w:t xml:space="preserve"> </w:t>
      </w:r>
      <w:r w:rsidR="00B938B1" w:rsidRPr="00B938B1">
        <w:rPr>
          <w:rFonts w:ascii="Sylfaen" w:hAnsi="Sylfaen"/>
          <w:sz w:val="24"/>
          <w:szCs w:val="24"/>
          <w:lang w:val="hy-AM"/>
        </w:rPr>
        <w:t>36քմ</w:t>
      </w:r>
      <w:r w:rsidR="00B938B1" w:rsidRPr="00121D4A">
        <w:rPr>
          <w:rFonts w:ascii="Sylfaen" w:hAnsi="Sylfaen"/>
          <w:sz w:val="24"/>
          <w:szCs w:val="24"/>
          <w:lang w:val="hy-AM"/>
        </w:rPr>
        <w:t xml:space="preserve">, </w:t>
      </w:r>
      <w:r w:rsidR="00083365" w:rsidRPr="00121D4A">
        <w:rPr>
          <w:rFonts w:ascii="Sylfaen" w:hAnsi="Sylfaen"/>
          <w:sz w:val="24"/>
          <w:szCs w:val="24"/>
          <w:lang w:val="hy-AM"/>
        </w:rPr>
        <w:t>2 առանձնասենյակ 17քմ</w:t>
      </w:r>
      <w:r w:rsidR="00D85D82" w:rsidRPr="00121D4A">
        <w:rPr>
          <w:rFonts w:ascii="Sylfaen" w:hAnsi="Sylfaen"/>
          <w:sz w:val="24"/>
          <w:szCs w:val="24"/>
          <w:lang w:val="hy-AM"/>
        </w:rPr>
        <w:t>, ուսուցչանոց 30քմ, բուժկետ 12քմ, հանգստի սենյակ 17քմ, մեկ պահեստային սենյակ 6քմ,</w:t>
      </w:r>
      <w:r w:rsidR="00121D4A" w:rsidRPr="00121D4A">
        <w:rPr>
          <w:rFonts w:ascii="Sylfaen" w:hAnsi="Sylfaen"/>
          <w:sz w:val="24"/>
          <w:szCs w:val="24"/>
          <w:lang w:val="hy-AM"/>
        </w:rPr>
        <w:t xml:space="preserve"> երկու ուսուցչական սանհանգույց</w:t>
      </w:r>
      <w:r w:rsidR="009D786C" w:rsidRPr="009D786C">
        <w:rPr>
          <w:rFonts w:ascii="Sylfaen" w:hAnsi="Sylfaen"/>
          <w:sz w:val="24"/>
          <w:szCs w:val="24"/>
          <w:lang w:val="hy-AM"/>
        </w:rPr>
        <w:t>՝</w:t>
      </w:r>
      <w:r w:rsidR="00121D4A" w:rsidRPr="00121D4A">
        <w:rPr>
          <w:rFonts w:ascii="Sylfaen" w:hAnsi="Sylfaen"/>
          <w:sz w:val="24"/>
          <w:szCs w:val="24"/>
          <w:lang w:val="hy-AM"/>
        </w:rPr>
        <w:t xml:space="preserve"> </w:t>
      </w:r>
      <w:r w:rsidR="004E0C68">
        <w:rPr>
          <w:rFonts w:ascii="Sylfaen" w:hAnsi="Sylfaen"/>
          <w:sz w:val="24"/>
          <w:szCs w:val="24"/>
          <w:lang w:val="hy-AM"/>
        </w:rPr>
        <w:t>յուրա</w:t>
      </w:r>
      <w:r w:rsidR="00121D4A" w:rsidRPr="00121D4A">
        <w:rPr>
          <w:rFonts w:ascii="Sylfaen" w:hAnsi="Sylfaen"/>
          <w:sz w:val="24"/>
          <w:szCs w:val="24"/>
          <w:lang w:val="hy-AM"/>
        </w:rPr>
        <w:t>քանչյուրը 4քմ, երկու աշակերտական սանհանգույց</w:t>
      </w:r>
      <w:r w:rsidR="009D786C" w:rsidRPr="009D786C">
        <w:rPr>
          <w:rFonts w:ascii="Sylfaen" w:hAnsi="Sylfaen"/>
          <w:sz w:val="24"/>
          <w:szCs w:val="24"/>
          <w:lang w:val="hy-AM"/>
        </w:rPr>
        <w:t>՝</w:t>
      </w:r>
      <w:r w:rsidR="00121D4A" w:rsidRPr="00121D4A">
        <w:rPr>
          <w:rFonts w:ascii="Sylfaen" w:hAnsi="Sylfaen"/>
          <w:sz w:val="24"/>
          <w:szCs w:val="24"/>
          <w:lang w:val="hy-AM"/>
        </w:rPr>
        <w:t xml:space="preserve"> յուրաքանչյուրը 17.</w:t>
      </w:r>
      <w:r w:rsidR="00121D4A" w:rsidRPr="009D786C">
        <w:rPr>
          <w:rFonts w:ascii="Sylfaen" w:hAnsi="Sylfaen"/>
          <w:sz w:val="24"/>
          <w:szCs w:val="24"/>
          <w:lang w:val="hy-AM"/>
        </w:rPr>
        <w:t>8քմ և մեկ հարմարեցված սանհանգույց 4քմ:</w:t>
      </w:r>
    </w:p>
    <w:p w:rsidR="0074233E" w:rsidRPr="00B47BC4" w:rsidRDefault="00121D4A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B47BC4">
        <w:rPr>
          <w:rFonts w:ascii="Sylfaen" w:hAnsi="Sylfaen"/>
          <w:b/>
          <w:sz w:val="24"/>
          <w:szCs w:val="24"/>
          <w:lang w:val="hy-AM"/>
        </w:rPr>
        <w:t>Երկրորդ հարկ</w:t>
      </w:r>
      <w:r w:rsidR="00364F6E" w:rsidRPr="00364F6E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47BC4">
        <w:rPr>
          <w:rFonts w:ascii="Sylfaen" w:hAnsi="Sylfaen"/>
          <w:sz w:val="24"/>
          <w:szCs w:val="24"/>
          <w:lang w:val="hy-AM"/>
        </w:rPr>
        <w:t xml:space="preserve">- համակարգչային սենյակ 51քմ, շախմատի սենյակ 70քմ, </w:t>
      </w:r>
      <w:r w:rsidR="00062151">
        <w:rPr>
          <w:rFonts w:ascii="Sylfaen" w:hAnsi="Sylfaen"/>
          <w:sz w:val="24"/>
          <w:szCs w:val="24"/>
          <w:lang w:val="hy-AM"/>
        </w:rPr>
        <w:t>եր</w:t>
      </w:r>
      <w:r w:rsidR="00062151" w:rsidRPr="00062151">
        <w:rPr>
          <w:rFonts w:ascii="Sylfaen" w:hAnsi="Sylfaen"/>
          <w:sz w:val="24"/>
          <w:szCs w:val="24"/>
          <w:lang w:val="hy-AM"/>
        </w:rPr>
        <w:t>եք</w:t>
      </w:r>
      <w:r w:rsidRPr="00B47BC4">
        <w:rPr>
          <w:rFonts w:ascii="Sylfaen" w:hAnsi="Sylfaen"/>
          <w:sz w:val="24"/>
          <w:szCs w:val="24"/>
          <w:lang w:val="hy-AM"/>
        </w:rPr>
        <w:t xml:space="preserve"> առանձնասենյակ </w:t>
      </w:r>
      <w:r w:rsidR="00ED2C9E" w:rsidRPr="00B47BC4">
        <w:rPr>
          <w:rFonts w:ascii="Sylfaen" w:hAnsi="Sylfaen"/>
          <w:sz w:val="24"/>
          <w:szCs w:val="24"/>
          <w:lang w:val="hy-AM"/>
        </w:rPr>
        <w:t>12քմ</w:t>
      </w:r>
      <w:r w:rsidR="00062151" w:rsidRPr="00062151">
        <w:rPr>
          <w:rFonts w:ascii="Sylfaen" w:hAnsi="Sylfaen"/>
          <w:sz w:val="24"/>
          <w:szCs w:val="24"/>
          <w:lang w:val="hy-AM"/>
        </w:rPr>
        <w:t xml:space="preserve">, </w:t>
      </w:r>
      <w:r w:rsidR="00ED2C9E" w:rsidRPr="00B47BC4">
        <w:rPr>
          <w:rFonts w:ascii="Sylfaen" w:hAnsi="Sylfaen"/>
          <w:sz w:val="24"/>
          <w:szCs w:val="24"/>
          <w:lang w:val="hy-AM"/>
        </w:rPr>
        <w:t xml:space="preserve"> 10քմ</w:t>
      </w:r>
      <w:r w:rsidR="00062151" w:rsidRPr="00062151">
        <w:rPr>
          <w:rFonts w:ascii="Sylfaen" w:hAnsi="Sylfaen"/>
          <w:sz w:val="24"/>
          <w:szCs w:val="24"/>
          <w:lang w:val="hy-AM"/>
        </w:rPr>
        <w:t xml:space="preserve"> և 17քմ</w:t>
      </w:r>
      <w:r w:rsidR="00ED2C9E" w:rsidRPr="00B47BC4">
        <w:rPr>
          <w:rFonts w:ascii="Sylfaen" w:hAnsi="Sylfaen"/>
          <w:sz w:val="24"/>
          <w:szCs w:val="24"/>
          <w:lang w:val="hy-AM"/>
        </w:rPr>
        <w:t xml:space="preserve">, բազմամասնագիտական թիմի սենյակ 18քմ, լաբորատորիա 16քմ, զենքի պահեստ 6.6քմ, մեկ պահեստային սենյակ 8քմ, ութ </w:t>
      </w:r>
      <w:r w:rsidR="00703BE0" w:rsidRPr="00B47BC4">
        <w:rPr>
          <w:rFonts w:ascii="Sylfaen" w:hAnsi="Sylfaen"/>
          <w:sz w:val="24"/>
          <w:szCs w:val="24"/>
          <w:lang w:val="hy-AM"/>
        </w:rPr>
        <w:t>դասասենյակ</w:t>
      </w:r>
      <w:r w:rsidR="00ED2C9E" w:rsidRPr="00B47BC4">
        <w:rPr>
          <w:rFonts w:ascii="Sylfaen" w:hAnsi="Sylfaen"/>
          <w:sz w:val="24"/>
          <w:szCs w:val="24"/>
          <w:lang w:val="hy-AM"/>
        </w:rPr>
        <w:t xml:space="preserve"> 51քմ, </w:t>
      </w:r>
      <w:r w:rsidR="00703BE0" w:rsidRPr="00B47BC4">
        <w:rPr>
          <w:rFonts w:ascii="Sylfaen" w:hAnsi="Sylfaen"/>
          <w:sz w:val="24"/>
          <w:szCs w:val="24"/>
          <w:lang w:val="hy-AM"/>
        </w:rPr>
        <w:t>երեք դասասենյակ 36քմ</w:t>
      </w:r>
      <w:r w:rsidR="0074233E" w:rsidRPr="00B47BC4">
        <w:rPr>
          <w:rFonts w:ascii="Sylfaen" w:hAnsi="Sylfaen"/>
          <w:sz w:val="24"/>
          <w:szCs w:val="24"/>
          <w:lang w:val="hy-AM"/>
        </w:rPr>
        <w:t>:</w:t>
      </w:r>
      <w:r w:rsidR="00116B63" w:rsidRPr="00116B63">
        <w:rPr>
          <w:rFonts w:ascii="Sylfaen" w:hAnsi="Sylfaen"/>
          <w:sz w:val="24"/>
          <w:szCs w:val="24"/>
          <w:lang w:val="hy-AM"/>
        </w:rPr>
        <w:t xml:space="preserve"> </w:t>
      </w:r>
      <w:r w:rsidR="00E05A49">
        <w:rPr>
          <w:rFonts w:ascii="Sylfaen" w:hAnsi="Sylfaen"/>
          <w:sz w:val="24"/>
          <w:szCs w:val="24"/>
          <w:lang w:val="hy-AM"/>
        </w:rPr>
        <w:t xml:space="preserve"> </w:t>
      </w:r>
    </w:p>
    <w:p w:rsidR="00ED54B6" w:rsidRPr="00B47BC4" w:rsidRDefault="0074233E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B47BC4">
        <w:rPr>
          <w:rFonts w:ascii="Sylfaen" w:hAnsi="Sylfaen"/>
          <w:sz w:val="24"/>
          <w:szCs w:val="24"/>
          <w:lang w:val="hy-AM"/>
        </w:rPr>
        <w:t>Տ</w:t>
      </w:r>
      <w:r w:rsidR="008A6C99">
        <w:rPr>
          <w:rFonts w:ascii="Sylfaen" w:hAnsi="Sylfaen"/>
          <w:sz w:val="24"/>
          <w:szCs w:val="24"/>
          <w:lang w:val="hy-AM"/>
        </w:rPr>
        <w:t>անիքը նորմալ է, որտեղ</w:t>
      </w:r>
      <w:r w:rsidR="00E05A49">
        <w:rPr>
          <w:rFonts w:ascii="Sylfaen" w:hAnsi="Sylfaen"/>
          <w:sz w:val="24"/>
          <w:szCs w:val="24"/>
          <w:lang w:val="hy-AM"/>
        </w:rPr>
        <w:t xml:space="preserve"> տեղադրված է արևային</w:t>
      </w:r>
      <w:r w:rsidR="00140650" w:rsidRPr="00140650">
        <w:rPr>
          <w:rFonts w:ascii="Sylfaen" w:hAnsi="Sylfaen"/>
          <w:sz w:val="24"/>
          <w:szCs w:val="24"/>
          <w:lang w:val="hy-AM"/>
        </w:rPr>
        <w:t xml:space="preserve"> ֆոտովոլտային</w:t>
      </w:r>
      <w:r w:rsidR="00E05A49">
        <w:rPr>
          <w:rFonts w:ascii="Sylfaen" w:hAnsi="Sylfaen"/>
          <w:sz w:val="24"/>
          <w:szCs w:val="24"/>
          <w:lang w:val="hy-AM"/>
        </w:rPr>
        <w:t xml:space="preserve"> կայան</w:t>
      </w:r>
      <w:r w:rsidR="00E05A49" w:rsidRPr="00491F12">
        <w:rPr>
          <w:rFonts w:ascii="Sylfaen" w:hAnsi="Sylfaen"/>
          <w:sz w:val="24"/>
          <w:szCs w:val="24"/>
          <w:lang w:val="hy-AM"/>
        </w:rPr>
        <w:t xml:space="preserve"> (30</w:t>
      </w:r>
      <w:r w:rsidR="001D55E1" w:rsidRPr="001D55E1">
        <w:rPr>
          <w:rFonts w:ascii="Sylfaen" w:hAnsi="Sylfaen"/>
          <w:sz w:val="24"/>
          <w:szCs w:val="24"/>
          <w:lang w:val="hy-AM"/>
        </w:rPr>
        <w:t>.15</w:t>
      </w:r>
      <w:r w:rsidR="001D55E1">
        <w:rPr>
          <w:rFonts w:ascii="Sylfaen" w:hAnsi="Sylfaen"/>
          <w:sz w:val="24"/>
          <w:szCs w:val="24"/>
          <w:lang w:val="hy-AM"/>
        </w:rPr>
        <w:t>ԿՎ</w:t>
      </w:r>
      <w:r w:rsidR="00E05A49" w:rsidRPr="00491F12">
        <w:rPr>
          <w:rFonts w:ascii="Sylfaen" w:hAnsi="Sylfaen"/>
          <w:sz w:val="24"/>
          <w:szCs w:val="24"/>
          <w:lang w:val="hy-AM"/>
        </w:rPr>
        <w:t>տ)</w:t>
      </w:r>
      <w:r w:rsidR="00D64F16" w:rsidRPr="00491F12">
        <w:rPr>
          <w:rFonts w:ascii="Sylfaen" w:hAnsi="Sylfaen"/>
          <w:sz w:val="24"/>
          <w:szCs w:val="24"/>
          <w:lang w:val="hy-AM"/>
        </w:rPr>
        <w:t>,</w:t>
      </w:r>
      <w:r w:rsidR="00E05A49" w:rsidRPr="00491F12">
        <w:rPr>
          <w:rFonts w:ascii="Sylfaen" w:hAnsi="Sylfaen"/>
          <w:sz w:val="24"/>
          <w:szCs w:val="24"/>
          <w:lang w:val="hy-AM"/>
        </w:rPr>
        <w:t xml:space="preserve"> </w:t>
      </w:r>
      <w:r w:rsidR="00E05A49">
        <w:rPr>
          <w:rFonts w:ascii="Sylfaen" w:hAnsi="Sylfaen"/>
          <w:sz w:val="24"/>
          <w:szCs w:val="24"/>
          <w:lang w:val="hy-AM"/>
        </w:rPr>
        <w:t xml:space="preserve"> </w:t>
      </w:r>
      <w:r w:rsidR="00D64F16" w:rsidRPr="00491F12">
        <w:rPr>
          <w:rFonts w:ascii="Sylfaen" w:hAnsi="Sylfaen"/>
          <w:sz w:val="24"/>
          <w:szCs w:val="24"/>
          <w:lang w:val="hy-AM"/>
        </w:rPr>
        <w:t>պատուհանները եվրոպական,</w:t>
      </w:r>
      <w:r w:rsidR="00382A53">
        <w:rPr>
          <w:rFonts w:ascii="Sylfaen" w:hAnsi="Sylfaen"/>
          <w:sz w:val="24"/>
          <w:szCs w:val="24"/>
          <w:lang w:val="hy-AM"/>
        </w:rPr>
        <w:t xml:space="preserve"> միջանցքների հատակը սալիկապատ է, իսկ դասարանները լամինատապատ, ունի նաև</w:t>
      </w:r>
      <w:r w:rsidR="008A36DA">
        <w:rPr>
          <w:rFonts w:ascii="Sylfaen" w:hAnsi="Sylfaen"/>
          <w:sz w:val="24"/>
          <w:szCs w:val="24"/>
          <w:lang w:val="hy-AM"/>
        </w:rPr>
        <w:t xml:space="preserve"> </w:t>
      </w:r>
      <w:r w:rsidR="008A36DA" w:rsidRPr="008A36DA">
        <w:rPr>
          <w:rFonts w:ascii="Sylfaen" w:hAnsi="Sylfaen"/>
          <w:sz w:val="24"/>
          <w:szCs w:val="24"/>
          <w:lang w:val="hy-AM"/>
        </w:rPr>
        <w:t>4</w:t>
      </w:r>
      <w:r w:rsidR="00382A53">
        <w:rPr>
          <w:rFonts w:ascii="Sylfaen" w:hAnsi="Sylfaen"/>
          <w:sz w:val="24"/>
          <w:szCs w:val="24"/>
          <w:lang w:val="hy-AM"/>
        </w:rPr>
        <w:t xml:space="preserve"> վթարային ելքեր </w:t>
      </w:r>
      <w:r w:rsidR="00D64F16" w:rsidRPr="00491F12">
        <w:rPr>
          <w:rFonts w:ascii="Sylfaen" w:hAnsi="Sylfaen"/>
          <w:sz w:val="24"/>
          <w:szCs w:val="24"/>
          <w:lang w:val="hy-AM"/>
        </w:rPr>
        <w:t xml:space="preserve"> </w:t>
      </w:r>
      <w:r w:rsidR="00441C0E">
        <w:rPr>
          <w:rFonts w:ascii="Sylfaen" w:hAnsi="Sylfaen"/>
          <w:sz w:val="24"/>
          <w:szCs w:val="24"/>
          <w:lang w:val="hy-AM"/>
        </w:rPr>
        <w:t>ինչպես</w:t>
      </w:r>
      <w:r w:rsidR="000B73E6">
        <w:rPr>
          <w:rFonts w:ascii="Sylfaen" w:hAnsi="Sylfaen"/>
          <w:sz w:val="24"/>
          <w:szCs w:val="24"/>
          <w:lang w:val="hy-AM"/>
        </w:rPr>
        <w:t xml:space="preserve"> </w:t>
      </w:r>
      <w:r w:rsidR="00D64F16" w:rsidRPr="00491F12">
        <w:rPr>
          <w:rFonts w:ascii="Sylfaen" w:hAnsi="Sylfaen"/>
          <w:sz w:val="24"/>
          <w:szCs w:val="24"/>
          <w:lang w:val="hy-AM"/>
        </w:rPr>
        <w:t xml:space="preserve"> նաև թեքահարթակ:</w:t>
      </w:r>
    </w:p>
    <w:p w:rsidR="00371F9B" w:rsidRPr="00172989" w:rsidRDefault="00371F9B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364F6E">
        <w:rPr>
          <w:rFonts w:ascii="Sylfaen" w:hAnsi="Sylfaen"/>
          <w:b/>
          <w:color w:val="FF0000"/>
          <w:sz w:val="24"/>
          <w:szCs w:val="24"/>
          <w:lang w:val="hy-AM"/>
        </w:rPr>
        <w:t xml:space="preserve">Դպրոցի շենքի </w:t>
      </w:r>
      <w:r w:rsidRPr="00890490">
        <w:rPr>
          <w:rFonts w:ascii="Sylfaen" w:hAnsi="Sylfaen"/>
          <w:b/>
          <w:color w:val="FF0000"/>
          <w:sz w:val="24"/>
          <w:szCs w:val="24"/>
          <w:lang w:val="hy-AM"/>
        </w:rPr>
        <w:t>կարիքներն են</w:t>
      </w:r>
      <w:r w:rsidRPr="00B47BC4">
        <w:rPr>
          <w:rFonts w:ascii="Sylfaen" w:hAnsi="Sylfaen"/>
          <w:sz w:val="24"/>
          <w:szCs w:val="24"/>
          <w:lang w:val="hy-AM"/>
        </w:rPr>
        <w:t xml:space="preserve">՝ առարկայական </w:t>
      </w:r>
      <w:r>
        <w:rPr>
          <w:rFonts w:ascii="Sylfaen" w:hAnsi="Sylfaen"/>
          <w:sz w:val="24"/>
          <w:szCs w:val="24"/>
          <w:lang w:val="hy-AM"/>
        </w:rPr>
        <w:t>լաբորատորիաները</w:t>
      </w:r>
      <w:r w:rsidR="004A0627">
        <w:rPr>
          <w:rFonts w:ascii="Sylfaen" w:hAnsi="Sylfaen"/>
          <w:sz w:val="24"/>
          <w:szCs w:val="24"/>
          <w:lang w:val="hy-AM"/>
        </w:rPr>
        <w:t xml:space="preserve"> </w:t>
      </w:r>
      <w:r w:rsidRPr="00B47BC4">
        <w:rPr>
          <w:rFonts w:ascii="Sylfaen" w:hAnsi="Sylfaen"/>
          <w:sz w:val="24"/>
          <w:szCs w:val="24"/>
          <w:lang w:val="hy-AM"/>
        </w:rPr>
        <w:t>(</w:t>
      </w:r>
      <w:r>
        <w:rPr>
          <w:rFonts w:ascii="Sylfaen" w:hAnsi="Sylfaen"/>
          <w:sz w:val="24"/>
          <w:szCs w:val="24"/>
          <w:lang w:val="hy-AM"/>
        </w:rPr>
        <w:t>ֆիզիկայի</w:t>
      </w:r>
      <w:r w:rsidRPr="00B47BC4">
        <w:rPr>
          <w:rFonts w:ascii="Sylfaen" w:hAnsi="Sylfaen"/>
          <w:sz w:val="24"/>
          <w:szCs w:val="24"/>
          <w:lang w:val="hy-AM"/>
        </w:rPr>
        <w:t>, քիմիայի և կենսաբանության</w:t>
      </w:r>
      <w:r w:rsidR="004A0627">
        <w:rPr>
          <w:rFonts w:ascii="Sylfaen" w:hAnsi="Sylfaen"/>
          <w:sz w:val="24"/>
          <w:szCs w:val="24"/>
          <w:lang w:val="hy-AM"/>
        </w:rPr>
        <w:t>, աշխարհագրության և ինֆորմատիկայի</w:t>
      </w:r>
      <w:r w:rsidRPr="00B47BC4">
        <w:rPr>
          <w:rFonts w:ascii="Sylfaen" w:hAnsi="Sylfaen"/>
          <w:sz w:val="24"/>
          <w:szCs w:val="24"/>
          <w:lang w:val="hy-AM"/>
        </w:rPr>
        <w:t>),</w:t>
      </w:r>
      <w:r w:rsidR="004A0627">
        <w:rPr>
          <w:rFonts w:ascii="Sylfaen" w:hAnsi="Sylfaen"/>
          <w:sz w:val="24"/>
          <w:szCs w:val="24"/>
          <w:lang w:val="hy-AM"/>
        </w:rPr>
        <w:t xml:space="preserve"> որոնք այժմ կառուցման փուլում են և շուտով դպրոցը կունենա գերժամանակակից, գույքով հագեցած լաբորատորիաներ: </w:t>
      </w:r>
      <w:r w:rsidRPr="00B47BC4">
        <w:rPr>
          <w:rFonts w:ascii="Sylfaen" w:hAnsi="Sylfaen"/>
          <w:sz w:val="24"/>
          <w:szCs w:val="24"/>
          <w:lang w:val="hy-AM"/>
        </w:rPr>
        <w:t xml:space="preserve"> </w:t>
      </w:r>
      <w:r w:rsidR="004A0627">
        <w:rPr>
          <w:rFonts w:ascii="Sylfaen" w:hAnsi="Sylfaen"/>
          <w:sz w:val="24"/>
          <w:szCs w:val="24"/>
          <w:lang w:val="hy-AM"/>
        </w:rPr>
        <w:t>Ե</w:t>
      </w:r>
      <w:r w:rsidRPr="00B47BC4">
        <w:rPr>
          <w:rFonts w:ascii="Sylfaen" w:hAnsi="Sylfaen"/>
          <w:sz w:val="24"/>
          <w:szCs w:val="24"/>
          <w:lang w:val="hy-AM"/>
        </w:rPr>
        <w:t xml:space="preserve">րկրորդ հարկում 2 սանհանգույցի, առաջին հարկում </w:t>
      </w:r>
      <w:r w:rsidR="00585D68" w:rsidRPr="00B47BC4">
        <w:rPr>
          <w:rFonts w:ascii="Sylfaen" w:hAnsi="Sylfaen"/>
          <w:sz w:val="24"/>
          <w:szCs w:val="24"/>
          <w:lang w:val="hy-AM"/>
        </w:rPr>
        <w:t>ռեսուրս սենյակի: Շենքային պայմանները ունեն հնարավորություն ստեղծելու այս ամենը, որի հիման վրա կարելի է դպրոցում իրականացնել լիարժեք հանրակրթության չափորոշչային պահանջներին համապատասխան ուսուցում:</w:t>
      </w:r>
      <w:r w:rsidR="00E27DB5" w:rsidRPr="00B47BC4">
        <w:rPr>
          <w:rFonts w:ascii="Sylfaen" w:hAnsi="Sylfaen"/>
          <w:sz w:val="24"/>
          <w:szCs w:val="24"/>
          <w:lang w:val="hy-AM"/>
        </w:rPr>
        <w:t xml:space="preserve"> </w:t>
      </w:r>
      <w:r w:rsidR="00854263" w:rsidRPr="00B47BC4">
        <w:rPr>
          <w:rFonts w:ascii="Sylfaen" w:hAnsi="Sylfaen"/>
          <w:sz w:val="24"/>
          <w:szCs w:val="24"/>
          <w:lang w:val="hy-AM"/>
        </w:rPr>
        <w:t>I մասնաշենքը վերանորոգման կարիք չունի:</w:t>
      </w:r>
      <w:r w:rsidR="00172989" w:rsidRPr="00172989">
        <w:rPr>
          <w:rFonts w:ascii="Sylfaen" w:hAnsi="Sylfaen"/>
          <w:sz w:val="24"/>
          <w:szCs w:val="24"/>
          <w:lang w:val="hy-AM"/>
        </w:rPr>
        <w:t xml:space="preserve"> </w:t>
      </w:r>
    </w:p>
    <w:p w:rsidR="000B434F" w:rsidRPr="000A1254" w:rsidRDefault="000B434F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0B434F">
        <w:rPr>
          <w:rFonts w:ascii="Sylfaen" w:hAnsi="Sylfaen"/>
          <w:sz w:val="24"/>
          <w:szCs w:val="24"/>
          <w:lang w:val="hy-AM"/>
        </w:rPr>
        <w:t xml:space="preserve">Բոլոր դասասենյակները մեծ են և լուսավոր՝ սովորողների քանակի հետ կապված: Դպրոցում կա երկու դասարան 32 և 34 սովորողների թվով՝ որոնք  տեղակայված են 70քմ մակերեսով </w:t>
      </w:r>
      <w:r>
        <w:rPr>
          <w:rFonts w:ascii="Sylfaen" w:hAnsi="Sylfaen"/>
          <w:sz w:val="24"/>
          <w:szCs w:val="24"/>
          <w:lang w:val="hy-AM"/>
        </w:rPr>
        <w:t>դասա</w:t>
      </w:r>
      <w:r w:rsidRPr="000B434F">
        <w:rPr>
          <w:rFonts w:ascii="Sylfaen" w:hAnsi="Sylfaen"/>
          <w:sz w:val="24"/>
          <w:szCs w:val="24"/>
          <w:lang w:val="hy-AM"/>
        </w:rPr>
        <w:t>սենյակներում, որը ամբողջովին բավարարում է պահանջվող չափերին:</w:t>
      </w:r>
      <w:r w:rsidR="000A1254" w:rsidRPr="000A1254">
        <w:rPr>
          <w:rFonts w:ascii="Sylfaen" w:hAnsi="Sylfaen"/>
          <w:sz w:val="24"/>
          <w:szCs w:val="24"/>
          <w:lang w:val="hy-AM"/>
        </w:rPr>
        <w:t xml:space="preserve"> Դպրոցի դասասենյակները ամբողջովին բավարարում են նաև կիսվող դասարանների համար:</w:t>
      </w:r>
    </w:p>
    <w:p w:rsidR="00ED54B6" w:rsidRDefault="00B77366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lastRenderedPageBreak/>
        <w:t>II</w:t>
      </w:r>
      <w:r w:rsidRPr="00491F12">
        <w:rPr>
          <w:rFonts w:ascii="Sylfaen" w:hAnsi="Sylfaen"/>
          <w:b/>
          <w:sz w:val="24"/>
          <w:szCs w:val="24"/>
          <w:lang w:val="hy-AM"/>
        </w:rPr>
        <w:t xml:space="preserve"> մասնաշենքում </w:t>
      </w:r>
      <w:r w:rsidRPr="00491F12">
        <w:rPr>
          <w:rFonts w:ascii="Sylfaen" w:hAnsi="Sylfaen"/>
          <w:sz w:val="24"/>
          <w:szCs w:val="24"/>
          <w:lang w:val="hy-AM"/>
        </w:rPr>
        <w:t xml:space="preserve"> 829.86քմ</w:t>
      </w:r>
      <w:r w:rsidR="00364F6E" w:rsidRPr="00364F6E">
        <w:rPr>
          <w:rFonts w:ascii="Sylfaen" w:hAnsi="Sylfaen"/>
          <w:sz w:val="24"/>
          <w:szCs w:val="24"/>
          <w:lang w:val="hy-AM"/>
        </w:rPr>
        <w:t xml:space="preserve"> </w:t>
      </w:r>
      <w:r w:rsidR="006D6BF5" w:rsidRPr="00491F12">
        <w:rPr>
          <w:rFonts w:ascii="Sylfaen" w:hAnsi="Sylfaen"/>
          <w:sz w:val="24"/>
          <w:szCs w:val="24"/>
          <w:lang w:val="hy-AM"/>
        </w:rPr>
        <w:t>(</w:t>
      </w:r>
      <w:r w:rsidR="006D6BF5">
        <w:rPr>
          <w:rFonts w:ascii="Sylfaen" w:hAnsi="Sylfaen"/>
          <w:sz w:val="24"/>
          <w:szCs w:val="24"/>
          <w:lang w:val="hy-AM"/>
        </w:rPr>
        <w:t>երկհարկանի</w:t>
      </w:r>
      <w:r w:rsidR="006D6BF5" w:rsidRPr="00491F12">
        <w:rPr>
          <w:rFonts w:ascii="Sylfaen" w:hAnsi="Sylfaen"/>
          <w:sz w:val="24"/>
          <w:szCs w:val="24"/>
          <w:lang w:val="hy-AM"/>
        </w:rPr>
        <w:t>)</w:t>
      </w:r>
      <w:r w:rsidRPr="00491F12">
        <w:rPr>
          <w:rFonts w:ascii="Sylfaen" w:hAnsi="Sylfaen"/>
          <w:sz w:val="24"/>
          <w:szCs w:val="24"/>
          <w:lang w:val="hy-AM"/>
        </w:rPr>
        <w:t xml:space="preserve"> գործո</w:t>
      </w:r>
      <w:r w:rsidR="002B29C9" w:rsidRPr="00AB4CB7">
        <w:rPr>
          <w:rFonts w:ascii="Sylfaen" w:hAnsi="Sylfaen"/>
          <w:sz w:val="24"/>
          <w:szCs w:val="24"/>
          <w:lang w:val="hy-AM"/>
        </w:rPr>
        <w:t>ւ</w:t>
      </w:r>
      <w:r w:rsidRPr="00491F12">
        <w:rPr>
          <w:rFonts w:ascii="Sylfaen" w:hAnsi="Sylfaen"/>
          <w:sz w:val="24"/>
          <w:szCs w:val="24"/>
          <w:lang w:val="hy-AM"/>
        </w:rPr>
        <w:t xml:space="preserve">մ </w:t>
      </w:r>
      <w:r w:rsidR="006D6BF5" w:rsidRPr="00491F12">
        <w:rPr>
          <w:rFonts w:ascii="Sylfaen" w:hAnsi="Sylfaen"/>
          <w:sz w:val="24"/>
          <w:szCs w:val="24"/>
          <w:lang w:val="hy-AM"/>
        </w:rPr>
        <w:t xml:space="preserve">է գրադարան, ճաշարան և </w:t>
      </w:r>
      <w:r w:rsidR="00854263">
        <w:rPr>
          <w:rFonts w:ascii="Sylfaen" w:hAnsi="Sylfaen"/>
          <w:sz w:val="24"/>
          <w:szCs w:val="24"/>
          <w:lang w:val="hy-AM"/>
        </w:rPr>
        <w:t xml:space="preserve">խոհանոց, </w:t>
      </w:r>
      <w:r w:rsidR="006D6BF5" w:rsidRPr="00491F12">
        <w:rPr>
          <w:rFonts w:ascii="Sylfaen" w:hAnsi="Sylfaen"/>
          <w:sz w:val="24"/>
          <w:szCs w:val="24"/>
          <w:lang w:val="hy-AM"/>
        </w:rPr>
        <w:t>հանդիսությունների դահլիճ, ունի նաև 2 սանհանգույց, որոնք գտնվում են ոչ բարվոք վիճակում,</w:t>
      </w:r>
      <w:r w:rsidR="006D6BF5">
        <w:rPr>
          <w:rFonts w:ascii="Sylfaen" w:hAnsi="Sylfaen"/>
          <w:sz w:val="24"/>
          <w:szCs w:val="24"/>
          <w:lang w:val="hy-AM"/>
        </w:rPr>
        <w:t xml:space="preserve"> առկա է նաև 11 սենյակներ, որոնց մի մասը օգտագործվում է որպես պահեստային սենյակներ:</w:t>
      </w:r>
      <w:r w:rsidR="008A6C99">
        <w:rPr>
          <w:rFonts w:ascii="Sylfaen" w:hAnsi="Sylfaen"/>
          <w:sz w:val="24"/>
          <w:szCs w:val="24"/>
          <w:lang w:val="hy-AM"/>
        </w:rPr>
        <w:t xml:space="preserve"> Միջանցքների հատակը սալիկապատ է, իսկ սենյակներինը մանրահատակ է: Տանիքը նորմալ է</w:t>
      </w:r>
      <w:r w:rsidR="00F25EDD">
        <w:rPr>
          <w:rFonts w:ascii="Sylfaen" w:hAnsi="Sylfaen"/>
          <w:sz w:val="24"/>
          <w:szCs w:val="24"/>
          <w:lang w:val="hy-AM"/>
        </w:rPr>
        <w:t xml:space="preserve">, պատուհանները </w:t>
      </w:r>
      <w:r w:rsidR="00C6251F">
        <w:rPr>
          <w:rFonts w:ascii="Sylfaen" w:hAnsi="Sylfaen"/>
          <w:sz w:val="24"/>
          <w:szCs w:val="24"/>
          <w:lang w:val="hy-AM"/>
        </w:rPr>
        <w:t>եվ</w:t>
      </w:r>
      <w:r w:rsidR="00F25EDD">
        <w:rPr>
          <w:rFonts w:ascii="Sylfaen" w:hAnsi="Sylfaen"/>
          <w:sz w:val="24"/>
          <w:szCs w:val="24"/>
          <w:lang w:val="hy-AM"/>
        </w:rPr>
        <w:t>րոպական</w:t>
      </w:r>
      <w:r w:rsidR="00C6251F">
        <w:rPr>
          <w:rFonts w:ascii="Sylfaen" w:hAnsi="Sylfaen"/>
          <w:sz w:val="24"/>
          <w:szCs w:val="24"/>
          <w:lang w:val="hy-AM"/>
        </w:rPr>
        <w:t>:</w:t>
      </w:r>
    </w:p>
    <w:p w:rsidR="00A36447" w:rsidRPr="00A36447" w:rsidRDefault="00854263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854263">
        <w:rPr>
          <w:rFonts w:ascii="Sylfaen" w:hAnsi="Sylfaen"/>
          <w:b/>
          <w:sz w:val="24"/>
          <w:szCs w:val="24"/>
          <w:lang w:val="hy-AM"/>
        </w:rPr>
        <w:t>Առաջին հարկ</w:t>
      </w:r>
      <w:r>
        <w:rPr>
          <w:rFonts w:ascii="Sylfaen" w:hAnsi="Sylfaen"/>
          <w:sz w:val="24"/>
          <w:szCs w:val="24"/>
          <w:lang w:val="hy-AM"/>
        </w:rPr>
        <w:t xml:space="preserve">- </w:t>
      </w:r>
      <w:r w:rsidRPr="00854263">
        <w:rPr>
          <w:rFonts w:ascii="Sylfaen" w:hAnsi="Sylfaen"/>
          <w:sz w:val="24"/>
          <w:szCs w:val="24"/>
          <w:lang w:val="hy-AM"/>
        </w:rPr>
        <w:t xml:space="preserve">ճաշարան 62քմ, խոհանոց 30քմ, սննդի պահեստ 19քմ, երեք  սենյակներ </w:t>
      </w:r>
      <w:r w:rsidR="00A36447" w:rsidRPr="00A36447">
        <w:rPr>
          <w:rFonts w:ascii="Sylfaen" w:hAnsi="Sylfaen"/>
          <w:sz w:val="24"/>
          <w:szCs w:val="24"/>
          <w:lang w:val="hy-AM"/>
        </w:rPr>
        <w:t>31քմ, մեկ սենյակ 43 քմ և մեկ 18 քմ, երկու սանհանգույց՝ յուրաքանչյուրը 23քմ, բոլոր սենյակները պահեստային են:</w:t>
      </w:r>
    </w:p>
    <w:p w:rsidR="00CE585F" w:rsidRPr="00CE585F" w:rsidRDefault="00A36447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A36447">
        <w:rPr>
          <w:rFonts w:ascii="Sylfaen" w:hAnsi="Sylfaen"/>
          <w:b/>
          <w:sz w:val="24"/>
          <w:szCs w:val="24"/>
          <w:lang w:val="hy-AM"/>
        </w:rPr>
        <w:t>Երկրորդ հարկ</w:t>
      </w:r>
      <w:r w:rsidR="007966A8" w:rsidRPr="007966A8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36447">
        <w:rPr>
          <w:rFonts w:ascii="Sylfaen" w:hAnsi="Sylfaen"/>
          <w:sz w:val="24"/>
          <w:szCs w:val="24"/>
          <w:lang w:val="hy-AM"/>
        </w:rPr>
        <w:t xml:space="preserve">- գրադարան 65քմ, հանդիսությունների դահլիճ 113քմ, </w:t>
      </w:r>
      <w:r w:rsidR="00CE585F" w:rsidRPr="00CE585F">
        <w:rPr>
          <w:rFonts w:ascii="Sylfaen" w:hAnsi="Sylfaen"/>
          <w:sz w:val="24"/>
          <w:szCs w:val="24"/>
          <w:lang w:val="hy-AM"/>
        </w:rPr>
        <w:t>պահեստային սենյակներ՝ 19քմ, 30քմ, 27քմ, 36քմ, 33քմ և 28քմ:</w:t>
      </w:r>
    </w:p>
    <w:p w:rsidR="00854263" w:rsidRPr="00CE585F" w:rsidRDefault="00CE585F" w:rsidP="00880E2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364F6E">
        <w:rPr>
          <w:rFonts w:ascii="Sylfaen" w:hAnsi="Sylfaen"/>
          <w:b/>
          <w:color w:val="FF0000"/>
          <w:sz w:val="24"/>
          <w:szCs w:val="24"/>
          <w:lang w:val="hy-AM"/>
        </w:rPr>
        <w:t>Մասնաշենքը ունի կարիք</w:t>
      </w:r>
      <w:r w:rsidRPr="00424074">
        <w:rPr>
          <w:rFonts w:ascii="Sylfaen" w:hAnsi="Sylfaen"/>
          <w:color w:val="FF0000"/>
          <w:sz w:val="24"/>
          <w:szCs w:val="24"/>
          <w:lang w:val="hy-AM"/>
        </w:rPr>
        <w:t xml:space="preserve">՝ </w:t>
      </w:r>
      <w:r>
        <w:rPr>
          <w:rFonts w:ascii="Sylfaen" w:hAnsi="Sylfaen"/>
          <w:sz w:val="24"/>
          <w:szCs w:val="24"/>
          <w:lang w:val="hy-AM"/>
        </w:rPr>
        <w:t>ավելացնել</w:t>
      </w:r>
      <w:r w:rsidRPr="00CE585F">
        <w:rPr>
          <w:rFonts w:ascii="Sylfaen" w:hAnsi="Sylfaen"/>
          <w:sz w:val="24"/>
          <w:szCs w:val="24"/>
          <w:lang w:val="hy-AM"/>
        </w:rPr>
        <w:t xml:space="preserve"> գրադարանը մեկ սենյակով, մեկ սենյակ նախատեսված է ընթերցասրահի համար</w:t>
      </w:r>
      <w:r w:rsidR="00925471" w:rsidRPr="00925471">
        <w:rPr>
          <w:rFonts w:ascii="Sylfaen" w:hAnsi="Sylfaen"/>
          <w:sz w:val="24"/>
          <w:szCs w:val="24"/>
          <w:lang w:val="hy-AM"/>
        </w:rPr>
        <w:t>, իսկ առաջին հարկում</w:t>
      </w:r>
      <w:r w:rsidR="00A630FF" w:rsidRPr="00A630FF">
        <w:rPr>
          <w:rFonts w:ascii="Sylfaen" w:hAnsi="Sylfaen"/>
          <w:sz w:val="24"/>
          <w:szCs w:val="24"/>
          <w:lang w:val="hy-AM"/>
        </w:rPr>
        <w:t xml:space="preserve"> նախատեսել</w:t>
      </w:r>
      <w:r w:rsidR="00925471" w:rsidRPr="00925471">
        <w:rPr>
          <w:rFonts w:ascii="Sylfaen" w:hAnsi="Sylfaen"/>
          <w:sz w:val="24"/>
          <w:szCs w:val="24"/>
          <w:lang w:val="hy-AM"/>
        </w:rPr>
        <w:t xml:space="preserve"> մեկ սենյակ</w:t>
      </w:r>
      <w:r w:rsidR="00A630FF" w:rsidRPr="00A630FF">
        <w:rPr>
          <w:rFonts w:ascii="Sylfaen" w:hAnsi="Sylfaen"/>
          <w:sz w:val="24"/>
          <w:szCs w:val="24"/>
          <w:lang w:val="hy-AM"/>
        </w:rPr>
        <w:t>՝ որպես</w:t>
      </w:r>
      <w:r w:rsidR="00925471" w:rsidRPr="00925471">
        <w:rPr>
          <w:rFonts w:ascii="Sylfaen" w:hAnsi="Sylfaen"/>
          <w:sz w:val="24"/>
          <w:szCs w:val="24"/>
          <w:lang w:val="hy-AM"/>
        </w:rPr>
        <w:t xml:space="preserve"> արհեստանոց</w:t>
      </w:r>
      <w:r w:rsidR="00A630FF" w:rsidRPr="00A630FF">
        <w:rPr>
          <w:rFonts w:ascii="Sylfaen" w:hAnsi="Sylfaen"/>
          <w:sz w:val="24"/>
          <w:szCs w:val="24"/>
          <w:lang w:val="hy-AM"/>
        </w:rPr>
        <w:t>:</w:t>
      </w:r>
      <w:r w:rsidRPr="00CE585F">
        <w:rPr>
          <w:rFonts w:ascii="Sylfaen" w:hAnsi="Sylfaen"/>
          <w:sz w:val="24"/>
          <w:szCs w:val="24"/>
          <w:lang w:val="hy-AM"/>
        </w:rPr>
        <w:t xml:space="preserve"> Շենքը</w:t>
      </w:r>
      <w:r w:rsidR="006E429C" w:rsidRPr="006E429C">
        <w:rPr>
          <w:rFonts w:ascii="Sylfaen" w:hAnsi="Sylfaen"/>
          <w:sz w:val="24"/>
          <w:szCs w:val="24"/>
          <w:lang w:val="hy-AM"/>
        </w:rPr>
        <w:t xml:space="preserve"> հիմնականում</w:t>
      </w:r>
      <w:r w:rsidRPr="00CE585F">
        <w:rPr>
          <w:rFonts w:ascii="Sylfaen" w:hAnsi="Sylfaen"/>
          <w:sz w:val="24"/>
          <w:szCs w:val="24"/>
          <w:lang w:val="hy-AM"/>
        </w:rPr>
        <w:t xml:space="preserve"> վերանորոգման կարիք չունի, միայն երկու սանհանգույցներն ունեն վերանորոգման կարիք:</w:t>
      </w:r>
      <w:r w:rsidR="006E429C" w:rsidRPr="006E429C">
        <w:rPr>
          <w:rFonts w:ascii="Sylfaen" w:hAnsi="Sylfaen"/>
          <w:sz w:val="24"/>
          <w:szCs w:val="24"/>
          <w:lang w:val="hy-AM"/>
        </w:rPr>
        <w:t xml:space="preserve"> Ունի մեկ վթարային ելք:</w:t>
      </w:r>
      <w:r w:rsidRPr="00CE585F">
        <w:rPr>
          <w:rFonts w:ascii="Sylfaen" w:hAnsi="Sylfaen"/>
          <w:sz w:val="24"/>
          <w:szCs w:val="24"/>
          <w:lang w:val="hy-AM"/>
        </w:rPr>
        <w:t xml:space="preserve"> </w:t>
      </w:r>
    </w:p>
    <w:p w:rsidR="00746EBD" w:rsidRPr="006C237E" w:rsidRDefault="008A6C99" w:rsidP="00880E21">
      <w:pPr>
        <w:pStyle w:val="ListParagraph"/>
        <w:numPr>
          <w:ilvl w:val="0"/>
          <w:numId w:val="0"/>
        </w:numPr>
        <w:spacing w:line="360" w:lineRule="auto"/>
        <w:ind w:left="142" w:firstLine="578"/>
        <w:jc w:val="both"/>
        <w:rPr>
          <w:rFonts w:ascii="Sylfaen" w:hAnsi="Sylfaen"/>
          <w:sz w:val="24"/>
          <w:szCs w:val="24"/>
          <w:lang w:val="hy-AM"/>
        </w:rPr>
      </w:pPr>
      <w:r w:rsidRPr="008A6C99">
        <w:rPr>
          <w:rFonts w:ascii="Sylfaen" w:hAnsi="Sylfaen"/>
          <w:b/>
          <w:sz w:val="24"/>
          <w:szCs w:val="24"/>
          <w:lang w:val="hy-AM"/>
        </w:rPr>
        <w:t xml:space="preserve">III մասնաշենքում </w:t>
      </w:r>
      <w:r w:rsidR="006248DF" w:rsidRPr="006248DF">
        <w:rPr>
          <w:rFonts w:ascii="Sylfaen" w:hAnsi="Sylfaen"/>
          <w:b/>
          <w:sz w:val="24"/>
          <w:szCs w:val="24"/>
          <w:lang w:val="hy-AM"/>
        </w:rPr>
        <w:t>/228,11քմ/</w:t>
      </w:r>
      <w:r w:rsidR="006248DF" w:rsidRPr="006248DF">
        <w:rPr>
          <w:rFonts w:ascii="Sylfaen" w:hAnsi="Sylfaen"/>
          <w:sz w:val="24"/>
          <w:szCs w:val="24"/>
          <w:lang w:val="hy-AM"/>
        </w:rPr>
        <w:t xml:space="preserve"> </w:t>
      </w:r>
      <w:r w:rsidRPr="008A6C99">
        <w:rPr>
          <w:rFonts w:ascii="Sylfaen" w:hAnsi="Sylfaen"/>
          <w:sz w:val="24"/>
          <w:szCs w:val="24"/>
          <w:lang w:val="hy-AM"/>
        </w:rPr>
        <w:t xml:space="preserve"> </w:t>
      </w:r>
      <w:r w:rsidR="00855282" w:rsidRPr="00855282">
        <w:rPr>
          <w:rFonts w:ascii="Sylfaen" w:hAnsi="Sylfaen"/>
          <w:sz w:val="24"/>
          <w:szCs w:val="24"/>
          <w:lang w:val="hy-AM"/>
        </w:rPr>
        <w:t xml:space="preserve">է </w:t>
      </w:r>
      <w:r w:rsidRPr="008A6C99">
        <w:rPr>
          <w:rFonts w:ascii="Sylfaen" w:hAnsi="Sylfaen"/>
          <w:sz w:val="24"/>
          <w:szCs w:val="24"/>
          <w:lang w:val="hy-AM"/>
        </w:rPr>
        <w:t>գտնվում սպորտդահլիճը</w:t>
      </w:r>
      <w:r w:rsidR="00AB4CB7" w:rsidRPr="00AB4CB7">
        <w:rPr>
          <w:rFonts w:ascii="Sylfaen" w:hAnsi="Sylfaen"/>
          <w:sz w:val="24"/>
          <w:szCs w:val="24"/>
          <w:lang w:val="hy-AM"/>
        </w:rPr>
        <w:t>՝</w:t>
      </w:r>
      <w:r w:rsidRPr="008A6C99">
        <w:rPr>
          <w:rFonts w:ascii="Sylfaen" w:hAnsi="Sylfaen"/>
          <w:sz w:val="24"/>
          <w:szCs w:val="24"/>
          <w:lang w:val="hy-AM"/>
        </w:rPr>
        <w:t xml:space="preserve"> </w:t>
      </w:r>
      <w:r w:rsidR="006248DF" w:rsidRPr="006248DF">
        <w:rPr>
          <w:rFonts w:ascii="Sylfaen" w:hAnsi="Sylfaen"/>
          <w:sz w:val="24"/>
          <w:szCs w:val="24"/>
          <w:lang w:val="hy-AM"/>
        </w:rPr>
        <w:t xml:space="preserve">154քմ, </w:t>
      </w:r>
      <w:r w:rsidRPr="008A6C99">
        <w:rPr>
          <w:rFonts w:ascii="Sylfaen" w:hAnsi="Sylfaen"/>
          <w:sz w:val="24"/>
          <w:szCs w:val="24"/>
          <w:lang w:val="hy-AM"/>
        </w:rPr>
        <w:t xml:space="preserve"> 2 հանդերձարաններով</w:t>
      </w:r>
      <w:r w:rsidR="006248DF" w:rsidRPr="006248DF">
        <w:rPr>
          <w:rFonts w:ascii="Sylfaen" w:hAnsi="Sylfaen"/>
          <w:sz w:val="24"/>
          <w:szCs w:val="24"/>
          <w:lang w:val="hy-AM"/>
        </w:rPr>
        <w:t xml:space="preserve"> յուրաքանչյուրը 18քմ</w:t>
      </w:r>
      <w:r w:rsidRPr="008A6C99">
        <w:rPr>
          <w:rFonts w:ascii="Sylfaen" w:hAnsi="Sylfaen"/>
          <w:sz w:val="24"/>
          <w:szCs w:val="24"/>
          <w:lang w:val="hy-AM"/>
        </w:rPr>
        <w:t>,</w:t>
      </w:r>
      <w:r w:rsidR="006248DF" w:rsidRPr="006248DF">
        <w:rPr>
          <w:rFonts w:ascii="Sylfaen" w:hAnsi="Sylfaen"/>
          <w:sz w:val="24"/>
          <w:szCs w:val="24"/>
          <w:lang w:val="hy-AM"/>
        </w:rPr>
        <w:t xml:space="preserve"> </w:t>
      </w:r>
      <w:r w:rsidRPr="008A6C99">
        <w:rPr>
          <w:rFonts w:ascii="Sylfaen" w:hAnsi="Sylfaen"/>
          <w:sz w:val="24"/>
          <w:szCs w:val="24"/>
          <w:lang w:val="hy-AM"/>
        </w:rPr>
        <w:t xml:space="preserve"> 2 սանհանգույցներով</w:t>
      </w:r>
      <w:r w:rsidR="006248DF" w:rsidRPr="006248DF">
        <w:rPr>
          <w:rFonts w:ascii="Sylfaen" w:hAnsi="Sylfaen"/>
          <w:sz w:val="24"/>
          <w:szCs w:val="24"/>
          <w:lang w:val="hy-AM"/>
        </w:rPr>
        <w:t xml:space="preserve"> յուրաքանչյուրը 5քմ,</w:t>
      </w:r>
      <w:r w:rsidR="00746EBD" w:rsidRPr="00746EBD">
        <w:rPr>
          <w:rFonts w:ascii="Sylfaen" w:hAnsi="Sylfaen"/>
          <w:sz w:val="24"/>
          <w:szCs w:val="24"/>
          <w:lang w:val="hy-AM"/>
        </w:rPr>
        <w:t xml:space="preserve"> փոքր խաղասենյակով </w:t>
      </w:r>
      <w:r w:rsidR="006248DF" w:rsidRPr="006248DF">
        <w:rPr>
          <w:rFonts w:ascii="Sylfaen" w:hAnsi="Sylfaen"/>
          <w:sz w:val="24"/>
          <w:szCs w:val="24"/>
          <w:lang w:val="hy-AM"/>
        </w:rPr>
        <w:t xml:space="preserve">36քմ </w:t>
      </w:r>
      <w:r w:rsidR="00746EBD" w:rsidRPr="00746EBD">
        <w:rPr>
          <w:rFonts w:ascii="Sylfaen" w:hAnsi="Sylfaen"/>
          <w:sz w:val="24"/>
          <w:szCs w:val="24"/>
          <w:lang w:val="hy-AM"/>
        </w:rPr>
        <w:t>և մարզիչի սենյակով</w:t>
      </w:r>
      <w:r w:rsidR="006248DF">
        <w:rPr>
          <w:rFonts w:ascii="Sylfaen" w:hAnsi="Sylfaen"/>
          <w:sz w:val="24"/>
          <w:szCs w:val="24"/>
          <w:lang w:val="hy-AM"/>
        </w:rPr>
        <w:t xml:space="preserve"> 9</w:t>
      </w:r>
      <w:r w:rsidR="006248DF" w:rsidRPr="006248DF">
        <w:rPr>
          <w:rFonts w:ascii="Sylfaen" w:hAnsi="Sylfaen"/>
          <w:sz w:val="24"/>
          <w:szCs w:val="24"/>
          <w:lang w:val="hy-AM"/>
        </w:rPr>
        <w:t>,9քմ</w:t>
      </w:r>
      <w:r w:rsidR="00746EBD" w:rsidRPr="00746EBD">
        <w:rPr>
          <w:rFonts w:ascii="Sylfaen" w:hAnsi="Sylfaen"/>
          <w:sz w:val="24"/>
          <w:szCs w:val="24"/>
          <w:lang w:val="hy-AM"/>
        </w:rPr>
        <w:t xml:space="preserve">: Տանիքը և հատակը </w:t>
      </w:r>
      <w:r w:rsidR="007738C3">
        <w:rPr>
          <w:rFonts w:ascii="Sylfaen" w:hAnsi="Sylfaen"/>
          <w:sz w:val="24"/>
          <w:szCs w:val="24"/>
          <w:lang w:val="hy-AM"/>
        </w:rPr>
        <w:t>հիմնանորոգված</w:t>
      </w:r>
      <w:r w:rsidR="00746EBD" w:rsidRPr="00746EBD">
        <w:rPr>
          <w:rFonts w:ascii="Sylfaen" w:hAnsi="Sylfaen"/>
          <w:sz w:val="24"/>
          <w:szCs w:val="24"/>
          <w:lang w:val="hy-AM"/>
        </w:rPr>
        <w:t xml:space="preserve"> է</w:t>
      </w:r>
      <w:r w:rsidR="00C6251F">
        <w:rPr>
          <w:rFonts w:ascii="Sylfaen" w:hAnsi="Sylfaen"/>
          <w:sz w:val="24"/>
          <w:szCs w:val="24"/>
          <w:lang w:val="hy-AM"/>
        </w:rPr>
        <w:t>, պատուհանները եվրոպական</w:t>
      </w:r>
      <w:r w:rsidR="00746EBD" w:rsidRPr="00746EBD">
        <w:rPr>
          <w:rFonts w:ascii="Sylfaen" w:hAnsi="Sylfaen"/>
          <w:sz w:val="24"/>
          <w:szCs w:val="24"/>
          <w:lang w:val="hy-AM"/>
        </w:rPr>
        <w:t>:</w:t>
      </w:r>
      <w:r w:rsidR="006248DF" w:rsidRPr="006248DF">
        <w:rPr>
          <w:rFonts w:ascii="Sylfaen" w:hAnsi="Sylfaen"/>
          <w:sz w:val="24"/>
          <w:szCs w:val="24"/>
          <w:lang w:val="hy-AM"/>
        </w:rPr>
        <w:t xml:space="preserve"> </w:t>
      </w:r>
      <w:r w:rsidR="00C4129C">
        <w:rPr>
          <w:rFonts w:ascii="Sylfaen" w:hAnsi="Sylfaen"/>
          <w:sz w:val="24"/>
          <w:szCs w:val="24"/>
          <w:lang w:val="hy-AM"/>
        </w:rPr>
        <w:t>Ո</w:t>
      </w:r>
      <w:r w:rsidR="00C4129C" w:rsidRPr="00C4129C">
        <w:rPr>
          <w:rFonts w:ascii="Sylfaen" w:hAnsi="Sylfaen"/>
          <w:sz w:val="24"/>
          <w:szCs w:val="24"/>
          <w:lang w:val="hy-AM"/>
        </w:rPr>
        <w:t>ւ</w:t>
      </w:r>
      <w:r w:rsidR="006248DF" w:rsidRPr="006248DF">
        <w:rPr>
          <w:rFonts w:ascii="Sylfaen" w:hAnsi="Sylfaen"/>
          <w:sz w:val="24"/>
          <w:szCs w:val="24"/>
          <w:lang w:val="hy-AM"/>
        </w:rPr>
        <w:t>նի նաև մեկ վթարային ելք:</w:t>
      </w:r>
      <w:r w:rsidR="006C237E" w:rsidRPr="006C237E">
        <w:rPr>
          <w:rFonts w:ascii="Sylfaen" w:hAnsi="Sylfaen"/>
          <w:sz w:val="24"/>
          <w:szCs w:val="24"/>
          <w:lang w:val="hy-AM"/>
        </w:rPr>
        <w:t xml:space="preserve"> Մասնաշենքը ամեն ինչով շատ հարմարավետ է, ոչ մի փոփոխության կարիք չունի, վերանորոգման կարիք նույնպես չունի:</w:t>
      </w:r>
    </w:p>
    <w:p w:rsidR="00746EBD" w:rsidRPr="00746EBD" w:rsidRDefault="00746EBD" w:rsidP="00880E21">
      <w:pPr>
        <w:pStyle w:val="ListParagraph"/>
        <w:numPr>
          <w:ilvl w:val="0"/>
          <w:numId w:val="0"/>
        </w:numPr>
        <w:spacing w:line="360" w:lineRule="auto"/>
        <w:ind w:left="142" w:firstLine="578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II  </w:t>
      </w:r>
      <w:r w:rsidRPr="00746EBD">
        <w:rPr>
          <w:rFonts w:ascii="Sylfaen" w:hAnsi="Sylfaen"/>
          <w:b/>
          <w:sz w:val="24"/>
          <w:szCs w:val="24"/>
          <w:lang w:val="hy-AM"/>
        </w:rPr>
        <w:t xml:space="preserve">և </w:t>
      </w:r>
      <w:r>
        <w:rPr>
          <w:rFonts w:ascii="Sylfaen" w:hAnsi="Sylfaen"/>
          <w:b/>
          <w:sz w:val="24"/>
          <w:szCs w:val="24"/>
          <w:lang w:val="hy-AM"/>
        </w:rPr>
        <w:t xml:space="preserve"> III</w:t>
      </w:r>
      <w:r w:rsidRPr="00746EBD">
        <w:rPr>
          <w:rFonts w:ascii="Sylfaen" w:hAnsi="Sylfaen"/>
          <w:b/>
          <w:sz w:val="24"/>
          <w:szCs w:val="24"/>
          <w:lang w:val="hy-AM"/>
        </w:rPr>
        <w:t xml:space="preserve"> մասնաշենքերը </w:t>
      </w:r>
      <w:r w:rsidRPr="00746EBD">
        <w:rPr>
          <w:rFonts w:ascii="Sylfaen" w:hAnsi="Sylfaen"/>
          <w:sz w:val="24"/>
          <w:szCs w:val="24"/>
          <w:lang w:val="hy-AM"/>
        </w:rPr>
        <w:t>վերանորոգվել են 2009թ-ին:</w:t>
      </w:r>
    </w:p>
    <w:p w:rsidR="007755CB" w:rsidRPr="00F62E4B" w:rsidRDefault="00746EBD" w:rsidP="00880E21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  <w:lang w:val="hy-AM"/>
        </w:rPr>
      </w:pPr>
      <w:r w:rsidRPr="00746EBD">
        <w:rPr>
          <w:rFonts w:ascii="Sylfaen" w:hAnsi="Sylfaen"/>
          <w:b/>
          <w:sz w:val="24"/>
          <w:szCs w:val="24"/>
          <w:lang w:val="hy-AM"/>
        </w:rPr>
        <w:t>Ջեռուցումը</w:t>
      </w:r>
      <w:r w:rsidRPr="00746EBD">
        <w:rPr>
          <w:rFonts w:ascii="Sylfaen" w:hAnsi="Sylfaen"/>
          <w:sz w:val="24"/>
          <w:szCs w:val="24"/>
          <w:lang w:val="hy-AM"/>
        </w:rPr>
        <w:t xml:space="preserve">  գազ</w:t>
      </w:r>
      <w:r w:rsidR="002602EE">
        <w:rPr>
          <w:rFonts w:ascii="Sylfaen" w:hAnsi="Sylfaen"/>
          <w:sz w:val="24"/>
          <w:szCs w:val="24"/>
          <w:lang w:val="hy-AM"/>
        </w:rPr>
        <w:t>/լոկալ</w:t>
      </w:r>
      <w:r w:rsidRPr="00746EBD">
        <w:rPr>
          <w:rFonts w:ascii="Sylfaen" w:hAnsi="Sylfaen"/>
          <w:sz w:val="24"/>
          <w:szCs w:val="24"/>
          <w:lang w:val="hy-AM"/>
        </w:rPr>
        <w:t>,</w:t>
      </w:r>
      <w:r w:rsidR="002602EE">
        <w:rPr>
          <w:rFonts w:ascii="Sylfaen" w:hAnsi="Sylfaen"/>
          <w:sz w:val="24"/>
          <w:szCs w:val="24"/>
          <w:lang w:val="hy-AM"/>
        </w:rPr>
        <w:t xml:space="preserve"> </w:t>
      </w:r>
      <w:r w:rsidRPr="00746EBD">
        <w:rPr>
          <w:rFonts w:ascii="Sylfaen" w:hAnsi="Sylfaen"/>
          <w:sz w:val="24"/>
          <w:szCs w:val="24"/>
          <w:lang w:val="hy-AM"/>
        </w:rPr>
        <w:t xml:space="preserve"> ջեռուցվում է միայն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46EBD">
        <w:rPr>
          <w:rFonts w:ascii="Sylfaen" w:hAnsi="Sylfaen"/>
          <w:sz w:val="24"/>
          <w:szCs w:val="24"/>
          <w:lang w:val="hy-AM"/>
        </w:rPr>
        <w:t xml:space="preserve">I    </w:t>
      </w:r>
      <w:r>
        <w:rPr>
          <w:rFonts w:ascii="Sylfaen" w:hAnsi="Sylfaen"/>
          <w:sz w:val="24"/>
          <w:szCs w:val="24"/>
          <w:lang w:val="hy-AM"/>
        </w:rPr>
        <w:t xml:space="preserve">և  </w:t>
      </w:r>
      <w:r w:rsidRPr="00746EBD">
        <w:rPr>
          <w:rFonts w:ascii="Sylfaen" w:hAnsi="Sylfaen"/>
          <w:sz w:val="24"/>
          <w:szCs w:val="24"/>
          <w:lang w:val="hy-AM"/>
        </w:rPr>
        <w:t>III</w:t>
      </w:r>
      <w:r>
        <w:rPr>
          <w:rFonts w:ascii="Sylfaen" w:hAnsi="Sylfaen"/>
          <w:sz w:val="24"/>
          <w:szCs w:val="24"/>
          <w:lang w:val="hy-AM"/>
        </w:rPr>
        <w:t xml:space="preserve"> մասնաշենքերը: Դպրոցի տարածքը </w:t>
      </w:r>
      <w:r w:rsidR="008D2D80">
        <w:rPr>
          <w:rFonts w:ascii="Sylfaen" w:hAnsi="Sylfaen"/>
          <w:sz w:val="24"/>
          <w:szCs w:val="24"/>
          <w:lang w:val="hy-AM"/>
        </w:rPr>
        <w:t>պար</w:t>
      </w:r>
      <w:r>
        <w:rPr>
          <w:rFonts w:ascii="Sylfaen" w:hAnsi="Sylfaen"/>
          <w:sz w:val="24"/>
          <w:szCs w:val="24"/>
          <w:lang w:val="hy-AM"/>
        </w:rPr>
        <w:t>սպապատ է</w:t>
      </w:r>
      <w:r w:rsidR="00C6251F">
        <w:rPr>
          <w:rFonts w:ascii="Sylfaen" w:hAnsi="Sylfaen"/>
          <w:sz w:val="24"/>
          <w:szCs w:val="24"/>
          <w:lang w:val="hy-AM"/>
        </w:rPr>
        <w:t>, ջրամատակարարումը</w:t>
      </w:r>
      <w:r w:rsidR="00855282" w:rsidRPr="00855282">
        <w:rPr>
          <w:rFonts w:ascii="Sylfaen" w:hAnsi="Sylfaen"/>
          <w:sz w:val="24"/>
          <w:szCs w:val="24"/>
          <w:lang w:val="hy-AM"/>
        </w:rPr>
        <w:t>՝</w:t>
      </w:r>
      <w:r w:rsidR="00C6251F">
        <w:rPr>
          <w:rFonts w:ascii="Sylfaen" w:hAnsi="Sylfaen"/>
          <w:sz w:val="24"/>
          <w:szCs w:val="24"/>
          <w:lang w:val="hy-AM"/>
        </w:rPr>
        <w:t xml:space="preserve"> շուրջօրյա:</w:t>
      </w:r>
    </w:p>
    <w:p w:rsidR="007D1639" w:rsidRPr="00EE5F56" w:rsidRDefault="007D1639" w:rsidP="00880E21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  <w:lang w:val="hy-AM"/>
        </w:rPr>
      </w:pPr>
      <w:r w:rsidRPr="00F62E4B">
        <w:rPr>
          <w:rFonts w:ascii="Sylfaen" w:hAnsi="Sylfaen"/>
          <w:b/>
          <w:sz w:val="24"/>
          <w:szCs w:val="24"/>
          <w:lang w:val="hy-AM"/>
        </w:rPr>
        <w:t xml:space="preserve">Կաթսայատուն </w:t>
      </w:r>
      <w:r w:rsidRPr="00F62E4B">
        <w:rPr>
          <w:rFonts w:ascii="Sylfaen" w:hAnsi="Sylfaen"/>
          <w:sz w:val="24"/>
          <w:szCs w:val="24"/>
          <w:lang w:val="hy-AM"/>
        </w:rPr>
        <w:t>(</w:t>
      </w:r>
      <w:r>
        <w:rPr>
          <w:rFonts w:ascii="Sylfaen" w:hAnsi="Sylfaen"/>
          <w:sz w:val="24"/>
          <w:szCs w:val="24"/>
          <w:lang w:val="hy-AM"/>
        </w:rPr>
        <w:t>34.06քմ</w:t>
      </w:r>
      <w:r w:rsidRPr="00F62E4B">
        <w:rPr>
          <w:rFonts w:ascii="Sylfaen" w:hAnsi="Sylfaen"/>
          <w:sz w:val="24"/>
          <w:szCs w:val="24"/>
          <w:lang w:val="hy-AM"/>
        </w:rPr>
        <w:t>)</w:t>
      </w:r>
      <w:r>
        <w:rPr>
          <w:rFonts w:ascii="Sylfaen" w:hAnsi="Sylfaen"/>
          <w:sz w:val="24"/>
          <w:szCs w:val="24"/>
          <w:lang w:val="hy-AM"/>
        </w:rPr>
        <w:t xml:space="preserve"> կառուցվել է 2009թ-ին: </w:t>
      </w:r>
    </w:p>
    <w:p w:rsidR="00F72F53" w:rsidRPr="004A757D" w:rsidRDefault="00C12349" w:rsidP="00F72F53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  <w:lang w:val="hy-AM"/>
        </w:rPr>
      </w:pPr>
      <w:r w:rsidRPr="00EE5F56">
        <w:rPr>
          <w:rFonts w:ascii="Sylfaen" w:hAnsi="Sylfaen"/>
          <w:sz w:val="24"/>
          <w:szCs w:val="24"/>
          <w:lang w:val="hy-AM"/>
        </w:rPr>
        <w:t xml:space="preserve">Դպրոցի բակում կա </w:t>
      </w:r>
      <w:r w:rsidRPr="00EE5F56">
        <w:rPr>
          <w:rFonts w:ascii="Sylfaen" w:hAnsi="Sylfaen"/>
          <w:b/>
          <w:sz w:val="24"/>
          <w:szCs w:val="24"/>
          <w:lang w:val="hy-AM"/>
        </w:rPr>
        <w:t>հուշարձան՝</w:t>
      </w:r>
      <w:r w:rsidRPr="00EE5F56">
        <w:rPr>
          <w:rFonts w:ascii="Sylfaen" w:hAnsi="Sylfaen"/>
          <w:sz w:val="24"/>
          <w:szCs w:val="24"/>
          <w:lang w:val="hy-AM"/>
        </w:rPr>
        <w:t xml:space="preserve"> նվիրված հայրենական մեծ պատերազմում զոհված ուսուցիչներին:</w:t>
      </w:r>
    </w:p>
    <w:p w:rsidR="006624EB" w:rsidRPr="00F72F53" w:rsidRDefault="007755CB" w:rsidP="00F72F53">
      <w:pPr>
        <w:pStyle w:val="ListParagraph"/>
        <w:numPr>
          <w:ilvl w:val="0"/>
          <w:numId w:val="0"/>
        </w:numPr>
        <w:spacing w:line="360" w:lineRule="auto"/>
        <w:ind w:left="142"/>
        <w:jc w:val="center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 wp14:anchorId="5005B46F" wp14:editId="1EA4D9AE">
            <wp:extent cx="1948205" cy="1781175"/>
            <wp:effectExtent l="133350" t="95250" r="147320" b="1619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7_1115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317" cy="1786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2F53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05E7D6BA" wp14:editId="66ABA4EE">
            <wp:extent cx="1753744" cy="1771650"/>
            <wp:effectExtent l="133350" t="95250" r="151765" b="1714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13_1333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301" cy="1779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2F53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2A254D3A" wp14:editId="65E7D16D">
            <wp:extent cx="1800225" cy="1772950"/>
            <wp:effectExtent l="133350" t="95250" r="142875" b="1701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13_133012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087" cy="1777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55CB" w:rsidRDefault="007755CB" w:rsidP="00F72F53">
      <w:pPr>
        <w:pStyle w:val="ListParagraph"/>
        <w:numPr>
          <w:ilvl w:val="0"/>
          <w:numId w:val="0"/>
        </w:numPr>
        <w:spacing w:line="360" w:lineRule="auto"/>
        <w:jc w:val="center"/>
        <w:rPr>
          <w:rFonts w:ascii="Sylfaen" w:hAnsi="Sylfaen"/>
          <w:noProof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741071A0" wp14:editId="66B044EB">
            <wp:extent cx="1890481" cy="1724025"/>
            <wp:effectExtent l="133350" t="114300" r="147955" b="1619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12_192836 (3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595" cy="1728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2F53">
        <w:rPr>
          <w:rFonts w:ascii="Sylfaen" w:hAnsi="Sylfaen"/>
          <w:noProof/>
          <w:sz w:val="24"/>
          <w:szCs w:val="24"/>
          <w:lang w:val="ru-RU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35E3F2DF" wp14:editId="204DD064">
            <wp:extent cx="1752600" cy="1771662"/>
            <wp:effectExtent l="133350" t="95250" r="152400" b="1714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13_133134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631" cy="1770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2F53">
        <w:rPr>
          <w:rFonts w:ascii="Sylfaen" w:hAnsi="Sylfaen"/>
          <w:noProof/>
          <w:sz w:val="24"/>
          <w:szCs w:val="24"/>
          <w:lang w:val="ru-RU"/>
        </w:rPr>
        <w:t xml:space="preserve"> </w:t>
      </w:r>
      <w:r w:rsidR="00B91AB6">
        <w:rPr>
          <w:rFonts w:ascii="Sylfaen" w:hAnsi="Sylfaen"/>
          <w:noProof/>
          <w:sz w:val="24"/>
          <w:szCs w:val="24"/>
        </w:rPr>
        <w:drawing>
          <wp:inline distT="0" distB="0" distL="0" distR="0" wp14:anchorId="04E936A6" wp14:editId="10EAC75B">
            <wp:extent cx="1866900" cy="1773896"/>
            <wp:effectExtent l="133350" t="95250" r="152400" b="1695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0_105056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661" cy="1776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1AB6" w:rsidRDefault="00B91AB6" w:rsidP="007966A8">
      <w:pPr>
        <w:pStyle w:val="ListParagraph"/>
        <w:numPr>
          <w:ilvl w:val="0"/>
          <w:numId w:val="0"/>
        </w:numPr>
        <w:spacing w:line="360" w:lineRule="auto"/>
        <w:ind w:left="567" w:hanging="568"/>
        <w:jc w:val="both"/>
        <w:rPr>
          <w:rFonts w:ascii="Sylfaen" w:hAnsi="Sylfaen"/>
          <w:sz w:val="24"/>
          <w:szCs w:val="24"/>
        </w:rPr>
      </w:pPr>
    </w:p>
    <w:p w:rsidR="00624554" w:rsidRDefault="00624554" w:rsidP="00F72F53">
      <w:pPr>
        <w:pStyle w:val="ListParagraph"/>
        <w:numPr>
          <w:ilvl w:val="0"/>
          <w:numId w:val="0"/>
        </w:numPr>
        <w:spacing w:line="360" w:lineRule="auto"/>
        <w:ind w:left="720"/>
        <w:jc w:val="center"/>
        <w:rPr>
          <w:rFonts w:ascii="Sylfaen" w:hAnsi="Sylfaen"/>
          <w:b/>
          <w:color w:val="0070C0"/>
          <w:sz w:val="32"/>
          <w:szCs w:val="32"/>
        </w:rPr>
      </w:pPr>
    </w:p>
    <w:p w:rsidR="001F6BDA" w:rsidRPr="00903FE4" w:rsidRDefault="00AC0DEE" w:rsidP="00F72F53">
      <w:pPr>
        <w:pStyle w:val="ListParagraph"/>
        <w:numPr>
          <w:ilvl w:val="0"/>
          <w:numId w:val="0"/>
        </w:numPr>
        <w:spacing w:line="360" w:lineRule="auto"/>
        <w:ind w:left="720"/>
        <w:jc w:val="center"/>
        <w:rPr>
          <w:rFonts w:ascii="Sylfaen" w:hAnsi="Sylfaen"/>
          <w:b/>
          <w:color w:val="0070C0"/>
          <w:sz w:val="32"/>
          <w:szCs w:val="32"/>
          <w:lang w:val="ru-RU"/>
        </w:rPr>
      </w:pPr>
      <w:r w:rsidRPr="00903FE4">
        <w:rPr>
          <w:rFonts w:ascii="Sylfaen" w:hAnsi="Sylfaen"/>
          <w:b/>
          <w:color w:val="0070C0"/>
          <w:sz w:val="32"/>
          <w:szCs w:val="32"/>
          <w:lang w:val="ru-RU"/>
        </w:rPr>
        <w:t>Դպրոցի շենքային պայմաններ</w:t>
      </w:r>
    </w:p>
    <w:p w:rsidR="001F6BDA" w:rsidRDefault="001F6BDA" w:rsidP="006B016E">
      <w:pPr>
        <w:pStyle w:val="ListParagraph"/>
        <w:numPr>
          <w:ilvl w:val="0"/>
          <w:numId w:val="0"/>
        </w:numPr>
        <w:spacing w:line="360" w:lineRule="auto"/>
        <w:ind w:left="284"/>
        <w:jc w:val="both"/>
        <w:rPr>
          <w:rFonts w:ascii="Sylfaen" w:hAnsi="Sylfaen"/>
          <w:sz w:val="24"/>
          <w:szCs w:val="24"/>
        </w:rPr>
      </w:pPr>
    </w:p>
    <w:tbl>
      <w:tblPr>
        <w:tblStyle w:val="TableGrid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45"/>
        <w:gridCol w:w="5387"/>
      </w:tblGrid>
      <w:tr w:rsidR="001F6BDA" w:rsidTr="00B8136D">
        <w:trPr>
          <w:trHeight w:val="985"/>
        </w:trPr>
        <w:tc>
          <w:tcPr>
            <w:tcW w:w="5245" w:type="dxa"/>
            <w:shd w:val="clear" w:color="auto" w:fill="00B0F0"/>
          </w:tcPr>
          <w:p w:rsidR="001F6BDA" w:rsidRDefault="001F6BD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</w:p>
          <w:p w:rsidR="001F6BDA" w:rsidRPr="001F6BDA" w:rsidRDefault="001F6BD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  <w:r w:rsidRPr="001F6BDA">
              <w:rPr>
                <w:rFonts w:ascii="Sylfaen" w:hAnsi="Sylfaen"/>
                <w:sz w:val="32"/>
                <w:szCs w:val="32"/>
              </w:rPr>
              <w:t>ՈՒԺԵՂ ԿՈՂՄԵՐ</w:t>
            </w:r>
          </w:p>
        </w:tc>
        <w:tc>
          <w:tcPr>
            <w:tcW w:w="5387" w:type="dxa"/>
            <w:shd w:val="clear" w:color="auto" w:fill="C00000"/>
          </w:tcPr>
          <w:p w:rsidR="001F6BDA" w:rsidRDefault="001F6BD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</w:p>
          <w:p w:rsidR="001F6BDA" w:rsidRPr="001F6BDA" w:rsidRDefault="001F6BD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  <w:r w:rsidRPr="001F6BDA">
              <w:rPr>
                <w:rFonts w:ascii="Sylfaen" w:hAnsi="Sylfaen"/>
                <w:sz w:val="32"/>
                <w:szCs w:val="32"/>
              </w:rPr>
              <w:t>ԹՈՒՅԼ ԿՈՂՄԵՐ</w:t>
            </w:r>
          </w:p>
        </w:tc>
      </w:tr>
      <w:tr w:rsidR="001F6BDA" w:rsidRPr="00B47BC4" w:rsidTr="00B8136D">
        <w:trPr>
          <w:trHeight w:val="1126"/>
        </w:trPr>
        <w:tc>
          <w:tcPr>
            <w:tcW w:w="5245" w:type="dxa"/>
          </w:tcPr>
          <w:p w:rsidR="001F6BDA" w:rsidRDefault="00F77ACE" w:rsidP="004F466C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</w:rPr>
            </w:pPr>
            <w:r w:rsidRPr="00F77ACE">
              <w:rPr>
                <w:rFonts w:ascii="Sylfaen" w:hAnsi="Sylfaen"/>
                <w:sz w:val="24"/>
                <w:szCs w:val="24"/>
              </w:rPr>
              <w:t>Հի</w:t>
            </w:r>
            <w:r>
              <w:rPr>
                <w:rFonts w:ascii="Sylfaen" w:hAnsi="Sylfaen"/>
                <w:sz w:val="24"/>
                <w:szCs w:val="24"/>
              </w:rPr>
              <w:t xml:space="preserve">մնանորոգված </w:t>
            </w:r>
            <w:r w:rsidR="00A563DB">
              <w:rPr>
                <w:rFonts w:ascii="Sylfaen" w:hAnsi="Sylfaen"/>
                <w:sz w:val="24"/>
                <w:szCs w:val="24"/>
              </w:rPr>
              <w:t>գ</w:t>
            </w:r>
            <w:r w:rsidR="00A563DB">
              <w:rPr>
                <w:rFonts w:ascii="Sylfaen" w:hAnsi="Sylfaen"/>
                <w:sz w:val="24"/>
                <w:szCs w:val="24"/>
                <w:lang w:val="ru-RU"/>
              </w:rPr>
              <w:t>լ</w:t>
            </w:r>
            <w:r>
              <w:rPr>
                <w:rFonts w:ascii="Sylfaen" w:hAnsi="Sylfaen"/>
                <w:sz w:val="24"/>
                <w:szCs w:val="24"/>
              </w:rPr>
              <w:t xml:space="preserve">խավոր </w:t>
            </w:r>
            <w:r w:rsidRPr="003F60B7">
              <w:rPr>
                <w:rFonts w:ascii="Sylfaen" w:hAnsi="Sylfaen"/>
                <w:b/>
                <w:sz w:val="24"/>
                <w:szCs w:val="24"/>
              </w:rPr>
              <w:t>մասնաշենք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F77ACE">
              <w:rPr>
                <w:rFonts w:ascii="Sylfaen" w:hAnsi="Sylfaen"/>
                <w:b/>
                <w:sz w:val="24"/>
                <w:szCs w:val="24"/>
              </w:rPr>
              <w:t xml:space="preserve">I </w:t>
            </w:r>
            <w:r w:rsidRPr="00F77ACE">
              <w:rPr>
                <w:rFonts w:ascii="Sylfaen" w:hAnsi="Sylfaen"/>
                <w:sz w:val="24"/>
                <w:szCs w:val="24"/>
              </w:rPr>
              <w:t>(</w:t>
            </w:r>
            <w:r>
              <w:rPr>
                <w:rFonts w:ascii="Sylfaen" w:hAnsi="Sylfaen"/>
                <w:sz w:val="24"/>
                <w:szCs w:val="24"/>
              </w:rPr>
              <w:t>2050.9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քմ</w:t>
            </w:r>
            <w:r w:rsidR="00A22CD9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  <w:r w:rsidR="00A22CD9">
              <w:rPr>
                <w:rFonts w:ascii="Sylfaen" w:hAnsi="Sylfaen"/>
                <w:sz w:val="24"/>
                <w:szCs w:val="24"/>
              </w:rPr>
              <w:t>,</w:t>
            </w:r>
            <w:r w:rsidRPr="00F77ACE">
              <w:rPr>
                <w:rFonts w:ascii="Sylfaen" w:hAnsi="Sylfaen"/>
                <w:sz w:val="24"/>
                <w:szCs w:val="24"/>
              </w:rPr>
              <w:t xml:space="preserve"> </w:t>
            </w:r>
            <w:r w:rsidR="00A22CD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A22CD9">
              <w:rPr>
                <w:rFonts w:ascii="Sylfaen" w:hAnsi="Sylfaen"/>
                <w:sz w:val="24"/>
                <w:szCs w:val="24"/>
              </w:rPr>
              <w:t xml:space="preserve">եվրոպական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պատուհաններ</w:t>
            </w:r>
            <w:r w:rsidRPr="00F77ACE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սանհանգույցներ</w:t>
            </w:r>
            <w:r w:rsidRPr="00F77ACE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միջանցքներ</w:t>
            </w:r>
            <w:r w:rsidRPr="00F77ACE">
              <w:rPr>
                <w:rFonts w:ascii="Sylfaen" w:hAnsi="Sylfaen"/>
                <w:sz w:val="24"/>
                <w:szCs w:val="24"/>
              </w:rPr>
              <w:t>)</w:t>
            </w:r>
          </w:p>
          <w:p w:rsidR="00BF2C5A" w:rsidRPr="00092700" w:rsidRDefault="00BF2C5A" w:rsidP="004F466C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Հարմարեցված սանհանգույց</w:t>
            </w:r>
          </w:p>
          <w:p w:rsidR="00F77ACE" w:rsidRDefault="00F77ACE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Թեքահարթակ</w:t>
            </w:r>
            <w:r w:rsidR="00424074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</w:p>
          <w:p w:rsidR="00092700" w:rsidRDefault="00092700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Ջեռուցման համակարգ</w:t>
            </w:r>
            <w:r w:rsidR="00A22CD9">
              <w:rPr>
                <w:rFonts w:ascii="Sylfaen" w:hAnsi="Sylfaen"/>
                <w:sz w:val="24"/>
                <w:szCs w:val="24"/>
              </w:rPr>
              <w:t>/լոկալ/</w:t>
            </w:r>
          </w:p>
          <w:p w:rsidR="00092700" w:rsidRDefault="00092700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Խմելու ջուր</w:t>
            </w:r>
            <w:r w:rsidR="00015195">
              <w:rPr>
                <w:rFonts w:ascii="Sylfaen" w:hAnsi="Sylfaen"/>
                <w:sz w:val="24"/>
                <w:szCs w:val="24"/>
                <w:lang w:val="ru-RU"/>
              </w:rPr>
              <w:t xml:space="preserve"> շուրջօրյա</w:t>
            </w:r>
          </w:p>
          <w:p w:rsidR="00092700" w:rsidRDefault="00092700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Արևային</w:t>
            </w:r>
            <w:r w:rsidR="00A81D1C">
              <w:rPr>
                <w:rFonts w:ascii="Sylfaen" w:hAnsi="Sylfaen"/>
                <w:sz w:val="24"/>
                <w:szCs w:val="24"/>
                <w:lang w:val="hy-AM"/>
              </w:rPr>
              <w:t xml:space="preserve"> ֆոտովոլտային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 կայան</w:t>
            </w:r>
          </w:p>
          <w:p w:rsidR="00092700" w:rsidRDefault="008A36DA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Ընդարձակ և լուսավոր դասասենյակներ</w:t>
            </w:r>
          </w:p>
          <w:p w:rsidR="008A36DA" w:rsidRDefault="008A36DA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Ընդարձակ և կանաչապատ բակ</w:t>
            </w:r>
          </w:p>
          <w:p w:rsidR="008A36DA" w:rsidRPr="003441AB" w:rsidRDefault="0088469E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Վ</w:t>
            </w:r>
            <w:r w:rsidRPr="0088469E">
              <w:rPr>
                <w:rFonts w:ascii="Sylfaen" w:hAnsi="Sylfaen"/>
                <w:sz w:val="24"/>
                <w:szCs w:val="24"/>
                <w:lang w:val="ru-RU"/>
              </w:rPr>
              <w:t>թարային ելքեր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424074">
              <w:rPr>
                <w:rFonts w:ascii="Sylfaen" w:hAnsi="Sylfaen"/>
                <w:sz w:val="24"/>
                <w:szCs w:val="24"/>
                <w:lang w:val="ru-RU"/>
              </w:rPr>
              <w:t>/դեպի դուրս բացվող/</w:t>
            </w:r>
          </w:p>
          <w:p w:rsidR="003441AB" w:rsidRDefault="003441AB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Գրադարան</w:t>
            </w:r>
            <w:r w:rsidR="006A08AC">
              <w:rPr>
                <w:rFonts w:ascii="Sylfaen" w:hAnsi="Sylfaen"/>
                <w:sz w:val="24"/>
                <w:szCs w:val="24"/>
                <w:lang w:val="hy-AM"/>
              </w:rPr>
              <w:t>(II)</w:t>
            </w:r>
            <w:r w:rsidR="006A08AC">
              <w:rPr>
                <w:rFonts w:ascii="Sylfaen" w:hAnsi="Sylfaen"/>
                <w:sz w:val="24"/>
                <w:szCs w:val="24"/>
              </w:rPr>
              <w:t>65քմ,</w:t>
            </w:r>
          </w:p>
          <w:p w:rsidR="0088469E" w:rsidRPr="00151D64" w:rsidRDefault="00151D64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01" w:hanging="142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Համակարգչային սենյակներ,</w:t>
            </w:r>
            <w:r w:rsidR="006A08AC" w:rsidRPr="00151D64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151D64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ճաշարան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(II)</w:t>
            </w:r>
            <w:r w:rsidR="00A253B6" w:rsidRPr="00D02052">
              <w:rPr>
                <w:rFonts w:ascii="Sylfaen" w:hAnsi="Sylfaen"/>
                <w:sz w:val="24"/>
                <w:szCs w:val="24"/>
                <w:lang w:val="ru-RU"/>
              </w:rPr>
              <w:t>62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քմ</w:t>
            </w:r>
          </w:p>
          <w:p w:rsidR="00151D64" w:rsidRDefault="00151D64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01" w:hanging="1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Մարզադահլիճ</w:t>
            </w:r>
            <w:r w:rsidR="006A08AC">
              <w:rPr>
                <w:rFonts w:ascii="Sylfaen" w:hAnsi="Sylfaen"/>
                <w:sz w:val="24"/>
                <w:szCs w:val="24"/>
                <w:lang w:val="ru-RU"/>
              </w:rPr>
              <w:t xml:space="preserve">(III) </w:t>
            </w:r>
            <w:r w:rsidR="006A08AC">
              <w:rPr>
                <w:rFonts w:ascii="Sylfaen" w:hAnsi="Sylfaen"/>
                <w:sz w:val="24"/>
                <w:szCs w:val="24"/>
                <w:lang w:val="hy-AM"/>
              </w:rPr>
              <w:t xml:space="preserve">  </w:t>
            </w:r>
            <w:r w:rsidR="006A08AC">
              <w:rPr>
                <w:rFonts w:ascii="Sylfaen" w:hAnsi="Sylfaen"/>
                <w:sz w:val="24"/>
                <w:szCs w:val="24"/>
                <w:lang w:val="ru-RU"/>
              </w:rPr>
              <w:t>154</w:t>
            </w:r>
            <w:r w:rsidR="006A08AC">
              <w:rPr>
                <w:rFonts w:ascii="Sylfaen" w:hAnsi="Sylfaen"/>
                <w:sz w:val="24"/>
                <w:szCs w:val="24"/>
                <w:lang w:val="hy-AM"/>
              </w:rPr>
              <w:t>քմ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հանդերձարաններով, վթարային ելքով</w:t>
            </w:r>
            <w:r w:rsidR="00A6528D">
              <w:rPr>
                <w:rFonts w:ascii="Sylfaen" w:hAnsi="Sylfaen"/>
                <w:sz w:val="24"/>
                <w:szCs w:val="24"/>
                <w:lang w:val="ru-RU"/>
              </w:rPr>
              <w:t xml:space="preserve">, 2 </w:t>
            </w:r>
            <w:r w:rsidR="001A2152">
              <w:rPr>
                <w:rFonts w:ascii="Sylfaen" w:hAnsi="Sylfaen"/>
                <w:sz w:val="24"/>
                <w:szCs w:val="24"/>
                <w:lang w:val="ru-RU"/>
              </w:rPr>
              <w:t>սանհանգույցնե</w:t>
            </w:r>
            <w:r w:rsidR="00236001">
              <w:rPr>
                <w:rFonts w:ascii="Sylfaen" w:hAnsi="Sylfaen"/>
                <w:sz w:val="24"/>
                <w:szCs w:val="24"/>
                <w:lang w:val="ru-RU"/>
              </w:rPr>
              <w:t>րով</w:t>
            </w:r>
          </w:p>
          <w:p w:rsidR="00A6528D" w:rsidRDefault="00A6528D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01" w:hanging="1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Ֆուտբոլի</w:t>
            </w:r>
            <w:r w:rsidR="00597A24">
              <w:rPr>
                <w:rFonts w:ascii="Sylfaen" w:hAnsi="Sylfae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 դաշտ, խաղահրապարակ</w:t>
            </w:r>
          </w:p>
          <w:p w:rsidR="001C7874" w:rsidRDefault="001C7874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01" w:hanging="1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Բուժկետ</w:t>
            </w:r>
          </w:p>
          <w:p w:rsidR="001C7874" w:rsidRDefault="001C7874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01" w:hanging="1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Հանգստի սենյակ</w:t>
            </w:r>
          </w:p>
          <w:p w:rsidR="00FB7230" w:rsidRDefault="00ED2ECE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01" w:hanging="142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Պար</w:t>
            </w:r>
            <w:r w:rsidR="00FB7230">
              <w:rPr>
                <w:rFonts w:ascii="Sylfaen" w:hAnsi="Sylfaen"/>
                <w:sz w:val="24"/>
                <w:szCs w:val="24"/>
                <w:lang w:val="ru-RU"/>
              </w:rPr>
              <w:t>սպապատ</w:t>
            </w:r>
            <w:r w:rsidR="00AC61D8" w:rsidRPr="00AC61D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AC61D8">
              <w:rPr>
                <w:rFonts w:ascii="Sylfaen" w:hAnsi="Sylfaen"/>
                <w:sz w:val="24"/>
                <w:szCs w:val="24"/>
              </w:rPr>
              <w:t>է</w:t>
            </w:r>
            <w:r w:rsidR="00AC61D8" w:rsidRPr="00AC61D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AC61D8">
              <w:rPr>
                <w:rFonts w:ascii="Sylfaen" w:hAnsi="Sylfaen"/>
                <w:sz w:val="24"/>
                <w:szCs w:val="24"/>
              </w:rPr>
              <w:t>և</w:t>
            </w:r>
            <w:r w:rsidR="00AC61D8" w:rsidRPr="00AC61D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AC61D8">
              <w:rPr>
                <w:rFonts w:ascii="Sylfaen" w:hAnsi="Sylfaen"/>
                <w:sz w:val="24"/>
                <w:szCs w:val="24"/>
              </w:rPr>
              <w:t>անվտանգ</w:t>
            </w:r>
            <w:r w:rsidR="00AC61D8" w:rsidRPr="00AC61D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AC61D8">
              <w:rPr>
                <w:rFonts w:ascii="Sylfaen" w:hAnsi="Sylfaen"/>
                <w:sz w:val="24"/>
                <w:szCs w:val="24"/>
              </w:rPr>
              <w:t>է</w:t>
            </w:r>
            <w:r w:rsidR="00AC61D8" w:rsidRPr="00AC61D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AC61D8">
              <w:rPr>
                <w:rFonts w:ascii="Sylfaen" w:hAnsi="Sylfaen"/>
                <w:sz w:val="24"/>
                <w:szCs w:val="24"/>
              </w:rPr>
              <w:t>սովորողների</w:t>
            </w:r>
            <w:r w:rsidR="00AC61D8" w:rsidRPr="00AC61D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AC61D8">
              <w:rPr>
                <w:rFonts w:ascii="Sylfaen" w:hAnsi="Sylfaen"/>
                <w:sz w:val="24"/>
                <w:szCs w:val="24"/>
              </w:rPr>
              <w:t>ազատ</w:t>
            </w:r>
            <w:r w:rsidR="00AC61D8" w:rsidRPr="00AC61D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AC61D8">
              <w:rPr>
                <w:rFonts w:ascii="Sylfaen" w:hAnsi="Sylfaen"/>
                <w:sz w:val="24"/>
                <w:szCs w:val="24"/>
              </w:rPr>
              <w:t>տեղաշարժման</w:t>
            </w:r>
            <w:r w:rsidR="00AC61D8" w:rsidRPr="00AC61D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AC61D8">
              <w:rPr>
                <w:rFonts w:ascii="Sylfaen" w:hAnsi="Sylfaen"/>
                <w:sz w:val="24"/>
                <w:szCs w:val="24"/>
              </w:rPr>
              <w:t>համար</w:t>
            </w:r>
          </w:p>
          <w:p w:rsidR="0040394F" w:rsidRPr="004A40BF" w:rsidRDefault="00AC61D8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01" w:hanging="142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Կաթսայատ</w:t>
            </w:r>
            <w:r>
              <w:rPr>
                <w:rFonts w:ascii="Sylfaen" w:hAnsi="Sylfaen"/>
                <w:sz w:val="24"/>
                <w:szCs w:val="24"/>
              </w:rPr>
              <w:t>ա</w:t>
            </w:r>
            <w:r w:rsidR="0040394F">
              <w:rPr>
                <w:rFonts w:ascii="Sylfaen" w:hAnsi="Sylfaen"/>
                <w:sz w:val="24"/>
                <w:szCs w:val="24"/>
                <w:lang w:val="ru-RU"/>
              </w:rPr>
              <w:t xml:space="preserve">ն </w:t>
            </w:r>
            <w:r>
              <w:rPr>
                <w:rFonts w:ascii="Sylfaen" w:hAnsi="Sylfaen"/>
                <w:sz w:val="24"/>
                <w:szCs w:val="24"/>
              </w:rPr>
              <w:t>/</w:t>
            </w:r>
            <w:r w:rsidR="0040394F">
              <w:rPr>
                <w:rFonts w:ascii="Sylfaen" w:hAnsi="Sylfaen"/>
                <w:sz w:val="24"/>
                <w:szCs w:val="24"/>
                <w:lang w:val="ru-RU"/>
              </w:rPr>
              <w:t>34.06քմ</w:t>
            </w:r>
            <w:r>
              <w:rPr>
                <w:rFonts w:ascii="Sylfaen" w:hAnsi="Sylfaen"/>
                <w:sz w:val="24"/>
                <w:szCs w:val="24"/>
              </w:rPr>
              <w:t>/ առկայություն</w:t>
            </w:r>
          </w:p>
          <w:p w:rsidR="00F77ACE" w:rsidRPr="002568C8" w:rsidRDefault="004A40BF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01" w:hanging="142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Հանդիսությունների դահլիճ</w:t>
            </w:r>
            <w:r w:rsidR="00D02052">
              <w:rPr>
                <w:rFonts w:ascii="Sylfaen" w:hAnsi="Sylfaen"/>
                <w:sz w:val="24"/>
                <w:szCs w:val="24"/>
              </w:rPr>
              <w:t xml:space="preserve"> 113քմ</w:t>
            </w:r>
          </w:p>
          <w:p w:rsidR="002568C8" w:rsidRPr="00F72F53" w:rsidRDefault="002568C8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601" w:hanging="142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Լաբորատորիաների կառուցումը ընթացքի մեջ է</w:t>
            </w:r>
          </w:p>
        </w:tc>
        <w:tc>
          <w:tcPr>
            <w:tcW w:w="5387" w:type="dxa"/>
          </w:tcPr>
          <w:p w:rsidR="00FB7230" w:rsidRDefault="00FB7230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 xml:space="preserve">Նկուղի, </w:t>
            </w:r>
            <w:r w:rsidR="00F2047B">
              <w:rPr>
                <w:rFonts w:ascii="Sylfaen" w:hAnsi="Sylfaen"/>
                <w:sz w:val="24"/>
                <w:szCs w:val="24"/>
                <w:lang w:val="ru-RU"/>
              </w:rPr>
              <w:t>ապաստարան</w:t>
            </w:r>
            <w:r w:rsidR="00672BBE">
              <w:rPr>
                <w:rFonts w:ascii="Sylfaen" w:hAnsi="Sylfaen"/>
                <w:sz w:val="24"/>
                <w:szCs w:val="24"/>
                <w:lang w:val="hy-AM"/>
              </w:rPr>
              <w:t>ի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 բացակայություն</w:t>
            </w:r>
          </w:p>
          <w:p w:rsidR="00955F25" w:rsidRDefault="00FB7230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Ընթերցասրահի բացակայություն</w:t>
            </w:r>
          </w:p>
          <w:p w:rsidR="00955F25" w:rsidRDefault="00955F25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Առարկայական դասասենյակների բացակայություն</w:t>
            </w:r>
          </w:p>
          <w:p w:rsidR="001F6BDA" w:rsidRDefault="0040394F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Արհեստանոցի բացակայություն</w:t>
            </w:r>
            <w:r w:rsidR="00FB7230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</w:p>
          <w:p w:rsidR="002A4D31" w:rsidRPr="002A4D31" w:rsidRDefault="002A4D31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Ճաշարանը </w:t>
            </w:r>
            <w:r w:rsidRPr="003F60B7">
              <w:rPr>
                <w:rFonts w:ascii="Sylfaen" w:hAnsi="Sylfaen"/>
                <w:b/>
                <w:sz w:val="24"/>
                <w:szCs w:val="24"/>
                <w:lang w:val="hy-AM"/>
              </w:rPr>
              <w:t>II</w:t>
            </w:r>
            <w:r w:rsidRPr="003F60B7"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 w:rsidRPr="003F60B7">
              <w:rPr>
                <w:rFonts w:ascii="Sylfaen" w:hAnsi="Sylfaen"/>
                <w:b/>
                <w:sz w:val="24"/>
                <w:szCs w:val="24"/>
              </w:rPr>
              <w:t>մասնաշենքում</w:t>
            </w:r>
            <w:r w:rsidRPr="002A4D31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է</w:t>
            </w:r>
            <w:r w:rsidRPr="002A4D31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չի ջեռուցվում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)</w:t>
            </w:r>
          </w:p>
          <w:p w:rsidR="002A4D31" w:rsidRDefault="002A4D31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3F60B7">
              <w:rPr>
                <w:rFonts w:ascii="Sylfaen" w:hAnsi="Sylfaen"/>
                <w:b/>
                <w:sz w:val="24"/>
                <w:szCs w:val="24"/>
              </w:rPr>
              <w:lastRenderedPageBreak/>
              <w:t>II</w:t>
            </w:r>
            <w:r w:rsidR="00C92BF2" w:rsidRPr="003F60B7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 w:rsidR="00C92BF2" w:rsidRPr="003F60B7">
              <w:rPr>
                <w:rFonts w:ascii="Sylfaen" w:hAnsi="Sylfaen"/>
                <w:b/>
                <w:sz w:val="24"/>
                <w:szCs w:val="24"/>
                <w:lang w:val="ru-RU"/>
              </w:rPr>
              <w:t>մասնաշենքի</w:t>
            </w:r>
            <w:r w:rsidR="00C92BF2">
              <w:rPr>
                <w:rFonts w:ascii="Sylfaen" w:hAnsi="Sylfaen"/>
                <w:sz w:val="24"/>
                <w:szCs w:val="24"/>
                <w:lang w:val="ru-RU"/>
              </w:rPr>
              <w:t xml:space="preserve"> անմխիթար սանհանգույցներ</w:t>
            </w:r>
          </w:p>
          <w:p w:rsidR="00C92BF2" w:rsidRDefault="00C92BF2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Ոռոգման</w:t>
            </w:r>
            <w:r w:rsidR="007D7FF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 ցանցի բացակայություն</w:t>
            </w:r>
          </w:p>
          <w:p w:rsidR="00FB5984" w:rsidRPr="002568C8" w:rsidRDefault="00FB5984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Դպրոցի </w:t>
            </w:r>
            <w:r w:rsidRPr="003F60B7">
              <w:rPr>
                <w:rFonts w:ascii="Sylfaen" w:hAnsi="Sylfaen"/>
                <w:b/>
                <w:sz w:val="24"/>
                <w:szCs w:val="24"/>
                <w:lang w:val="hy-AM"/>
              </w:rPr>
              <w:t>I</w:t>
            </w:r>
            <w:r w:rsidRPr="003F60B7"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 w:rsidRPr="003F60B7">
              <w:rPr>
                <w:rFonts w:ascii="Sylfaen" w:hAnsi="Sylfaen"/>
                <w:b/>
                <w:sz w:val="24"/>
                <w:szCs w:val="24"/>
              </w:rPr>
              <w:t>մասնաշենքի</w:t>
            </w:r>
            <w:r w:rsidRPr="00FB5984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հետնամասում</w:t>
            </w:r>
            <w:r w:rsidRPr="00FB5984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ոչ</w:t>
            </w:r>
            <w:r w:rsidRPr="00FB5984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բարվոք</w:t>
            </w:r>
            <w:r w:rsidRPr="00FB5984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վիճակ</w:t>
            </w:r>
          </w:p>
          <w:p w:rsidR="00CE1007" w:rsidRPr="002568C8" w:rsidRDefault="00CE1007" w:rsidP="002568C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2568C8">
              <w:rPr>
                <w:rFonts w:ascii="Sylfaen" w:hAnsi="Sylfaen" w:cs="Sylfaen"/>
                <w:sz w:val="24"/>
                <w:szCs w:val="24"/>
                <w:lang w:val="hy-AM"/>
              </w:rPr>
              <w:t>Ռեսուրս</w:t>
            </w:r>
            <w:r w:rsidR="006C4900" w:rsidRPr="002568C8"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 w:rsidRPr="002568C8">
              <w:rPr>
                <w:rFonts w:ascii="Sylfaen" w:hAnsi="Sylfaen"/>
                <w:sz w:val="24"/>
                <w:szCs w:val="24"/>
                <w:lang w:val="hy-AM"/>
              </w:rPr>
              <w:t xml:space="preserve"> սենյակի բացակայություն </w:t>
            </w:r>
            <w:r w:rsidRPr="002568C8">
              <w:rPr>
                <w:rFonts w:ascii="Sylfaen" w:hAnsi="Sylfaen"/>
                <w:sz w:val="24"/>
                <w:szCs w:val="24"/>
                <w:lang w:val="ru-RU"/>
              </w:rPr>
              <w:t>(ԿԱՊԿՈՒ սովորողների համար)</w:t>
            </w:r>
          </w:p>
          <w:p w:rsidR="00245843" w:rsidRDefault="00245843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76" w:firstLine="0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Պահակակետի բացակայություն</w:t>
            </w:r>
          </w:p>
          <w:p w:rsidR="00245843" w:rsidRDefault="00245843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76" w:firstLine="0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Մեկուսարանի բացակայություն</w:t>
            </w:r>
          </w:p>
          <w:p w:rsidR="00424074" w:rsidRPr="00151D64" w:rsidRDefault="00424074" w:rsidP="004F466C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176" w:firstLine="0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Թեքահարթակի բացակայություն ներսում</w:t>
            </w:r>
          </w:p>
        </w:tc>
      </w:tr>
    </w:tbl>
    <w:p w:rsidR="001F6BDA" w:rsidRPr="00FB5984" w:rsidRDefault="001F6BDA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  <w:lang w:val="ru-RU"/>
        </w:rPr>
      </w:pPr>
    </w:p>
    <w:tbl>
      <w:tblPr>
        <w:tblStyle w:val="TableGrid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2409"/>
        <w:gridCol w:w="851"/>
        <w:gridCol w:w="1219"/>
        <w:gridCol w:w="251"/>
        <w:gridCol w:w="2105"/>
        <w:gridCol w:w="1109"/>
        <w:gridCol w:w="1553"/>
      </w:tblGrid>
      <w:tr w:rsidR="00742705" w:rsidTr="00C37FE3">
        <w:trPr>
          <w:trHeight w:val="843"/>
        </w:trPr>
        <w:tc>
          <w:tcPr>
            <w:tcW w:w="2409" w:type="dxa"/>
            <w:shd w:val="clear" w:color="auto" w:fill="F2DBDB" w:themeFill="accent2" w:themeFillTint="33"/>
          </w:tcPr>
          <w:p w:rsidR="00B04F95" w:rsidRPr="002570C6" w:rsidRDefault="00B04F9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2570C6">
              <w:rPr>
                <w:rFonts w:ascii="Sylfaen" w:hAnsi="Sylfaen"/>
                <w:b/>
                <w:sz w:val="20"/>
                <w:szCs w:val="20"/>
                <w:lang w:val="ru-RU"/>
              </w:rPr>
              <w:t>Շինությունների և հարմարությունների անվանումը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B04F95" w:rsidRPr="002570C6" w:rsidRDefault="0074270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2570C6">
              <w:rPr>
                <w:rFonts w:ascii="Sylfaen" w:hAnsi="Sylfaen"/>
                <w:b/>
                <w:sz w:val="20"/>
                <w:szCs w:val="20"/>
                <w:lang w:val="ru-RU"/>
              </w:rPr>
              <w:t>Քանակը</w:t>
            </w:r>
          </w:p>
        </w:tc>
        <w:tc>
          <w:tcPr>
            <w:tcW w:w="1219" w:type="dxa"/>
            <w:shd w:val="clear" w:color="auto" w:fill="F2DBDB" w:themeFill="accent2" w:themeFillTint="33"/>
          </w:tcPr>
          <w:p w:rsidR="00B04F95" w:rsidRDefault="0074270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2570C6">
              <w:rPr>
                <w:rFonts w:ascii="Sylfaen" w:hAnsi="Sylfaen"/>
                <w:b/>
                <w:sz w:val="20"/>
                <w:szCs w:val="20"/>
                <w:lang w:val="ru-RU"/>
              </w:rPr>
              <w:t>Մ</w:t>
            </w:r>
            <w:r w:rsidR="00B04F95" w:rsidRPr="002570C6">
              <w:rPr>
                <w:rFonts w:ascii="Sylfaen" w:hAnsi="Sylfaen"/>
                <w:b/>
                <w:sz w:val="20"/>
                <w:szCs w:val="20"/>
                <w:lang w:val="ru-RU"/>
              </w:rPr>
              <w:t>ակերեսը</w:t>
            </w:r>
          </w:p>
          <w:p w:rsidR="00C115A2" w:rsidRPr="002570C6" w:rsidRDefault="00C115A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b/>
                <w:sz w:val="20"/>
                <w:szCs w:val="20"/>
                <w:lang w:val="ru-RU"/>
              </w:rPr>
              <w:t>քմ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:rsidR="00B04F95" w:rsidRPr="002570C6" w:rsidRDefault="00B04F9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F2DBDB" w:themeFill="accent2" w:themeFillTint="33"/>
          </w:tcPr>
          <w:p w:rsidR="00B04F95" w:rsidRPr="002570C6" w:rsidRDefault="00B04F9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2570C6">
              <w:rPr>
                <w:rFonts w:ascii="Sylfaen" w:hAnsi="Sylfaen"/>
                <w:b/>
                <w:sz w:val="20"/>
                <w:szCs w:val="20"/>
                <w:lang w:val="ru-RU"/>
              </w:rPr>
              <w:t>Շինությունների և հարմարությունների անվանումը</w:t>
            </w:r>
          </w:p>
        </w:tc>
        <w:tc>
          <w:tcPr>
            <w:tcW w:w="1109" w:type="dxa"/>
            <w:shd w:val="clear" w:color="auto" w:fill="F2DBDB" w:themeFill="accent2" w:themeFillTint="33"/>
          </w:tcPr>
          <w:p w:rsidR="00B04F95" w:rsidRPr="002570C6" w:rsidRDefault="0074270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2570C6">
              <w:rPr>
                <w:rFonts w:ascii="Sylfaen" w:hAnsi="Sylfaen"/>
                <w:b/>
                <w:sz w:val="20"/>
                <w:szCs w:val="20"/>
                <w:lang w:val="ru-RU"/>
              </w:rPr>
              <w:t>Քանակը</w:t>
            </w:r>
          </w:p>
        </w:tc>
        <w:tc>
          <w:tcPr>
            <w:tcW w:w="1553" w:type="dxa"/>
            <w:shd w:val="clear" w:color="auto" w:fill="F2DBDB" w:themeFill="accent2" w:themeFillTint="33"/>
          </w:tcPr>
          <w:p w:rsidR="00B04F95" w:rsidRPr="002570C6" w:rsidRDefault="0074270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2570C6">
              <w:rPr>
                <w:rFonts w:ascii="Sylfaen" w:hAnsi="Sylfaen"/>
                <w:b/>
                <w:sz w:val="20"/>
                <w:szCs w:val="20"/>
                <w:lang w:val="ru-RU"/>
              </w:rPr>
              <w:t>Մակերեսը</w:t>
            </w:r>
            <w:r w:rsidR="00C115A2"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 քմ</w:t>
            </w:r>
          </w:p>
        </w:tc>
      </w:tr>
      <w:tr w:rsidR="00742705" w:rsidTr="00C37FE3">
        <w:trPr>
          <w:trHeight w:val="471"/>
        </w:trPr>
        <w:tc>
          <w:tcPr>
            <w:tcW w:w="2409" w:type="dxa"/>
            <w:shd w:val="clear" w:color="auto" w:fill="EEECE1" w:themeFill="background2"/>
          </w:tcPr>
          <w:p w:rsidR="00B04F95" w:rsidRPr="008C624F" w:rsidRDefault="0074270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8C624F">
              <w:rPr>
                <w:rFonts w:ascii="Sylfaen" w:hAnsi="Sylfaen"/>
                <w:szCs w:val="22"/>
                <w:lang w:val="ru-RU"/>
              </w:rPr>
              <w:t>Շենքեր</w:t>
            </w:r>
          </w:p>
        </w:tc>
        <w:tc>
          <w:tcPr>
            <w:tcW w:w="851" w:type="dxa"/>
            <w:shd w:val="clear" w:color="auto" w:fill="EEECE1" w:themeFill="background2"/>
          </w:tcPr>
          <w:p w:rsidR="00B04F95" w:rsidRPr="008C624F" w:rsidRDefault="0074270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 w:rsidRPr="008C624F">
              <w:rPr>
                <w:rFonts w:ascii="Sylfaen" w:hAnsi="Sylfaen"/>
                <w:szCs w:val="22"/>
                <w:lang w:val="ru-RU"/>
              </w:rPr>
              <w:t>4</w:t>
            </w:r>
          </w:p>
        </w:tc>
        <w:tc>
          <w:tcPr>
            <w:tcW w:w="1219" w:type="dxa"/>
            <w:shd w:val="clear" w:color="auto" w:fill="EEECE1" w:themeFill="background2"/>
          </w:tcPr>
          <w:p w:rsidR="00B04F95" w:rsidRPr="008C624F" w:rsidRDefault="00BE4D4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 w:rsidRPr="008C624F">
              <w:rPr>
                <w:rFonts w:ascii="Sylfaen" w:hAnsi="Sylfaen"/>
                <w:szCs w:val="22"/>
                <w:lang w:val="ru-RU"/>
              </w:rPr>
              <w:t>3142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B04F95" w:rsidRDefault="00B04F9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B04F95" w:rsidRP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2570C6">
              <w:rPr>
                <w:rFonts w:ascii="Sylfaen" w:hAnsi="Sylfaen"/>
                <w:szCs w:val="22"/>
                <w:lang w:val="ru-RU"/>
              </w:rPr>
              <w:t>Ջեռուցման տեսակը</w:t>
            </w:r>
          </w:p>
        </w:tc>
        <w:tc>
          <w:tcPr>
            <w:tcW w:w="1109" w:type="dxa"/>
            <w:shd w:val="clear" w:color="auto" w:fill="EEECE1" w:themeFill="background2"/>
          </w:tcPr>
          <w:p w:rsidR="00B04F95" w:rsidRP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2570C6">
              <w:rPr>
                <w:rFonts w:ascii="Sylfaen" w:hAnsi="Sylfaen"/>
                <w:szCs w:val="22"/>
                <w:lang w:val="ru-RU"/>
              </w:rPr>
              <w:t>Գազ/լոկ.կաթսա</w:t>
            </w:r>
          </w:p>
        </w:tc>
        <w:tc>
          <w:tcPr>
            <w:tcW w:w="1553" w:type="dxa"/>
            <w:shd w:val="clear" w:color="auto" w:fill="EEECE1" w:themeFill="background2"/>
          </w:tcPr>
          <w:p w:rsidR="00B04F95" w:rsidRDefault="001F17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2280</w:t>
            </w:r>
          </w:p>
        </w:tc>
      </w:tr>
      <w:tr w:rsidR="00742705" w:rsidTr="00C37FE3">
        <w:trPr>
          <w:trHeight w:val="419"/>
        </w:trPr>
        <w:tc>
          <w:tcPr>
            <w:tcW w:w="2409" w:type="dxa"/>
            <w:shd w:val="clear" w:color="auto" w:fill="EEECE1" w:themeFill="background2"/>
          </w:tcPr>
          <w:p w:rsidR="00B04F95" w:rsidRPr="008C624F" w:rsidRDefault="000E17D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8C624F">
              <w:rPr>
                <w:rFonts w:ascii="Sylfaen" w:hAnsi="Sylfaen"/>
                <w:szCs w:val="22"/>
                <w:lang w:val="ru-RU"/>
              </w:rPr>
              <w:t>Առանձնասենյակներ</w:t>
            </w:r>
          </w:p>
        </w:tc>
        <w:tc>
          <w:tcPr>
            <w:tcW w:w="851" w:type="dxa"/>
            <w:shd w:val="clear" w:color="auto" w:fill="EEECE1" w:themeFill="background2"/>
          </w:tcPr>
          <w:p w:rsidR="00B04F95" w:rsidRPr="008C624F" w:rsidRDefault="006B016E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5</w:t>
            </w:r>
          </w:p>
        </w:tc>
        <w:tc>
          <w:tcPr>
            <w:tcW w:w="1219" w:type="dxa"/>
            <w:shd w:val="clear" w:color="auto" w:fill="EEECE1" w:themeFill="background2"/>
          </w:tcPr>
          <w:p w:rsidR="00B04F95" w:rsidRPr="006B016E" w:rsidRDefault="006B016E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73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B04F95" w:rsidRDefault="00B04F9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B04F95" w:rsidRPr="002C27E7" w:rsidRDefault="002C27E7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Համակարգչային սենյակ</w:t>
            </w:r>
          </w:p>
        </w:tc>
        <w:tc>
          <w:tcPr>
            <w:tcW w:w="1109" w:type="dxa"/>
            <w:shd w:val="clear" w:color="auto" w:fill="EEECE1" w:themeFill="background2"/>
          </w:tcPr>
          <w:p w:rsidR="00B04F95" w:rsidRPr="002C27E7" w:rsidRDefault="002C27E7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553" w:type="dxa"/>
            <w:shd w:val="clear" w:color="auto" w:fill="EEECE1" w:themeFill="background2"/>
          </w:tcPr>
          <w:p w:rsidR="00B04F95" w:rsidRPr="002C27E7" w:rsidRDefault="002C27E7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106</w:t>
            </w:r>
          </w:p>
        </w:tc>
      </w:tr>
      <w:tr w:rsidR="00742705" w:rsidTr="00C37FE3">
        <w:trPr>
          <w:trHeight w:val="523"/>
        </w:trPr>
        <w:tc>
          <w:tcPr>
            <w:tcW w:w="2409" w:type="dxa"/>
            <w:shd w:val="clear" w:color="auto" w:fill="EEECE1" w:themeFill="background2"/>
          </w:tcPr>
          <w:p w:rsidR="00B04F95" w:rsidRPr="008C624F" w:rsidRDefault="000E17D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8C624F">
              <w:rPr>
                <w:rFonts w:ascii="Sylfaen" w:hAnsi="Sylfaen"/>
                <w:szCs w:val="22"/>
                <w:lang w:val="ru-RU"/>
              </w:rPr>
              <w:lastRenderedPageBreak/>
              <w:t>Դասարաններ</w:t>
            </w:r>
          </w:p>
        </w:tc>
        <w:tc>
          <w:tcPr>
            <w:tcW w:w="851" w:type="dxa"/>
            <w:shd w:val="clear" w:color="auto" w:fill="EEECE1" w:themeFill="background2"/>
          </w:tcPr>
          <w:p w:rsidR="00B04F95" w:rsidRPr="008C624F" w:rsidRDefault="000E17D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 w:rsidRPr="008C624F">
              <w:rPr>
                <w:rFonts w:ascii="Sylfaen" w:hAnsi="Sylfaen"/>
                <w:szCs w:val="22"/>
                <w:lang w:val="ru-RU"/>
              </w:rPr>
              <w:t>20</w:t>
            </w:r>
          </w:p>
        </w:tc>
        <w:tc>
          <w:tcPr>
            <w:tcW w:w="1219" w:type="dxa"/>
            <w:shd w:val="clear" w:color="auto" w:fill="EEECE1" w:themeFill="background2"/>
          </w:tcPr>
          <w:p w:rsidR="00B04F95" w:rsidRPr="00361636" w:rsidRDefault="0083587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91</w:t>
            </w:r>
            <w:r w:rsidR="00361636">
              <w:rPr>
                <w:rFonts w:ascii="Sylfaen" w:hAnsi="Sylfaen"/>
                <w:szCs w:val="22"/>
              </w:rPr>
              <w:t>4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B04F95" w:rsidRDefault="00B04F9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B04F95" w:rsidRPr="00AB2CA8" w:rsidRDefault="00AB2CA8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Ուսուցչանոց</w:t>
            </w:r>
          </w:p>
        </w:tc>
        <w:tc>
          <w:tcPr>
            <w:tcW w:w="1109" w:type="dxa"/>
            <w:shd w:val="clear" w:color="auto" w:fill="EEECE1" w:themeFill="background2"/>
          </w:tcPr>
          <w:p w:rsidR="00B04F95" w:rsidRPr="00AB2CA8" w:rsidRDefault="00AB2CA8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553" w:type="dxa"/>
            <w:shd w:val="clear" w:color="auto" w:fill="EEECE1" w:themeFill="background2"/>
          </w:tcPr>
          <w:p w:rsidR="00B04F95" w:rsidRPr="00AB2CA8" w:rsidRDefault="00AB2CA8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30</w:t>
            </w:r>
          </w:p>
        </w:tc>
      </w:tr>
      <w:tr w:rsidR="00742705" w:rsidRPr="00AB2CA8" w:rsidTr="00C37FE3">
        <w:trPr>
          <w:trHeight w:val="484"/>
        </w:trPr>
        <w:tc>
          <w:tcPr>
            <w:tcW w:w="2409" w:type="dxa"/>
            <w:shd w:val="clear" w:color="auto" w:fill="EEECE1" w:themeFill="background2"/>
          </w:tcPr>
          <w:p w:rsidR="00B04F95" w:rsidRPr="008C624F" w:rsidRDefault="000E17D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8C624F">
              <w:rPr>
                <w:rFonts w:ascii="Sylfaen" w:hAnsi="Sylfaen"/>
                <w:szCs w:val="22"/>
                <w:lang w:val="ru-RU"/>
              </w:rPr>
              <w:t>Լաբորատորիա</w:t>
            </w:r>
          </w:p>
        </w:tc>
        <w:tc>
          <w:tcPr>
            <w:tcW w:w="851" w:type="dxa"/>
            <w:shd w:val="clear" w:color="auto" w:fill="EEECE1" w:themeFill="background2"/>
          </w:tcPr>
          <w:p w:rsidR="00B04F95" w:rsidRPr="008C624F" w:rsidRDefault="000E17D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 w:rsidRPr="008C624F">
              <w:rPr>
                <w:rFonts w:ascii="Sylfaen" w:hAnsi="Sylfaen"/>
                <w:szCs w:val="22"/>
                <w:lang w:val="ru-RU"/>
              </w:rPr>
              <w:t>1</w:t>
            </w:r>
          </w:p>
        </w:tc>
        <w:tc>
          <w:tcPr>
            <w:tcW w:w="1219" w:type="dxa"/>
            <w:shd w:val="clear" w:color="auto" w:fill="EEECE1" w:themeFill="background2"/>
          </w:tcPr>
          <w:p w:rsidR="00B04F95" w:rsidRPr="006524EC" w:rsidRDefault="006524E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16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B04F95" w:rsidRDefault="00B04F9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B04F95" w:rsidRPr="00AB2CA8" w:rsidRDefault="00AB2CA8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Բազմամասն</w:t>
            </w:r>
            <w:r w:rsidRPr="00AB2CA8">
              <w:rPr>
                <w:rFonts w:ascii="Sylfaen" w:hAnsi="Sylfaen"/>
                <w:szCs w:val="22"/>
                <w:lang w:val="ru-RU"/>
              </w:rPr>
              <w:t xml:space="preserve">. </w:t>
            </w:r>
            <w:r>
              <w:rPr>
                <w:rFonts w:ascii="Sylfaen" w:hAnsi="Sylfaen"/>
                <w:szCs w:val="22"/>
              </w:rPr>
              <w:t>Թիմի սենյակ</w:t>
            </w:r>
          </w:p>
        </w:tc>
        <w:tc>
          <w:tcPr>
            <w:tcW w:w="1109" w:type="dxa"/>
            <w:shd w:val="clear" w:color="auto" w:fill="EEECE1" w:themeFill="background2"/>
          </w:tcPr>
          <w:p w:rsidR="00B04F95" w:rsidRPr="00AB2CA8" w:rsidRDefault="00AB2CA8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553" w:type="dxa"/>
            <w:shd w:val="clear" w:color="auto" w:fill="EEECE1" w:themeFill="background2"/>
          </w:tcPr>
          <w:p w:rsidR="00B04F95" w:rsidRPr="00AB2CA8" w:rsidRDefault="00AB2CA8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18</w:t>
            </w:r>
          </w:p>
        </w:tc>
      </w:tr>
      <w:tr w:rsidR="00742705" w:rsidRPr="00AB2CA8" w:rsidTr="00C37FE3">
        <w:trPr>
          <w:trHeight w:val="447"/>
        </w:trPr>
        <w:tc>
          <w:tcPr>
            <w:tcW w:w="2409" w:type="dxa"/>
            <w:shd w:val="clear" w:color="auto" w:fill="EEECE1" w:themeFill="background2"/>
          </w:tcPr>
          <w:p w:rsidR="00B04F95" w:rsidRPr="008C624F" w:rsidRDefault="008C624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8C624F">
              <w:rPr>
                <w:rFonts w:ascii="Sylfaen" w:hAnsi="Sylfaen"/>
                <w:szCs w:val="22"/>
                <w:lang w:val="ru-RU"/>
              </w:rPr>
              <w:t>Մա</w:t>
            </w:r>
            <w:r>
              <w:rPr>
                <w:rFonts w:ascii="Sylfaen" w:hAnsi="Sylfaen"/>
                <w:szCs w:val="22"/>
                <w:lang w:val="ru-RU"/>
              </w:rPr>
              <w:t>րզադահլիճ</w:t>
            </w:r>
          </w:p>
        </w:tc>
        <w:tc>
          <w:tcPr>
            <w:tcW w:w="851" w:type="dxa"/>
            <w:shd w:val="clear" w:color="auto" w:fill="EEECE1" w:themeFill="background2"/>
          </w:tcPr>
          <w:p w:rsidR="00B04F95" w:rsidRPr="008C624F" w:rsidRDefault="008C624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</w:t>
            </w:r>
          </w:p>
        </w:tc>
        <w:tc>
          <w:tcPr>
            <w:tcW w:w="1219" w:type="dxa"/>
            <w:shd w:val="clear" w:color="auto" w:fill="EEECE1" w:themeFill="background2"/>
          </w:tcPr>
          <w:p w:rsidR="00B04F95" w:rsidRPr="008C624F" w:rsidRDefault="008C624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154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B04F95" w:rsidRDefault="00B04F9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B04F95" w:rsidRPr="00EE4006" w:rsidRDefault="00EE400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Զենքի պահեստ</w:t>
            </w:r>
          </w:p>
        </w:tc>
        <w:tc>
          <w:tcPr>
            <w:tcW w:w="1109" w:type="dxa"/>
            <w:shd w:val="clear" w:color="auto" w:fill="EEECE1" w:themeFill="background2"/>
          </w:tcPr>
          <w:p w:rsidR="00B04F95" w:rsidRPr="00EE4006" w:rsidRDefault="00EE400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553" w:type="dxa"/>
            <w:shd w:val="clear" w:color="auto" w:fill="EEECE1" w:themeFill="background2"/>
          </w:tcPr>
          <w:p w:rsidR="00B04F95" w:rsidRPr="00EE4006" w:rsidRDefault="00EE400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6.6</w:t>
            </w:r>
          </w:p>
        </w:tc>
      </w:tr>
      <w:tr w:rsidR="008C624F" w:rsidRPr="00AB2CA8" w:rsidTr="00C37FE3">
        <w:trPr>
          <w:trHeight w:val="719"/>
        </w:trPr>
        <w:tc>
          <w:tcPr>
            <w:tcW w:w="2409" w:type="dxa"/>
            <w:shd w:val="clear" w:color="auto" w:fill="EEECE1" w:themeFill="background2"/>
          </w:tcPr>
          <w:p w:rsidR="008C624F" w:rsidRPr="008C624F" w:rsidRDefault="008C624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Գրադարան</w:t>
            </w:r>
          </w:p>
        </w:tc>
        <w:tc>
          <w:tcPr>
            <w:tcW w:w="851" w:type="dxa"/>
            <w:shd w:val="clear" w:color="auto" w:fill="EEECE1" w:themeFill="background2"/>
          </w:tcPr>
          <w:p w:rsidR="008C624F" w:rsidRDefault="008C624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</w:t>
            </w:r>
          </w:p>
        </w:tc>
        <w:tc>
          <w:tcPr>
            <w:tcW w:w="1219" w:type="dxa"/>
            <w:shd w:val="clear" w:color="auto" w:fill="EEECE1" w:themeFill="background2"/>
          </w:tcPr>
          <w:p w:rsidR="008C624F" w:rsidRDefault="008C624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65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8C624F" w:rsidRDefault="008C624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8C624F" w:rsidRPr="00835876" w:rsidRDefault="0083587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 xml:space="preserve">Պահեստային սենյակներ </w:t>
            </w:r>
          </w:p>
        </w:tc>
        <w:tc>
          <w:tcPr>
            <w:tcW w:w="1109" w:type="dxa"/>
            <w:shd w:val="clear" w:color="auto" w:fill="EEECE1" w:themeFill="background2"/>
          </w:tcPr>
          <w:p w:rsidR="008C624F" w:rsidRPr="00835876" w:rsidRDefault="0083587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553" w:type="dxa"/>
            <w:shd w:val="clear" w:color="auto" w:fill="EEECE1" w:themeFill="background2"/>
          </w:tcPr>
          <w:p w:rsidR="008C624F" w:rsidRPr="00835876" w:rsidRDefault="0083587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14</w:t>
            </w:r>
          </w:p>
        </w:tc>
      </w:tr>
      <w:tr w:rsidR="008C624F" w:rsidTr="00C37FE3">
        <w:trPr>
          <w:trHeight w:val="599"/>
        </w:trPr>
        <w:tc>
          <w:tcPr>
            <w:tcW w:w="2409" w:type="dxa"/>
            <w:shd w:val="clear" w:color="auto" w:fill="EEECE1" w:themeFill="background2"/>
          </w:tcPr>
          <w:p w:rsidR="008C624F" w:rsidRDefault="008C624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Բուժկետ</w:t>
            </w:r>
          </w:p>
        </w:tc>
        <w:tc>
          <w:tcPr>
            <w:tcW w:w="851" w:type="dxa"/>
            <w:shd w:val="clear" w:color="auto" w:fill="EEECE1" w:themeFill="background2"/>
          </w:tcPr>
          <w:p w:rsidR="008C624F" w:rsidRDefault="008C624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</w:t>
            </w:r>
          </w:p>
        </w:tc>
        <w:tc>
          <w:tcPr>
            <w:tcW w:w="1219" w:type="dxa"/>
            <w:shd w:val="clear" w:color="auto" w:fill="EEECE1" w:themeFill="background2"/>
          </w:tcPr>
          <w:p w:rsidR="008C624F" w:rsidRPr="00AB2CA8" w:rsidRDefault="006524E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 w:rsidRPr="00AB2CA8">
              <w:rPr>
                <w:rFonts w:ascii="Sylfaen" w:hAnsi="Sylfaen"/>
                <w:szCs w:val="22"/>
                <w:lang w:val="ru-RU"/>
              </w:rPr>
              <w:t>12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8C624F" w:rsidRDefault="008C624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8C624F" w:rsidRPr="001F17E3" w:rsidRDefault="001F17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1F17E3">
              <w:rPr>
                <w:rFonts w:ascii="Sylfaen" w:hAnsi="Sylfaen"/>
                <w:szCs w:val="22"/>
                <w:lang w:val="ru-RU"/>
              </w:rPr>
              <w:t>Մրգատու այգիներ</w:t>
            </w:r>
          </w:p>
        </w:tc>
        <w:tc>
          <w:tcPr>
            <w:tcW w:w="1109" w:type="dxa"/>
            <w:shd w:val="clear" w:color="auto" w:fill="EEECE1" w:themeFill="background2"/>
          </w:tcPr>
          <w:p w:rsidR="005F27EA" w:rsidRDefault="001F17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hy-AM"/>
              </w:rPr>
            </w:pPr>
            <w:r w:rsidRPr="001F17E3">
              <w:rPr>
                <w:rFonts w:ascii="Sylfaen" w:hAnsi="Sylfaen"/>
                <w:szCs w:val="22"/>
                <w:lang w:val="ru-RU"/>
              </w:rPr>
              <w:t>Խնձոր,</w:t>
            </w:r>
          </w:p>
          <w:p w:rsidR="008C624F" w:rsidRPr="001F17E3" w:rsidRDefault="001F17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1F17E3">
              <w:rPr>
                <w:rFonts w:ascii="Sylfaen" w:hAnsi="Sylfaen"/>
                <w:szCs w:val="22"/>
                <w:lang w:val="ru-RU"/>
              </w:rPr>
              <w:t>սալոր</w:t>
            </w:r>
          </w:p>
        </w:tc>
        <w:tc>
          <w:tcPr>
            <w:tcW w:w="1553" w:type="dxa"/>
            <w:shd w:val="clear" w:color="auto" w:fill="EEECE1" w:themeFill="background2"/>
          </w:tcPr>
          <w:p w:rsidR="008C624F" w:rsidRPr="001F17E3" w:rsidRDefault="00362D3E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6000</w:t>
            </w:r>
          </w:p>
        </w:tc>
      </w:tr>
      <w:tr w:rsidR="00A24185" w:rsidTr="00C37FE3">
        <w:trPr>
          <w:trHeight w:val="638"/>
        </w:trPr>
        <w:tc>
          <w:tcPr>
            <w:tcW w:w="240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Ճաշարան</w:t>
            </w:r>
          </w:p>
        </w:tc>
        <w:tc>
          <w:tcPr>
            <w:tcW w:w="851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</w:t>
            </w:r>
          </w:p>
        </w:tc>
        <w:tc>
          <w:tcPr>
            <w:tcW w:w="1219" w:type="dxa"/>
            <w:shd w:val="clear" w:color="auto" w:fill="EEECE1" w:themeFill="background2"/>
          </w:tcPr>
          <w:p w:rsidR="00A24185" w:rsidRPr="00880CCA" w:rsidRDefault="00880CC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62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A24185" w:rsidRPr="001F17E3" w:rsidRDefault="001F17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1F17E3">
              <w:rPr>
                <w:rFonts w:ascii="Sylfaen" w:hAnsi="Sylfaen"/>
                <w:szCs w:val="22"/>
                <w:lang w:val="ru-RU"/>
              </w:rPr>
              <w:t>Դեկորատիվ, բուսական այգիներ</w:t>
            </w:r>
          </w:p>
        </w:tc>
        <w:tc>
          <w:tcPr>
            <w:tcW w:w="1109" w:type="dxa"/>
            <w:shd w:val="clear" w:color="auto" w:fill="EEECE1" w:themeFill="background2"/>
          </w:tcPr>
          <w:p w:rsidR="00A24185" w:rsidRPr="001F17E3" w:rsidRDefault="001F17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1F17E3">
              <w:rPr>
                <w:rFonts w:ascii="Sylfaen" w:hAnsi="Sylfaen"/>
                <w:szCs w:val="22"/>
                <w:lang w:val="ru-RU"/>
              </w:rPr>
              <w:t>Եղևնիներ</w:t>
            </w:r>
          </w:p>
        </w:tc>
        <w:tc>
          <w:tcPr>
            <w:tcW w:w="1553" w:type="dxa"/>
            <w:shd w:val="clear" w:color="auto" w:fill="EEECE1" w:themeFill="background2"/>
          </w:tcPr>
          <w:p w:rsidR="00A24185" w:rsidRPr="001F17E3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</w:p>
        </w:tc>
      </w:tr>
      <w:tr w:rsidR="00A24185" w:rsidTr="00C37FE3">
        <w:trPr>
          <w:trHeight w:val="576"/>
        </w:trPr>
        <w:tc>
          <w:tcPr>
            <w:tcW w:w="240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Հանդերձարաններ</w:t>
            </w:r>
          </w:p>
        </w:tc>
        <w:tc>
          <w:tcPr>
            <w:tcW w:w="851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2</w:t>
            </w:r>
          </w:p>
        </w:tc>
        <w:tc>
          <w:tcPr>
            <w:tcW w:w="121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18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A24185" w:rsidRPr="001F17E3" w:rsidRDefault="001F17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1F17E3">
              <w:rPr>
                <w:rFonts w:ascii="Sylfaen" w:hAnsi="Sylfaen"/>
                <w:szCs w:val="22"/>
                <w:lang w:val="ru-RU"/>
              </w:rPr>
              <w:t>Շենքի ներսի մաքրվող մակերես</w:t>
            </w:r>
          </w:p>
        </w:tc>
        <w:tc>
          <w:tcPr>
            <w:tcW w:w="1109" w:type="dxa"/>
            <w:shd w:val="clear" w:color="auto" w:fill="EEECE1" w:themeFill="background2"/>
          </w:tcPr>
          <w:p w:rsidR="00A24185" w:rsidRPr="001F17E3" w:rsidRDefault="001F17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1F17E3">
              <w:rPr>
                <w:rFonts w:ascii="Sylfaen" w:hAnsi="Sylfaen"/>
                <w:szCs w:val="22"/>
                <w:lang w:val="ru-RU"/>
              </w:rPr>
              <w:t>3</w:t>
            </w:r>
          </w:p>
        </w:tc>
        <w:tc>
          <w:tcPr>
            <w:tcW w:w="1553" w:type="dxa"/>
            <w:shd w:val="clear" w:color="auto" w:fill="EEECE1" w:themeFill="background2"/>
          </w:tcPr>
          <w:p w:rsidR="00A24185" w:rsidRPr="001F17E3" w:rsidRDefault="001F17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1F17E3">
              <w:rPr>
                <w:rFonts w:ascii="Sylfaen" w:hAnsi="Sylfaen"/>
                <w:szCs w:val="22"/>
                <w:lang w:val="ru-RU"/>
              </w:rPr>
              <w:t>3142</w:t>
            </w:r>
          </w:p>
        </w:tc>
      </w:tr>
      <w:tr w:rsidR="00A24185" w:rsidTr="00C37FE3">
        <w:trPr>
          <w:trHeight w:val="646"/>
        </w:trPr>
        <w:tc>
          <w:tcPr>
            <w:tcW w:w="240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Զուգարաններ</w:t>
            </w:r>
          </w:p>
        </w:tc>
        <w:tc>
          <w:tcPr>
            <w:tcW w:w="851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9</w:t>
            </w:r>
          </w:p>
        </w:tc>
        <w:tc>
          <w:tcPr>
            <w:tcW w:w="121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190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A24185" w:rsidRPr="00DA3AA6" w:rsidRDefault="001F17E3" w:rsidP="00DA3AA6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</w:rPr>
            </w:pPr>
            <w:r w:rsidRPr="001F17E3">
              <w:rPr>
                <w:rFonts w:ascii="Sylfaen" w:hAnsi="Sylfaen"/>
                <w:szCs w:val="22"/>
                <w:lang w:val="ru-RU"/>
              </w:rPr>
              <w:t xml:space="preserve">Սան </w:t>
            </w:r>
            <w:r w:rsidR="00DA3AA6">
              <w:rPr>
                <w:rFonts w:ascii="Sylfaen" w:hAnsi="Sylfaen"/>
                <w:szCs w:val="22"/>
                <w:lang w:val="ru-RU"/>
              </w:rPr>
              <w:t>հանգույց</w:t>
            </w:r>
          </w:p>
        </w:tc>
        <w:tc>
          <w:tcPr>
            <w:tcW w:w="1109" w:type="dxa"/>
            <w:shd w:val="clear" w:color="auto" w:fill="EEECE1" w:themeFill="background2"/>
          </w:tcPr>
          <w:p w:rsidR="00A24185" w:rsidRPr="001F17E3" w:rsidRDefault="001F17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 w:rsidRPr="001F17E3">
              <w:rPr>
                <w:rFonts w:ascii="Sylfaen" w:hAnsi="Sylfaen"/>
                <w:szCs w:val="22"/>
                <w:lang w:val="ru-RU"/>
              </w:rPr>
              <w:t>9</w:t>
            </w:r>
          </w:p>
        </w:tc>
        <w:tc>
          <w:tcPr>
            <w:tcW w:w="1553" w:type="dxa"/>
            <w:shd w:val="clear" w:color="auto" w:fill="EEECE1" w:themeFill="background2"/>
          </w:tcPr>
          <w:p w:rsidR="00A24185" w:rsidRPr="00DA3AA6" w:rsidRDefault="00DA3AA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103</w:t>
            </w:r>
          </w:p>
        </w:tc>
      </w:tr>
      <w:tr w:rsidR="00A24185" w:rsidTr="00C37FE3">
        <w:trPr>
          <w:trHeight w:val="682"/>
        </w:trPr>
        <w:tc>
          <w:tcPr>
            <w:tcW w:w="240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Տեխ. նշանակության այլ սենյակներ</w:t>
            </w:r>
          </w:p>
        </w:tc>
        <w:tc>
          <w:tcPr>
            <w:tcW w:w="851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2</w:t>
            </w:r>
          </w:p>
        </w:tc>
        <w:tc>
          <w:tcPr>
            <w:tcW w:w="121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110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A24185" w:rsidRPr="00442D52" w:rsidRDefault="00442D5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Ջերմոց</w:t>
            </w:r>
          </w:p>
        </w:tc>
        <w:tc>
          <w:tcPr>
            <w:tcW w:w="1109" w:type="dxa"/>
            <w:shd w:val="clear" w:color="auto" w:fill="EEECE1" w:themeFill="background2"/>
          </w:tcPr>
          <w:p w:rsidR="00A24185" w:rsidRPr="00442D52" w:rsidRDefault="00442D5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1553" w:type="dxa"/>
            <w:shd w:val="clear" w:color="auto" w:fill="EEECE1" w:themeFill="background2"/>
          </w:tcPr>
          <w:p w:rsidR="00A24185" w:rsidRPr="00442D52" w:rsidRDefault="00442D5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300</w:t>
            </w:r>
          </w:p>
        </w:tc>
      </w:tr>
      <w:tr w:rsidR="00A24185" w:rsidTr="00C37FE3">
        <w:trPr>
          <w:trHeight w:val="604"/>
        </w:trPr>
        <w:tc>
          <w:tcPr>
            <w:tcW w:w="240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Մարզահրապարակ</w:t>
            </w:r>
          </w:p>
        </w:tc>
        <w:tc>
          <w:tcPr>
            <w:tcW w:w="851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</w:t>
            </w:r>
          </w:p>
        </w:tc>
        <w:tc>
          <w:tcPr>
            <w:tcW w:w="121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1640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A24185" w:rsidRPr="006524EC" w:rsidRDefault="006524E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Շախմատի սենյակ</w:t>
            </w:r>
          </w:p>
        </w:tc>
        <w:tc>
          <w:tcPr>
            <w:tcW w:w="1109" w:type="dxa"/>
            <w:shd w:val="clear" w:color="auto" w:fill="EEECE1" w:themeFill="background2"/>
          </w:tcPr>
          <w:p w:rsidR="00A24185" w:rsidRPr="006524EC" w:rsidRDefault="006524E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553" w:type="dxa"/>
            <w:shd w:val="clear" w:color="auto" w:fill="EEECE1" w:themeFill="background2"/>
          </w:tcPr>
          <w:p w:rsidR="00A24185" w:rsidRPr="006524EC" w:rsidRDefault="006524E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70</w:t>
            </w:r>
          </w:p>
        </w:tc>
      </w:tr>
      <w:tr w:rsidR="00A24185" w:rsidTr="00C37FE3">
        <w:trPr>
          <w:trHeight w:val="499"/>
        </w:trPr>
        <w:tc>
          <w:tcPr>
            <w:tcW w:w="240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Համակարգիչներ</w:t>
            </w:r>
          </w:p>
        </w:tc>
        <w:tc>
          <w:tcPr>
            <w:tcW w:w="851" w:type="dxa"/>
            <w:shd w:val="clear" w:color="auto" w:fill="EEECE1" w:themeFill="background2"/>
          </w:tcPr>
          <w:p w:rsidR="00A24185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28</w:t>
            </w:r>
          </w:p>
        </w:tc>
        <w:tc>
          <w:tcPr>
            <w:tcW w:w="1219" w:type="dxa"/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A24185" w:rsidRDefault="00A2418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A24185" w:rsidRDefault="00860C5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Փոքր մարզադահլիճ</w:t>
            </w:r>
          </w:p>
        </w:tc>
        <w:tc>
          <w:tcPr>
            <w:tcW w:w="1109" w:type="dxa"/>
            <w:shd w:val="clear" w:color="auto" w:fill="EEECE1" w:themeFill="background2"/>
          </w:tcPr>
          <w:p w:rsidR="00A24185" w:rsidRDefault="00860C5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3" w:type="dxa"/>
            <w:shd w:val="clear" w:color="auto" w:fill="EEECE1" w:themeFill="background2"/>
          </w:tcPr>
          <w:p w:rsidR="00A24185" w:rsidRDefault="00860C5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36</w:t>
            </w:r>
          </w:p>
        </w:tc>
      </w:tr>
      <w:tr w:rsidR="002570C6" w:rsidTr="00C37FE3">
        <w:tc>
          <w:tcPr>
            <w:tcW w:w="2409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Համակարգչային այլ տեխնիկա</w:t>
            </w:r>
          </w:p>
        </w:tc>
        <w:tc>
          <w:tcPr>
            <w:tcW w:w="851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</w:t>
            </w:r>
          </w:p>
        </w:tc>
        <w:tc>
          <w:tcPr>
            <w:tcW w:w="1219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2570C6" w:rsidRDefault="00860C5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Հանգստի սենյակ</w:t>
            </w:r>
          </w:p>
        </w:tc>
        <w:tc>
          <w:tcPr>
            <w:tcW w:w="1109" w:type="dxa"/>
            <w:shd w:val="clear" w:color="auto" w:fill="EEECE1" w:themeFill="background2"/>
          </w:tcPr>
          <w:p w:rsidR="002570C6" w:rsidRDefault="00860C5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3" w:type="dxa"/>
            <w:shd w:val="clear" w:color="auto" w:fill="EEECE1" w:themeFill="background2"/>
          </w:tcPr>
          <w:p w:rsidR="002570C6" w:rsidRDefault="00860C5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17</w:t>
            </w:r>
          </w:p>
        </w:tc>
      </w:tr>
      <w:tr w:rsidR="002570C6" w:rsidTr="00C37FE3">
        <w:trPr>
          <w:trHeight w:val="755"/>
        </w:trPr>
        <w:tc>
          <w:tcPr>
            <w:tcW w:w="2409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Ջեռուցվող տարածքներ</w:t>
            </w:r>
          </w:p>
        </w:tc>
        <w:tc>
          <w:tcPr>
            <w:tcW w:w="851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2</w:t>
            </w:r>
          </w:p>
        </w:tc>
        <w:tc>
          <w:tcPr>
            <w:tcW w:w="1219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2280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109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553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2570C6" w:rsidTr="00C37FE3">
        <w:trPr>
          <w:trHeight w:val="451"/>
        </w:trPr>
        <w:tc>
          <w:tcPr>
            <w:tcW w:w="2409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Հեռախոսներ</w:t>
            </w:r>
          </w:p>
        </w:tc>
        <w:tc>
          <w:tcPr>
            <w:tcW w:w="851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  <w:r>
              <w:rPr>
                <w:rFonts w:ascii="Sylfaen" w:hAnsi="Sylfaen"/>
                <w:szCs w:val="22"/>
                <w:lang w:val="ru-RU"/>
              </w:rPr>
              <w:t>1</w:t>
            </w:r>
          </w:p>
        </w:tc>
        <w:tc>
          <w:tcPr>
            <w:tcW w:w="1219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  <w:lang w:val="ru-RU"/>
              </w:rPr>
            </w:pP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109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553" w:type="dxa"/>
            <w:shd w:val="clear" w:color="auto" w:fill="EEECE1" w:themeFill="background2"/>
          </w:tcPr>
          <w:p w:rsidR="002570C6" w:rsidRDefault="002570C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2C156B" w:rsidTr="00C37FE3">
        <w:trPr>
          <w:trHeight w:val="451"/>
        </w:trPr>
        <w:tc>
          <w:tcPr>
            <w:tcW w:w="2409" w:type="dxa"/>
            <w:shd w:val="clear" w:color="auto" w:fill="EEECE1" w:themeFill="background2"/>
          </w:tcPr>
          <w:p w:rsidR="002C156B" w:rsidRPr="002C156B" w:rsidRDefault="002C156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Հանդիսութ. դահլիճ</w:t>
            </w:r>
          </w:p>
        </w:tc>
        <w:tc>
          <w:tcPr>
            <w:tcW w:w="851" w:type="dxa"/>
            <w:shd w:val="clear" w:color="auto" w:fill="EEECE1" w:themeFill="background2"/>
          </w:tcPr>
          <w:p w:rsidR="002C156B" w:rsidRPr="002C156B" w:rsidRDefault="002C156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1</w:t>
            </w:r>
          </w:p>
        </w:tc>
        <w:tc>
          <w:tcPr>
            <w:tcW w:w="1219" w:type="dxa"/>
            <w:shd w:val="clear" w:color="auto" w:fill="EEECE1" w:themeFill="background2"/>
          </w:tcPr>
          <w:p w:rsidR="002C156B" w:rsidRPr="002C156B" w:rsidRDefault="002C156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Cs w:val="22"/>
              </w:rPr>
            </w:pPr>
            <w:r>
              <w:rPr>
                <w:rFonts w:ascii="Sylfaen" w:hAnsi="Sylfaen"/>
                <w:szCs w:val="22"/>
              </w:rPr>
              <w:t>113</w:t>
            </w:r>
          </w:p>
        </w:tc>
        <w:tc>
          <w:tcPr>
            <w:tcW w:w="251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2C156B" w:rsidRPr="002C156B" w:rsidRDefault="002C156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05" w:type="dxa"/>
            <w:shd w:val="clear" w:color="auto" w:fill="EEECE1" w:themeFill="background2"/>
          </w:tcPr>
          <w:p w:rsidR="002C156B" w:rsidRPr="002C156B" w:rsidRDefault="002C156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EEECE1" w:themeFill="background2"/>
          </w:tcPr>
          <w:p w:rsidR="002C156B" w:rsidRPr="002C156B" w:rsidRDefault="002C156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53" w:type="dxa"/>
            <w:shd w:val="clear" w:color="auto" w:fill="EEECE1" w:themeFill="background2"/>
          </w:tcPr>
          <w:p w:rsidR="002C156B" w:rsidRPr="002C156B" w:rsidRDefault="002C156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874C8C" w:rsidRDefault="00874C8C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40"/>
          <w:szCs w:val="40"/>
        </w:rPr>
      </w:pPr>
    </w:p>
    <w:p w:rsidR="00874C8C" w:rsidRDefault="009C463D" w:rsidP="00880E21">
      <w:pPr>
        <w:pStyle w:val="ListParagraph"/>
        <w:numPr>
          <w:ilvl w:val="0"/>
          <w:numId w:val="0"/>
        </w:numPr>
        <w:spacing w:line="360" w:lineRule="auto"/>
        <w:ind w:left="284"/>
        <w:jc w:val="both"/>
        <w:rPr>
          <w:rFonts w:ascii="Sylfaen" w:hAnsi="Sylfaen"/>
          <w:b/>
          <w:color w:val="0070C0"/>
          <w:sz w:val="32"/>
          <w:szCs w:val="32"/>
        </w:rPr>
      </w:pPr>
      <w:r w:rsidRPr="00761987">
        <w:rPr>
          <w:rFonts w:ascii="Sylfaen" w:hAnsi="Sylfaen"/>
          <w:color w:val="0070C0"/>
          <w:sz w:val="32"/>
          <w:szCs w:val="32"/>
        </w:rPr>
        <w:lastRenderedPageBreak/>
        <w:t xml:space="preserve"> </w:t>
      </w:r>
      <w:r w:rsidR="001F29DC" w:rsidRPr="00761987">
        <w:rPr>
          <w:rFonts w:ascii="Sylfaen" w:hAnsi="Sylfaen"/>
          <w:b/>
          <w:color w:val="0070C0"/>
          <w:sz w:val="32"/>
          <w:szCs w:val="32"/>
          <w:lang w:val="hy-AM"/>
        </w:rPr>
        <w:t>գ</w:t>
      </w:r>
      <w:r w:rsidR="001F29DC" w:rsidRPr="00761987">
        <w:rPr>
          <w:rFonts w:ascii="Sylfaen" w:hAnsi="Sylfaen"/>
          <w:b/>
          <w:color w:val="0070C0"/>
          <w:sz w:val="32"/>
          <w:szCs w:val="32"/>
        </w:rPr>
        <w:t>)</w:t>
      </w:r>
      <w:r w:rsidR="001F29DC" w:rsidRPr="00761987">
        <w:rPr>
          <w:rFonts w:ascii="Sylfaen" w:hAnsi="Sylfaen"/>
          <w:b/>
          <w:color w:val="0070C0"/>
          <w:sz w:val="32"/>
          <w:szCs w:val="32"/>
          <w:lang w:val="hy-AM"/>
        </w:rPr>
        <w:t xml:space="preserve"> Նյութատեխնիկական բազան և այլ ռեսուրսները՝ հաշվետու ժամանակաշրջանում</w:t>
      </w:r>
      <w:r w:rsidR="00F749E7" w:rsidRPr="00761987">
        <w:rPr>
          <w:rFonts w:ascii="Sylfaen" w:hAnsi="Sylfaen"/>
          <w:b/>
          <w:color w:val="0070C0"/>
          <w:sz w:val="32"/>
          <w:szCs w:val="32"/>
          <w:lang w:val="hy-AM"/>
        </w:rPr>
        <w:t xml:space="preserve"> </w:t>
      </w:r>
    </w:p>
    <w:p w:rsidR="0029699D" w:rsidRPr="0029699D" w:rsidRDefault="0029699D" w:rsidP="00880E21">
      <w:pPr>
        <w:pStyle w:val="ListParagraph"/>
        <w:numPr>
          <w:ilvl w:val="0"/>
          <w:numId w:val="0"/>
        </w:numPr>
        <w:spacing w:line="360" w:lineRule="auto"/>
        <w:ind w:left="284"/>
        <w:jc w:val="both"/>
        <w:rPr>
          <w:rFonts w:ascii="Sylfaen" w:hAnsi="Sylfaen"/>
          <w:b/>
          <w:color w:val="0070C0"/>
          <w:sz w:val="32"/>
          <w:szCs w:val="32"/>
        </w:rPr>
      </w:pPr>
    </w:p>
    <w:p w:rsidR="00362DF0" w:rsidRDefault="00362DF0" w:rsidP="00362DF0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Ժամանակակից կրթական պահանջներին համապատասխան կրթական միջավայրը պատկերացնել առանց անհրաժեշտ նյութատեխնիկական բազայի անհնար է: Ուսումնական հաստատության զարգացման մեջ առաջնահերթություններից է ուսումնանյութական բազայի համապատասխանեցումը ժամանակակից պահանջներին:</w:t>
      </w:r>
    </w:p>
    <w:p w:rsidR="00F749E7" w:rsidRDefault="00F749E7" w:rsidP="00880E21">
      <w:pPr>
        <w:pStyle w:val="ListParagraph"/>
        <w:numPr>
          <w:ilvl w:val="0"/>
          <w:numId w:val="0"/>
        </w:numPr>
        <w:spacing w:line="360" w:lineRule="auto"/>
        <w:ind w:left="142" w:firstLine="578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Հաստատությունում 2013թ-ին դպրոցի շրջանավարտ </w:t>
      </w:r>
      <w:r w:rsidR="005D217B" w:rsidRPr="005D217B">
        <w:rPr>
          <w:rFonts w:ascii="Sylfaen" w:hAnsi="Sylfaen"/>
          <w:sz w:val="24"/>
          <w:szCs w:val="24"/>
          <w:lang w:val="hy-AM"/>
        </w:rPr>
        <w:t>բարերարի կողմից</w:t>
      </w:r>
      <w:r w:rsidRPr="00F749E7">
        <w:rPr>
          <w:rFonts w:ascii="Sylfaen" w:hAnsi="Sylfaen"/>
          <w:sz w:val="24"/>
          <w:szCs w:val="24"/>
          <w:lang w:val="hy-AM"/>
        </w:rPr>
        <w:t xml:space="preserve">  ստեղծվել է նորաոճ համակարգչային սենյակ՝ իր ամբողջ գույքով՝ 15 </w:t>
      </w:r>
      <w:r w:rsidR="00DC1874">
        <w:rPr>
          <w:rFonts w:ascii="Sylfaen" w:hAnsi="Sylfaen"/>
          <w:sz w:val="24"/>
          <w:szCs w:val="24"/>
          <w:lang w:val="hy-AM"/>
        </w:rPr>
        <w:t>D</w:t>
      </w:r>
      <w:r w:rsidR="007966A8">
        <w:rPr>
          <w:rFonts w:ascii="Sylfaen" w:hAnsi="Sylfaen"/>
          <w:sz w:val="24"/>
          <w:szCs w:val="24"/>
          <w:lang w:val="hy-AM"/>
        </w:rPr>
        <w:t>ou</w:t>
      </w:r>
      <w:r w:rsidR="00DC1874" w:rsidRPr="00DC1874">
        <w:rPr>
          <w:rFonts w:ascii="Sylfaen" w:hAnsi="Sylfaen"/>
          <w:sz w:val="24"/>
          <w:szCs w:val="24"/>
          <w:lang w:val="hy-AM"/>
        </w:rPr>
        <w:t xml:space="preserve">al </w:t>
      </w:r>
      <w:r w:rsidR="007966A8" w:rsidRPr="007966A8">
        <w:rPr>
          <w:rFonts w:ascii="Sylfaen" w:hAnsi="Sylfaen"/>
          <w:sz w:val="24"/>
          <w:szCs w:val="24"/>
        </w:rPr>
        <w:t>C</w:t>
      </w:r>
      <w:r w:rsidR="00DC1874" w:rsidRPr="00DC1874">
        <w:rPr>
          <w:rFonts w:ascii="Sylfaen" w:hAnsi="Sylfaen"/>
          <w:sz w:val="24"/>
          <w:szCs w:val="24"/>
          <w:lang w:val="hy-AM"/>
        </w:rPr>
        <w:t xml:space="preserve">ore </w:t>
      </w:r>
      <w:r w:rsidR="00DC1874">
        <w:rPr>
          <w:rFonts w:ascii="Sylfaen" w:hAnsi="Sylfaen"/>
          <w:sz w:val="24"/>
          <w:szCs w:val="24"/>
          <w:lang w:val="hy-AM"/>
        </w:rPr>
        <w:t>համակարգիչներով և էլեկտրոնային էկրանով</w:t>
      </w:r>
      <w:r w:rsidR="006524EC" w:rsidRPr="006524EC">
        <w:rPr>
          <w:rFonts w:ascii="Sylfaen" w:hAnsi="Sylfaen"/>
          <w:sz w:val="24"/>
          <w:szCs w:val="24"/>
          <w:lang w:val="hy-AM"/>
        </w:rPr>
        <w:t>(</w:t>
      </w:r>
      <w:r w:rsidR="006524EC">
        <w:rPr>
          <w:rFonts w:ascii="Sylfaen" w:hAnsi="Sylfaen"/>
          <w:sz w:val="24"/>
          <w:szCs w:val="24"/>
          <w:lang w:val="hy-AM"/>
        </w:rPr>
        <w:t>երկրորդ հարկ</w:t>
      </w:r>
      <w:r w:rsidR="006524EC" w:rsidRPr="006524EC">
        <w:rPr>
          <w:rFonts w:ascii="Sylfaen" w:hAnsi="Sylfaen"/>
          <w:sz w:val="24"/>
          <w:szCs w:val="24"/>
          <w:lang w:val="hy-AM"/>
        </w:rPr>
        <w:t>)</w:t>
      </w:r>
      <w:r w:rsidR="00DC1874">
        <w:rPr>
          <w:rFonts w:ascii="Sylfaen" w:hAnsi="Sylfaen"/>
          <w:sz w:val="24"/>
          <w:szCs w:val="24"/>
          <w:lang w:val="hy-AM"/>
        </w:rPr>
        <w:t>:</w:t>
      </w:r>
    </w:p>
    <w:p w:rsidR="0082530F" w:rsidRPr="0082530F" w:rsidRDefault="00D8665B" w:rsidP="00880E21">
      <w:pPr>
        <w:pStyle w:val="ListParagraph"/>
        <w:numPr>
          <w:ilvl w:val="0"/>
          <w:numId w:val="0"/>
        </w:numPr>
        <w:spacing w:line="360" w:lineRule="auto"/>
        <w:ind w:left="142" w:firstLine="578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202</w:t>
      </w:r>
      <w:r w:rsidRPr="00D8665B">
        <w:rPr>
          <w:rFonts w:ascii="Sylfaen" w:hAnsi="Sylfaen"/>
          <w:sz w:val="24"/>
          <w:szCs w:val="24"/>
          <w:lang w:val="hy-AM"/>
        </w:rPr>
        <w:t>4</w:t>
      </w:r>
      <w:r w:rsidR="00DC1874">
        <w:rPr>
          <w:rFonts w:ascii="Sylfaen" w:hAnsi="Sylfaen"/>
          <w:sz w:val="24"/>
          <w:szCs w:val="24"/>
          <w:lang w:val="hy-AM"/>
        </w:rPr>
        <w:t xml:space="preserve">-2025թթ նախատեսվում է թարմացնել 2-րդ համակարգչային սենյակը </w:t>
      </w:r>
      <w:r w:rsidR="00150BAD" w:rsidRPr="00150BAD">
        <w:rPr>
          <w:rFonts w:ascii="Sylfaen" w:hAnsi="Sylfaen"/>
          <w:sz w:val="24"/>
          <w:szCs w:val="24"/>
          <w:lang w:val="hy-AM"/>
        </w:rPr>
        <w:t xml:space="preserve">(որտեղ կա 8 </w:t>
      </w:r>
      <w:r w:rsidR="007811D4">
        <w:rPr>
          <w:rFonts w:ascii="Sylfaen" w:hAnsi="Sylfaen"/>
          <w:sz w:val="24"/>
          <w:szCs w:val="24"/>
          <w:lang w:val="hy-AM"/>
        </w:rPr>
        <w:t xml:space="preserve">Pentium 4 </w:t>
      </w:r>
      <w:r w:rsidR="007811D4" w:rsidRPr="007811D4">
        <w:rPr>
          <w:rFonts w:ascii="Sylfaen" w:hAnsi="Sylfaen"/>
          <w:sz w:val="24"/>
          <w:szCs w:val="24"/>
          <w:lang w:val="hy-AM"/>
        </w:rPr>
        <w:t>հին</w:t>
      </w:r>
      <w:r w:rsidR="00150BAD" w:rsidRPr="00150BAD">
        <w:rPr>
          <w:rFonts w:ascii="Sylfaen" w:hAnsi="Sylfaen"/>
          <w:sz w:val="24"/>
          <w:szCs w:val="24"/>
          <w:lang w:val="hy-AM"/>
        </w:rPr>
        <w:t xml:space="preserve"> համակարգիչ</w:t>
      </w:r>
      <w:r w:rsidR="007811D4" w:rsidRPr="007811D4">
        <w:rPr>
          <w:rFonts w:ascii="Sylfaen" w:hAnsi="Sylfaen"/>
          <w:sz w:val="24"/>
          <w:szCs w:val="24"/>
          <w:lang w:val="hy-AM"/>
        </w:rPr>
        <w:t>ներ</w:t>
      </w:r>
      <w:r w:rsidR="00150BAD" w:rsidRPr="00150BAD">
        <w:rPr>
          <w:rFonts w:ascii="Sylfaen" w:hAnsi="Sylfaen"/>
          <w:sz w:val="24"/>
          <w:szCs w:val="24"/>
          <w:lang w:val="hy-AM"/>
        </w:rPr>
        <w:t>)</w:t>
      </w:r>
      <w:r w:rsidR="00FB1E54" w:rsidRPr="00FB1E54">
        <w:rPr>
          <w:rFonts w:ascii="Sylfaen" w:hAnsi="Sylfaen"/>
          <w:sz w:val="24"/>
          <w:szCs w:val="24"/>
          <w:lang w:val="hy-AM"/>
        </w:rPr>
        <w:t xml:space="preserve"> նոր</w:t>
      </w:r>
      <w:r w:rsidR="00150BAD" w:rsidRPr="00150BAD">
        <w:rPr>
          <w:rFonts w:ascii="Sylfaen" w:hAnsi="Sylfaen"/>
          <w:sz w:val="24"/>
          <w:szCs w:val="24"/>
          <w:lang w:val="hy-AM"/>
        </w:rPr>
        <w:t xml:space="preserve"> ժամանակակից համակարգիչներով, էլեկտրոնային գրատախտակով և պրոյեկտրով</w:t>
      </w:r>
      <w:r w:rsidR="006524EC" w:rsidRPr="006524EC">
        <w:rPr>
          <w:rFonts w:ascii="Sylfaen" w:hAnsi="Sylfaen"/>
          <w:sz w:val="24"/>
          <w:szCs w:val="24"/>
          <w:lang w:val="hy-AM"/>
        </w:rPr>
        <w:t>(առաջին հարկ)</w:t>
      </w:r>
      <w:r w:rsidR="00150BAD" w:rsidRPr="00150BAD">
        <w:rPr>
          <w:rFonts w:ascii="Sylfaen" w:hAnsi="Sylfaen"/>
          <w:sz w:val="24"/>
          <w:szCs w:val="24"/>
          <w:lang w:val="hy-AM"/>
        </w:rPr>
        <w:t>:</w:t>
      </w:r>
      <w:r w:rsidR="009E6996" w:rsidRPr="009E6996">
        <w:rPr>
          <w:rFonts w:ascii="Sylfaen" w:hAnsi="Sylfaen"/>
          <w:sz w:val="24"/>
          <w:szCs w:val="24"/>
          <w:lang w:val="hy-AM"/>
        </w:rPr>
        <w:t xml:space="preserve"> </w:t>
      </w:r>
      <w:r w:rsidR="00D00B00">
        <w:rPr>
          <w:rFonts w:ascii="Sylfaen" w:hAnsi="Sylfaen"/>
          <w:sz w:val="24"/>
          <w:szCs w:val="24"/>
          <w:lang w:val="hy-AM"/>
        </w:rPr>
        <w:t>Առկա է</w:t>
      </w:r>
      <w:r w:rsidR="009E6996" w:rsidRPr="009E6996">
        <w:rPr>
          <w:rFonts w:ascii="Sylfaen" w:hAnsi="Sylfaen"/>
          <w:sz w:val="24"/>
          <w:szCs w:val="24"/>
          <w:lang w:val="hy-AM"/>
        </w:rPr>
        <w:t xml:space="preserve"> նաև 3 բազմաֆունկցիոնալ տպիչ և մեկ </w:t>
      </w:r>
      <w:r w:rsidR="004149AB">
        <w:rPr>
          <w:rFonts w:ascii="Sylfaen" w:hAnsi="Sylfaen"/>
          <w:sz w:val="24"/>
          <w:szCs w:val="24"/>
          <w:lang w:val="hy-AM"/>
        </w:rPr>
        <w:t>պրոյ</w:t>
      </w:r>
      <w:r w:rsidR="004149AB" w:rsidRPr="004149AB">
        <w:rPr>
          <w:rFonts w:ascii="Sylfaen" w:hAnsi="Sylfaen"/>
          <w:sz w:val="24"/>
          <w:szCs w:val="24"/>
          <w:lang w:val="hy-AM"/>
        </w:rPr>
        <w:t>ե</w:t>
      </w:r>
      <w:r w:rsidR="009E6996" w:rsidRPr="009E6996">
        <w:rPr>
          <w:rFonts w:ascii="Sylfaen" w:hAnsi="Sylfaen"/>
          <w:sz w:val="24"/>
          <w:szCs w:val="24"/>
          <w:lang w:val="hy-AM"/>
        </w:rPr>
        <w:t>կտոր:</w:t>
      </w:r>
      <w:r w:rsidR="0082530F" w:rsidRPr="0082530F">
        <w:rPr>
          <w:rFonts w:ascii="Sylfaen" w:hAnsi="Sylfaen"/>
          <w:sz w:val="24"/>
          <w:szCs w:val="24"/>
          <w:lang w:val="hy-AM"/>
        </w:rPr>
        <w:t xml:space="preserve"> Հաստատությունում կա 28 համակարգիչ, որոնցից</w:t>
      </w:r>
      <w:r w:rsidR="00502887">
        <w:rPr>
          <w:rFonts w:ascii="Sylfaen" w:hAnsi="Sylfaen"/>
          <w:sz w:val="24"/>
          <w:szCs w:val="24"/>
          <w:lang w:val="hy-AM"/>
        </w:rPr>
        <w:t xml:space="preserve"> 15-ը 1-ին համակարգչային սենյակում է, </w:t>
      </w:r>
      <w:r w:rsidR="0082530F" w:rsidRPr="0082530F">
        <w:rPr>
          <w:rFonts w:ascii="Sylfaen" w:hAnsi="Sylfaen"/>
          <w:sz w:val="24"/>
          <w:szCs w:val="24"/>
          <w:lang w:val="hy-AM"/>
        </w:rPr>
        <w:t xml:space="preserve"> 8-ը</w:t>
      </w:r>
      <w:r w:rsidR="00502887">
        <w:rPr>
          <w:rFonts w:ascii="Sylfaen" w:hAnsi="Sylfaen"/>
          <w:sz w:val="24"/>
          <w:szCs w:val="24"/>
          <w:lang w:val="hy-AM"/>
        </w:rPr>
        <w:t>՝ 2-րդ, իսկ 5-ը առանձնասենյակներում</w:t>
      </w:r>
      <w:r w:rsidR="0082530F" w:rsidRPr="0082530F">
        <w:rPr>
          <w:rFonts w:ascii="Sylfaen" w:hAnsi="Sylfaen"/>
          <w:sz w:val="24"/>
          <w:szCs w:val="24"/>
          <w:lang w:val="hy-AM"/>
        </w:rPr>
        <w:t>: Ֆիզիկայի թերի համալրված լաբորատորիա</w:t>
      </w:r>
      <w:r w:rsidR="0082530F">
        <w:rPr>
          <w:rFonts w:ascii="Sylfaen" w:hAnsi="Sylfaen"/>
          <w:sz w:val="24"/>
          <w:szCs w:val="24"/>
          <w:lang w:val="hy-AM"/>
        </w:rPr>
        <w:t>(</w:t>
      </w:r>
      <w:r w:rsidR="0082530F" w:rsidRPr="0082530F">
        <w:rPr>
          <w:rFonts w:ascii="Sylfaen" w:hAnsi="Sylfaen"/>
          <w:sz w:val="24"/>
          <w:szCs w:val="24"/>
          <w:lang w:val="hy-AM"/>
        </w:rPr>
        <w:t>ինքնաշեն</w:t>
      </w:r>
      <w:r w:rsidR="0082530F">
        <w:rPr>
          <w:rFonts w:ascii="Sylfaen" w:hAnsi="Sylfaen"/>
          <w:sz w:val="24"/>
          <w:szCs w:val="24"/>
          <w:lang w:val="hy-AM"/>
        </w:rPr>
        <w:t>)</w:t>
      </w:r>
      <w:r w:rsidR="0082530F" w:rsidRPr="0082530F">
        <w:rPr>
          <w:rFonts w:ascii="Sylfaen" w:hAnsi="Sylfaen"/>
          <w:sz w:val="24"/>
          <w:szCs w:val="24"/>
          <w:lang w:val="hy-AM"/>
        </w:rPr>
        <w:t>:</w:t>
      </w:r>
    </w:p>
    <w:p w:rsidR="00887837" w:rsidRPr="00C50FC5" w:rsidRDefault="00D8665B" w:rsidP="00880E21">
      <w:pPr>
        <w:pStyle w:val="ListParagraph"/>
        <w:numPr>
          <w:ilvl w:val="0"/>
          <w:numId w:val="0"/>
        </w:numPr>
        <w:spacing w:line="360" w:lineRule="auto"/>
        <w:ind w:left="142" w:firstLine="142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202</w:t>
      </w:r>
      <w:r w:rsidRPr="00D8665B">
        <w:rPr>
          <w:rFonts w:ascii="Sylfaen" w:hAnsi="Sylfaen"/>
          <w:sz w:val="24"/>
          <w:szCs w:val="24"/>
          <w:lang w:val="hy-AM"/>
        </w:rPr>
        <w:t>4</w:t>
      </w:r>
      <w:r w:rsidR="0082530F" w:rsidRPr="0082530F">
        <w:rPr>
          <w:rFonts w:ascii="Sylfaen" w:hAnsi="Sylfaen"/>
          <w:sz w:val="24"/>
          <w:szCs w:val="24"/>
          <w:lang w:val="hy-AM"/>
        </w:rPr>
        <w:t>-2025թթ նախատեսվում է ֆիզիկայի լաբորատորիան համալրել գերժամանակակից գույքով և ստեղծել քիմիայի, կենսաբանության</w:t>
      </w:r>
      <w:r w:rsidR="00FC3E7A">
        <w:rPr>
          <w:rFonts w:ascii="Sylfaen" w:hAnsi="Sylfaen"/>
          <w:sz w:val="24"/>
          <w:szCs w:val="24"/>
          <w:lang w:val="hy-AM"/>
        </w:rPr>
        <w:t>, աշխարհագրության և ինֆորմատիկայի</w:t>
      </w:r>
      <w:r w:rsidR="0082530F" w:rsidRPr="0082530F">
        <w:rPr>
          <w:rFonts w:ascii="Sylfaen" w:hAnsi="Sylfaen"/>
          <w:sz w:val="24"/>
          <w:szCs w:val="24"/>
          <w:lang w:val="hy-AM"/>
        </w:rPr>
        <w:t xml:space="preserve"> ժամանակակից լաբորատորիա</w:t>
      </w:r>
      <w:r w:rsidR="00FC3E7A">
        <w:rPr>
          <w:rFonts w:ascii="Sylfaen" w:hAnsi="Sylfaen"/>
          <w:sz w:val="24"/>
          <w:szCs w:val="24"/>
          <w:lang w:val="hy-AM"/>
        </w:rPr>
        <w:t>ներ</w:t>
      </w:r>
      <w:r w:rsidR="0082530F" w:rsidRPr="0082530F">
        <w:rPr>
          <w:rFonts w:ascii="Sylfaen" w:hAnsi="Sylfaen"/>
          <w:sz w:val="24"/>
          <w:szCs w:val="24"/>
          <w:lang w:val="hy-AM"/>
        </w:rPr>
        <w:t>՝ համապատասխան գույքով</w:t>
      </w:r>
      <w:r w:rsidR="00B0341E">
        <w:rPr>
          <w:rFonts w:ascii="Sylfaen" w:hAnsi="Sylfaen"/>
          <w:sz w:val="24"/>
          <w:szCs w:val="24"/>
          <w:lang w:val="hy-AM"/>
        </w:rPr>
        <w:t>, որոնց աշխատանքները ինչպես նշել էի նախապես ընթացքի մեջ են:</w:t>
      </w:r>
      <w:r w:rsidR="007D1C6E">
        <w:rPr>
          <w:rFonts w:ascii="Sylfaen" w:hAnsi="Sylfaen"/>
          <w:sz w:val="24"/>
          <w:szCs w:val="24"/>
          <w:lang w:val="hy-AM"/>
        </w:rPr>
        <w:t xml:space="preserve"> </w:t>
      </w:r>
    </w:p>
    <w:p w:rsidR="00887837" w:rsidRPr="00C50FC5" w:rsidRDefault="00887837" w:rsidP="00880E21">
      <w:pPr>
        <w:pStyle w:val="ListParagraph"/>
        <w:numPr>
          <w:ilvl w:val="0"/>
          <w:numId w:val="0"/>
        </w:numPr>
        <w:spacing w:line="360" w:lineRule="auto"/>
        <w:ind w:left="142" w:firstLine="142"/>
        <w:jc w:val="both"/>
        <w:rPr>
          <w:rFonts w:ascii="Sylfaen" w:hAnsi="Sylfaen"/>
          <w:sz w:val="24"/>
          <w:szCs w:val="24"/>
          <w:lang w:val="hy-AM"/>
        </w:rPr>
      </w:pPr>
      <w:r w:rsidRPr="00C50FC5">
        <w:rPr>
          <w:rFonts w:ascii="Sylfaen" w:hAnsi="Sylfaen"/>
          <w:sz w:val="24"/>
          <w:szCs w:val="24"/>
          <w:lang w:val="hy-AM"/>
        </w:rPr>
        <w:t>Ժամանակակից աշխարհում տեղեկատվական և հաղորդակցական տեխնոլոգիաների արագ զարգացման հետ կապված</w:t>
      </w:r>
      <w:r w:rsidR="00D8665B">
        <w:rPr>
          <w:rFonts w:ascii="Sylfaen" w:hAnsi="Sylfaen"/>
          <w:sz w:val="24"/>
          <w:szCs w:val="24"/>
          <w:lang w:val="hy-AM"/>
        </w:rPr>
        <w:t xml:space="preserve"> 202</w:t>
      </w:r>
      <w:r w:rsidR="00D8665B" w:rsidRPr="00D8665B">
        <w:rPr>
          <w:rFonts w:ascii="Sylfaen" w:hAnsi="Sylfaen"/>
          <w:sz w:val="24"/>
          <w:szCs w:val="24"/>
          <w:lang w:val="hy-AM"/>
        </w:rPr>
        <w:t>4</w:t>
      </w:r>
      <w:r w:rsidRPr="00C50FC5">
        <w:rPr>
          <w:rFonts w:ascii="Sylfaen" w:hAnsi="Sylfaen"/>
          <w:sz w:val="24"/>
          <w:szCs w:val="24"/>
          <w:lang w:val="hy-AM"/>
        </w:rPr>
        <w:t>-202</w:t>
      </w:r>
      <w:r w:rsidR="008D32F1">
        <w:rPr>
          <w:rFonts w:ascii="Sylfaen" w:hAnsi="Sylfaen"/>
          <w:sz w:val="24"/>
          <w:szCs w:val="24"/>
          <w:lang w:val="hy-AM"/>
        </w:rPr>
        <w:t>5</w:t>
      </w:r>
      <w:r w:rsidR="003845F3" w:rsidRPr="003845F3">
        <w:rPr>
          <w:rFonts w:ascii="Sylfaen" w:hAnsi="Sylfaen"/>
          <w:sz w:val="24"/>
          <w:szCs w:val="24"/>
          <w:lang w:val="hy-AM"/>
        </w:rPr>
        <w:t xml:space="preserve"> </w:t>
      </w:r>
      <w:r w:rsidRPr="00C50FC5">
        <w:rPr>
          <w:rFonts w:ascii="Sylfaen" w:hAnsi="Sylfaen"/>
          <w:sz w:val="24"/>
          <w:szCs w:val="24"/>
          <w:lang w:val="hy-AM"/>
        </w:rPr>
        <w:t>թթ</w:t>
      </w:r>
      <w:r w:rsidR="008D32F1">
        <w:rPr>
          <w:rFonts w:ascii="Sylfaen" w:hAnsi="Sylfaen"/>
          <w:sz w:val="24"/>
          <w:szCs w:val="24"/>
          <w:lang w:val="hy-AM"/>
        </w:rPr>
        <w:t xml:space="preserve"> նախատեսվում է</w:t>
      </w:r>
      <w:r w:rsidRPr="00C50FC5">
        <w:rPr>
          <w:rFonts w:ascii="Sylfaen" w:hAnsi="Sylfaen"/>
          <w:sz w:val="24"/>
          <w:szCs w:val="24"/>
          <w:lang w:val="hy-AM"/>
        </w:rPr>
        <w:t xml:space="preserve"> ստեղծել լաբորատորիաները և ապահովել համապատասխան տեխնիկայով՝ վիրտուալ փորձերի տեսական և ինտերակտիվ մասը զուգակցելու և արդյունավետ համակցված դասեր կազմակերպելու նպատակով:</w:t>
      </w:r>
    </w:p>
    <w:p w:rsidR="0073529D" w:rsidRPr="0073529D" w:rsidRDefault="007D1C6E" w:rsidP="00880E21">
      <w:pPr>
        <w:pStyle w:val="ListParagraph"/>
        <w:numPr>
          <w:ilvl w:val="0"/>
          <w:numId w:val="0"/>
        </w:numPr>
        <w:spacing w:line="360" w:lineRule="auto"/>
        <w:ind w:left="142" w:firstLine="142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Դպրոցում կա նաև ԿԱՊԿՈՒ սովորողների սենյակ, բայց</w:t>
      </w:r>
      <w:r w:rsidR="004C50E5" w:rsidRPr="004C50E5">
        <w:rPr>
          <w:rFonts w:ascii="Sylfaen" w:hAnsi="Sylfaen"/>
          <w:sz w:val="24"/>
          <w:szCs w:val="24"/>
          <w:lang w:val="hy-AM"/>
        </w:rPr>
        <w:t xml:space="preserve"> դպրոցն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4C50E5" w:rsidRPr="004C50E5">
        <w:rPr>
          <w:rFonts w:ascii="Sylfaen" w:hAnsi="Sylfaen"/>
          <w:sz w:val="24"/>
          <w:szCs w:val="24"/>
          <w:lang w:val="hy-AM"/>
        </w:rPr>
        <w:t>ունի նաև ռեսուրս-սենյակի</w:t>
      </w:r>
      <w:r>
        <w:rPr>
          <w:rFonts w:ascii="Sylfaen" w:hAnsi="Sylfaen"/>
          <w:sz w:val="24"/>
          <w:szCs w:val="24"/>
          <w:lang w:val="hy-AM"/>
        </w:rPr>
        <w:t xml:space="preserve"> պահանջ</w:t>
      </w:r>
      <w:r w:rsidR="0073529D">
        <w:rPr>
          <w:rFonts w:ascii="Sylfaen" w:hAnsi="Sylfaen"/>
          <w:sz w:val="24"/>
          <w:szCs w:val="24"/>
          <w:lang w:val="hy-AM"/>
        </w:rPr>
        <w:t>: Գրադարանը հագեցած է 7500</w:t>
      </w:r>
      <w:r w:rsidR="007966A8" w:rsidRPr="007966A8">
        <w:rPr>
          <w:rFonts w:ascii="Sylfaen" w:hAnsi="Sylfaen"/>
          <w:sz w:val="24"/>
          <w:szCs w:val="24"/>
          <w:lang w:val="hy-AM"/>
        </w:rPr>
        <w:t xml:space="preserve"> </w:t>
      </w:r>
      <w:r w:rsidR="0073529D" w:rsidRPr="0073529D">
        <w:rPr>
          <w:rFonts w:ascii="Sylfaen" w:hAnsi="Sylfaen"/>
          <w:sz w:val="24"/>
          <w:szCs w:val="24"/>
          <w:lang w:val="hy-AM"/>
        </w:rPr>
        <w:t>(գեղարվեստական և մեթոդական) գրքերով</w:t>
      </w:r>
      <w:r w:rsidR="00E56AA6" w:rsidRPr="00E56AA6">
        <w:rPr>
          <w:rFonts w:ascii="Sylfaen" w:hAnsi="Sylfaen"/>
          <w:sz w:val="24"/>
          <w:szCs w:val="24"/>
          <w:lang w:val="hy-AM"/>
        </w:rPr>
        <w:t xml:space="preserve"> և </w:t>
      </w:r>
      <w:r w:rsidR="0073529D" w:rsidRPr="0073529D">
        <w:rPr>
          <w:rFonts w:ascii="Sylfaen" w:hAnsi="Sylfaen"/>
          <w:sz w:val="24"/>
          <w:szCs w:val="24"/>
          <w:lang w:val="hy-AM"/>
        </w:rPr>
        <w:t xml:space="preserve"> դասագրքերով ապահովված է: </w:t>
      </w:r>
    </w:p>
    <w:p w:rsidR="00DC1874" w:rsidRPr="005C314C" w:rsidRDefault="0073529D" w:rsidP="00362DF0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  <w:lang w:val="hy-AM"/>
        </w:rPr>
      </w:pPr>
      <w:r w:rsidRPr="0073529D">
        <w:rPr>
          <w:rFonts w:ascii="Sylfaen" w:hAnsi="Sylfaen"/>
          <w:sz w:val="24"/>
          <w:szCs w:val="24"/>
          <w:lang w:val="hy-AM"/>
        </w:rPr>
        <w:lastRenderedPageBreak/>
        <w:t>Դպրոցում ամբողջ աշակերտական սեղան նստարանները թարմացված են</w:t>
      </w:r>
      <w:r w:rsidR="00867555">
        <w:rPr>
          <w:rFonts w:ascii="Sylfaen" w:hAnsi="Sylfaen"/>
          <w:sz w:val="24"/>
          <w:szCs w:val="24"/>
          <w:lang w:val="hy-AM"/>
        </w:rPr>
        <w:t xml:space="preserve">: 2019թ-ին ԿԳՄՍ նախարարության կողմից դպրոցին տրվեց 6 անուն սպորտային գույք, սակայն դպրոցն </w:t>
      </w:r>
      <w:r w:rsidR="00FB009A">
        <w:rPr>
          <w:rFonts w:ascii="Sylfaen" w:hAnsi="Sylfaen"/>
          <w:sz w:val="24"/>
          <w:szCs w:val="24"/>
          <w:lang w:val="hy-AM"/>
        </w:rPr>
        <w:t xml:space="preserve"> </w:t>
      </w:r>
      <w:r w:rsidRPr="0073529D">
        <w:rPr>
          <w:rFonts w:ascii="Sylfaen" w:hAnsi="Sylfaen"/>
          <w:sz w:val="24"/>
          <w:szCs w:val="24"/>
          <w:lang w:val="hy-AM"/>
        </w:rPr>
        <w:t xml:space="preserve"> ունի սպորտային գույքի պակաս:</w:t>
      </w:r>
      <w:r w:rsidR="00150BAD" w:rsidRPr="00150BAD">
        <w:rPr>
          <w:rFonts w:ascii="Sylfaen" w:hAnsi="Sylfaen"/>
          <w:sz w:val="24"/>
          <w:szCs w:val="24"/>
          <w:lang w:val="hy-AM"/>
        </w:rPr>
        <w:t xml:space="preserve"> </w:t>
      </w:r>
      <w:r w:rsidR="009E6996" w:rsidRPr="009E6996">
        <w:rPr>
          <w:rFonts w:ascii="Sylfaen" w:hAnsi="Sylfaen"/>
          <w:sz w:val="24"/>
          <w:szCs w:val="24"/>
          <w:lang w:val="hy-AM"/>
        </w:rPr>
        <w:t xml:space="preserve">Դպրոցը </w:t>
      </w:r>
      <w:r w:rsidR="009E6996">
        <w:rPr>
          <w:rFonts w:ascii="Sylfaen" w:hAnsi="Sylfaen"/>
          <w:sz w:val="24"/>
          <w:szCs w:val="24"/>
          <w:lang w:val="hy-AM"/>
        </w:rPr>
        <w:t>Covid-19-</w:t>
      </w:r>
      <w:r w:rsidR="009E6996" w:rsidRPr="009E6996">
        <w:rPr>
          <w:rFonts w:ascii="Sylfaen" w:hAnsi="Sylfaen"/>
          <w:sz w:val="24"/>
          <w:szCs w:val="24"/>
          <w:lang w:val="hy-AM"/>
        </w:rPr>
        <w:t>ի ժամանակ Մարզպետարանից ստացել է 4 պլանշետ և 1 հեռախոս:</w:t>
      </w:r>
      <w:r w:rsidR="00694C00" w:rsidRPr="00694C00">
        <w:rPr>
          <w:rFonts w:ascii="Sylfaen" w:hAnsi="Sylfaen"/>
          <w:sz w:val="24"/>
          <w:szCs w:val="24"/>
          <w:lang w:val="hy-AM"/>
        </w:rPr>
        <w:t xml:space="preserve"> Առկա է նաև խոհանոցային նոր գույք:</w:t>
      </w:r>
      <w:r w:rsidR="00B44770">
        <w:rPr>
          <w:rFonts w:ascii="Sylfaen" w:hAnsi="Sylfaen"/>
          <w:sz w:val="24"/>
          <w:szCs w:val="24"/>
          <w:lang w:val="hy-AM"/>
        </w:rPr>
        <w:t xml:space="preserve"> 2021թ ՄԱԿ-ի Պարենի Համաշխարհային Ծրագրի շրջանակներում դպրոցի շենքի վրա տեղադրվել է 30.15 ԿՎտ հզորությամբ արևային ֆոտովոլտային կայան:</w:t>
      </w:r>
      <w:r w:rsidR="00E62531" w:rsidRPr="00E62531">
        <w:rPr>
          <w:rFonts w:ascii="Sylfaen" w:hAnsi="Sylfaen"/>
          <w:sz w:val="24"/>
          <w:szCs w:val="24"/>
          <w:lang w:val="hy-AM"/>
        </w:rPr>
        <w:t xml:space="preserve"> </w:t>
      </w:r>
      <w:r w:rsidR="00E62531">
        <w:rPr>
          <w:rFonts w:ascii="Sylfaen" w:hAnsi="Sylfaen"/>
          <w:sz w:val="24"/>
          <w:szCs w:val="24"/>
          <w:lang w:val="hy-AM"/>
        </w:rPr>
        <w:t xml:space="preserve">Դպրոցը մեծ </w:t>
      </w:r>
      <w:r w:rsidR="00E62531" w:rsidRPr="00362DF0">
        <w:rPr>
          <w:rFonts w:ascii="Sylfaen" w:hAnsi="Sylfaen"/>
          <w:b/>
          <w:color w:val="FF0000"/>
          <w:sz w:val="24"/>
          <w:szCs w:val="24"/>
          <w:lang w:val="hy-AM"/>
        </w:rPr>
        <w:t>կարիք</w:t>
      </w:r>
      <w:r w:rsidR="00E62531">
        <w:rPr>
          <w:rFonts w:ascii="Sylfaen" w:hAnsi="Sylfaen"/>
          <w:sz w:val="24"/>
          <w:szCs w:val="24"/>
          <w:lang w:val="hy-AM"/>
        </w:rPr>
        <w:t xml:space="preserve"> ունի լաբորատորիաների</w:t>
      </w:r>
      <w:r w:rsidR="003813D8">
        <w:rPr>
          <w:rFonts w:ascii="Sylfaen" w:hAnsi="Sylfaen"/>
          <w:sz w:val="24"/>
          <w:szCs w:val="24"/>
          <w:lang w:val="hy-AM"/>
        </w:rPr>
        <w:t xml:space="preserve"> </w:t>
      </w:r>
      <w:r w:rsidR="00E62531" w:rsidRPr="00E62531">
        <w:rPr>
          <w:rFonts w:ascii="Sylfaen" w:hAnsi="Sylfaen"/>
          <w:sz w:val="24"/>
          <w:szCs w:val="24"/>
          <w:lang w:val="hy-AM"/>
        </w:rPr>
        <w:t>(ֆիզիկա, քիմիա</w:t>
      </w:r>
      <w:r w:rsidR="003813D8">
        <w:rPr>
          <w:rFonts w:ascii="Sylfaen" w:hAnsi="Sylfaen"/>
          <w:sz w:val="24"/>
          <w:szCs w:val="24"/>
          <w:lang w:val="hy-AM"/>
        </w:rPr>
        <w:t xml:space="preserve"> </w:t>
      </w:r>
      <w:r w:rsidR="00E62531" w:rsidRPr="00E62531">
        <w:rPr>
          <w:rFonts w:ascii="Sylfaen" w:hAnsi="Sylfaen"/>
          <w:sz w:val="24"/>
          <w:szCs w:val="24"/>
          <w:lang w:val="hy-AM"/>
        </w:rPr>
        <w:t>կենսաբանության</w:t>
      </w:r>
      <w:r w:rsidR="003813D8">
        <w:rPr>
          <w:rFonts w:ascii="Sylfaen" w:hAnsi="Sylfaen"/>
          <w:sz w:val="24"/>
          <w:szCs w:val="24"/>
          <w:lang w:val="hy-AM"/>
        </w:rPr>
        <w:t>, աշխարհագրության և ինֆորմատիկայի</w:t>
      </w:r>
      <w:r w:rsidR="00E62531" w:rsidRPr="00E62531">
        <w:rPr>
          <w:rFonts w:ascii="Sylfaen" w:hAnsi="Sylfaen"/>
          <w:sz w:val="24"/>
          <w:szCs w:val="24"/>
          <w:lang w:val="hy-AM"/>
        </w:rPr>
        <w:t>) սարքավորումների և գերժամանակակից</w:t>
      </w:r>
      <w:r w:rsidR="00485C57" w:rsidRPr="00485C57">
        <w:rPr>
          <w:rFonts w:ascii="Sylfaen" w:hAnsi="Sylfaen"/>
          <w:sz w:val="24"/>
          <w:szCs w:val="24"/>
          <w:lang w:val="hy-AM"/>
        </w:rPr>
        <w:t xml:space="preserve"> տեղեկատվական տեխնոլոգիաների</w:t>
      </w:r>
      <w:r w:rsidR="006C1341" w:rsidRPr="006C1341">
        <w:rPr>
          <w:rFonts w:ascii="Sylfaen" w:hAnsi="Sylfaen"/>
          <w:sz w:val="24"/>
          <w:szCs w:val="24"/>
          <w:lang w:val="hy-AM"/>
        </w:rPr>
        <w:t>, որոնք կապահովեն կրթության որակը՝ հանրակրթության պետական չափորոշչային պահանջներին համապատասխան:</w:t>
      </w:r>
      <w:r w:rsidR="00E62531">
        <w:rPr>
          <w:rFonts w:ascii="Sylfaen" w:hAnsi="Sylfaen"/>
          <w:sz w:val="24"/>
          <w:szCs w:val="24"/>
          <w:lang w:val="hy-AM"/>
        </w:rPr>
        <w:t xml:space="preserve"> </w:t>
      </w:r>
      <w:r w:rsidR="0093529E" w:rsidRPr="00362DF0">
        <w:rPr>
          <w:rFonts w:ascii="Sylfaen" w:hAnsi="Sylfaen"/>
          <w:b/>
          <w:color w:val="FF0000"/>
          <w:sz w:val="24"/>
          <w:szCs w:val="24"/>
          <w:lang w:val="hy-AM"/>
        </w:rPr>
        <w:t>Կարիք</w:t>
      </w:r>
      <w:r w:rsidR="0093529E" w:rsidRPr="0093529E">
        <w:rPr>
          <w:rFonts w:ascii="Sylfaen" w:hAnsi="Sylfaen"/>
          <w:sz w:val="24"/>
          <w:szCs w:val="24"/>
          <w:lang w:val="hy-AM"/>
        </w:rPr>
        <w:t xml:space="preserve"> ունի նաև ընթերցասրահի գույքի</w:t>
      </w:r>
      <w:r w:rsidR="0093529E">
        <w:rPr>
          <w:rFonts w:ascii="Sylfaen" w:hAnsi="Sylfaen"/>
          <w:sz w:val="24"/>
          <w:szCs w:val="24"/>
          <w:lang w:val="hy-AM"/>
        </w:rPr>
        <w:t>(</w:t>
      </w:r>
      <w:r w:rsidR="0093529E" w:rsidRPr="0093529E">
        <w:rPr>
          <w:rFonts w:ascii="Sylfaen" w:hAnsi="Sylfaen"/>
          <w:sz w:val="24"/>
          <w:szCs w:val="24"/>
          <w:lang w:val="hy-AM"/>
        </w:rPr>
        <w:t>սեղան նստարան</w:t>
      </w:r>
      <w:r w:rsidR="0093529E">
        <w:rPr>
          <w:rFonts w:ascii="Sylfaen" w:hAnsi="Sylfaen"/>
          <w:sz w:val="24"/>
          <w:szCs w:val="24"/>
          <w:lang w:val="hy-AM"/>
        </w:rPr>
        <w:t>)</w:t>
      </w:r>
      <w:r w:rsidR="0093529E" w:rsidRPr="0093529E">
        <w:rPr>
          <w:rFonts w:ascii="Sylfaen" w:hAnsi="Sylfaen"/>
          <w:sz w:val="24"/>
          <w:szCs w:val="24"/>
          <w:lang w:val="hy-AM"/>
        </w:rPr>
        <w:t xml:space="preserve"> և արհեստանոցի գույքի(</w:t>
      </w:r>
      <w:r w:rsidR="0093529E">
        <w:rPr>
          <w:rFonts w:ascii="Sylfaen" w:hAnsi="Sylfaen"/>
          <w:sz w:val="24"/>
          <w:szCs w:val="24"/>
          <w:lang w:val="hy-AM"/>
        </w:rPr>
        <w:t>սեղաններ, սարքավորումներ</w:t>
      </w:r>
      <w:r w:rsidR="0093529E" w:rsidRPr="0093529E">
        <w:rPr>
          <w:rFonts w:ascii="Sylfaen" w:hAnsi="Sylfaen"/>
          <w:sz w:val="24"/>
          <w:szCs w:val="24"/>
          <w:lang w:val="hy-AM"/>
        </w:rPr>
        <w:t>)</w:t>
      </w:r>
      <w:r w:rsidR="0093529E">
        <w:rPr>
          <w:rFonts w:ascii="Sylfaen" w:hAnsi="Sylfaen"/>
          <w:sz w:val="24"/>
          <w:szCs w:val="24"/>
          <w:lang w:val="hy-AM"/>
        </w:rPr>
        <w:t>:</w:t>
      </w:r>
    </w:p>
    <w:p w:rsidR="00AE2EDB" w:rsidRPr="005C314C" w:rsidRDefault="00AE2EDB" w:rsidP="00880E21">
      <w:pPr>
        <w:pStyle w:val="ListParagraph"/>
        <w:numPr>
          <w:ilvl w:val="0"/>
          <w:numId w:val="0"/>
        </w:numPr>
        <w:spacing w:line="360" w:lineRule="auto"/>
        <w:ind w:left="142" w:firstLine="142"/>
        <w:jc w:val="both"/>
        <w:rPr>
          <w:rFonts w:ascii="Sylfaen" w:hAnsi="Sylfaen"/>
          <w:sz w:val="24"/>
          <w:szCs w:val="24"/>
          <w:lang w:val="hy-AM"/>
        </w:rPr>
      </w:pPr>
    </w:p>
    <w:p w:rsidR="00CC5FBB" w:rsidRDefault="00F909C1" w:rsidP="00F72F53">
      <w:pPr>
        <w:pStyle w:val="ListParagraph"/>
        <w:numPr>
          <w:ilvl w:val="0"/>
          <w:numId w:val="0"/>
        </w:numPr>
        <w:spacing w:line="360" w:lineRule="auto"/>
        <w:ind w:left="720"/>
        <w:jc w:val="center"/>
        <w:rPr>
          <w:rFonts w:ascii="Sylfaen" w:hAnsi="Sylfaen"/>
          <w:b/>
          <w:sz w:val="32"/>
          <w:szCs w:val="32"/>
        </w:rPr>
      </w:pPr>
      <w:r w:rsidRPr="00F72F53">
        <w:rPr>
          <w:rFonts w:ascii="Sylfaen" w:hAnsi="Sylfaen"/>
          <w:b/>
          <w:sz w:val="32"/>
          <w:szCs w:val="32"/>
          <w:lang w:val="ru-RU"/>
        </w:rPr>
        <w:t>Դ</w:t>
      </w:r>
      <w:r w:rsidR="00CC5FBB" w:rsidRPr="00F72F53">
        <w:rPr>
          <w:rFonts w:ascii="Sylfaen" w:hAnsi="Sylfaen"/>
          <w:b/>
          <w:sz w:val="32"/>
          <w:szCs w:val="32"/>
          <w:lang w:val="ru-RU"/>
        </w:rPr>
        <w:t>պրոցի</w:t>
      </w:r>
      <w:r w:rsidR="00CC5FBB" w:rsidRPr="00F72F53">
        <w:rPr>
          <w:rFonts w:ascii="Sylfaen" w:hAnsi="Sylfaen"/>
          <w:b/>
          <w:sz w:val="32"/>
          <w:szCs w:val="32"/>
        </w:rPr>
        <w:t xml:space="preserve"> </w:t>
      </w:r>
      <w:r w:rsidR="00CC5FBB" w:rsidRPr="00F72F53">
        <w:rPr>
          <w:rFonts w:ascii="Sylfaen" w:hAnsi="Sylfaen"/>
          <w:b/>
          <w:sz w:val="32"/>
          <w:szCs w:val="32"/>
          <w:lang w:val="ru-RU"/>
        </w:rPr>
        <w:t>նյութատեխնիկական</w:t>
      </w:r>
      <w:r w:rsidR="00CC5FBB" w:rsidRPr="00F72F53">
        <w:rPr>
          <w:rFonts w:ascii="Sylfaen" w:hAnsi="Sylfaen"/>
          <w:b/>
          <w:sz w:val="32"/>
          <w:szCs w:val="32"/>
        </w:rPr>
        <w:t xml:space="preserve"> </w:t>
      </w:r>
      <w:r w:rsidR="00CC5FBB" w:rsidRPr="00F72F53">
        <w:rPr>
          <w:rFonts w:ascii="Sylfaen" w:hAnsi="Sylfaen"/>
          <w:b/>
          <w:sz w:val="32"/>
          <w:szCs w:val="32"/>
          <w:lang w:val="ru-RU"/>
        </w:rPr>
        <w:t>բազա</w:t>
      </w:r>
    </w:p>
    <w:tbl>
      <w:tblPr>
        <w:tblStyle w:val="TableGrid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CC5FBB" w:rsidTr="00362DF0">
        <w:trPr>
          <w:trHeight w:val="985"/>
        </w:trPr>
        <w:tc>
          <w:tcPr>
            <w:tcW w:w="5245" w:type="dxa"/>
            <w:shd w:val="clear" w:color="auto" w:fill="00B0F0"/>
          </w:tcPr>
          <w:p w:rsidR="00CC5FBB" w:rsidRDefault="00CC5FB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</w:p>
          <w:p w:rsidR="00CC5FBB" w:rsidRPr="001F6BDA" w:rsidRDefault="00CC5FB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  <w:r w:rsidRPr="001F6BDA">
              <w:rPr>
                <w:rFonts w:ascii="Sylfaen" w:hAnsi="Sylfaen"/>
                <w:sz w:val="32"/>
                <w:szCs w:val="32"/>
              </w:rPr>
              <w:t>ՈՒԺԵՂ ԿՈՂՄԵՐ</w:t>
            </w:r>
          </w:p>
        </w:tc>
        <w:tc>
          <w:tcPr>
            <w:tcW w:w="5245" w:type="dxa"/>
            <w:shd w:val="clear" w:color="auto" w:fill="C00000"/>
          </w:tcPr>
          <w:p w:rsidR="00CC5FBB" w:rsidRDefault="00CC5FB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</w:p>
          <w:p w:rsidR="00CC5FBB" w:rsidRPr="001F6BDA" w:rsidRDefault="00CC5FB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  <w:r w:rsidRPr="001F6BDA">
              <w:rPr>
                <w:rFonts w:ascii="Sylfaen" w:hAnsi="Sylfaen"/>
                <w:sz w:val="32"/>
                <w:szCs w:val="32"/>
              </w:rPr>
              <w:t>ԹՈՒՅԼ ԿՈՂՄԵՐ</w:t>
            </w:r>
          </w:p>
        </w:tc>
      </w:tr>
      <w:tr w:rsidR="00CC5FBB" w:rsidRPr="00DB78E3" w:rsidTr="00362DF0">
        <w:trPr>
          <w:trHeight w:val="4245"/>
        </w:trPr>
        <w:tc>
          <w:tcPr>
            <w:tcW w:w="5245" w:type="dxa"/>
          </w:tcPr>
          <w:p w:rsidR="00CC5FBB" w:rsidRPr="002C156B" w:rsidRDefault="00CC5FB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  <w:p w:rsidR="00CC5FBB" w:rsidRPr="00E7285B" w:rsidRDefault="0028437D" w:rsidP="00362DF0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176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Է</w:t>
            </w:r>
            <w:r w:rsidR="000521C5">
              <w:rPr>
                <w:rFonts w:ascii="Sylfaen" w:hAnsi="Sylfaen"/>
                <w:sz w:val="24"/>
                <w:szCs w:val="24"/>
                <w:lang w:val="ru-RU"/>
              </w:rPr>
              <w:t>լեկտրոնային</w:t>
            </w:r>
            <w:r w:rsidR="000521C5" w:rsidRPr="002C156B">
              <w:rPr>
                <w:rFonts w:ascii="Sylfaen" w:hAnsi="Sylfaen"/>
                <w:sz w:val="24"/>
                <w:szCs w:val="24"/>
              </w:rPr>
              <w:t xml:space="preserve"> </w:t>
            </w:r>
            <w:r w:rsidR="000521C5">
              <w:rPr>
                <w:rFonts w:ascii="Sylfaen" w:hAnsi="Sylfaen"/>
                <w:sz w:val="24"/>
                <w:szCs w:val="24"/>
                <w:lang w:val="ru-RU"/>
              </w:rPr>
              <w:t>տեխնիկայի</w:t>
            </w:r>
            <w:r w:rsidR="000521C5" w:rsidRPr="002C156B">
              <w:rPr>
                <w:rFonts w:ascii="Sylfaen" w:hAnsi="Sylfaen"/>
                <w:sz w:val="24"/>
                <w:szCs w:val="24"/>
              </w:rPr>
              <w:t xml:space="preserve"> </w:t>
            </w:r>
            <w:r w:rsidR="000521C5">
              <w:rPr>
                <w:rFonts w:ascii="Sylfaen" w:hAnsi="Sylfaen"/>
                <w:sz w:val="24"/>
                <w:szCs w:val="24"/>
                <w:lang w:val="ru-RU"/>
              </w:rPr>
              <w:t>առկայություն</w:t>
            </w:r>
            <w:r w:rsidRPr="002C156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2C156B">
              <w:rPr>
                <w:rFonts w:ascii="Sylfaen" w:hAnsi="Sylfaen"/>
                <w:sz w:val="24"/>
                <w:szCs w:val="24"/>
              </w:rPr>
              <w:t xml:space="preserve">28 </w:t>
            </w:r>
            <w:r>
              <w:rPr>
                <w:rFonts w:ascii="Sylfaen" w:hAnsi="Sylfaen"/>
                <w:sz w:val="24"/>
                <w:szCs w:val="24"/>
              </w:rPr>
              <w:t>համակարգիչ</w:t>
            </w:r>
            <w:r w:rsidRPr="00E7285B">
              <w:rPr>
                <w:rFonts w:ascii="Sylfaen" w:hAnsi="Sylfaen"/>
                <w:sz w:val="24"/>
                <w:szCs w:val="24"/>
              </w:rPr>
              <w:t xml:space="preserve">, 4 </w:t>
            </w:r>
            <w:r>
              <w:rPr>
                <w:rFonts w:ascii="Sylfaen" w:hAnsi="Sylfaen"/>
                <w:sz w:val="24"/>
                <w:szCs w:val="24"/>
              </w:rPr>
              <w:t>պլանշետ</w:t>
            </w:r>
            <w:r w:rsidRPr="00E7285B">
              <w:rPr>
                <w:rFonts w:ascii="Sylfaen" w:hAnsi="Sylfaen"/>
                <w:sz w:val="24"/>
                <w:szCs w:val="24"/>
              </w:rPr>
              <w:t xml:space="preserve">, 3 </w:t>
            </w:r>
            <w:r>
              <w:rPr>
                <w:rFonts w:ascii="Sylfaen" w:hAnsi="Sylfaen"/>
                <w:sz w:val="24"/>
                <w:szCs w:val="24"/>
              </w:rPr>
              <w:t>բազմաֆունկցիոնալ</w:t>
            </w:r>
            <w:r w:rsidRPr="00E7285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տպիչ</w:t>
            </w:r>
            <w:r w:rsidRPr="00E7285B">
              <w:rPr>
                <w:rFonts w:ascii="Sylfaen" w:hAnsi="Sylfaen"/>
                <w:sz w:val="24"/>
                <w:szCs w:val="24"/>
              </w:rPr>
              <w:t>, 1</w:t>
            </w:r>
            <w:r w:rsidR="00EE3331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պրոյեկտոր</w:t>
            </w:r>
            <w:r w:rsidRPr="00E7285B">
              <w:rPr>
                <w:rFonts w:ascii="Sylfaen" w:hAnsi="Sylfaen"/>
                <w:sz w:val="24"/>
                <w:szCs w:val="24"/>
              </w:rPr>
              <w:t xml:space="preserve">, 1 </w:t>
            </w:r>
            <w:r>
              <w:rPr>
                <w:rFonts w:ascii="Sylfaen" w:hAnsi="Sylfaen"/>
                <w:sz w:val="24"/>
                <w:szCs w:val="24"/>
              </w:rPr>
              <w:t>էլէկտրոնային</w:t>
            </w:r>
            <w:r w:rsidRPr="00E7285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էկրան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)</w:t>
            </w:r>
            <w:r w:rsidR="001D773F" w:rsidRPr="00E7285B">
              <w:rPr>
                <w:rFonts w:ascii="Sylfaen" w:hAnsi="Sylfaen"/>
                <w:sz w:val="24"/>
                <w:szCs w:val="24"/>
              </w:rPr>
              <w:t xml:space="preserve">,1 </w:t>
            </w:r>
            <w:r w:rsidR="001D773F">
              <w:rPr>
                <w:rFonts w:ascii="Sylfaen" w:hAnsi="Sylfaen"/>
                <w:sz w:val="24"/>
                <w:szCs w:val="24"/>
              </w:rPr>
              <w:t>հեռախոս</w:t>
            </w:r>
          </w:p>
          <w:p w:rsidR="001D773F" w:rsidRPr="00E7285B" w:rsidRDefault="001D773F" w:rsidP="00362DF0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176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Ուսուցչական</w:t>
            </w:r>
            <w:r w:rsidRPr="00E7285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և</w:t>
            </w:r>
            <w:r w:rsidRPr="00E7285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աշակերտական</w:t>
            </w:r>
            <w:r w:rsidRPr="00E7285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գույք</w:t>
            </w:r>
            <w:r w:rsidRPr="00E7285B">
              <w:rPr>
                <w:rFonts w:ascii="Sylfaen" w:hAnsi="Sylfaen"/>
                <w:sz w:val="24"/>
                <w:szCs w:val="24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սեղան-նստարան, աթոռ, գրատախտակ</w:t>
            </w:r>
            <w:r w:rsidR="001C7874" w:rsidRPr="001C7874">
              <w:rPr>
                <w:rFonts w:ascii="Sylfaen" w:hAnsi="Sylfaen"/>
                <w:sz w:val="24"/>
                <w:szCs w:val="24"/>
              </w:rPr>
              <w:t xml:space="preserve">, </w:t>
            </w:r>
            <w:r w:rsidR="001C7874">
              <w:rPr>
                <w:rFonts w:ascii="Sylfaen" w:hAnsi="Sylfaen"/>
                <w:sz w:val="24"/>
                <w:szCs w:val="24"/>
                <w:lang w:val="ru-RU"/>
              </w:rPr>
              <w:t>պահարան</w:t>
            </w:r>
            <w:r w:rsidRPr="00E7285B">
              <w:rPr>
                <w:rFonts w:ascii="Sylfaen" w:hAnsi="Sylfaen"/>
                <w:sz w:val="24"/>
                <w:szCs w:val="24"/>
              </w:rPr>
              <w:t>)</w:t>
            </w:r>
          </w:p>
          <w:p w:rsidR="00FF0C21" w:rsidRPr="001C7874" w:rsidRDefault="00EE61C6" w:rsidP="00362DF0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176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Խոհանոցի</w:t>
            </w:r>
            <w:r w:rsidR="00FF0C21">
              <w:rPr>
                <w:rFonts w:ascii="Sylfaen" w:hAnsi="Sylfaen"/>
                <w:sz w:val="24"/>
                <w:szCs w:val="24"/>
                <w:lang w:val="hy-AM"/>
              </w:rPr>
              <w:t xml:space="preserve"> համապատասխան գույք</w:t>
            </w:r>
            <w:r w:rsidR="0007625C" w:rsidRPr="0007625C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="001C7874">
              <w:rPr>
                <w:rFonts w:ascii="Sylfaen" w:hAnsi="Sylfaen"/>
                <w:sz w:val="24"/>
                <w:szCs w:val="24"/>
                <w:lang w:val="ru-RU"/>
              </w:rPr>
              <w:t>սառնարան</w:t>
            </w:r>
            <w:r w:rsidR="001C7874" w:rsidRPr="001C7874">
              <w:rPr>
                <w:rFonts w:ascii="Sylfaen" w:hAnsi="Sylfaen"/>
                <w:sz w:val="24"/>
                <w:szCs w:val="24"/>
              </w:rPr>
              <w:t xml:space="preserve">, </w:t>
            </w:r>
            <w:r w:rsidR="001C7874">
              <w:rPr>
                <w:rFonts w:ascii="Sylfaen" w:hAnsi="Sylfaen"/>
                <w:sz w:val="24"/>
                <w:szCs w:val="24"/>
                <w:lang w:val="ru-RU"/>
              </w:rPr>
              <w:t>ջեռոց</w:t>
            </w:r>
            <w:r w:rsidR="001C7874" w:rsidRPr="001C7874">
              <w:rPr>
                <w:rFonts w:ascii="Sylfaen" w:hAnsi="Sylfaen"/>
                <w:sz w:val="24"/>
                <w:szCs w:val="24"/>
              </w:rPr>
              <w:t xml:space="preserve">, </w:t>
            </w:r>
            <w:r w:rsidR="001C7874">
              <w:rPr>
                <w:rFonts w:ascii="Sylfaen" w:hAnsi="Sylfaen"/>
                <w:sz w:val="24"/>
                <w:szCs w:val="24"/>
                <w:lang w:val="ru-RU"/>
              </w:rPr>
              <w:t>ջրատաքացուցիչ</w:t>
            </w:r>
            <w:r w:rsidR="001C7874" w:rsidRPr="001C7874">
              <w:rPr>
                <w:rFonts w:ascii="Sylfaen" w:hAnsi="Sylfaen"/>
                <w:sz w:val="24"/>
                <w:szCs w:val="24"/>
              </w:rPr>
              <w:t xml:space="preserve">, </w:t>
            </w:r>
            <w:r w:rsidR="001C7874">
              <w:rPr>
                <w:rFonts w:ascii="Sylfaen" w:hAnsi="Sylfaen"/>
                <w:sz w:val="24"/>
                <w:szCs w:val="24"/>
                <w:lang w:val="ru-RU"/>
              </w:rPr>
              <w:t>էլ</w:t>
            </w:r>
            <w:r w:rsidR="001C7874" w:rsidRPr="001C7874">
              <w:rPr>
                <w:rFonts w:ascii="Sylfaen" w:hAnsi="Sylfaen"/>
                <w:sz w:val="24"/>
                <w:szCs w:val="24"/>
              </w:rPr>
              <w:t xml:space="preserve">. </w:t>
            </w:r>
            <w:r w:rsidR="001C7874">
              <w:rPr>
                <w:rFonts w:ascii="Sylfaen" w:hAnsi="Sylfaen"/>
                <w:sz w:val="24"/>
                <w:szCs w:val="24"/>
                <w:lang w:val="ru-RU"/>
              </w:rPr>
              <w:t>Սալօջախ, խմորհարիչ և այլն</w:t>
            </w:r>
            <w:r w:rsidR="0007625C" w:rsidRPr="0007625C">
              <w:rPr>
                <w:rFonts w:ascii="Sylfaen" w:hAnsi="Sylfaen"/>
                <w:sz w:val="24"/>
                <w:szCs w:val="24"/>
                <w:lang w:val="hy-AM"/>
              </w:rPr>
              <w:t xml:space="preserve"> )</w:t>
            </w:r>
          </w:p>
          <w:p w:rsidR="007A4F0D" w:rsidRDefault="007A4F0D" w:rsidP="00362DF0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176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Ուսումնական զենքեր</w:t>
            </w:r>
            <w:r w:rsidRPr="001C7874">
              <w:rPr>
                <w:rFonts w:ascii="Sylfaen" w:hAnsi="Sylfaen"/>
                <w:sz w:val="24"/>
                <w:szCs w:val="24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ինքնաձիգ,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ականանետ</w:t>
            </w:r>
            <w:r w:rsidRPr="001C7874">
              <w:rPr>
                <w:rFonts w:ascii="Sylfaen" w:hAnsi="Sylfaen"/>
                <w:sz w:val="24"/>
                <w:szCs w:val="24"/>
              </w:rPr>
              <w:t>)</w:t>
            </w:r>
          </w:p>
          <w:p w:rsidR="000B51C8" w:rsidRDefault="000B51C8" w:rsidP="00362DF0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176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Դպրոցի կահույքը համապատասխանում է անվտանգ կենսագործունեության պահանջներին, ամուր և բարվոք վիճակում է</w:t>
            </w:r>
          </w:p>
          <w:p w:rsidR="00815BD7" w:rsidRPr="001C7874" w:rsidRDefault="00CC6AAA" w:rsidP="00362DF0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176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Սպորտային գույք</w:t>
            </w:r>
          </w:p>
          <w:p w:rsidR="00E15DEC" w:rsidRPr="001C7874" w:rsidRDefault="00E15DE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C5FBB" w:rsidRDefault="00EE3331" w:rsidP="004C396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Էլեկտրոնային գրատախտակ</w:t>
            </w:r>
            <w:r w:rsidR="00EB0776">
              <w:rPr>
                <w:rFonts w:ascii="Sylfaen" w:hAnsi="Sylfaen"/>
                <w:sz w:val="24"/>
                <w:szCs w:val="24"/>
                <w:lang w:val="ru-RU"/>
              </w:rPr>
              <w:t>ների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բացակայություն</w:t>
            </w:r>
            <w:r w:rsidR="003441AB" w:rsidRPr="001C7874">
              <w:rPr>
                <w:rFonts w:ascii="Sylfaen" w:hAnsi="Sylfaen"/>
                <w:sz w:val="24"/>
                <w:szCs w:val="24"/>
              </w:rPr>
              <w:t xml:space="preserve"> </w:t>
            </w:r>
            <w:r w:rsidR="003441AB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="00EB0776" w:rsidRPr="001C7874">
              <w:rPr>
                <w:rFonts w:ascii="Sylfaen" w:hAnsi="Sylfaen"/>
                <w:sz w:val="24"/>
                <w:szCs w:val="24"/>
              </w:rPr>
              <w:t>2</w:t>
            </w:r>
            <w:r w:rsidR="003441AB" w:rsidRPr="001C7874">
              <w:rPr>
                <w:rFonts w:ascii="Sylfaen" w:hAnsi="Sylfaen"/>
                <w:sz w:val="24"/>
                <w:szCs w:val="24"/>
              </w:rPr>
              <w:t xml:space="preserve"> </w:t>
            </w:r>
            <w:r w:rsidR="003441AB">
              <w:rPr>
                <w:rFonts w:ascii="Sylfaen" w:hAnsi="Sylfaen"/>
                <w:sz w:val="24"/>
                <w:szCs w:val="24"/>
                <w:lang w:val="ru-RU"/>
              </w:rPr>
              <w:t>հատ</w:t>
            </w:r>
            <w:r w:rsidR="003441AB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</w:p>
          <w:p w:rsidR="00D66513" w:rsidRPr="00D66513" w:rsidRDefault="00EE3331" w:rsidP="00D66513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66513">
              <w:rPr>
                <w:rFonts w:ascii="Sylfaen" w:hAnsi="Sylfaen"/>
                <w:sz w:val="24"/>
                <w:szCs w:val="24"/>
                <w:lang w:val="hy-AM"/>
              </w:rPr>
              <w:t>Համակարգիչներ հին</w:t>
            </w:r>
            <w:r w:rsidR="00881408" w:rsidRPr="00D66513">
              <w:rPr>
                <w:rFonts w:ascii="Sylfaen" w:hAnsi="Sylfaen"/>
                <w:sz w:val="24"/>
                <w:szCs w:val="24"/>
                <w:lang w:val="ru-RU"/>
              </w:rPr>
              <w:t>`</w:t>
            </w:r>
            <w:r w:rsidRPr="00D66513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8B1765" w:rsidRPr="00D66513">
              <w:rPr>
                <w:rFonts w:ascii="Sylfaen" w:hAnsi="Sylfaen"/>
                <w:sz w:val="24"/>
                <w:szCs w:val="24"/>
                <w:lang w:val="ru-RU"/>
              </w:rPr>
              <w:t>Pentium 4</w:t>
            </w:r>
            <w:r w:rsidRPr="00D66513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D66513">
              <w:rPr>
                <w:rFonts w:ascii="Sylfaen" w:hAnsi="Sylfaen"/>
                <w:sz w:val="24"/>
                <w:szCs w:val="24"/>
              </w:rPr>
              <w:t>(</w:t>
            </w:r>
            <w:r w:rsidRPr="00D66513">
              <w:rPr>
                <w:rFonts w:ascii="Sylfaen" w:hAnsi="Sylfaen"/>
                <w:sz w:val="24"/>
                <w:szCs w:val="24"/>
                <w:lang w:val="ru-RU"/>
              </w:rPr>
              <w:t>8 հատ</w:t>
            </w:r>
            <w:r w:rsidRPr="00D66513">
              <w:rPr>
                <w:rFonts w:ascii="Sylfaen" w:hAnsi="Sylfaen"/>
                <w:sz w:val="24"/>
                <w:szCs w:val="24"/>
              </w:rPr>
              <w:t>)</w:t>
            </w:r>
          </w:p>
          <w:p w:rsidR="005C0727" w:rsidRPr="00EE3331" w:rsidRDefault="005C0727" w:rsidP="004C396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5C0727">
              <w:rPr>
                <w:rFonts w:ascii="Sylfaen" w:hAnsi="Sylfaen"/>
                <w:sz w:val="24"/>
                <w:szCs w:val="24"/>
                <w:lang w:val="hy-AM"/>
              </w:rPr>
              <w:t>Դպրոցը հագեցած չէ ժամանակակից համակարգիչներով և տեխնիկայով</w:t>
            </w:r>
          </w:p>
          <w:p w:rsidR="00EE3331" w:rsidRPr="003441AB" w:rsidRDefault="004E0FAD" w:rsidP="004C396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Պր</w:t>
            </w:r>
            <w:r w:rsidR="003441AB">
              <w:rPr>
                <w:rFonts w:ascii="Sylfaen" w:hAnsi="Sylfaen"/>
                <w:sz w:val="24"/>
                <w:szCs w:val="24"/>
                <w:lang w:val="ru-RU"/>
              </w:rPr>
              <w:t>ոյեկտորներ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ի կարիք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>
              <w:rPr>
                <w:rFonts w:ascii="Sylfaen" w:hAnsi="Sylfaen"/>
                <w:sz w:val="24"/>
                <w:szCs w:val="24"/>
              </w:rPr>
              <w:t>2 հատ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)</w:t>
            </w:r>
          </w:p>
          <w:p w:rsidR="003441AB" w:rsidRPr="003441AB" w:rsidRDefault="009B2501" w:rsidP="004C396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9B2501">
              <w:rPr>
                <w:rFonts w:ascii="Sylfaen" w:hAnsi="Sylfaen"/>
                <w:sz w:val="24"/>
                <w:szCs w:val="24"/>
                <w:lang w:val="hy-AM"/>
              </w:rPr>
              <w:t>Ֆիզիկայի, քիմիայի և կենսաբանության</w:t>
            </w:r>
            <w:r w:rsidR="0093691B">
              <w:rPr>
                <w:rFonts w:ascii="Sylfaen" w:hAnsi="Sylfaen"/>
                <w:sz w:val="24"/>
                <w:szCs w:val="24"/>
                <w:lang w:val="hy-AM"/>
              </w:rPr>
              <w:t>, աշխարհագրության</w:t>
            </w:r>
            <w:r w:rsidRPr="009B2501">
              <w:rPr>
                <w:rFonts w:ascii="Sylfaen" w:hAnsi="Sylfaen"/>
                <w:sz w:val="24"/>
                <w:szCs w:val="24"/>
                <w:lang w:val="hy-AM"/>
              </w:rPr>
              <w:t xml:space="preserve"> լաբորատորիաների սարքավորումների բացակայություն</w:t>
            </w:r>
          </w:p>
          <w:p w:rsidR="003441AB" w:rsidRPr="003441AB" w:rsidRDefault="003441AB" w:rsidP="004C396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690B74">
              <w:rPr>
                <w:rFonts w:ascii="Sylfaen" w:hAnsi="Sylfaen"/>
                <w:sz w:val="24"/>
                <w:szCs w:val="24"/>
                <w:lang w:val="hy-AM"/>
              </w:rPr>
              <w:t xml:space="preserve">Ճաշարանի նոր գույքի </w:t>
            </w:r>
            <w:r w:rsidRPr="00690B74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բացակայություն</w:t>
            </w:r>
            <w:r w:rsidR="00690B74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690B74" w:rsidRPr="00690B74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="00690B74">
              <w:rPr>
                <w:rFonts w:ascii="Sylfaen" w:hAnsi="Sylfaen"/>
                <w:sz w:val="24"/>
                <w:szCs w:val="24"/>
                <w:lang w:val="hy-AM"/>
              </w:rPr>
              <w:t>սեղան նստարան</w:t>
            </w:r>
            <w:r w:rsidR="00690B74" w:rsidRPr="00690B74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</w:p>
          <w:p w:rsidR="00690B74" w:rsidRPr="00690B74" w:rsidRDefault="003441AB" w:rsidP="004C396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hy-AM"/>
              </w:rPr>
            </w:pPr>
            <w:r w:rsidRPr="00690B74">
              <w:rPr>
                <w:rFonts w:ascii="Sylfaen" w:hAnsi="Sylfaen"/>
                <w:sz w:val="24"/>
                <w:szCs w:val="24"/>
                <w:lang w:val="hy-AM"/>
              </w:rPr>
              <w:t>Ընթերցասրահի գույքի բացակայություն</w:t>
            </w:r>
            <w:r w:rsidR="00690B74" w:rsidRPr="00690B74">
              <w:rPr>
                <w:rFonts w:ascii="Sylfaen" w:hAnsi="Sylfaen"/>
                <w:sz w:val="24"/>
                <w:szCs w:val="24"/>
                <w:lang w:val="hy-AM"/>
              </w:rPr>
              <w:t>(սեղան նստարան)</w:t>
            </w:r>
          </w:p>
          <w:p w:rsidR="00D2398E" w:rsidRDefault="00D2398E" w:rsidP="004C396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2398E">
              <w:rPr>
                <w:rFonts w:ascii="Sylfaen" w:hAnsi="Sylfaen"/>
                <w:sz w:val="24"/>
                <w:szCs w:val="24"/>
                <w:lang w:val="hy-AM"/>
              </w:rPr>
              <w:t xml:space="preserve">Ռազմագիտության ժամանակակից </w:t>
            </w:r>
            <w:r w:rsidR="009B2501" w:rsidRPr="009B2501">
              <w:rPr>
                <w:rFonts w:ascii="Sylfaen" w:hAnsi="Sylfaen"/>
                <w:sz w:val="24"/>
                <w:szCs w:val="24"/>
                <w:lang w:val="hy-AM"/>
              </w:rPr>
              <w:t xml:space="preserve">գույքի </w:t>
            </w:r>
            <w:r w:rsidRPr="00D2398E">
              <w:rPr>
                <w:rFonts w:ascii="Sylfaen" w:hAnsi="Sylfaen"/>
                <w:sz w:val="24"/>
                <w:szCs w:val="24"/>
                <w:lang w:val="hy-AM"/>
              </w:rPr>
              <w:t xml:space="preserve">և հրաձգարանի </w:t>
            </w:r>
            <w:r w:rsidR="009B2501" w:rsidRPr="009B2501">
              <w:rPr>
                <w:rFonts w:ascii="Sylfaen" w:hAnsi="Sylfaen"/>
                <w:sz w:val="24"/>
                <w:szCs w:val="24"/>
                <w:lang w:val="hy-AM"/>
              </w:rPr>
              <w:t xml:space="preserve">գույքի </w:t>
            </w:r>
            <w:r w:rsidRPr="00D2398E">
              <w:rPr>
                <w:rFonts w:ascii="Sylfaen" w:hAnsi="Sylfaen"/>
                <w:sz w:val="24"/>
                <w:szCs w:val="24"/>
                <w:lang w:val="hy-AM"/>
              </w:rPr>
              <w:t>բացակայություն</w:t>
            </w:r>
          </w:p>
          <w:p w:rsidR="003E4F9F" w:rsidRPr="009B2501" w:rsidRDefault="007A4F0D" w:rsidP="004C396D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9B2501">
              <w:rPr>
                <w:rFonts w:ascii="Sylfaen" w:hAnsi="Sylfaen"/>
                <w:sz w:val="24"/>
                <w:szCs w:val="24"/>
                <w:lang w:val="hy-AM"/>
              </w:rPr>
              <w:t xml:space="preserve">Օդամղիչ </w:t>
            </w:r>
            <w:r w:rsidR="00394522" w:rsidRPr="009B2501">
              <w:rPr>
                <w:rFonts w:ascii="Sylfaen" w:hAnsi="Sylfaen"/>
                <w:sz w:val="24"/>
                <w:szCs w:val="24"/>
                <w:lang w:val="ru-RU"/>
              </w:rPr>
              <w:t xml:space="preserve">   </w:t>
            </w:r>
            <w:r w:rsidRPr="009B2501">
              <w:rPr>
                <w:rFonts w:ascii="Sylfaen" w:hAnsi="Sylfaen"/>
                <w:sz w:val="24"/>
                <w:szCs w:val="24"/>
                <w:lang w:val="hy-AM"/>
              </w:rPr>
              <w:t xml:space="preserve">հրացանի </w:t>
            </w:r>
            <w:r w:rsidR="009B2501" w:rsidRPr="009B2501">
              <w:rPr>
                <w:rFonts w:ascii="Sylfaen" w:hAnsi="Sylfaen"/>
                <w:sz w:val="24"/>
                <w:szCs w:val="24"/>
                <w:lang w:val="ru-RU"/>
              </w:rPr>
              <w:t>բ</w:t>
            </w:r>
            <w:r w:rsidRPr="009B2501">
              <w:rPr>
                <w:rFonts w:ascii="Sylfaen" w:hAnsi="Sylfaen"/>
                <w:sz w:val="24"/>
                <w:szCs w:val="24"/>
                <w:lang w:val="hy-AM"/>
              </w:rPr>
              <w:t>ացակայություն</w:t>
            </w:r>
          </w:p>
          <w:p w:rsidR="004D513B" w:rsidRPr="00AC3CAC" w:rsidRDefault="004D513B" w:rsidP="00573FA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t>Աշխարհագրության</w:t>
            </w:r>
            <w:r w:rsidR="00573FA4">
              <w:rPr>
                <w:rFonts w:ascii="Sylfaen" w:hAnsi="Sylfaen"/>
                <w:sz w:val="24"/>
                <w:szCs w:val="24"/>
              </w:rPr>
              <w:t xml:space="preserve">      </w:t>
            </w:r>
            <w:r>
              <w:rPr>
                <w:rFonts w:ascii="Sylfaen" w:hAnsi="Sylfaen"/>
                <w:sz w:val="24"/>
                <w:szCs w:val="24"/>
              </w:rPr>
              <w:t xml:space="preserve"> գույքի </w:t>
            </w:r>
            <w:r w:rsidR="0056262B">
              <w:rPr>
                <w:rFonts w:ascii="Sylfaen" w:hAnsi="Sylfaen"/>
                <w:sz w:val="24"/>
                <w:szCs w:val="24"/>
              </w:rPr>
              <w:t>բացակայություն</w:t>
            </w:r>
          </w:p>
          <w:p w:rsidR="00AC3CAC" w:rsidRPr="00551BE7" w:rsidRDefault="00502166" w:rsidP="004C396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Սպորտային գույքի պակաս</w:t>
            </w:r>
          </w:p>
          <w:p w:rsidR="00551BE7" w:rsidRPr="00EE3331" w:rsidRDefault="00551BE7" w:rsidP="00573FA4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Արհեստանոցի</w:t>
            </w:r>
            <w:r w:rsidR="00573FA4">
              <w:rPr>
                <w:rFonts w:ascii="Sylfaen" w:hAnsi="Sylfaen"/>
                <w:sz w:val="24"/>
                <w:szCs w:val="24"/>
              </w:rPr>
              <w:t xml:space="preserve">   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 գույքի բացակայություն:</w:t>
            </w:r>
          </w:p>
        </w:tc>
      </w:tr>
    </w:tbl>
    <w:p w:rsidR="00D22726" w:rsidRDefault="00D22726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88"/>
        <w:gridCol w:w="3318"/>
        <w:gridCol w:w="3238"/>
      </w:tblGrid>
      <w:tr w:rsidR="00D66513" w:rsidTr="00D66513">
        <w:tc>
          <w:tcPr>
            <w:tcW w:w="3288" w:type="dxa"/>
            <w:tcBorders>
              <w:right w:val="nil"/>
            </w:tcBorders>
            <w:shd w:val="clear" w:color="auto" w:fill="DAEEF3" w:themeFill="accent5" w:themeFillTint="33"/>
          </w:tcPr>
          <w:p w:rsidR="002C0E1C" w:rsidRDefault="002C0E1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18" w:type="dxa"/>
            <w:tcBorders>
              <w:left w:val="nil"/>
              <w:right w:val="nil"/>
            </w:tcBorders>
            <w:shd w:val="clear" w:color="auto" w:fill="DAEEF3" w:themeFill="accent5" w:themeFillTint="33"/>
          </w:tcPr>
          <w:p w:rsidR="002C0E1C" w:rsidRDefault="002C0E1C" w:rsidP="002C0E1C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Շահագործվող ՀՄ-ներ</w:t>
            </w:r>
          </w:p>
        </w:tc>
        <w:tc>
          <w:tcPr>
            <w:tcW w:w="3238" w:type="dxa"/>
            <w:tcBorders>
              <w:left w:val="nil"/>
            </w:tcBorders>
            <w:shd w:val="clear" w:color="auto" w:fill="DAEEF3" w:themeFill="accent5" w:themeFillTint="33"/>
          </w:tcPr>
          <w:p w:rsidR="002C0E1C" w:rsidRDefault="002C0E1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2C0E1C" w:rsidTr="00D66513">
        <w:tc>
          <w:tcPr>
            <w:tcW w:w="3288" w:type="dxa"/>
            <w:shd w:val="clear" w:color="auto" w:fill="DAEEF3" w:themeFill="accent5" w:themeFillTint="33"/>
          </w:tcPr>
          <w:p w:rsidR="002C0E1C" w:rsidRDefault="002C0E1C" w:rsidP="002C0E1C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Անվանում</w:t>
            </w:r>
          </w:p>
        </w:tc>
        <w:tc>
          <w:tcPr>
            <w:tcW w:w="3318" w:type="dxa"/>
            <w:shd w:val="clear" w:color="auto" w:fill="DAEEF3" w:themeFill="accent5" w:themeFillTint="33"/>
          </w:tcPr>
          <w:p w:rsidR="002C0E1C" w:rsidRPr="00954F4A" w:rsidRDefault="002C0E1C" w:rsidP="002C0E1C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Քանակ</w:t>
            </w:r>
            <w:r w:rsidR="00954F4A">
              <w:rPr>
                <w:rFonts w:ascii="Sylfaen" w:hAnsi="Sylfaen"/>
                <w:sz w:val="24"/>
                <w:szCs w:val="24"/>
                <w:lang w:val="ru-RU"/>
              </w:rPr>
              <w:t>/առկա/</w:t>
            </w:r>
          </w:p>
        </w:tc>
        <w:tc>
          <w:tcPr>
            <w:tcW w:w="3238" w:type="dxa"/>
            <w:shd w:val="clear" w:color="auto" w:fill="DAEEF3" w:themeFill="accent5" w:themeFillTint="33"/>
          </w:tcPr>
          <w:p w:rsidR="002C0E1C" w:rsidRDefault="002C0E1C" w:rsidP="002C0E1C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Պահանջարկ</w:t>
            </w:r>
          </w:p>
        </w:tc>
      </w:tr>
      <w:tr w:rsidR="002C0E1C" w:rsidTr="00D66513">
        <w:tc>
          <w:tcPr>
            <w:tcW w:w="3288" w:type="dxa"/>
          </w:tcPr>
          <w:p w:rsidR="002C0E1C" w:rsidRDefault="002C0E1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2C0E1C">
              <w:rPr>
                <w:rFonts w:ascii="Sylfaen" w:hAnsi="Sylfaen"/>
                <w:sz w:val="24"/>
                <w:szCs w:val="24"/>
              </w:rPr>
              <w:t>Աշակերտական սեղան</w:t>
            </w:r>
          </w:p>
        </w:tc>
        <w:tc>
          <w:tcPr>
            <w:tcW w:w="3318" w:type="dxa"/>
          </w:tcPr>
          <w:p w:rsidR="002C0E1C" w:rsidRDefault="00CC49DC" w:rsidP="00CC49DC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240</w:t>
            </w:r>
          </w:p>
        </w:tc>
        <w:tc>
          <w:tcPr>
            <w:tcW w:w="3238" w:type="dxa"/>
          </w:tcPr>
          <w:p w:rsidR="002C0E1C" w:rsidRDefault="00CC49DC" w:rsidP="002301B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2C0E1C" w:rsidTr="00D66513">
        <w:tc>
          <w:tcPr>
            <w:tcW w:w="3288" w:type="dxa"/>
          </w:tcPr>
          <w:p w:rsidR="002C0E1C" w:rsidRDefault="00CC49D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Աշ. </w:t>
            </w:r>
            <w:r w:rsidR="002C0E1C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Ն</w:t>
            </w:r>
            <w:r w:rsidR="002C0E1C">
              <w:rPr>
                <w:rFonts w:ascii="Sylfaen" w:hAnsi="Sylfaen"/>
                <w:sz w:val="24"/>
                <w:szCs w:val="24"/>
              </w:rPr>
              <w:t>ստարան</w:t>
            </w:r>
            <w:r>
              <w:rPr>
                <w:rFonts w:ascii="Sylfaen" w:hAnsi="Sylfaen"/>
                <w:sz w:val="24"/>
                <w:szCs w:val="24"/>
              </w:rPr>
              <w:t>, աթոռ</w:t>
            </w:r>
          </w:p>
        </w:tc>
        <w:tc>
          <w:tcPr>
            <w:tcW w:w="3318" w:type="dxa"/>
          </w:tcPr>
          <w:p w:rsidR="002C0E1C" w:rsidRDefault="00CC49DC" w:rsidP="00CC49DC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200,   60</w:t>
            </w:r>
          </w:p>
        </w:tc>
        <w:tc>
          <w:tcPr>
            <w:tcW w:w="3238" w:type="dxa"/>
          </w:tcPr>
          <w:p w:rsidR="002C0E1C" w:rsidRDefault="00B635A1" w:rsidP="002301B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</w:t>
            </w:r>
          </w:p>
        </w:tc>
      </w:tr>
      <w:tr w:rsidR="002C0E1C" w:rsidTr="00D66513">
        <w:tc>
          <w:tcPr>
            <w:tcW w:w="3288" w:type="dxa"/>
          </w:tcPr>
          <w:p w:rsidR="002C0E1C" w:rsidRDefault="002C0E1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Գրատախտակ</w:t>
            </w:r>
          </w:p>
        </w:tc>
        <w:tc>
          <w:tcPr>
            <w:tcW w:w="3318" w:type="dxa"/>
          </w:tcPr>
          <w:p w:rsidR="002C0E1C" w:rsidRDefault="00970F1C" w:rsidP="00970F1C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46</w:t>
            </w:r>
          </w:p>
        </w:tc>
        <w:tc>
          <w:tcPr>
            <w:tcW w:w="3238" w:type="dxa"/>
          </w:tcPr>
          <w:p w:rsidR="002C0E1C" w:rsidRDefault="00CC49DC" w:rsidP="002301B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2C0E1C" w:rsidTr="00D66513">
        <w:tc>
          <w:tcPr>
            <w:tcW w:w="3288" w:type="dxa"/>
          </w:tcPr>
          <w:p w:rsidR="002C0E1C" w:rsidRDefault="002C0E1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Պահարան</w:t>
            </w:r>
          </w:p>
        </w:tc>
        <w:tc>
          <w:tcPr>
            <w:tcW w:w="3318" w:type="dxa"/>
          </w:tcPr>
          <w:p w:rsidR="002C0E1C" w:rsidRDefault="00CC49DC" w:rsidP="00CC49DC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34</w:t>
            </w:r>
          </w:p>
        </w:tc>
        <w:tc>
          <w:tcPr>
            <w:tcW w:w="3238" w:type="dxa"/>
          </w:tcPr>
          <w:p w:rsidR="002C0E1C" w:rsidRDefault="00EB5BF5" w:rsidP="002301B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</w:p>
        </w:tc>
      </w:tr>
      <w:tr w:rsidR="002C0E1C" w:rsidTr="00D66513">
        <w:tc>
          <w:tcPr>
            <w:tcW w:w="3288" w:type="dxa"/>
          </w:tcPr>
          <w:p w:rsidR="002C0E1C" w:rsidRDefault="002C0E1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Ուսուցչի սեղան</w:t>
            </w:r>
          </w:p>
        </w:tc>
        <w:tc>
          <w:tcPr>
            <w:tcW w:w="3318" w:type="dxa"/>
          </w:tcPr>
          <w:p w:rsidR="002C0E1C" w:rsidRDefault="00CC49DC" w:rsidP="00CC49DC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23</w:t>
            </w:r>
          </w:p>
        </w:tc>
        <w:tc>
          <w:tcPr>
            <w:tcW w:w="3238" w:type="dxa"/>
          </w:tcPr>
          <w:p w:rsidR="002C0E1C" w:rsidRDefault="00CC49DC" w:rsidP="002301B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</w:t>
            </w:r>
          </w:p>
        </w:tc>
      </w:tr>
      <w:tr w:rsidR="002C0E1C" w:rsidTr="00D66513">
        <w:tc>
          <w:tcPr>
            <w:tcW w:w="3288" w:type="dxa"/>
          </w:tcPr>
          <w:p w:rsidR="002C0E1C" w:rsidRDefault="002C0E1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Ուսուցչի աթոռ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2C0E1C" w:rsidRPr="00CC49DC" w:rsidRDefault="00256A23" w:rsidP="00256A2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CC49DC">
              <w:rPr>
                <w:rFonts w:ascii="Sylfaen" w:hAnsi="Sylfaen"/>
                <w:sz w:val="24"/>
                <w:szCs w:val="24"/>
              </w:rPr>
              <w:t>23</w:t>
            </w:r>
          </w:p>
        </w:tc>
        <w:tc>
          <w:tcPr>
            <w:tcW w:w="3238" w:type="dxa"/>
          </w:tcPr>
          <w:p w:rsidR="002C0E1C" w:rsidRPr="00CC49DC" w:rsidRDefault="00256A23" w:rsidP="002301B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CC49DC">
              <w:rPr>
                <w:rFonts w:ascii="Sylfaen" w:hAnsi="Sylfaen"/>
                <w:sz w:val="24"/>
                <w:szCs w:val="24"/>
              </w:rPr>
              <w:t>5</w:t>
            </w:r>
          </w:p>
        </w:tc>
      </w:tr>
      <w:tr w:rsidR="004662CF" w:rsidTr="00D66513">
        <w:tc>
          <w:tcPr>
            <w:tcW w:w="3288" w:type="dxa"/>
          </w:tcPr>
          <w:p w:rsidR="004662CF" w:rsidRPr="004662CF" w:rsidRDefault="004662C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Դաշնամուր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4662CF" w:rsidRPr="004662CF" w:rsidRDefault="004662CF" w:rsidP="00256A2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3238" w:type="dxa"/>
          </w:tcPr>
          <w:p w:rsidR="004662CF" w:rsidRPr="004662CF" w:rsidRDefault="004662CF" w:rsidP="002301B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--</w:t>
            </w:r>
          </w:p>
        </w:tc>
      </w:tr>
      <w:tr w:rsidR="00E52E32" w:rsidTr="00D66513">
        <w:tc>
          <w:tcPr>
            <w:tcW w:w="3288" w:type="dxa"/>
          </w:tcPr>
          <w:p w:rsidR="00E52E32" w:rsidRPr="00CC49DC" w:rsidRDefault="00E52E3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Ճաշարանի</w:t>
            </w:r>
            <w:r w:rsidRPr="00CC49DC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սեղաններ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E52E32" w:rsidRPr="00CC49DC" w:rsidRDefault="00E52E32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CC49DC">
              <w:rPr>
                <w:rFonts w:ascii="Sylfaen" w:hAnsi="Sylfaen"/>
                <w:sz w:val="24"/>
                <w:szCs w:val="24"/>
              </w:rPr>
              <w:t>16</w:t>
            </w:r>
          </w:p>
        </w:tc>
        <w:tc>
          <w:tcPr>
            <w:tcW w:w="3238" w:type="dxa"/>
          </w:tcPr>
          <w:p w:rsidR="00E52E32" w:rsidRPr="00CC49DC" w:rsidRDefault="00E52E32" w:rsidP="002301B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CC49DC">
              <w:rPr>
                <w:rFonts w:ascii="Sylfaen" w:hAnsi="Sylfaen"/>
                <w:sz w:val="24"/>
                <w:szCs w:val="24"/>
              </w:rPr>
              <w:t>4</w:t>
            </w:r>
          </w:p>
        </w:tc>
      </w:tr>
      <w:tr w:rsidR="00E52E32" w:rsidTr="00256A23">
        <w:tc>
          <w:tcPr>
            <w:tcW w:w="3288" w:type="dxa"/>
            <w:tcBorders>
              <w:bottom w:val="single" w:sz="4" w:space="0" w:color="auto"/>
            </w:tcBorders>
          </w:tcPr>
          <w:p w:rsidR="00E52E32" w:rsidRDefault="00E52E3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Ճաշարանի</w:t>
            </w:r>
            <w:r w:rsidRPr="00CC49DC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նստարաններ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E52E32" w:rsidRDefault="00E52E32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40</w:t>
            </w:r>
          </w:p>
        </w:tc>
        <w:tc>
          <w:tcPr>
            <w:tcW w:w="3238" w:type="dxa"/>
          </w:tcPr>
          <w:p w:rsidR="00E52E32" w:rsidRPr="00E52E32" w:rsidRDefault="00E52E32" w:rsidP="002301B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</w:p>
        </w:tc>
      </w:tr>
      <w:tr w:rsidR="00256A23" w:rsidTr="00256A23">
        <w:tc>
          <w:tcPr>
            <w:tcW w:w="3288" w:type="dxa"/>
            <w:tcBorders>
              <w:right w:val="nil"/>
            </w:tcBorders>
            <w:shd w:val="clear" w:color="auto" w:fill="DBE5F1" w:themeFill="accent1" w:themeFillTint="33"/>
          </w:tcPr>
          <w:p w:rsidR="00256A23" w:rsidRDefault="00256A2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3318" w:type="dxa"/>
            <w:tcBorders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256A23" w:rsidRDefault="00256A23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 w:rsidRPr="00256A23">
              <w:rPr>
                <w:rFonts w:ascii="Sylfaen" w:hAnsi="Sylfaen"/>
                <w:sz w:val="24"/>
                <w:szCs w:val="24"/>
                <w:lang w:val="ru-RU"/>
              </w:rPr>
              <w:t>Առանձնասենյակների գույք</w:t>
            </w:r>
          </w:p>
        </w:tc>
        <w:tc>
          <w:tcPr>
            <w:tcW w:w="3238" w:type="dxa"/>
            <w:tcBorders>
              <w:left w:val="nil"/>
            </w:tcBorders>
            <w:shd w:val="clear" w:color="auto" w:fill="DBE5F1" w:themeFill="accent1" w:themeFillTint="33"/>
          </w:tcPr>
          <w:p w:rsidR="00256A23" w:rsidRDefault="00256A23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256A23" w:rsidTr="00D66513">
        <w:tc>
          <w:tcPr>
            <w:tcW w:w="3288" w:type="dxa"/>
          </w:tcPr>
          <w:p w:rsidR="00256A23" w:rsidRDefault="003A317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Աթոռ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256A23" w:rsidRPr="00256A23" w:rsidRDefault="003A3179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25</w:t>
            </w:r>
          </w:p>
        </w:tc>
        <w:tc>
          <w:tcPr>
            <w:tcW w:w="3238" w:type="dxa"/>
          </w:tcPr>
          <w:p w:rsidR="00256A23" w:rsidRPr="008615B2" w:rsidRDefault="008615B2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</w:p>
        </w:tc>
      </w:tr>
      <w:tr w:rsidR="003A3179" w:rsidTr="00D66513">
        <w:tc>
          <w:tcPr>
            <w:tcW w:w="3288" w:type="dxa"/>
          </w:tcPr>
          <w:p w:rsidR="003A3179" w:rsidRDefault="003A317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Սեղան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3A3179" w:rsidRDefault="003A3179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12</w:t>
            </w:r>
          </w:p>
        </w:tc>
        <w:tc>
          <w:tcPr>
            <w:tcW w:w="3238" w:type="dxa"/>
          </w:tcPr>
          <w:p w:rsidR="003A3179" w:rsidRPr="00CC49DC" w:rsidRDefault="00CC49DC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</w:p>
        </w:tc>
      </w:tr>
      <w:tr w:rsidR="003A3179" w:rsidTr="00D66513">
        <w:tc>
          <w:tcPr>
            <w:tcW w:w="3288" w:type="dxa"/>
          </w:tcPr>
          <w:p w:rsidR="003A3179" w:rsidRDefault="003A317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Պահարան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3A3179" w:rsidRDefault="003A3179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8</w:t>
            </w:r>
          </w:p>
        </w:tc>
        <w:tc>
          <w:tcPr>
            <w:tcW w:w="3238" w:type="dxa"/>
          </w:tcPr>
          <w:p w:rsidR="003A3179" w:rsidRPr="00CC49DC" w:rsidRDefault="00CC49DC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</w:p>
        </w:tc>
      </w:tr>
      <w:tr w:rsidR="003A3179" w:rsidTr="00D66513">
        <w:tc>
          <w:tcPr>
            <w:tcW w:w="3288" w:type="dxa"/>
          </w:tcPr>
          <w:p w:rsidR="003A3179" w:rsidRDefault="003A317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Կախիչ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3A3179" w:rsidRDefault="003A3179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</w:p>
        </w:tc>
        <w:tc>
          <w:tcPr>
            <w:tcW w:w="3238" w:type="dxa"/>
          </w:tcPr>
          <w:p w:rsidR="003A3179" w:rsidRDefault="003A3179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</w:tr>
      <w:tr w:rsidR="00AC41FC" w:rsidTr="00D66513">
        <w:tc>
          <w:tcPr>
            <w:tcW w:w="3288" w:type="dxa"/>
          </w:tcPr>
          <w:p w:rsidR="00AC41FC" w:rsidRDefault="00AC41F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Կասսա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AC41FC" w:rsidRDefault="00AC41FC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238" w:type="dxa"/>
          </w:tcPr>
          <w:p w:rsidR="00AC41FC" w:rsidRDefault="00AC41FC" w:rsidP="00E52E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</w:tr>
      <w:tr w:rsidR="002C0E1C" w:rsidTr="00D66513">
        <w:tc>
          <w:tcPr>
            <w:tcW w:w="3288" w:type="dxa"/>
            <w:tcBorders>
              <w:right w:val="nil"/>
            </w:tcBorders>
            <w:shd w:val="clear" w:color="auto" w:fill="DAEEF3" w:themeFill="accent5" w:themeFillTint="33"/>
          </w:tcPr>
          <w:p w:rsidR="002C0E1C" w:rsidRDefault="002C0E1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18" w:type="dxa"/>
            <w:tcBorders>
              <w:left w:val="nil"/>
              <w:right w:val="nil"/>
            </w:tcBorders>
            <w:shd w:val="clear" w:color="auto" w:fill="DAEEF3" w:themeFill="accent5" w:themeFillTint="33"/>
          </w:tcPr>
          <w:p w:rsidR="002C0E1C" w:rsidRDefault="00D6651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ՏՀՏ սարքավորումներ</w:t>
            </w:r>
          </w:p>
        </w:tc>
        <w:tc>
          <w:tcPr>
            <w:tcW w:w="3238" w:type="dxa"/>
            <w:tcBorders>
              <w:left w:val="nil"/>
            </w:tcBorders>
            <w:shd w:val="clear" w:color="auto" w:fill="DAEEF3" w:themeFill="accent5" w:themeFillTint="33"/>
          </w:tcPr>
          <w:p w:rsidR="002C0E1C" w:rsidRDefault="002C0E1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D66513" w:rsidTr="00D66513">
        <w:tc>
          <w:tcPr>
            <w:tcW w:w="3288" w:type="dxa"/>
            <w:shd w:val="clear" w:color="auto" w:fill="DAEEF3" w:themeFill="accent5" w:themeFillTint="33"/>
          </w:tcPr>
          <w:p w:rsidR="00D66513" w:rsidRDefault="00D66513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Անվանում</w:t>
            </w:r>
          </w:p>
        </w:tc>
        <w:tc>
          <w:tcPr>
            <w:tcW w:w="3318" w:type="dxa"/>
            <w:shd w:val="clear" w:color="auto" w:fill="DAEEF3" w:themeFill="accent5" w:themeFillTint="33"/>
          </w:tcPr>
          <w:p w:rsidR="00D66513" w:rsidRPr="00954F4A" w:rsidRDefault="00D66513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Քանակ</w:t>
            </w:r>
            <w:r w:rsidR="00954F4A">
              <w:rPr>
                <w:rFonts w:ascii="Sylfaen" w:hAnsi="Sylfaen"/>
                <w:sz w:val="24"/>
                <w:szCs w:val="24"/>
                <w:lang w:val="ru-RU"/>
              </w:rPr>
              <w:t xml:space="preserve"> /առկա/</w:t>
            </w:r>
          </w:p>
        </w:tc>
        <w:tc>
          <w:tcPr>
            <w:tcW w:w="3238" w:type="dxa"/>
            <w:shd w:val="clear" w:color="auto" w:fill="DAEEF3" w:themeFill="accent5" w:themeFillTint="33"/>
          </w:tcPr>
          <w:p w:rsidR="00D66513" w:rsidRDefault="00D66513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Պահանջարկ</w:t>
            </w:r>
          </w:p>
        </w:tc>
      </w:tr>
      <w:tr w:rsidR="00D66513" w:rsidTr="00D66513">
        <w:tc>
          <w:tcPr>
            <w:tcW w:w="3288" w:type="dxa"/>
          </w:tcPr>
          <w:p w:rsidR="00D66513" w:rsidRDefault="00D6651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Համակարգիչ</w:t>
            </w:r>
          </w:p>
        </w:tc>
        <w:tc>
          <w:tcPr>
            <w:tcW w:w="3318" w:type="dxa"/>
          </w:tcPr>
          <w:p w:rsidR="00D66513" w:rsidRPr="00D66513" w:rsidRDefault="00D66513" w:rsidP="00D665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28</w:t>
            </w:r>
          </w:p>
        </w:tc>
        <w:tc>
          <w:tcPr>
            <w:tcW w:w="3238" w:type="dxa"/>
          </w:tcPr>
          <w:p w:rsidR="00D66513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</w:t>
            </w:r>
          </w:p>
        </w:tc>
      </w:tr>
      <w:tr w:rsidR="00D66513" w:rsidTr="00D66513">
        <w:tc>
          <w:tcPr>
            <w:tcW w:w="3288" w:type="dxa"/>
          </w:tcPr>
          <w:p w:rsidR="00D66513" w:rsidRPr="00D66513" w:rsidRDefault="00D6651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t>Տպիչ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բազմաֆունկցիոնալ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)</w:t>
            </w:r>
          </w:p>
        </w:tc>
        <w:tc>
          <w:tcPr>
            <w:tcW w:w="3318" w:type="dxa"/>
          </w:tcPr>
          <w:p w:rsidR="00D66513" w:rsidRDefault="00D66513" w:rsidP="00D665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38" w:type="dxa"/>
          </w:tcPr>
          <w:p w:rsidR="00D66513" w:rsidRPr="00586903" w:rsidRDefault="00586903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</w:tr>
      <w:tr w:rsidR="00D66513" w:rsidTr="00D66513">
        <w:tc>
          <w:tcPr>
            <w:tcW w:w="3288" w:type="dxa"/>
          </w:tcPr>
          <w:p w:rsidR="00D66513" w:rsidRDefault="00D6651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Պրոյեկտոր</w:t>
            </w:r>
          </w:p>
        </w:tc>
        <w:tc>
          <w:tcPr>
            <w:tcW w:w="3318" w:type="dxa"/>
          </w:tcPr>
          <w:p w:rsidR="00D66513" w:rsidRDefault="00D66513" w:rsidP="00D665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38" w:type="dxa"/>
          </w:tcPr>
          <w:p w:rsidR="00D66513" w:rsidRPr="00D66513" w:rsidRDefault="00D66513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</w:tr>
      <w:tr w:rsidR="00D66513" w:rsidTr="00D66513">
        <w:tc>
          <w:tcPr>
            <w:tcW w:w="3288" w:type="dxa"/>
          </w:tcPr>
          <w:p w:rsidR="00D66513" w:rsidRDefault="00D6651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Պլանշետ</w:t>
            </w:r>
          </w:p>
        </w:tc>
        <w:tc>
          <w:tcPr>
            <w:tcW w:w="3318" w:type="dxa"/>
          </w:tcPr>
          <w:p w:rsidR="00D66513" w:rsidRDefault="00D66513" w:rsidP="00D665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38" w:type="dxa"/>
          </w:tcPr>
          <w:p w:rsidR="00D66513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D66513" w:rsidTr="00D66513">
        <w:tc>
          <w:tcPr>
            <w:tcW w:w="3288" w:type="dxa"/>
          </w:tcPr>
          <w:p w:rsidR="00D66513" w:rsidRDefault="00D6651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Էլեկտրոնային էկրան</w:t>
            </w:r>
          </w:p>
        </w:tc>
        <w:tc>
          <w:tcPr>
            <w:tcW w:w="3318" w:type="dxa"/>
          </w:tcPr>
          <w:p w:rsidR="00D66513" w:rsidRDefault="00D66513" w:rsidP="00D665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38" w:type="dxa"/>
          </w:tcPr>
          <w:p w:rsidR="00D66513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</w:p>
        </w:tc>
      </w:tr>
      <w:tr w:rsidR="00D66513" w:rsidTr="00D66513">
        <w:tc>
          <w:tcPr>
            <w:tcW w:w="3288" w:type="dxa"/>
          </w:tcPr>
          <w:p w:rsidR="00D66513" w:rsidRDefault="00D6651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Հեռախոս</w:t>
            </w:r>
          </w:p>
        </w:tc>
        <w:tc>
          <w:tcPr>
            <w:tcW w:w="3318" w:type="dxa"/>
          </w:tcPr>
          <w:p w:rsidR="00D66513" w:rsidRDefault="00D66513" w:rsidP="00D665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38" w:type="dxa"/>
          </w:tcPr>
          <w:p w:rsidR="00D66513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D66513" w:rsidTr="00D66513">
        <w:tc>
          <w:tcPr>
            <w:tcW w:w="3288" w:type="dxa"/>
          </w:tcPr>
          <w:p w:rsidR="00D66513" w:rsidRPr="007C1DC9" w:rsidRDefault="007C1DC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Էլ. </w:t>
            </w:r>
            <w:r w:rsidR="007F121E">
              <w:rPr>
                <w:rFonts w:ascii="Sylfaen" w:hAnsi="Sylfaen"/>
                <w:sz w:val="24"/>
                <w:szCs w:val="24"/>
                <w:lang w:val="hy-AM"/>
              </w:rPr>
              <w:t>Գ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րատախտակ</w:t>
            </w:r>
          </w:p>
        </w:tc>
        <w:tc>
          <w:tcPr>
            <w:tcW w:w="3318" w:type="dxa"/>
          </w:tcPr>
          <w:p w:rsidR="00D66513" w:rsidRPr="007C1DC9" w:rsidRDefault="007C1DC9" w:rsidP="00D665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0</w:t>
            </w:r>
          </w:p>
        </w:tc>
        <w:tc>
          <w:tcPr>
            <w:tcW w:w="3238" w:type="dxa"/>
          </w:tcPr>
          <w:p w:rsidR="00D66513" w:rsidRPr="007C1DC9" w:rsidRDefault="007C1DC9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</w:tr>
      <w:tr w:rsidR="007F121E" w:rsidTr="00D66513">
        <w:tc>
          <w:tcPr>
            <w:tcW w:w="3288" w:type="dxa"/>
          </w:tcPr>
          <w:p w:rsidR="007F121E" w:rsidRPr="007F121E" w:rsidRDefault="007F121E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Նոթբուք</w:t>
            </w:r>
          </w:p>
        </w:tc>
        <w:tc>
          <w:tcPr>
            <w:tcW w:w="3318" w:type="dxa"/>
          </w:tcPr>
          <w:p w:rsidR="007F121E" w:rsidRPr="007F121E" w:rsidRDefault="007F121E" w:rsidP="00D665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0</w:t>
            </w:r>
          </w:p>
        </w:tc>
        <w:tc>
          <w:tcPr>
            <w:tcW w:w="3238" w:type="dxa"/>
          </w:tcPr>
          <w:p w:rsidR="007F121E" w:rsidRPr="007F121E" w:rsidRDefault="007F121E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</w:tr>
    </w:tbl>
    <w:p w:rsidR="00C37FE3" w:rsidRDefault="00C37FE3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88"/>
        <w:gridCol w:w="3318"/>
        <w:gridCol w:w="3238"/>
      </w:tblGrid>
      <w:tr w:rsidR="00417C75" w:rsidTr="00417C75">
        <w:tc>
          <w:tcPr>
            <w:tcW w:w="3288" w:type="dxa"/>
            <w:tcBorders>
              <w:right w:val="nil"/>
            </w:tcBorders>
            <w:shd w:val="clear" w:color="auto" w:fill="DAEEF3" w:themeFill="accent5" w:themeFillTint="33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18" w:type="dxa"/>
            <w:tcBorders>
              <w:left w:val="nil"/>
              <w:right w:val="nil"/>
            </w:tcBorders>
            <w:shd w:val="clear" w:color="auto" w:fill="DAEEF3" w:themeFill="accent5" w:themeFillTint="33"/>
          </w:tcPr>
          <w:p w:rsidR="00417C75" w:rsidRP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Սպորտային գույք</w:t>
            </w:r>
          </w:p>
        </w:tc>
        <w:tc>
          <w:tcPr>
            <w:tcW w:w="3238" w:type="dxa"/>
            <w:tcBorders>
              <w:left w:val="nil"/>
            </w:tcBorders>
            <w:shd w:val="clear" w:color="auto" w:fill="DAEEF3" w:themeFill="accent5" w:themeFillTint="33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417C75" w:rsidTr="00417C75">
        <w:tc>
          <w:tcPr>
            <w:tcW w:w="3288" w:type="dxa"/>
            <w:shd w:val="clear" w:color="auto" w:fill="DAEEF3" w:themeFill="accent5" w:themeFillTint="33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Անվանում</w:t>
            </w:r>
          </w:p>
        </w:tc>
        <w:tc>
          <w:tcPr>
            <w:tcW w:w="3318" w:type="dxa"/>
            <w:shd w:val="clear" w:color="auto" w:fill="DAEEF3" w:themeFill="accent5" w:themeFillTint="33"/>
          </w:tcPr>
          <w:p w:rsidR="00417C75" w:rsidRPr="00954F4A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Քանակ</w:t>
            </w:r>
            <w:r w:rsidR="00954F4A">
              <w:rPr>
                <w:rFonts w:ascii="Sylfaen" w:hAnsi="Sylfaen"/>
                <w:sz w:val="24"/>
                <w:szCs w:val="24"/>
                <w:lang w:val="ru-RU"/>
              </w:rPr>
              <w:t xml:space="preserve"> /առկա/</w:t>
            </w:r>
          </w:p>
        </w:tc>
        <w:tc>
          <w:tcPr>
            <w:tcW w:w="3238" w:type="dxa"/>
            <w:shd w:val="clear" w:color="auto" w:fill="DAEEF3" w:themeFill="accent5" w:themeFillTint="33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Պահանջարկ</w:t>
            </w:r>
          </w:p>
        </w:tc>
      </w:tr>
      <w:tr w:rsidR="00417C75" w:rsidTr="00417C75">
        <w:tc>
          <w:tcPr>
            <w:tcW w:w="3288" w:type="dxa"/>
          </w:tcPr>
          <w:p w:rsidR="00417C75" w:rsidRP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Մարմնամարզական ներքնակ</w:t>
            </w:r>
          </w:p>
        </w:tc>
        <w:tc>
          <w:tcPr>
            <w:tcW w:w="3318" w:type="dxa"/>
          </w:tcPr>
          <w:p w:rsidR="00417C75" w:rsidRP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16</w:t>
            </w:r>
          </w:p>
        </w:tc>
        <w:tc>
          <w:tcPr>
            <w:tcW w:w="3238" w:type="dxa"/>
          </w:tcPr>
          <w:p w:rsidR="00417C75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</w:p>
        </w:tc>
      </w:tr>
      <w:tr w:rsidR="00417C75" w:rsidTr="00417C75">
        <w:tc>
          <w:tcPr>
            <w:tcW w:w="328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Պտտաձող</w:t>
            </w:r>
          </w:p>
        </w:tc>
        <w:tc>
          <w:tcPr>
            <w:tcW w:w="331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3238" w:type="dxa"/>
          </w:tcPr>
          <w:p w:rsidR="00417C75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417C75" w:rsidTr="00417C75">
        <w:tc>
          <w:tcPr>
            <w:tcW w:w="328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Մարմնամարզական պարան/մագլցման համար/</w:t>
            </w:r>
          </w:p>
        </w:tc>
        <w:tc>
          <w:tcPr>
            <w:tcW w:w="331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238" w:type="dxa"/>
          </w:tcPr>
          <w:p w:rsidR="00417C75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417C75" w:rsidTr="00417C75">
        <w:tc>
          <w:tcPr>
            <w:tcW w:w="328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Բարձրացատկի կանգնակներ և ձող</w:t>
            </w:r>
          </w:p>
        </w:tc>
        <w:tc>
          <w:tcPr>
            <w:tcW w:w="331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238" w:type="dxa"/>
          </w:tcPr>
          <w:p w:rsidR="00417C75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417C75" w:rsidTr="00417C75">
        <w:tc>
          <w:tcPr>
            <w:tcW w:w="328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Մարմնամարզական պատ</w:t>
            </w:r>
          </w:p>
        </w:tc>
        <w:tc>
          <w:tcPr>
            <w:tcW w:w="331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3238" w:type="dxa"/>
          </w:tcPr>
          <w:p w:rsidR="00417C75" w:rsidRPr="00417C75" w:rsidRDefault="00417C75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</w:tr>
      <w:tr w:rsidR="00417C75" w:rsidTr="00417C75">
        <w:tc>
          <w:tcPr>
            <w:tcW w:w="328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Մարմնամարզական կամրջակ</w:t>
            </w:r>
          </w:p>
        </w:tc>
        <w:tc>
          <w:tcPr>
            <w:tcW w:w="331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3238" w:type="dxa"/>
          </w:tcPr>
          <w:p w:rsidR="00417C75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417C75" w:rsidTr="00417C75">
        <w:tc>
          <w:tcPr>
            <w:tcW w:w="328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Սեղանի թենիս</w:t>
            </w:r>
          </w:p>
        </w:tc>
        <w:tc>
          <w:tcPr>
            <w:tcW w:w="331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238" w:type="dxa"/>
          </w:tcPr>
          <w:p w:rsidR="00417C75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417C75" w:rsidTr="00417C75">
        <w:tc>
          <w:tcPr>
            <w:tcW w:w="328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Սկավառակներ</w:t>
            </w:r>
          </w:p>
        </w:tc>
        <w:tc>
          <w:tcPr>
            <w:tcW w:w="331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</w:t>
            </w:r>
          </w:p>
        </w:tc>
        <w:tc>
          <w:tcPr>
            <w:tcW w:w="3238" w:type="dxa"/>
          </w:tcPr>
          <w:p w:rsidR="00417C75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417C75" w:rsidTr="00417C75">
        <w:tc>
          <w:tcPr>
            <w:tcW w:w="328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Նռնակներ</w:t>
            </w:r>
          </w:p>
        </w:tc>
        <w:tc>
          <w:tcPr>
            <w:tcW w:w="3318" w:type="dxa"/>
          </w:tcPr>
          <w:p w:rsidR="00417C75" w:rsidRDefault="00417C75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3238" w:type="dxa"/>
          </w:tcPr>
          <w:p w:rsidR="00417C75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417C75" w:rsidTr="00417C75">
        <w:tc>
          <w:tcPr>
            <w:tcW w:w="3288" w:type="dxa"/>
          </w:tcPr>
          <w:p w:rsidR="00417C75" w:rsidRDefault="00586903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Օղակներ</w:t>
            </w:r>
          </w:p>
        </w:tc>
        <w:tc>
          <w:tcPr>
            <w:tcW w:w="3318" w:type="dxa"/>
          </w:tcPr>
          <w:p w:rsidR="00417C75" w:rsidRDefault="00586903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10</w:t>
            </w:r>
          </w:p>
        </w:tc>
        <w:tc>
          <w:tcPr>
            <w:tcW w:w="3238" w:type="dxa"/>
          </w:tcPr>
          <w:p w:rsidR="00417C75" w:rsidRPr="00586903" w:rsidRDefault="00586903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10</w:t>
            </w:r>
          </w:p>
        </w:tc>
      </w:tr>
      <w:tr w:rsidR="00586903" w:rsidTr="00417C75">
        <w:tc>
          <w:tcPr>
            <w:tcW w:w="3288" w:type="dxa"/>
          </w:tcPr>
          <w:p w:rsidR="00586903" w:rsidRDefault="00586903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Պարան</w:t>
            </w:r>
          </w:p>
        </w:tc>
        <w:tc>
          <w:tcPr>
            <w:tcW w:w="3318" w:type="dxa"/>
          </w:tcPr>
          <w:p w:rsidR="00586903" w:rsidRDefault="00586903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</w:p>
        </w:tc>
        <w:tc>
          <w:tcPr>
            <w:tcW w:w="3238" w:type="dxa"/>
          </w:tcPr>
          <w:p w:rsidR="00586903" w:rsidRDefault="00586903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</w:p>
        </w:tc>
      </w:tr>
      <w:tr w:rsidR="00586903" w:rsidTr="00417C75">
        <w:tc>
          <w:tcPr>
            <w:tcW w:w="3288" w:type="dxa"/>
          </w:tcPr>
          <w:p w:rsidR="00586903" w:rsidRDefault="00586903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Մարմնամարզական նստարաններ</w:t>
            </w:r>
          </w:p>
        </w:tc>
        <w:tc>
          <w:tcPr>
            <w:tcW w:w="3318" w:type="dxa"/>
          </w:tcPr>
          <w:p w:rsidR="00586903" w:rsidRDefault="00586903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</w:t>
            </w:r>
          </w:p>
        </w:tc>
        <w:tc>
          <w:tcPr>
            <w:tcW w:w="3238" w:type="dxa"/>
          </w:tcPr>
          <w:p w:rsidR="00586903" w:rsidRPr="00CC49DC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</w:p>
        </w:tc>
      </w:tr>
      <w:tr w:rsidR="000149BE" w:rsidTr="00417C75">
        <w:tc>
          <w:tcPr>
            <w:tcW w:w="3288" w:type="dxa"/>
          </w:tcPr>
          <w:p w:rsidR="000149BE" w:rsidRDefault="000149BE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Բասկետբոլի վավանակ և օղակներ</w:t>
            </w:r>
          </w:p>
        </w:tc>
        <w:tc>
          <w:tcPr>
            <w:tcW w:w="3318" w:type="dxa"/>
          </w:tcPr>
          <w:p w:rsidR="000149BE" w:rsidRDefault="000149BE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3238" w:type="dxa"/>
          </w:tcPr>
          <w:p w:rsidR="000149BE" w:rsidRPr="00CC49DC" w:rsidRDefault="00CC49D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  <w:tr w:rsidR="00AC41FC" w:rsidTr="00433E38">
        <w:tc>
          <w:tcPr>
            <w:tcW w:w="3288" w:type="dxa"/>
            <w:tcBorders>
              <w:bottom w:val="single" w:sz="4" w:space="0" w:color="auto"/>
            </w:tcBorders>
          </w:tcPr>
          <w:p w:rsidR="00AC41FC" w:rsidRDefault="00AC41FC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Գնդակներ</w:t>
            </w:r>
          </w:p>
        </w:tc>
        <w:tc>
          <w:tcPr>
            <w:tcW w:w="3318" w:type="dxa"/>
          </w:tcPr>
          <w:p w:rsidR="00AC41FC" w:rsidRDefault="00AC41FC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10</w:t>
            </w:r>
          </w:p>
        </w:tc>
        <w:tc>
          <w:tcPr>
            <w:tcW w:w="3238" w:type="dxa"/>
          </w:tcPr>
          <w:p w:rsidR="00AC41FC" w:rsidRDefault="00AC41FC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10</w:t>
            </w:r>
          </w:p>
        </w:tc>
      </w:tr>
      <w:tr w:rsidR="00433E38" w:rsidTr="00BB73CD">
        <w:tc>
          <w:tcPr>
            <w:tcW w:w="9844" w:type="dxa"/>
            <w:gridSpan w:val="3"/>
            <w:shd w:val="clear" w:color="auto" w:fill="DAEEF3" w:themeFill="accent5" w:themeFillTint="33"/>
          </w:tcPr>
          <w:p w:rsidR="00433E38" w:rsidRDefault="00433E38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Ուսումնական զենքեր</w:t>
            </w:r>
          </w:p>
        </w:tc>
      </w:tr>
      <w:tr w:rsidR="00433E38" w:rsidTr="00417C75">
        <w:tc>
          <w:tcPr>
            <w:tcW w:w="3288" w:type="dxa"/>
          </w:tcPr>
          <w:p w:rsidR="00433E38" w:rsidRPr="00433E38" w:rsidRDefault="00433E38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Ինքնաձիգ 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AK-74</w:t>
            </w:r>
          </w:p>
        </w:tc>
        <w:tc>
          <w:tcPr>
            <w:tcW w:w="3318" w:type="dxa"/>
          </w:tcPr>
          <w:p w:rsidR="00433E38" w:rsidRPr="00433E38" w:rsidRDefault="00433E38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38" w:type="dxa"/>
          </w:tcPr>
          <w:p w:rsidR="00433E38" w:rsidRPr="00433E38" w:rsidRDefault="00FA7826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433E38" w:rsidTr="00417C75">
        <w:tc>
          <w:tcPr>
            <w:tcW w:w="3288" w:type="dxa"/>
          </w:tcPr>
          <w:p w:rsidR="00433E38" w:rsidRPr="00433E38" w:rsidRDefault="00433E38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Ականանետ</w:t>
            </w:r>
          </w:p>
        </w:tc>
        <w:tc>
          <w:tcPr>
            <w:tcW w:w="3318" w:type="dxa"/>
          </w:tcPr>
          <w:p w:rsidR="00433E38" w:rsidRDefault="00433E38" w:rsidP="00417C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38" w:type="dxa"/>
          </w:tcPr>
          <w:p w:rsidR="00433E38" w:rsidRDefault="00433E38" w:rsidP="000E644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--</w:t>
            </w:r>
          </w:p>
        </w:tc>
      </w:tr>
    </w:tbl>
    <w:p w:rsidR="00417C75" w:rsidRDefault="00417C75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</w:rPr>
      </w:pPr>
    </w:p>
    <w:p w:rsidR="00B840E8" w:rsidRPr="00B840E8" w:rsidRDefault="00B840E8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b/>
          <w:sz w:val="24"/>
          <w:szCs w:val="24"/>
        </w:rPr>
      </w:pPr>
      <w:r w:rsidRPr="00B840E8">
        <w:rPr>
          <w:rFonts w:ascii="Sylfaen" w:hAnsi="Sylfaen"/>
          <w:b/>
          <w:sz w:val="24"/>
          <w:szCs w:val="24"/>
        </w:rPr>
        <w:t>Շենքային պայմանների և նյութատեխնիկական բազայի վերահսկողությունը</w:t>
      </w:r>
    </w:p>
    <w:p w:rsidR="00B840E8" w:rsidRDefault="00B840E8" w:rsidP="00B840E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 w:rsidRPr="00E14A0F">
        <w:rPr>
          <w:rFonts w:ascii="Sylfaen" w:hAnsi="Sylfaen"/>
          <w:color w:val="4F81BD" w:themeColor="accent1"/>
          <w:sz w:val="28"/>
          <w:szCs w:val="28"/>
        </w:rPr>
        <w:t>Վերահսկողության մեխանիզմներ</w:t>
      </w:r>
      <w:r>
        <w:rPr>
          <w:rFonts w:ascii="Sylfaen" w:hAnsi="Sylfaen"/>
          <w:color w:val="4F81BD" w:themeColor="accent1"/>
          <w:sz w:val="28"/>
          <w:szCs w:val="28"/>
        </w:rPr>
        <w:t xml:space="preserve">՝ </w:t>
      </w:r>
      <w:r>
        <w:rPr>
          <w:rFonts w:ascii="Sylfaen" w:hAnsi="Sylfaen"/>
          <w:color w:val="4F81BD" w:themeColor="accent1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   </w:t>
      </w:r>
      <w:r w:rsidRPr="00F85552">
        <w:rPr>
          <w:rFonts w:ascii="Sylfaen" w:hAnsi="Sylfaen"/>
          <w:sz w:val="24"/>
          <w:szCs w:val="24"/>
        </w:rPr>
        <w:t>Մշտադիտարկում,   շարունակական բարելավում</w:t>
      </w:r>
    </w:p>
    <w:p w:rsidR="00B840E8" w:rsidRDefault="00B840E8" w:rsidP="00B840E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 xml:space="preserve">Վերահսկող՝  </w:t>
      </w:r>
      <w:r>
        <w:rPr>
          <w:rFonts w:ascii="Sylfaen" w:hAnsi="Sylfaen"/>
          <w:sz w:val="24"/>
          <w:szCs w:val="24"/>
        </w:rPr>
        <w:t xml:space="preserve"> տնօրենություն, համակարգող</w:t>
      </w:r>
    </w:p>
    <w:p w:rsidR="00B840E8" w:rsidRDefault="00B840E8" w:rsidP="00B840E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color w:val="0070C0"/>
          <w:sz w:val="28"/>
          <w:szCs w:val="28"/>
        </w:rPr>
        <w:t xml:space="preserve">Հաշվետվության ձևեր՝ </w:t>
      </w:r>
      <w:r>
        <w:rPr>
          <w:rFonts w:ascii="Sylfaen" w:hAnsi="Sylfaen"/>
          <w:sz w:val="24"/>
          <w:szCs w:val="24"/>
        </w:rPr>
        <w:t xml:space="preserve"> ներքին գնահատում,  ՈՒԴԱ</w:t>
      </w:r>
    </w:p>
    <w:p w:rsidR="00B840E8" w:rsidRDefault="00B840E8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5"/>
        <w:gridCol w:w="2093"/>
        <w:gridCol w:w="2088"/>
        <w:gridCol w:w="2089"/>
        <w:gridCol w:w="2199"/>
      </w:tblGrid>
      <w:tr w:rsidR="009E07BD" w:rsidTr="005E7132">
        <w:tc>
          <w:tcPr>
            <w:tcW w:w="2112" w:type="dxa"/>
            <w:shd w:val="clear" w:color="auto" w:fill="FDE9D9" w:themeFill="accent6" w:themeFillTint="33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DE9D9" w:themeFill="accent6" w:themeFillTint="33"/>
          </w:tcPr>
          <w:p w:rsidR="009E07BD" w:rsidRP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9E07BD">
              <w:rPr>
                <w:rFonts w:ascii="Sylfaen" w:hAnsi="Sylfaen"/>
                <w:sz w:val="20"/>
                <w:szCs w:val="20"/>
              </w:rPr>
              <w:t xml:space="preserve">Դպրոցի </w:t>
            </w:r>
            <w:r>
              <w:rPr>
                <w:rFonts w:ascii="Sylfaen" w:hAnsi="Sylfaen"/>
                <w:sz w:val="20"/>
                <w:szCs w:val="20"/>
              </w:rPr>
              <w:t>շենքի և տարածքի անվտանգ շահագործումը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Դպրոցի շենքային պայմանների</w:t>
            </w:r>
          </w:p>
          <w:p w:rsidR="009E07BD" w:rsidRP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բարելավումը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9E07BD" w:rsidRP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Սովորողների անվտանգ, բարեկարգ միջավայրի ձևավորումը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Նյութատեխնիկական</w:t>
            </w:r>
          </w:p>
          <w:p w:rsidR="009E07BD" w:rsidRP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Գույքի ձեռքբերումը</w:t>
            </w:r>
          </w:p>
        </w:tc>
      </w:tr>
      <w:tr w:rsidR="009E07BD" w:rsidTr="005E7132">
        <w:tc>
          <w:tcPr>
            <w:tcW w:w="2112" w:type="dxa"/>
            <w:shd w:val="clear" w:color="auto" w:fill="EAF1DD" w:themeFill="accent3" w:themeFillTint="33"/>
          </w:tcPr>
          <w:p w:rsidR="009E07BD" w:rsidRPr="005E7132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5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գերազանց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E07BD" w:rsidTr="005E7132">
        <w:tc>
          <w:tcPr>
            <w:tcW w:w="2112" w:type="dxa"/>
            <w:shd w:val="clear" w:color="auto" w:fill="EAF1DD" w:themeFill="accent3" w:themeFillTint="33"/>
          </w:tcPr>
          <w:p w:rsidR="009E07BD" w:rsidRPr="005E7132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4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 լավ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E07BD" w:rsidTr="005E7132">
        <w:tc>
          <w:tcPr>
            <w:tcW w:w="2112" w:type="dxa"/>
            <w:shd w:val="clear" w:color="auto" w:fill="EAF1DD" w:themeFill="accent3" w:themeFillTint="33"/>
          </w:tcPr>
          <w:p w:rsidR="009E07BD" w:rsidRPr="005E7132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3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բավարար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E07BD" w:rsidTr="005E7132">
        <w:tc>
          <w:tcPr>
            <w:tcW w:w="2112" w:type="dxa"/>
            <w:shd w:val="clear" w:color="auto" w:fill="EAF1DD" w:themeFill="accent3" w:themeFillTint="33"/>
          </w:tcPr>
          <w:p w:rsidR="009E07BD" w:rsidRPr="005E7132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2</w:t>
            </w:r>
            <w:r w:rsidR="005E7132"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="005E7132"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վատ</w:t>
            </w:r>
            <w:r w:rsidR="005E7132"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9E07BD" w:rsidRDefault="009E07BD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5E7132" w:rsidTr="005E7132">
        <w:tc>
          <w:tcPr>
            <w:tcW w:w="2112" w:type="dxa"/>
            <w:shd w:val="clear" w:color="auto" w:fill="EAF1DD" w:themeFill="accent3" w:themeFillTint="33"/>
          </w:tcPr>
          <w:p w:rsidR="005E7132" w:rsidRPr="005E7132" w:rsidRDefault="005E7132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1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անբավարար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113" w:type="dxa"/>
          </w:tcPr>
          <w:p w:rsidR="005E7132" w:rsidRDefault="005E7132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5E7132" w:rsidRDefault="005E7132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5E7132" w:rsidRDefault="005E7132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5E7132" w:rsidRDefault="005E7132" w:rsidP="00B840E8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B840E8" w:rsidRPr="001F29DC" w:rsidRDefault="00B840E8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</w:rPr>
      </w:pPr>
    </w:p>
    <w:p w:rsidR="00761987" w:rsidRDefault="00761987">
      <w:pPr>
        <w:rPr>
          <w:rFonts w:ascii="Sylfaen" w:hAnsi="Sylfaen"/>
          <w:b/>
          <w:color w:val="0070C0"/>
          <w:sz w:val="32"/>
          <w:szCs w:val="32"/>
          <w:lang w:val="hy-AM"/>
        </w:rPr>
      </w:pPr>
    </w:p>
    <w:p w:rsidR="00D22726" w:rsidRPr="007966A8" w:rsidRDefault="00D22726" w:rsidP="00880E21">
      <w:pPr>
        <w:pStyle w:val="ListParagraph"/>
        <w:numPr>
          <w:ilvl w:val="0"/>
          <w:numId w:val="0"/>
        </w:numPr>
        <w:spacing w:line="360" w:lineRule="auto"/>
        <w:ind w:left="720"/>
        <w:jc w:val="center"/>
        <w:rPr>
          <w:rFonts w:ascii="Sylfaen" w:hAnsi="Sylfaen"/>
          <w:b/>
          <w:color w:val="0070C0"/>
          <w:sz w:val="32"/>
          <w:szCs w:val="32"/>
          <w:lang w:val="hy-AM"/>
        </w:rPr>
      </w:pPr>
      <w:r w:rsidRPr="007966A8">
        <w:rPr>
          <w:rFonts w:ascii="Sylfaen" w:hAnsi="Sylfaen"/>
          <w:b/>
          <w:color w:val="0070C0"/>
          <w:sz w:val="32"/>
          <w:szCs w:val="32"/>
          <w:lang w:val="hy-AM"/>
        </w:rPr>
        <w:lastRenderedPageBreak/>
        <w:t>Կառավարման և խորհրդակցական մարմիններ</w:t>
      </w:r>
      <w:r w:rsidR="00FD7F1A" w:rsidRPr="007966A8">
        <w:rPr>
          <w:rFonts w:ascii="Sylfaen" w:hAnsi="Sylfaen"/>
          <w:b/>
          <w:color w:val="0070C0"/>
          <w:sz w:val="32"/>
          <w:szCs w:val="32"/>
          <w:lang w:val="hy-AM"/>
        </w:rPr>
        <w:t xml:space="preserve"> </w:t>
      </w:r>
    </w:p>
    <w:p w:rsidR="00F034EE" w:rsidRPr="000618BE" w:rsidRDefault="00A13AB5" w:rsidP="00880E21">
      <w:pPr>
        <w:pStyle w:val="ListParagraph"/>
        <w:numPr>
          <w:ilvl w:val="0"/>
          <w:numId w:val="0"/>
        </w:numPr>
        <w:spacing w:line="360" w:lineRule="auto"/>
        <w:ind w:left="426"/>
        <w:jc w:val="both"/>
        <w:rPr>
          <w:rFonts w:ascii="Sylfaen" w:hAnsi="Sylfaen"/>
          <w:sz w:val="24"/>
          <w:szCs w:val="24"/>
          <w:lang w:val="hy-AM"/>
        </w:rPr>
      </w:pPr>
      <w:r w:rsidRPr="008A0EEF">
        <w:rPr>
          <w:rFonts w:ascii="Sylfaen" w:hAnsi="Sylfaen"/>
          <w:sz w:val="24"/>
          <w:szCs w:val="24"/>
          <w:lang w:val="hy-AM"/>
        </w:rPr>
        <w:t>Դպրոցի կառավարումն իրականացվում է ՝համաձայն կանոնադրության:</w:t>
      </w:r>
    </w:p>
    <w:p w:rsidR="00EB3B9A" w:rsidRPr="00F62E4B" w:rsidRDefault="00EB3B9A" w:rsidP="00880E21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sz w:val="24"/>
          <w:szCs w:val="24"/>
          <w:lang w:val="hy-AM"/>
        </w:rPr>
      </w:pPr>
      <w:r w:rsidRPr="00F62E4B">
        <w:rPr>
          <w:rFonts w:ascii="Sylfaen" w:hAnsi="Sylfaen"/>
          <w:sz w:val="24"/>
          <w:szCs w:val="24"/>
          <w:lang w:val="hy-AM"/>
        </w:rPr>
        <w:t>Հաստատության կառավարման և խորհրդակցության մարմիններում պարբերաբար քննարկվում են հանրակրթության ոլորտին վերաբերող օրենսդրական առաջարկներն ու նախագծերը. առաջարկության դեպքում ներկայացվում են առաջարկներ և դիտարկումներ դրանց վերաբերյալ ոլորտի կառավարման համապատասխան մարմիններին:</w:t>
      </w:r>
    </w:p>
    <w:p w:rsidR="00A13AB5" w:rsidRPr="00A938BE" w:rsidRDefault="00A13AB5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color w:val="C00000"/>
          <w:sz w:val="24"/>
          <w:szCs w:val="24"/>
          <w:lang w:val="ru-RU"/>
        </w:rPr>
      </w:pPr>
      <w:r w:rsidRPr="00A938BE">
        <w:rPr>
          <w:rFonts w:ascii="Sylfaen" w:hAnsi="Sylfaen"/>
          <w:b/>
          <w:color w:val="C00000"/>
          <w:sz w:val="24"/>
          <w:szCs w:val="24"/>
          <w:lang w:val="ru-RU"/>
        </w:rPr>
        <w:t>Հաստատության կառավարման մարմիններն են՝</w:t>
      </w:r>
    </w:p>
    <w:p w:rsidR="00A13AB5" w:rsidRDefault="00A13AB5" w:rsidP="00EC435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Հիմնադիրը</w:t>
      </w:r>
    </w:p>
    <w:p w:rsidR="00A13AB5" w:rsidRDefault="00A13AB5" w:rsidP="00EC435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Արագածոտնի մարզպետարանը /</w:t>
      </w:r>
      <w:r w:rsidR="0021125B">
        <w:rPr>
          <w:rFonts w:ascii="Sylfaen" w:hAnsi="Sylfaen"/>
          <w:sz w:val="24"/>
          <w:szCs w:val="24"/>
          <w:lang w:val="ru-RU"/>
        </w:rPr>
        <w:t>լիազորված մարմին</w:t>
      </w:r>
      <w:r>
        <w:rPr>
          <w:rFonts w:ascii="Sylfaen" w:hAnsi="Sylfaen"/>
          <w:sz w:val="24"/>
          <w:szCs w:val="24"/>
          <w:lang w:val="ru-RU"/>
        </w:rPr>
        <w:t>/</w:t>
      </w:r>
    </w:p>
    <w:p w:rsidR="0021125B" w:rsidRDefault="0021125B" w:rsidP="00EC435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Կոլեգիալ կառավարման մարմինը՝ խորհուրդը</w:t>
      </w:r>
      <w:r w:rsidR="00F871F5" w:rsidRPr="00F871F5">
        <w:rPr>
          <w:rFonts w:ascii="Sylfaen" w:hAnsi="Sylfaen"/>
          <w:sz w:val="24"/>
          <w:szCs w:val="24"/>
          <w:lang w:val="ru-RU"/>
        </w:rPr>
        <w:t>(</w:t>
      </w:r>
      <w:r w:rsidR="00F871F5">
        <w:rPr>
          <w:rFonts w:ascii="Sylfaen" w:hAnsi="Sylfaen"/>
          <w:sz w:val="24"/>
          <w:szCs w:val="24"/>
          <w:lang w:val="hy-AM"/>
        </w:rPr>
        <w:t>միասնական</w:t>
      </w:r>
      <w:r w:rsidR="00F871F5" w:rsidRPr="00F871F5">
        <w:rPr>
          <w:rFonts w:ascii="Sylfaen" w:hAnsi="Sylfaen"/>
          <w:sz w:val="24"/>
          <w:szCs w:val="24"/>
          <w:lang w:val="ru-RU"/>
        </w:rPr>
        <w:t>)</w:t>
      </w:r>
    </w:p>
    <w:p w:rsidR="0021125B" w:rsidRDefault="0021125B" w:rsidP="00EC435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Գործադիր մարմինը՝ դպրոցի տնօրենը</w:t>
      </w:r>
    </w:p>
    <w:p w:rsidR="0021125B" w:rsidRDefault="0021125B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Դպրոցը սերտորեն համագործակցում է կառավարման մարմինների հետ: Խորհրդի գործունեությունը միտված է դպրոցի բնականոն զարգացմանը: Խորհուրդը</w:t>
      </w:r>
      <w:r w:rsidR="00853C47">
        <w:rPr>
          <w:rFonts w:ascii="Sylfaen" w:hAnsi="Sylfaen"/>
          <w:sz w:val="24"/>
          <w:szCs w:val="24"/>
          <w:lang w:val="ru-RU"/>
        </w:rPr>
        <w:t xml:space="preserve"> աջակցու</w:t>
      </w:r>
      <w:r w:rsidR="00622D1A">
        <w:rPr>
          <w:rFonts w:ascii="Sylfaen" w:hAnsi="Sylfaen"/>
          <w:sz w:val="24"/>
          <w:szCs w:val="24"/>
          <w:lang w:val="ru-RU"/>
        </w:rPr>
        <w:t>մ է</w:t>
      </w:r>
      <w:r w:rsidR="00853C47">
        <w:rPr>
          <w:rFonts w:ascii="Sylfaen" w:hAnsi="Sylfaen"/>
          <w:sz w:val="24"/>
          <w:szCs w:val="24"/>
          <w:lang w:val="ru-RU"/>
        </w:rPr>
        <w:t xml:space="preserve"> դպրոցի առաջընթացին և բոլոր նախաձեռնություններին:</w:t>
      </w:r>
    </w:p>
    <w:p w:rsidR="008C114B" w:rsidRPr="00705787" w:rsidRDefault="00705787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>Կառավարման Խորհուրդ</w:t>
      </w:r>
    </w:p>
    <w:p w:rsidR="00853C47" w:rsidRDefault="00445B12" w:rsidP="00077918">
      <w:pPr>
        <w:pStyle w:val="ListParagraph"/>
        <w:numPr>
          <w:ilvl w:val="0"/>
          <w:numId w:val="0"/>
        </w:numPr>
        <w:spacing w:line="360" w:lineRule="auto"/>
        <w:ind w:left="142"/>
        <w:rPr>
          <w:rFonts w:ascii="Sylfaen" w:hAnsi="Sylfaen"/>
          <w:sz w:val="24"/>
          <w:szCs w:val="24"/>
          <w:lang w:val="hy-AM"/>
        </w:rPr>
      </w:pPr>
      <w:r w:rsidRPr="00445B12">
        <w:rPr>
          <w:rFonts w:ascii="Sylfaen" w:hAnsi="Sylfaen"/>
          <w:b/>
          <w:sz w:val="24"/>
          <w:szCs w:val="24"/>
          <w:lang w:val="hy-AM"/>
        </w:rPr>
        <w:t>Խորհրդի</w:t>
      </w:r>
      <w:r w:rsidR="00FD7F1A">
        <w:rPr>
          <w:rFonts w:ascii="Sylfaen" w:hAnsi="Sylfaen"/>
          <w:sz w:val="24"/>
          <w:szCs w:val="24"/>
          <w:lang w:val="hy-AM"/>
        </w:rPr>
        <w:t xml:space="preserve"> </w:t>
      </w:r>
      <w:r w:rsidRPr="00445B12">
        <w:rPr>
          <w:rFonts w:ascii="Sylfaen" w:hAnsi="Sylfaen"/>
          <w:sz w:val="24"/>
          <w:szCs w:val="24"/>
          <w:lang w:val="hy-AM"/>
        </w:rPr>
        <w:t>ն</w:t>
      </w:r>
      <w:r w:rsidR="00FD7F1A">
        <w:rPr>
          <w:rFonts w:ascii="Sylfaen" w:hAnsi="Sylfaen"/>
          <w:sz w:val="24"/>
          <w:szCs w:val="24"/>
          <w:lang w:val="hy-AM"/>
        </w:rPr>
        <w:t>իստերը գումարվում են յուրաքանչյուր եռամսյակը մեկ անգամ</w:t>
      </w:r>
      <w:r w:rsidR="007316EA">
        <w:rPr>
          <w:rFonts w:ascii="Sylfaen" w:hAnsi="Sylfaen"/>
          <w:sz w:val="24"/>
          <w:szCs w:val="24"/>
          <w:lang w:val="hy-AM"/>
        </w:rPr>
        <w:t xml:space="preserve">: </w:t>
      </w:r>
      <w:r w:rsidR="007316EA" w:rsidRPr="007316EA">
        <w:rPr>
          <w:rFonts w:ascii="Sylfaen" w:hAnsi="Sylfaen"/>
          <w:b/>
          <w:sz w:val="24"/>
          <w:szCs w:val="24"/>
          <w:lang w:val="hy-AM"/>
        </w:rPr>
        <w:t>Խորհուրդը հաստատել</w:t>
      </w:r>
      <w:r w:rsidR="007316EA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7316EA" w:rsidRPr="007316EA">
        <w:rPr>
          <w:rFonts w:ascii="Sylfaen" w:hAnsi="Sylfaen"/>
          <w:b/>
          <w:sz w:val="24"/>
          <w:szCs w:val="24"/>
          <w:lang w:val="hy-AM"/>
        </w:rPr>
        <w:t>է</w:t>
      </w:r>
      <w:r w:rsidR="007316EA">
        <w:rPr>
          <w:rFonts w:ascii="Sylfaen" w:hAnsi="Sylfaen"/>
          <w:sz w:val="24"/>
          <w:szCs w:val="24"/>
          <w:lang w:val="hy-AM"/>
        </w:rPr>
        <w:t xml:space="preserve"> </w:t>
      </w:r>
      <w:r w:rsidR="00C91E68">
        <w:rPr>
          <w:rFonts w:ascii="Sylfaen" w:hAnsi="Sylfaen"/>
          <w:sz w:val="24"/>
          <w:szCs w:val="24"/>
          <w:lang w:val="hy-AM"/>
        </w:rPr>
        <w:t>–</w:t>
      </w:r>
      <w:r w:rsidR="007316EA">
        <w:rPr>
          <w:rFonts w:ascii="Sylfaen" w:hAnsi="Sylfaen"/>
          <w:sz w:val="24"/>
          <w:szCs w:val="24"/>
          <w:lang w:val="hy-AM"/>
        </w:rPr>
        <w:t xml:space="preserve"> </w:t>
      </w:r>
      <w:r w:rsidR="00C91E68">
        <w:rPr>
          <w:rFonts w:ascii="Sylfaen" w:hAnsi="Sylfaen"/>
          <w:sz w:val="24"/>
          <w:szCs w:val="24"/>
          <w:lang w:val="hy-AM"/>
        </w:rPr>
        <w:t>դպրոցի կազմակերպական կառուցվածքը, ներքին կարգապահական կանոնները, ԿԱՊԿՈՒ աշակերտների ցուցակը, ուսուցչի թափուր տեղի մրցույթի անցկացման կարգը</w:t>
      </w:r>
      <w:r w:rsidR="00C43781">
        <w:rPr>
          <w:rFonts w:ascii="Sylfaen" w:hAnsi="Sylfaen"/>
          <w:sz w:val="24"/>
          <w:szCs w:val="24"/>
          <w:lang w:val="hy-AM"/>
        </w:rPr>
        <w:t>:</w:t>
      </w:r>
    </w:p>
    <w:p w:rsidR="00C43781" w:rsidRDefault="00C43781" w:rsidP="00077918">
      <w:pPr>
        <w:pStyle w:val="ListParagraph"/>
        <w:numPr>
          <w:ilvl w:val="0"/>
          <w:numId w:val="0"/>
        </w:numPr>
        <w:spacing w:line="360" w:lineRule="auto"/>
        <w:ind w:left="142"/>
        <w:rPr>
          <w:rFonts w:ascii="Sylfaen" w:hAnsi="Sylfaen"/>
          <w:sz w:val="24"/>
          <w:szCs w:val="24"/>
          <w:lang w:val="hy-AM"/>
        </w:rPr>
      </w:pPr>
      <w:r w:rsidRPr="00C43781">
        <w:rPr>
          <w:rFonts w:ascii="Sylfaen" w:hAnsi="Sylfaen"/>
          <w:b/>
          <w:sz w:val="24"/>
          <w:szCs w:val="24"/>
          <w:lang w:val="hy-AM"/>
        </w:rPr>
        <w:t>Խորհուրդը</w:t>
      </w:r>
      <w:r>
        <w:rPr>
          <w:rFonts w:ascii="Sylfaen" w:hAnsi="Sylfaen"/>
          <w:b/>
          <w:sz w:val="24"/>
          <w:szCs w:val="24"/>
          <w:lang w:val="hy-AM"/>
        </w:rPr>
        <w:t xml:space="preserve"> հավանություն է տվել</w:t>
      </w:r>
      <w:r w:rsidR="003A3AE3" w:rsidRPr="003A3AE3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374CEB">
        <w:rPr>
          <w:rFonts w:ascii="Sylfaen" w:hAnsi="Sylfaen"/>
          <w:b/>
          <w:sz w:val="24"/>
          <w:szCs w:val="24"/>
          <w:lang w:val="hy-AM"/>
        </w:rPr>
        <w:t>–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374CEB">
        <w:rPr>
          <w:rFonts w:ascii="Sylfaen" w:hAnsi="Sylfaen"/>
          <w:sz w:val="24"/>
          <w:szCs w:val="24"/>
          <w:lang w:val="hy-AM"/>
        </w:rPr>
        <w:t>հաստիքացուցակին, տարիֆիկացիոն ցուցակին, նախահաշվին,</w:t>
      </w:r>
      <w:r w:rsidR="00034FEB">
        <w:rPr>
          <w:rFonts w:ascii="Sylfaen" w:hAnsi="Sylfaen"/>
          <w:sz w:val="24"/>
          <w:szCs w:val="24"/>
          <w:lang w:val="hy-AM"/>
        </w:rPr>
        <w:t xml:space="preserve"> հաջորդ տարվա բյուջեի նախագծին:</w:t>
      </w:r>
    </w:p>
    <w:p w:rsidR="00DE5CBD" w:rsidRPr="00DE5CBD" w:rsidRDefault="00163096" w:rsidP="008C4EEA">
      <w:pPr>
        <w:pStyle w:val="ListParagraph"/>
        <w:numPr>
          <w:ilvl w:val="0"/>
          <w:numId w:val="0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163096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="00DE5CBD" w:rsidRPr="00C43781">
        <w:rPr>
          <w:rFonts w:ascii="Sylfaen" w:hAnsi="Sylfaen"/>
          <w:b/>
          <w:sz w:val="24"/>
          <w:szCs w:val="24"/>
          <w:lang w:val="hy-AM"/>
        </w:rPr>
        <w:t>Խորհուրդը</w:t>
      </w:r>
      <w:r w:rsidR="00DE5CBD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57839">
        <w:rPr>
          <w:rFonts w:ascii="Sylfaen" w:hAnsi="Sylfaen"/>
          <w:b/>
          <w:sz w:val="24"/>
          <w:szCs w:val="24"/>
          <w:lang w:val="hy-AM"/>
        </w:rPr>
        <w:t>իրականացնելու</w:t>
      </w:r>
      <w:r w:rsidR="00DE5CBD">
        <w:rPr>
          <w:rFonts w:ascii="Sylfaen" w:hAnsi="Sylfaen"/>
          <w:b/>
          <w:sz w:val="24"/>
          <w:szCs w:val="24"/>
          <w:lang w:val="hy-AM"/>
        </w:rPr>
        <w:t xml:space="preserve"> է</w:t>
      </w:r>
      <w:r w:rsidR="00E57839">
        <w:rPr>
          <w:rFonts w:ascii="Sylfaen" w:hAnsi="Sylfaen"/>
          <w:b/>
          <w:sz w:val="24"/>
          <w:szCs w:val="24"/>
          <w:lang w:val="hy-AM"/>
        </w:rPr>
        <w:t xml:space="preserve"> նաև</w:t>
      </w:r>
      <w:r w:rsidR="003A3AE3" w:rsidRPr="003A3AE3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DE5CBD">
        <w:rPr>
          <w:rFonts w:ascii="Sylfaen" w:hAnsi="Sylfaen"/>
          <w:b/>
          <w:sz w:val="24"/>
          <w:szCs w:val="24"/>
          <w:lang w:val="hy-AM"/>
        </w:rPr>
        <w:t xml:space="preserve"> – </w:t>
      </w:r>
      <w:r w:rsidR="00DE5CBD">
        <w:rPr>
          <w:rFonts w:ascii="Sylfaen" w:hAnsi="Sylfaen"/>
          <w:sz w:val="24"/>
          <w:szCs w:val="24"/>
          <w:lang w:val="hy-AM"/>
        </w:rPr>
        <w:t>վերահսկողություն տնօրենի զարգացման ծրագրի կատարման նկատմամբ:</w:t>
      </w:r>
    </w:p>
    <w:p w:rsidR="002C2A2D" w:rsidRPr="002C2A2D" w:rsidRDefault="00DE5CBD" w:rsidP="008C4EEA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>Դպրոցի տնօրենը –</w:t>
      </w:r>
      <w:r>
        <w:rPr>
          <w:rFonts w:ascii="Sylfaen" w:hAnsi="Sylfaen"/>
          <w:sz w:val="24"/>
          <w:szCs w:val="24"/>
          <w:lang w:val="hy-AM"/>
        </w:rPr>
        <w:t xml:space="preserve"> խորհրդի քննարկմանն է </w:t>
      </w:r>
      <w:r w:rsidR="00641665">
        <w:rPr>
          <w:rFonts w:ascii="Sylfaen" w:hAnsi="Sylfaen"/>
          <w:sz w:val="24"/>
          <w:szCs w:val="24"/>
          <w:lang w:val="hy-AM"/>
        </w:rPr>
        <w:t>ներկայացրել ֆինանսատնտեսական և ուսումնադաստիարակչական</w:t>
      </w:r>
      <w:r w:rsidR="00625FA0" w:rsidRPr="00625FA0">
        <w:rPr>
          <w:rFonts w:ascii="Sylfaen" w:hAnsi="Sylfaen"/>
          <w:sz w:val="24"/>
          <w:szCs w:val="24"/>
          <w:lang w:val="hy-AM"/>
        </w:rPr>
        <w:t xml:space="preserve"> գործունեության հաշվետվությունները,</w:t>
      </w:r>
      <w:r w:rsidR="00F749C4" w:rsidRPr="00F749C4">
        <w:rPr>
          <w:rFonts w:ascii="Sylfaen" w:hAnsi="Sylfaen"/>
          <w:sz w:val="24"/>
          <w:szCs w:val="24"/>
          <w:lang w:val="hy-AM"/>
        </w:rPr>
        <w:t xml:space="preserve"> ներքին գնահատման արդյունքները,</w:t>
      </w:r>
      <w:r w:rsidR="00625FA0" w:rsidRPr="00625FA0">
        <w:rPr>
          <w:rFonts w:ascii="Sylfaen" w:hAnsi="Sylfaen"/>
          <w:sz w:val="24"/>
          <w:szCs w:val="24"/>
          <w:lang w:val="hy-AM"/>
        </w:rPr>
        <w:t xml:space="preserve"> </w:t>
      </w:r>
      <w:r w:rsidR="007A141A" w:rsidRPr="007A141A">
        <w:rPr>
          <w:rFonts w:ascii="Sylfaen" w:hAnsi="Sylfaen"/>
          <w:sz w:val="24"/>
          <w:szCs w:val="24"/>
          <w:lang w:val="hy-AM"/>
        </w:rPr>
        <w:t xml:space="preserve">հաջորդ տարվա բյուջեի նախագիծը և ֆինանսավորման հայտը: </w:t>
      </w:r>
      <w:r w:rsidR="007A141A" w:rsidRPr="00F749C4">
        <w:rPr>
          <w:rFonts w:ascii="Sylfaen" w:hAnsi="Sylfaen"/>
          <w:b/>
          <w:sz w:val="24"/>
          <w:szCs w:val="24"/>
          <w:lang w:val="hy-AM"/>
        </w:rPr>
        <w:t>Կազմել է</w:t>
      </w:r>
      <w:r w:rsidR="007A141A" w:rsidRPr="007A141A">
        <w:rPr>
          <w:rFonts w:ascii="Sylfaen" w:hAnsi="Sylfaen"/>
          <w:sz w:val="24"/>
          <w:szCs w:val="24"/>
          <w:lang w:val="hy-AM"/>
        </w:rPr>
        <w:t xml:space="preserve"> տարիֆիկացիան, հաստիքացուցակը, նախահաշիվը: </w:t>
      </w:r>
      <w:r w:rsidR="007A141A" w:rsidRPr="00F749C4">
        <w:rPr>
          <w:rFonts w:ascii="Sylfaen" w:hAnsi="Sylfaen"/>
          <w:b/>
          <w:sz w:val="24"/>
          <w:szCs w:val="24"/>
          <w:lang w:val="hy-AM"/>
        </w:rPr>
        <w:t>Աջակցել է</w:t>
      </w:r>
      <w:r w:rsidR="007A141A" w:rsidRPr="007A141A">
        <w:rPr>
          <w:rFonts w:ascii="Sylfaen" w:hAnsi="Sylfaen"/>
          <w:sz w:val="24"/>
          <w:szCs w:val="24"/>
          <w:lang w:val="hy-AM"/>
        </w:rPr>
        <w:t xml:space="preserve"> բոլոր խորհրդակցական մարմինների աշխատանքներին, մանկավարժական խորհրդի ներկայացմամբ </w:t>
      </w:r>
      <w:r w:rsidR="007A141A" w:rsidRPr="00F749C4">
        <w:rPr>
          <w:rFonts w:ascii="Sylfaen" w:hAnsi="Sylfaen"/>
          <w:b/>
          <w:sz w:val="24"/>
          <w:szCs w:val="24"/>
          <w:lang w:val="hy-AM"/>
        </w:rPr>
        <w:t>հաստատել է՝</w:t>
      </w:r>
      <w:r w:rsidR="007A141A" w:rsidRPr="007A141A">
        <w:rPr>
          <w:rFonts w:ascii="Sylfaen" w:hAnsi="Sylfaen"/>
          <w:sz w:val="24"/>
          <w:szCs w:val="24"/>
          <w:lang w:val="hy-AM"/>
        </w:rPr>
        <w:t xml:space="preserve"> ուսպլանը, ուսումնադաստիարակչական աշխատանքների տարեկան պլանը, </w:t>
      </w:r>
      <w:r w:rsidR="007A141A" w:rsidRPr="007A141A">
        <w:rPr>
          <w:rFonts w:ascii="Sylfaen" w:hAnsi="Sylfaen"/>
          <w:sz w:val="24"/>
          <w:szCs w:val="24"/>
          <w:lang w:val="hy-AM"/>
        </w:rPr>
        <w:lastRenderedPageBreak/>
        <w:t xml:space="preserve">փոխտնօրենների, մեթոդական միավորումների նախագահների, դասղեկների </w:t>
      </w:r>
      <w:r w:rsidR="002C2A2D" w:rsidRPr="002C2A2D">
        <w:rPr>
          <w:rFonts w:ascii="Sylfaen" w:hAnsi="Sylfaen"/>
          <w:sz w:val="24"/>
          <w:szCs w:val="24"/>
          <w:lang w:val="hy-AM"/>
        </w:rPr>
        <w:t xml:space="preserve">և մանկավարժների հաշվետվությունները: Տնօրենը խորհրդակցական ձայնի իրավունքով </w:t>
      </w:r>
      <w:r w:rsidR="002C2A2D" w:rsidRPr="00F749C4">
        <w:rPr>
          <w:rFonts w:ascii="Sylfaen" w:hAnsi="Sylfaen"/>
          <w:b/>
          <w:sz w:val="24"/>
          <w:szCs w:val="24"/>
          <w:lang w:val="hy-AM"/>
        </w:rPr>
        <w:t>մասնակցել է</w:t>
      </w:r>
      <w:r w:rsidR="002C2A2D" w:rsidRPr="002C2A2D">
        <w:rPr>
          <w:rFonts w:ascii="Sylfaen" w:hAnsi="Sylfaen"/>
          <w:sz w:val="24"/>
          <w:szCs w:val="24"/>
          <w:lang w:val="hy-AM"/>
        </w:rPr>
        <w:t xml:space="preserve"> խորհրդի նիստերին, մշակել և խորհրդի հավանությանն է ներկայացրել՝ դպրոցի ներքին կարգապահական կանոնները, ուսուցչի թափուր տեղի մրցույթի կարգը:</w:t>
      </w:r>
    </w:p>
    <w:p w:rsidR="00DE5CBD" w:rsidRPr="002C2A2D" w:rsidRDefault="002C2A2D" w:rsidP="007A141A">
      <w:pPr>
        <w:pStyle w:val="ListParagraph"/>
        <w:numPr>
          <w:ilvl w:val="0"/>
          <w:numId w:val="0"/>
        </w:numPr>
        <w:spacing w:line="360" w:lineRule="auto"/>
        <w:ind w:left="142"/>
        <w:jc w:val="both"/>
        <w:rPr>
          <w:rFonts w:ascii="Sylfaen" w:hAnsi="Sylfaen"/>
          <w:b/>
          <w:sz w:val="24"/>
          <w:szCs w:val="24"/>
          <w:lang w:val="hy-AM"/>
        </w:rPr>
      </w:pPr>
      <w:r w:rsidRPr="00A83493">
        <w:rPr>
          <w:rFonts w:ascii="Sylfaen" w:hAnsi="Sylfaen"/>
          <w:b/>
          <w:sz w:val="24"/>
          <w:szCs w:val="24"/>
          <w:lang w:val="hy-AM"/>
        </w:rPr>
        <w:t xml:space="preserve">Ապահովել է </w:t>
      </w:r>
      <w:r w:rsidRPr="00A83493">
        <w:rPr>
          <w:rFonts w:ascii="Sylfaen" w:hAnsi="Sylfaen"/>
          <w:sz w:val="24"/>
          <w:szCs w:val="24"/>
          <w:lang w:val="hy-AM"/>
        </w:rPr>
        <w:t>դպրոցում առողջ բարոյահոգեբանական մթնոլորտը</w:t>
      </w:r>
      <w:r w:rsidR="00A83493" w:rsidRPr="00A83493">
        <w:rPr>
          <w:rFonts w:ascii="Sylfaen" w:hAnsi="Sylfaen"/>
          <w:sz w:val="24"/>
          <w:szCs w:val="24"/>
          <w:lang w:val="hy-AM"/>
        </w:rPr>
        <w:t>,</w:t>
      </w:r>
      <w:r w:rsidR="00F749C4" w:rsidRPr="00F749C4">
        <w:rPr>
          <w:rFonts w:ascii="Sylfaen" w:hAnsi="Sylfaen"/>
          <w:sz w:val="24"/>
          <w:szCs w:val="24"/>
          <w:lang w:val="hy-AM"/>
        </w:rPr>
        <w:t xml:space="preserve"> կրթական ծրագրերի իրականացումը, լիազորված մարմնի ՀՀ օրենսդրությանը չհակասող հանձնարարականների կատարումը</w:t>
      </w:r>
      <w:r w:rsidR="00541035" w:rsidRPr="00541035">
        <w:rPr>
          <w:rFonts w:ascii="Sylfaen" w:hAnsi="Sylfaen"/>
          <w:sz w:val="24"/>
          <w:szCs w:val="24"/>
          <w:lang w:val="hy-AM"/>
        </w:rPr>
        <w:t>,</w:t>
      </w:r>
      <w:r w:rsidR="00E93E9F" w:rsidRPr="00E93E9F">
        <w:rPr>
          <w:rFonts w:ascii="Sylfaen" w:hAnsi="Sylfaen"/>
          <w:sz w:val="24"/>
          <w:szCs w:val="24"/>
          <w:lang w:val="hy-AM"/>
        </w:rPr>
        <w:t xml:space="preserve"> բյուջետային հատկացումների և ՀՀ օրենսդրությամբ չարգելված այլ աղբյուրներից օրենքով սահմանված կարգով ստացված միջոցների արդյունավետ օգտագործումը, ուսումնանյութական բազայի հաշվառումը, պահպանումը, համալրումը: </w:t>
      </w:r>
      <w:r w:rsidR="00A83493" w:rsidRPr="00A83493">
        <w:rPr>
          <w:rFonts w:ascii="Sylfaen" w:hAnsi="Sylfaen"/>
          <w:sz w:val="24"/>
          <w:szCs w:val="24"/>
          <w:lang w:val="hy-AM"/>
        </w:rPr>
        <w:t xml:space="preserve"> </w:t>
      </w:r>
      <w:r w:rsidR="00E93E9F" w:rsidRPr="00E93E9F">
        <w:rPr>
          <w:rFonts w:ascii="Sylfaen" w:hAnsi="Sylfaen"/>
          <w:sz w:val="24"/>
          <w:szCs w:val="24"/>
          <w:lang w:val="hy-AM"/>
        </w:rPr>
        <w:t>Սահմանված կարգով ձևավորել է սովորողների համակազմը</w:t>
      </w:r>
      <w:r w:rsidR="00D77A1F" w:rsidRPr="00D77A1F">
        <w:rPr>
          <w:rFonts w:ascii="Sylfaen" w:hAnsi="Sylfaen"/>
          <w:sz w:val="24"/>
          <w:szCs w:val="24"/>
          <w:lang w:val="hy-AM"/>
        </w:rPr>
        <w:t xml:space="preserve">, ապահովել նրանց սոցիալական պաշտպանվածությունը: </w:t>
      </w:r>
      <w:r w:rsidR="00E93E9F" w:rsidRPr="00E93E9F">
        <w:rPr>
          <w:rFonts w:ascii="Sylfaen" w:hAnsi="Sylfaen"/>
          <w:sz w:val="24"/>
          <w:szCs w:val="24"/>
          <w:lang w:val="hy-AM"/>
        </w:rPr>
        <w:t>Ս</w:t>
      </w:r>
      <w:r w:rsidR="00A83493" w:rsidRPr="00A83493">
        <w:rPr>
          <w:rFonts w:ascii="Sylfaen" w:hAnsi="Sylfaen"/>
          <w:sz w:val="24"/>
          <w:szCs w:val="24"/>
          <w:lang w:val="hy-AM"/>
        </w:rPr>
        <w:t>երտորեն համագործակցում է կառավարման և խորհրդակցական մարմինների հետ:</w:t>
      </w:r>
      <w:r w:rsidRPr="002C2A2D">
        <w:rPr>
          <w:rFonts w:ascii="Sylfaen" w:hAnsi="Sylfaen"/>
          <w:sz w:val="24"/>
          <w:szCs w:val="24"/>
          <w:lang w:val="hy-AM"/>
        </w:rPr>
        <w:t xml:space="preserve">  </w:t>
      </w:r>
    </w:p>
    <w:p w:rsidR="009D4043" w:rsidRPr="0015562F" w:rsidRDefault="009D4043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b/>
          <w:color w:val="0070C0"/>
          <w:sz w:val="28"/>
          <w:szCs w:val="28"/>
          <w:lang w:val="hy-AM"/>
        </w:rPr>
      </w:pPr>
    </w:p>
    <w:p w:rsidR="00BD6254" w:rsidRPr="00885C59" w:rsidRDefault="00AA60EE" w:rsidP="00880E21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b/>
          <w:color w:val="0070C0"/>
          <w:sz w:val="28"/>
          <w:szCs w:val="28"/>
          <w:lang w:val="hy-AM"/>
        </w:rPr>
      </w:pPr>
      <w:r w:rsidRPr="00885C59">
        <w:rPr>
          <w:rFonts w:ascii="Sylfaen" w:hAnsi="Sylfaen"/>
          <w:b/>
          <w:color w:val="0070C0"/>
          <w:sz w:val="28"/>
          <w:szCs w:val="28"/>
          <w:lang w:val="hy-AM"/>
        </w:rPr>
        <w:t>Դպրոցի կառավարման մարմնի և տնօրենի համագործակցությունը</w:t>
      </w:r>
    </w:p>
    <w:tbl>
      <w:tblPr>
        <w:tblStyle w:val="TableGrid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45"/>
        <w:gridCol w:w="5387"/>
      </w:tblGrid>
      <w:tr w:rsidR="00AA60EE" w:rsidRPr="001F6BDA" w:rsidTr="00754127">
        <w:trPr>
          <w:trHeight w:val="987"/>
        </w:trPr>
        <w:tc>
          <w:tcPr>
            <w:tcW w:w="5245" w:type="dxa"/>
            <w:shd w:val="clear" w:color="auto" w:fill="00B0F0"/>
          </w:tcPr>
          <w:p w:rsidR="00AA60EE" w:rsidRPr="006F2A46" w:rsidRDefault="00AA60EE" w:rsidP="00AA60E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  <w:lang w:val="hy-AM"/>
              </w:rPr>
            </w:pPr>
          </w:p>
          <w:p w:rsidR="00AA60EE" w:rsidRPr="001F6BDA" w:rsidRDefault="00AA60EE" w:rsidP="00AA60E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  <w:r w:rsidRPr="001F6BDA">
              <w:rPr>
                <w:rFonts w:ascii="Sylfaen" w:hAnsi="Sylfaen"/>
                <w:sz w:val="32"/>
                <w:szCs w:val="32"/>
              </w:rPr>
              <w:t>ՈՒԺԵՂ ԿՈՂՄԵՐ</w:t>
            </w:r>
          </w:p>
        </w:tc>
        <w:tc>
          <w:tcPr>
            <w:tcW w:w="5387" w:type="dxa"/>
            <w:shd w:val="clear" w:color="auto" w:fill="C00000"/>
          </w:tcPr>
          <w:p w:rsidR="00AA60EE" w:rsidRDefault="00AA60EE" w:rsidP="00AA60E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</w:p>
          <w:p w:rsidR="00AA60EE" w:rsidRPr="001F6BDA" w:rsidRDefault="00AA60EE" w:rsidP="00AA60E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  <w:r w:rsidRPr="001F6BDA">
              <w:rPr>
                <w:rFonts w:ascii="Sylfaen" w:hAnsi="Sylfaen"/>
                <w:sz w:val="32"/>
                <w:szCs w:val="32"/>
              </w:rPr>
              <w:t>ԹՈՒՅԼ ԿՈՂՄԵՐ</w:t>
            </w:r>
          </w:p>
        </w:tc>
      </w:tr>
      <w:tr w:rsidR="00AA60EE" w:rsidRPr="001F6BDA" w:rsidTr="00E05459">
        <w:trPr>
          <w:trHeight w:val="3109"/>
        </w:trPr>
        <w:tc>
          <w:tcPr>
            <w:tcW w:w="5245" w:type="dxa"/>
            <w:shd w:val="clear" w:color="auto" w:fill="auto"/>
          </w:tcPr>
          <w:p w:rsidR="00AA60EE" w:rsidRPr="00A643C3" w:rsidRDefault="00AA60EE" w:rsidP="00077AAE">
            <w:pPr>
              <w:pStyle w:val="ListParagraph"/>
              <w:numPr>
                <w:ilvl w:val="0"/>
                <w:numId w:val="23"/>
              </w:numPr>
              <w:spacing w:line="360" w:lineRule="auto"/>
              <w:jc w:val="both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24"/>
                <w:szCs w:val="24"/>
              </w:rPr>
              <w:t>Տնօրենը մասնակցում է խորհրդի նիստերին խորհրդակցական ձայնի իրավունքով</w:t>
            </w:r>
          </w:p>
          <w:p w:rsidR="00A643C3" w:rsidRPr="00082A4B" w:rsidRDefault="00A643C3" w:rsidP="00077AAE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" w:firstLine="43"/>
              <w:jc w:val="both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24"/>
                <w:szCs w:val="24"/>
              </w:rPr>
              <w:t>Կառավարման խորհուրդը մշտապես գործում է դպրոցի կանոնադրությամբ և սահմանված կարգով՝ իրեն վերապահված գործողություններին համապատասխան</w:t>
            </w:r>
            <w:r w:rsidR="00A713E5">
              <w:rPr>
                <w:rFonts w:ascii="Sylfaen" w:hAnsi="Sylfaen"/>
                <w:sz w:val="24"/>
                <w:szCs w:val="24"/>
              </w:rPr>
              <w:t xml:space="preserve">  </w:t>
            </w:r>
          </w:p>
          <w:p w:rsidR="00082A4B" w:rsidRPr="00082A4B" w:rsidRDefault="00082A4B" w:rsidP="00077AAE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" w:firstLine="43"/>
              <w:jc w:val="both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Կառավարման խորհուրդը ապահովում է վերահսկողություն և պատասխանատվություն է կրում տնօրենին դպրոցի արդյունավետ կառավարման </w:t>
            </w:r>
            <w:r>
              <w:rPr>
                <w:rFonts w:ascii="Sylfaen" w:hAnsi="Sylfaen"/>
                <w:sz w:val="24"/>
                <w:szCs w:val="24"/>
              </w:rPr>
              <w:lastRenderedPageBreak/>
              <w:t>համար՝ ապահովելով քաղաքականության և կանոնակարգերի հավատարմությունը</w:t>
            </w:r>
          </w:p>
          <w:p w:rsidR="0006272E" w:rsidRPr="0006272E" w:rsidRDefault="00082A4B" w:rsidP="00077AAE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" w:firstLine="43"/>
              <w:jc w:val="both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24"/>
                <w:szCs w:val="24"/>
              </w:rPr>
              <w:t>Կառավարման խորհրդի և տնօրենի դրական համագործակցության մթնոլորտ</w:t>
            </w:r>
          </w:p>
          <w:p w:rsidR="00082A4B" w:rsidRPr="00AA60EE" w:rsidRDefault="0006272E" w:rsidP="00077AAE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" w:firstLine="43"/>
              <w:jc w:val="both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24"/>
                <w:szCs w:val="24"/>
              </w:rPr>
              <w:t>Կառավարման խորհուրդը աջակցում է բոլոր նախաձեռնություններին</w:t>
            </w:r>
            <w:r w:rsidR="00082A4B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AA60EE" w:rsidRPr="00FF7EB1" w:rsidRDefault="00AA60EE" w:rsidP="00077AAE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18"/>
              <w:jc w:val="both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Խորհրդի հավանությանն է ներկայացնում տարիֆիկացիան, </w:t>
            </w:r>
            <w:r w:rsidR="00FF7EB1">
              <w:rPr>
                <w:rFonts w:ascii="Sylfaen" w:hAnsi="Sylfaen"/>
                <w:sz w:val="24"/>
                <w:szCs w:val="24"/>
              </w:rPr>
              <w:t>ուսուցչի թափուր տեղի մրցույթի կարգը</w:t>
            </w:r>
          </w:p>
          <w:p w:rsidR="00FF7EB1" w:rsidRPr="00FF7EB1" w:rsidRDefault="00FF7EB1" w:rsidP="00077AAE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18"/>
              <w:jc w:val="both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24"/>
                <w:szCs w:val="24"/>
              </w:rPr>
              <w:t>Տնօրենը խորհրդի հաստատմանն է ներկայացնում ներքին կարգապահական կանոնները, դպրոցի կազմակերպական կառուցվածքը, սովորողների և աշխատողների վարքագծի կանոնները</w:t>
            </w:r>
          </w:p>
          <w:p w:rsidR="00FF7EB1" w:rsidRPr="0000545C" w:rsidRDefault="00FF7EB1" w:rsidP="00077AAE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18"/>
              <w:jc w:val="both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Խորհրդին է ներկայացնում դպրոցի զարգացման ծրագրի իրականացումն ապահովող </w:t>
            </w:r>
            <w:r w:rsidR="0000545C">
              <w:rPr>
                <w:rFonts w:ascii="Sylfaen" w:hAnsi="Sylfaen"/>
                <w:sz w:val="24"/>
                <w:szCs w:val="24"/>
              </w:rPr>
              <w:t>գործողությունների ժամանակացույցը</w:t>
            </w:r>
          </w:p>
          <w:p w:rsidR="00AA60EE" w:rsidRPr="00E05459" w:rsidRDefault="0000545C" w:rsidP="009B770C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18"/>
              <w:jc w:val="both"/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24"/>
                <w:szCs w:val="24"/>
              </w:rPr>
              <w:t>Խորհրդի քննարկմանն է ներկայացրել ֆինանսատնտեսական և ուսումնադաստիարակչական գործունեության հաշվետվությունները, ներքին գնահատման արդյունքները</w:t>
            </w:r>
          </w:p>
        </w:tc>
        <w:tc>
          <w:tcPr>
            <w:tcW w:w="5387" w:type="dxa"/>
            <w:shd w:val="clear" w:color="auto" w:fill="auto"/>
          </w:tcPr>
          <w:p w:rsidR="005B0C09" w:rsidRDefault="005B0C09" w:rsidP="005B0C09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lastRenderedPageBreak/>
              <w:t xml:space="preserve"> </w:t>
            </w:r>
          </w:p>
          <w:p w:rsidR="00AA60EE" w:rsidRDefault="005B0C09" w:rsidP="005B0C09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Խորհրդի կողմից նախաձեռնության պասիվություն</w:t>
            </w:r>
          </w:p>
          <w:p w:rsidR="006F2A46" w:rsidRDefault="0077508E" w:rsidP="005B0C09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Համագործակցության, պակաս</w:t>
            </w:r>
          </w:p>
          <w:p w:rsidR="005B0C09" w:rsidRDefault="006F2A46" w:rsidP="005B0C09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Խորհրդի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անդամների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աշխատանքային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 </w:t>
            </w:r>
            <w:r w:rsidR="008A4EFB">
              <w:rPr>
                <w:rFonts w:ascii="Sylfaen" w:hAnsi="Sylfaen"/>
                <w:sz w:val="24"/>
                <w:szCs w:val="24"/>
                <w:lang w:val="ru-RU"/>
              </w:rPr>
              <w:t>զբ</w:t>
            </w:r>
            <w:r w:rsidR="008A4EFB">
              <w:rPr>
                <w:rFonts w:ascii="Sylfaen" w:hAnsi="Sylfaen"/>
                <w:sz w:val="24"/>
                <w:szCs w:val="24"/>
              </w:rPr>
              <w:t>ա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ղվածության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հետ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կապված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նիստերից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դուրս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դպրոցական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կյանքին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 </w:t>
            </w:r>
            <w:r w:rsidR="0077508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թույլ</w:t>
            </w:r>
            <w:r w:rsidRPr="006F2A4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մասնակցություն</w:t>
            </w:r>
          </w:p>
          <w:p w:rsidR="0006272E" w:rsidRDefault="0006272E" w:rsidP="005B0C09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Կառավարման խորհրդի անդամների միջև համագործակցության պակաս</w:t>
            </w:r>
          </w:p>
          <w:p w:rsidR="005B0C09" w:rsidRPr="005B0C09" w:rsidRDefault="0006272E" w:rsidP="00E05459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Կառավարման խորհրդի նիստերին որոշ </w:t>
            </w:r>
            <w:r>
              <w:rPr>
                <w:rFonts w:ascii="Sylfaen" w:hAnsi="Sylfaen"/>
                <w:sz w:val="24"/>
                <w:szCs w:val="24"/>
              </w:rPr>
              <w:lastRenderedPageBreak/>
              <w:t>անդամների բացակայություններ</w:t>
            </w:r>
          </w:p>
        </w:tc>
      </w:tr>
    </w:tbl>
    <w:p w:rsidR="00F034EE" w:rsidRPr="00A938BE" w:rsidRDefault="009B0180" w:rsidP="00880E21">
      <w:pPr>
        <w:pStyle w:val="ListParagraph"/>
        <w:numPr>
          <w:ilvl w:val="0"/>
          <w:numId w:val="0"/>
        </w:numPr>
        <w:spacing w:line="360" w:lineRule="auto"/>
        <w:ind w:left="720"/>
        <w:jc w:val="center"/>
        <w:rPr>
          <w:rFonts w:ascii="Sylfaen" w:hAnsi="Sylfaen"/>
          <w:b/>
          <w:color w:val="C00000"/>
          <w:sz w:val="32"/>
          <w:szCs w:val="32"/>
          <w:lang w:val="ru-RU"/>
        </w:rPr>
      </w:pPr>
      <w:r w:rsidRPr="00A938BE">
        <w:rPr>
          <w:rFonts w:ascii="Sylfaen" w:hAnsi="Sylfaen"/>
          <w:b/>
          <w:color w:val="C00000"/>
          <w:sz w:val="32"/>
          <w:szCs w:val="32"/>
          <w:lang w:val="ru-RU"/>
        </w:rPr>
        <w:lastRenderedPageBreak/>
        <w:t>Հաստատության խորհրդակցական մարմիններն են</w:t>
      </w:r>
    </w:p>
    <w:p w:rsidR="009B0180" w:rsidRPr="009B0180" w:rsidRDefault="009B0180" w:rsidP="00EC435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Sylfaen" w:hAnsi="Sylfaen"/>
          <w:sz w:val="32"/>
          <w:szCs w:val="32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Մանկավարժական խորհուրդ</w:t>
      </w:r>
    </w:p>
    <w:p w:rsidR="009B0180" w:rsidRPr="009B0180" w:rsidRDefault="009B0180" w:rsidP="00EC435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Sylfaen" w:hAnsi="Sylfaen"/>
          <w:sz w:val="32"/>
          <w:szCs w:val="32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Ծնողական խորհուրդ</w:t>
      </w:r>
    </w:p>
    <w:p w:rsidR="009B0180" w:rsidRPr="009B0180" w:rsidRDefault="009B0180" w:rsidP="00EC435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Sylfaen" w:hAnsi="Sylfaen"/>
          <w:sz w:val="32"/>
          <w:szCs w:val="32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Աշակերտական խորհուրդ</w:t>
      </w:r>
    </w:p>
    <w:p w:rsidR="009B0180" w:rsidRPr="00E769DB" w:rsidRDefault="009B0180" w:rsidP="00EC435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Sylfaen" w:hAnsi="Sylfaen"/>
          <w:sz w:val="32"/>
          <w:szCs w:val="32"/>
          <w:lang w:val="ru-RU"/>
        </w:rPr>
      </w:pPr>
      <w:r>
        <w:rPr>
          <w:rFonts w:ascii="Sylfaen" w:hAnsi="Sylfaen"/>
          <w:sz w:val="24"/>
          <w:szCs w:val="24"/>
          <w:lang w:val="ru-RU"/>
        </w:rPr>
        <w:lastRenderedPageBreak/>
        <w:t>Առարկայական մեթոդմիավորումներ</w:t>
      </w:r>
      <w:r w:rsidR="00E769DB">
        <w:rPr>
          <w:rFonts w:ascii="Sylfaen" w:hAnsi="Sylfaen"/>
          <w:sz w:val="24"/>
          <w:szCs w:val="24"/>
          <w:lang w:val="hy-AM"/>
        </w:rPr>
        <w:t xml:space="preserve"> </w:t>
      </w:r>
    </w:p>
    <w:p w:rsidR="00D22726" w:rsidRDefault="00F72F53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 xml:space="preserve">          </w:t>
      </w:r>
      <w:r w:rsidR="009B0180">
        <w:rPr>
          <w:rFonts w:ascii="Sylfaen" w:hAnsi="Sylfaen"/>
          <w:sz w:val="24"/>
          <w:szCs w:val="24"/>
          <w:lang w:val="ru-RU"/>
        </w:rPr>
        <w:t xml:space="preserve">Դպրոցի </w:t>
      </w:r>
      <w:r w:rsidR="009B0180" w:rsidRPr="007C131F">
        <w:rPr>
          <w:rFonts w:ascii="Sylfaen" w:hAnsi="Sylfaen"/>
          <w:b/>
          <w:sz w:val="24"/>
          <w:szCs w:val="24"/>
          <w:lang w:val="ru-RU"/>
        </w:rPr>
        <w:t>մանկավարժական խորհուրդը</w:t>
      </w:r>
      <w:r w:rsidR="009B0180">
        <w:rPr>
          <w:rFonts w:ascii="Sylfaen" w:hAnsi="Sylfaen"/>
          <w:sz w:val="24"/>
          <w:szCs w:val="24"/>
          <w:lang w:val="ru-RU"/>
        </w:rPr>
        <w:t xml:space="preserve"> կազմված է </w:t>
      </w:r>
      <w:r w:rsidR="005838A9">
        <w:rPr>
          <w:rFonts w:ascii="Sylfaen" w:hAnsi="Sylfaen"/>
          <w:sz w:val="24"/>
          <w:szCs w:val="24"/>
          <w:lang w:val="ru-RU"/>
        </w:rPr>
        <w:t>4</w:t>
      </w:r>
      <w:r w:rsidR="005838A9">
        <w:rPr>
          <w:rFonts w:ascii="Sylfaen" w:hAnsi="Sylfaen"/>
          <w:sz w:val="24"/>
          <w:szCs w:val="24"/>
          <w:lang w:val="hy-AM"/>
        </w:rPr>
        <w:t>5</w:t>
      </w:r>
      <w:r w:rsidR="007C131F">
        <w:rPr>
          <w:rFonts w:ascii="Sylfaen" w:hAnsi="Sylfaen"/>
          <w:sz w:val="24"/>
          <w:szCs w:val="24"/>
          <w:lang w:val="ru-RU"/>
        </w:rPr>
        <w:t xml:space="preserve"> մանկավարժական աշխատողներից: Մանկավարժական խորհրդի նիստերը գումարվում են առնվազն երկու ամիսը մեկ անգամ, անհրաժեշտության դեպքում գումարվում են նաև արտահերթ նիստեր:</w:t>
      </w:r>
    </w:p>
    <w:p w:rsidR="0076108C" w:rsidRDefault="0076108C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ru-RU"/>
        </w:rPr>
      </w:pPr>
      <w:r w:rsidRPr="0076108C">
        <w:rPr>
          <w:rFonts w:ascii="Sylfaen" w:hAnsi="Sylfaen"/>
          <w:b/>
          <w:sz w:val="24"/>
          <w:szCs w:val="24"/>
          <w:lang w:val="ru-RU"/>
        </w:rPr>
        <w:t>Մանկավարժական խորհուրդը քննարկել է</w:t>
      </w:r>
      <w:r>
        <w:rPr>
          <w:rFonts w:ascii="Sylfaen" w:hAnsi="Sylfaen"/>
          <w:b/>
          <w:sz w:val="24"/>
          <w:szCs w:val="24"/>
          <w:lang w:val="ru-RU"/>
        </w:rPr>
        <w:t>՝</w:t>
      </w:r>
      <w:r w:rsidRPr="0076108C">
        <w:rPr>
          <w:rFonts w:ascii="Sylfaen" w:hAnsi="Sylfaen"/>
          <w:b/>
          <w:sz w:val="24"/>
          <w:szCs w:val="24"/>
          <w:lang w:val="ru-RU"/>
        </w:rPr>
        <w:t xml:space="preserve"> </w:t>
      </w:r>
    </w:p>
    <w:p w:rsidR="00A83493" w:rsidRPr="00371A76" w:rsidRDefault="0076108C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</w:rPr>
        <w:t>ա</w:t>
      </w:r>
      <w:r>
        <w:rPr>
          <w:rFonts w:ascii="Sylfaen" w:hAnsi="Sylfaen"/>
          <w:sz w:val="24"/>
          <w:szCs w:val="24"/>
          <w:lang w:val="hy-AM"/>
        </w:rPr>
        <w:t>)</w:t>
      </w:r>
      <w:r w:rsidR="00371A76">
        <w:rPr>
          <w:rFonts w:ascii="Sylfaen" w:hAnsi="Sylfaen"/>
          <w:sz w:val="24"/>
          <w:szCs w:val="24"/>
          <w:lang w:val="ru-RU"/>
        </w:rPr>
        <w:t xml:space="preserve"> Հ</w:t>
      </w:r>
      <w:r w:rsidRPr="0076108C">
        <w:rPr>
          <w:rFonts w:ascii="Sylfaen" w:hAnsi="Sylfaen"/>
          <w:sz w:val="24"/>
          <w:szCs w:val="24"/>
          <w:lang w:val="ru-RU"/>
        </w:rPr>
        <w:t>անրակրթության</w:t>
      </w:r>
      <w:r>
        <w:rPr>
          <w:rFonts w:ascii="Sylfaen" w:hAnsi="Sylfaen"/>
          <w:sz w:val="24"/>
          <w:szCs w:val="24"/>
          <w:lang w:val="ru-RU"/>
        </w:rPr>
        <w:t xml:space="preserve"> պետական չափորոշչին համապատասխան հանրակրթական հիմնական ծրագրերի իրագործման հարցերը</w:t>
      </w:r>
    </w:p>
    <w:p w:rsidR="0076108C" w:rsidRDefault="0076108C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բ</w:t>
      </w:r>
      <w:r w:rsidRPr="000A29DB">
        <w:rPr>
          <w:rFonts w:ascii="Sylfaen" w:hAnsi="Sylfaen"/>
          <w:sz w:val="24"/>
          <w:szCs w:val="24"/>
          <w:lang w:val="ru-RU"/>
        </w:rPr>
        <w:t xml:space="preserve">) </w:t>
      </w:r>
      <w:r w:rsidR="00371A76">
        <w:rPr>
          <w:rFonts w:ascii="Sylfaen" w:hAnsi="Sylfaen"/>
          <w:sz w:val="24"/>
          <w:szCs w:val="24"/>
          <w:lang w:val="hy-AM"/>
        </w:rPr>
        <w:t>ԿԱՊԿՈՒ սովորողների անհատական ուսուցման պլանը</w:t>
      </w:r>
    </w:p>
    <w:p w:rsidR="00371A76" w:rsidRPr="00371A76" w:rsidRDefault="00371A76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գ</w:t>
      </w:r>
      <w:r w:rsidRPr="00371A76">
        <w:rPr>
          <w:rFonts w:ascii="Sylfaen" w:hAnsi="Sylfaen"/>
          <w:sz w:val="24"/>
          <w:szCs w:val="24"/>
          <w:lang w:val="hy-AM"/>
        </w:rPr>
        <w:t>) Սովորողների ուսումնառության որակի, բովանդակության, արտադասարանական և արտադպրոցական աշխատանքների կազմակերպումը</w:t>
      </w:r>
    </w:p>
    <w:p w:rsidR="00371A76" w:rsidRPr="000A29DB" w:rsidRDefault="00371A76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71A76">
        <w:rPr>
          <w:rFonts w:ascii="Sylfaen" w:hAnsi="Sylfaen"/>
          <w:sz w:val="24"/>
          <w:szCs w:val="24"/>
          <w:lang w:val="hy-AM"/>
        </w:rPr>
        <w:t>դ</w:t>
      </w:r>
      <w:r>
        <w:rPr>
          <w:rFonts w:ascii="Sylfaen" w:hAnsi="Sylfaen"/>
          <w:sz w:val="24"/>
          <w:szCs w:val="24"/>
          <w:lang w:val="hy-AM"/>
        </w:rPr>
        <w:t>)</w:t>
      </w:r>
      <w:r w:rsidRPr="00371A76">
        <w:rPr>
          <w:rFonts w:ascii="Sylfaen" w:hAnsi="Sylfaen"/>
          <w:sz w:val="24"/>
          <w:szCs w:val="24"/>
          <w:lang w:val="hy-AM"/>
        </w:rPr>
        <w:t xml:space="preserve"> Հաստատել դպրոցի աշխատանքային շաբաթվա տևողությունը և աշխատանքային ռեժիմը</w:t>
      </w:r>
    </w:p>
    <w:p w:rsidR="00371A76" w:rsidRPr="00371A76" w:rsidRDefault="00371A76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0A29DB">
        <w:rPr>
          <w:rFonts w:ascii="Sylfaen" w:hAnsi="Sylfaen"/>
          <w:sz w:val="24"/>
          <w:szCs w:val="24"/>
          <w:lang w:val="hy-AM"/>
        </w:rPr>
        <w:t>ե)</w:t>
      </w:r>
      <w:r>
        <w:rPr>
          <w:rFonts w:ascii="Sylfaen" w:hAnsi="Sylfaen"/>
          <w:sz w:val="24"/>
          <w:szCs w:val="24"/>
          <w:lang w:val="hy-AM"/>
        </w:rPr>
        <w:t xml:space="preserve"> Ծնողների համաձայնության դեպքում՝ </w:t>
      </w:r>
      <w:r w:rsidR="0055638C">
        <w:rPr>
          <w:rFonts w:ascii="Sylfaen" w:hAnsi="Sylfaen"/>
          <w:sz w:val="24"/>
          <w:szCs w:val="24"/>
          <w:lang w:val="hy-AM"/>
        </w:rPr>
        <w:t>կրթության առանձնահատուկ պայմանների կարիքի գնահատման համար մանկավարժահոգեբանական աջակցության տարածքային կենտրոն դիմելու հարցը: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BE29E9" w:rsidRDefault="00F72F53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71A76">
        <w:rPr>
          <w:rFonts w:ascii="Sylfaen" w:hAnsi="Sylfaen"/>
          <w:sz w:val="24"/>
          <w:szCs w:val="24"/>
          <w:lang w:val="hy-AM"/>
        </w:rPr>
        <w:t xml:space="preserve">          </w:t>
      </w:r>
      <w:r w:rsidR="007C131F" w:rsidRPr="000A29DB">
        <w:rPr>
          <w:rFonts w:ascii="Sylfaen" w:hAnsi="Sylfaen"/>
          <w:sz w:val="24"/>
          <w:szCs w:val="24"/>
          <w:lang w:val="hy-AM"/>
        </w:rPr>
        <w:t xml:space="preserve">Դպրոցի </w:t>
      </w:r>
      <w:r w:rsidR="007C131F" w:rsidRPr="000A29DB">
        <w:rPr>
          <w:rFonts w:ascii="Sylfaen" w:hAnsi="Sylfaen"/>
          <w:b/>
          <w:sz w:val="24"/>
          <w:szCs w:val="24"/>
          <w:lang w:val="hy-AM"/>
        </w:rPr>
        <w:t>ծնողական խորհուրդը</w:t>
      </w:r>
      <w:r w:rsidR="007C131F" w:rsidRPr="000A29DB">
        <w:rPr>
          <w:rFonts w:ascii="Sylfaen" w:hAnsi="Sylfaen"/>
          <w:sz w:val="24"/>
          <w:szCs w:val="24"/>
          <w:lang w:val="hy-AM"/>
        </w:rPr>
        <w:t xml:space="preserve"> կազմված է</w:t>
      </w:r>
      <w:r w:rsidR="006C3EF6" w:rsidRPr="000A29DB">
        <w:rPr>
          <w:rFonts w:ascii="Sylfaen" w:hAnsi="Sylfaen"/>
          <w:sz w:val="24"/>
          <w:szCs w:val="24"/>
          <w:lang w:val="hy-AM"/>
        </w:rPr>
        <w:t xml:space="preserve"> 1</w:t>
      </w:r>
      <w:r w:rsidR="00D060C1" w:rsidRPr="00797046">
        <w:rPr>
          <w:rFonts w:ascii="Sylfaen" w:hAnsi="Sylfaen"/>
          <w:sz w:val="24"/>
          <w:szCs w:val="24"/>
          <w:lang w:val="hy-AM"/>
        </w:rPr>
        <w:t>7</w:t>
      </w:r>
      <w:r w:rsidR="007C131F" w:rsidRPr="000A29DB">
        <w:rPr>
          <w:rFonts w:ascii="Sylfaen" w:hAnsi="Sylfaen"/>
          <w:sz w:val="24"/>
          <w:szCs w:val="24"/>
          <w:lang w:val="hy-AM"/>
        </w:rPr>
        <w:t xml:space="preserve"> անձից:</w:t>
      </w:r>
    </w:p>
    <w:p w:rsidR="0055638C" w:rsidRDefault="0055638C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Ծնողական խորհուրդը կազմավորվել է դասարանների ծնողական խորհուրդների նախագահներից: Ծնողական խորհրդի նախագահը մանկավարժական խորհրդի անդամ է:</w:t>
      </w:r>
      <w:r w:rsidR="00C76715">
        <w:rPr>
          <w:rFonts w:ascii="Sylfaen" w:hAnsi="Sylfaen"/>
          <w:sz w:val="24"/>
          <w:szCs w:val="24"/>
          <w:lang w:val="hy-AM"/>
        </w:rPr>
        <w:t xml:space="preserve"> </w:t>
      </w:r>
      <w:r w:rsidR="00122D13" w:rsidRPr="00122D13">
        <w:rPr>
          <w:rFonts w:ascii="Sylfaen" w:hAnsi="Sylfaen"/>
          <w:sz w:val="24"/>
          <w:szCs w:val="24"/>
          <w:lang w:val="hy-AM"/>
        </w:rPr>
        <w:t xml:space="preserve">  </w:t>
      </w:r>
      <w:r w:rsidR="00C76715">
        <w:rPr>
          <w:rFonts w:ascii="Sylfaen" w:hAnsi="Sylfaen"/>
          <w:sz w:val="24"/>
          <w:szCs w:val="24"/>
          <w:lang w:val="hy-AM"/>
        </w:rPr>
        <w:t>Դպրոցի խորհրդի ձևավորման</w:t>
      </w:r>
      <w:r w:rsidR="00122D13" w:rsidRPr="00122D13">
        <w:rPr>
          <w:rFonts w:ascii="Sylfaen" w:hAnsi="Sylfaen"/>
          <w:sz w:val="24"/>
          <w:szCs w:val="24"/>
          <w:lang w:val="hy-AM"/>
        </w:rPr>
        <w:t xml:space="preserve"> նոր կարգի</w:t>
      </w:r>
      <w:r w:rsidR="00C76715">
        <w:rPr>
          <w:rFonts w:ascii="Sylfaen" w:hAnsi="Sylfaen"/>
          <w:sz w:val="24"/>
          <w:szCs w:val="24"/>
          <w:lang w:val="hy-AM"/>
        </w:rPr>
        <w:t xml:space="preserve"> պահանջներին համապատասխան ծնողական խորհուրդը իր կազմից առաջադրել է խորհրդի անդամության </w:t>
      </w:r>
      <w:r w:rsidR="00122D13">
        <w:rPr>
          <w:rFonts w:ascii="Sylfaen" w:hAnsi="Sylfaen"/>
          <w:sz w:val="24"/>
          <w:szCs w:val="24"/>
          <w:lang w:val="hy-AM"/>
        </w:rPr>
        <w:t>թեկնածու</w:t>
      </w:r>
      <w:r w:rsidR="00C76715">
        <w:rPr>
          <w:rFonts w:ascii="Sylfaen" w:hAnsi="Sylfaen"/>
          <w:sz w:val="24"/>
          <w:szCs w:val="24"/>
          <w:lang w:val="hy-AM"/>
        </w:rPr>
        <w:t>:</w:t>
      </w:r>
    </w:p>
    <w:p w:rsidR="00C76715" w:rsidRDefault="00C76715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C76715">
        <w:rPr>
          <w:rFonts w:ascii="Sylfaen" w:hAnsi="Sylfaen"/>
          <w:b/>
          <w:sz w:val="24"/>
          <w:szCs w:val="24"/>
          <w:lang w:val="hy-AM"/>
        </w:rPr>
        <w:t xml:space="preserve">Ծնողական խորհուրդը համագործակցում է </w:t>
      </w:r>
      <w:r w:rsidR="00373261">
        <w:rPr>
          <w:rFonts w:ascii="Sylfaen" w:hAnsi="Sylfaen"/>
          <w:sz w:val="24"/>
          <w:szCs w:val="24"/>
          <w:lang w:val="hy-AM"/>
        </w:rPr>
        <w:t>տնօր</w:t>
      </w:r>
      <w:r w:rsidR="00373261" w:rsidRPr="00373261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>նության, մանկավարժական խորհրդի և աշակերտական խորհրդի հետ:</w:t>
      </w:r>
      <w:r w:rsidR="004B47E9">
        <w:rPr>
          <w:rFonts w:ascii="Sylfaen" w:hAnsi="Sylfaen"/>
          <w:sz w:val="24"/>
          <w:szCs w:val="24"/>
          <w:lang w:val="hy-AM"/>
        </w:rPr>
        <w:t xml:space="preserve"> Դպրոցում գործում </w:t>
      </w:r>
      <w:r w:rsidR="00182F90" w:rsidRPr="00182F90">
        <w:rPr>
          <w:rFonts w:ascii="Sylfaen" w:hAnsi="Sylfaen"/>
          <w:sz w:val="24"/>
          <w:szCs w:val="24"/>
          <w:lang w:val="hy-AM"/>
        </w:rPr>
        <w:t>են</w:t>
      </w:r>
      <w:r w:rsidR="004B47E9">
        <w:rPr>
          <w:rFonts w:ascii="Sylfaen" w:hAnsi="Sylfaen"/>
          <w:sz w:val="24"/>
          <w:szCs w:val="24"/>
          <w:lang w:val="hy-AM"/>
        </w:rPr>
        <w:t xml:space="preserve"> նաև</w:t>
      </w:r>
      <w:r w:rsidR="0059157D">
        <w:rPr>
          <w:rFonts w:ascii="Sylfaen" w:hAnsi="Sylfaen"/>
          <w:sz w:val="24"/>
          <w:szCs w:val="24"/>
          <w:lang w:val="hy-AM"/>
        </w:rPr>
        <w:t xml:space="preserve"> դասարանների ծնողական խորհուրդները, որոնք կազմված են նախագահից և երկուսից չորս անդամից: Ծնողական խորհուրդը մշտապես աջակցում է սոցիալապես անապահով երեխաներին, արտադպրոցական աշխատանքներին, կազմակերպում էքսկուրսիաներ և այլն:</w:t>
      </w:r>
    </w:p>
    <w:p w:rsidR="001939ED" w:rsidRDefault="00F72F53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5638C">
        <w:rPr>
          <w:rFonts w:ascii="Sylfaen" w:hAnsi="Sylfaen"/>
          <w:sz w:val="24"/>
          <w:szCs w:val="24"/>
          <w:lang w:val="hy-AM"/>
        </w:rPr>
        <w:t xml:space="preserve">      </w:t>
      </w:r>
      <w:r w:rsidR="001939ED" w:rsidRPr="000A29DB">
        <w:rPr>
          <w:rFonts w:ascii="Sylfaen" w:hAnsi="Sylfaen"/>
          <w:sz w:val="24"/>
          <w:szCs w:val="24"/>
          <w:lang w:val="hy-AM"/>
        </w:rPr>
        <w:t xml:space="preserve">Դպրոցի </w:t>
      </w:r>
      <w:r w:rsidR="001939ED" w:rsidRPr="000A29DB">
        <w:rPr>
          <w:rFonts w:ascii="Sylfaen" w:hAnsi="Sylfaen"/>
          <w:b/>
          <w:sz w:val="24"/>
          <w:szCs w:val="24"/>
          <w:lang w:val="hy-AM"/>
        </w:rPr>
        <w:t>աշակերտական խորհուրդը</w:t>
      </w:r>
      <w:r w:rsidR="001939ED" w:rsidRPr="000A29DB">
        <w:rPr>
          <w:rFonts w:ascii="Sylfaen" w:hAnsi="Sylfaen"/>
          <w:sz w:val="24"/>
          <w:szCs w:val="24"/>
          <w:lang w:val="hy-AM"/>
        </w:rPr>
        <w:t xml:space="preserve"> կազմված է 18 սովորողից</w:t>
      </w:r>
      <w:r w:rsidR="00292D74" w:rsidRPr="000A29DB">
        <w:rPr>
          <w:rFonts w:ascii="Sylfaen" w:hAnsi="Sylfaen"/>
          <w:sz w:val="24"/>
          <w:szCs w:val="24"/>
          <w:lang w:val="hy-AM"/>
        </w:rPr>
        <w:t>: Աշակերտական խորհուրդը ժողովրդավարական սկզբունքներին համապատասխան գործում է շատ ակտիվ</w:t>
      </w:r>
      <w:r w:rsidR="00E178AE" w:rsidRPr="000A29DB">
        <w:rPr>
          <w:rFonts w:ascii="Sylfaen" w:hAnsi="Sylfaen"/>
          <w:sz w:val="24"/>
          <w:szCs w:val="24"/>
          <w:lang w:val="hy-AM"/>
        </w:rPr>
        <w:t xml:space="preserve"> ինքնակառավարման լիազորություններով, մշտապես մասնակցում է դպրոցի կյանքին </w:t>
      </w:r>
      <w:r w:rsidR="00E178AE">
        <w:rPr>
          <w:rFonts w:ascii="Sylfaen" w:hAnsi="Sylfaen"/>
          <w:sz w:val="24"/>
          <w:szCs w:val="24"/>
          <w:lang w:val="hy-AM"/>
        </w:rPr>
        <w:t>(</w:t>
      </w:r>
      <w:r w:rsidR="00E178AE" w:rsidRPr="000A29DB">
        <w:rPr>
          <w:rFonts w:ascii="Sylfaen" w:hAnsi="Sylfaen"/>
          <w:sz w:val="24"/>
          <w:szCs w:val="24"/>
          <w:lang w:val="hy-AM"/>
        </w:rPr>
        <w:t>հանրօգուտ աշխատանքներ, միջոցառումներ</w:t>
      </w:r>
      <w:r w:rsidR="00E178AE">
        <w:rPr>
          <w:rFonts w:ascii="Sylfaen" w:hAnsi="Sylfaen"/>
          <w:sz w:val="24"/>
          <w:szCs w:val="24"/>
          <w:lang w:val="hy-AM"/>
        </w:rPr>
        <w:t>)</w:t>
      </w:r>
      <w:r w:rsidR="00E178AE" w:rsidRPr="000A29DB">
        <w:rPr>
          <w:rFonts w:ascii="Sylfaen" w:hAnsi="Sylfaen"/>
          <w:sz w:val="24"/>
          <w:szCs w:val="24"/>
          <w:lang w:val="hy-AM"/>
        </w:rPr>
        <w:t>, խորհրդի նախագահը խորհրդակցական ձայնի իրավունքով մասնակցում է մանկավարժական խորհրդի նիստերին, անում առաջարկներ:</w:t>
      </w:r>
    </w:p>
    <w:p w:rsidR="00E769DB" w:rsidRPr="00E769DB" w:rsidRDefault="00E769DB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lastRenderedPageBreak/>
        <w:t xml:space="preserve">Աշակերտական խորհուրդը կազմակերպում է մշակութային և մարզական միջոցառումներ, կազմակերպում է </w:t>
      </w:r>
      <w:r w:rsidR="0040277D" w:rsidRPr="0040277D">
        <w:rPr>
          <w:rFonts w:ascii="Sylfaen" w:hAnsi="Sylfaen"/>
          <w:sz w:val="24"/>
          <w:szCs w:val="24"/>
          <w:lang w:val="hy-AM"/>
        </w:rPr>
        <w:t xml:space="preserve">հանրօգուտ աշխատանքներ՝ ծառատունկ և </w:t>
      </w:r>
      <w:r>
        <w:rPr>
          <w:rFonts w:ascii="Sylfaen" w:hAnsi="Sylfaen"/>
          <w:sz w:val="24"/>
          <w:szCs w:val="24"/>
          <w:lang w:val="hy-AM"/>
        </w:rPr>
        <w:t>շաբաթօրյակներ</w:t>
      </w:r>
      <w:r w:rsidR="007C615B">
        <w:rPr>
          <w:rFonts w:ascii="Sylfaen" w:hAnsi="Sylfaen"/>
          <w:sz w:val="24"/>
          <w:szCs w:val="24"/>
          <w:lang w:val="hy-AM"/>
        </w:rPr>
        <w:t>:</w:t>
      </w:r>
    </w:p>
    <w:p w:rsidR="00BD6254" w:rsidRPr="00E769DB" w:rsidRDefault="00BD6254" w:rsidP="00880E21">
      <w:pPr>
        <w:pStyle w:val="ListParagraph"/>
        <w:numPr>
          <w:ilvl w:val="0"/>
          <w:numId w:val="0"/>
        </w:numPr>
        <w:spacing w:line="360" w:lineRule="auto"/>
        <w:ind w:left="-426" w:firstLine="568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A07A6C" w:rsidRPr="007C615B" w:rsidRDefault="00A07A6C" w:rsidP="00F72F53">
      <w:pPr>
        <w:pStyle w:val="ListParagraph"/>
        <w:numPr>
          <w:ilvl w:val="0"/>
          <w:numId w:val="0"/>
        </w:numPr>
        <w:spacing w:line="360" w:lineRule="auto"/>
        <w:jc w:val="center"/>
        <w:rPr>
          <w:rFonts w:ascii="Sylfaen" w:hAnsi="Sylfaen"/>
          <w:b/>
          <w:sz w:val="24"/>
          <w:szCs w:val="24"/>
          <w:lang w:val="hy-AM"/>
        </w:rPr>
      </w:pPr>
      <w:r w:rsidRPr="007C615B">
        <w:rPr>
          <w:rFonts w:ascii="Sylfaen" w:hAnsi="Sylfaen"/>
          <w:b/>
          <w:sz w:val="24"/>
          <w:szCs w:val="24"/>
          <w:lang w:val="hy-AM"/>
        </w:rPr>
        <w:t>Մեթոդմիավորումներ</w:t>
      </w:r>
    </w:p>
    <w:p w:rsidR="00A07A6C" w:rsidRPr="007C615B" w:rsidRDefault="00A07A6C" w:rsidP="00F72F5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7C615B">
        <w:rPr>
          <w:rFonts w:ascii="Sylfaen" w:hAnsi="Sylfaen"/>
          <w:sz w:val="24"/>
          <w:szCs w:val="24"/>
          <w:lang w:val="hy-AM"/>
        </w:rPr>
        <w:t>Դպրոցում գործում են</w:t>
      </w:r>
      <w:r w:rsidR="00797046">
        <w:rPr>
          <w:rFonts w:ascii="Sylfaen" w:hAnsi="Sylfaen"/>
          <w:sz w:val="24"/>
          <w:szCs w:val="24"/>
          <w:lang w:val="hy-AM"/>
        </w:rPr>
        <w:t xml:space="preserve">  </w:t>
      </w:r>
      <w:r w:rsidR="00797046" w:rsidRPr="00797046">
        <w:rPr>
          <w:rFonts w:ascii="Sylfaen" w:hAnsi="Sylfaen"/>
          <w:sz w:val="24"/>
          <w:szCs w:val="24"/>
          <w:lang w:val="hy-AM"/>
        </w:rPr>
        <w:t>6</w:t>
      </w:r>
      <w:r w:rsidR="00603978">
        <w:rPr>
          <w:rFonts w:ascii="Sylfaen" w:hAnsi="Sylfaen"/>
          <w:sz w:val="24"/>
          <w:szCs w:val="24"/>
          <w:lang w:val="hy-AM"/>
        </w:rPr>
        <w:t xml:space="preserve"> </w:t>
      </w:r>
      <w:r w:rsidRPr="007C615B">
        <w:rPr>
          <w:rFonts w:ascii="Sylfaen" w:hAnsi="Sylfaen"/>
          <w:sz w:val="24"/>
          <w:szCs w:val="24"/>
          <w:lang w:val="hy-AM"/>
        </w:rPr>
        <w:t xml:space="preserve"> առարկայական մեթոդմիավորումներ:</w:t>
      </w:r>
    </w:p>
    <w:p w:rsidR="00A07A6C" w:rsidRDefault="000D488B" w:rsidP="00EC435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Տարրական</w:t>
      </w:r>
    </w:p>
    <w:p w:rsidR="000D488B" w:rsidRDefault="00603978" w:rsidP="00EC435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hy-AM"/>
        </w:rPr>
        <w:t>Պատմա</w:t>
      </w:r>
      <w:r w:rsidR="00797046">
        <w:rPr>
          <w:rFonts w:ascii="Sylfaen" w:hAnsi="Sylfaen"/>
          <w:sz w:val="24"/>
          <w:szCs w:val="24"/>
          <w:lang w:val="ru-RU"/>
        </w:rPr>
        <w:t>աշխարհագրական</w:t>
      </w:r>
    </w:p>
    <w:p w:rsidR="000D488B" w:rsidRDefault="00797046" w:rsidP="00EC435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Հայոց լեզու և գրականության</w:t>
      </w:r>
    </w:p>
    <w:p w:rsidR="000D488B" w:rsidRDefault="000D488B" w:rsidP="00EC435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Օտար</w:t>
      </w:r>
      <w:r w:rsidR="00E456AE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</w:rPr>
        <w:t>լեզուներ</w:t>
      </w:r>
    </w:p>
    <w:p w:rsidR="000D488B" w:rsidRPr="00797046" w:rsidRDefault="00603978" w:rsidP="00EC435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hy-AM"/>
        </w:rPr>
        <w:t>Բնագիտա</w:t>
      </w:r>
      <w:r w:rsidR="00797046">
        <w:rPr>
          <w:rFonts w:ascii="Sylfaen" w:hAnsi="Sylfaen"/>
          <w:sz w:val="24"/>
          <w:szCs w:val="24"/>
          <w:lang w:val="ru-RU"/>
        </w:rPr>
        <w:t>մաթեմատիկա</w:t>
      </w:r>
      <w:r>
        <w:rPr>
          <w:rFonts w:ascii="Sylfaen" w:hAnsi="Sylfaen"/>
          <w:sz w:val="24"/>
          <w:szCs w:val="24"/>
          <w:lang w:val="hy-AM"/>
        </w:rPr>
        <w:t>կան</w:t>
      </w:r>
    </w:p>
    <w:p w:rsidR="00797046" w:rsidRPr="008D4988" w:rsidRDefault="00797046" w:rsidP="00EC435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Մարմնակրթություն և արվեստ</w:t>
      </w:r>
    </w:p>
    <w:p w:rsidR="00D82B9A" w:rsidRPr="000A29DB" w:rsidRDefault="008D4988" w:rsidP="008D4988">
      <w:pPr>
        <w:pStyle w:val="ListParagraph"/>
        <w:numPr>
          <w:ilvl w:val="0"/>
          <w:numId w:val="0"/>
        </w:numPr>
        <w:spacing w:line="360" w:lineRule="auto"/>
        <w:ind w:firstLine="983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hy-AM"/>
        </w:rPr>
        <w:t>Մեթոդմիավորումը քննարկում է հանրակրթության պետական չափորոշչին համապատասխան ուսումնական և թեմատիկ պլանների նախագծերը, քննարկում է ԿԱՊԿ ունեցող սովորողների անհատական ուսուցման պլանները</w:t>
      </w:r>
      <w:r w:rsidR="003A3AE3" w:rsidRPr="003A3AE3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(</w:t>
      </w:r>
      <w:r>
        <w:rPr>
          <w:rFonts w:ascii="Sylfaen" w:hAnsi="Sylfaen"/>
          <w:sz w:val="24"/>
          <w:szCs w:val="24"/>
          <w:lang w:val="ru-RU"/>
        </w:rPr>
        <w:t>ԱՈՒՊ</w:t>
      </w:r>
      <w:r>
        <w:rPr>
          <w:rFonts w:ascii="Sylfaen" w:hAnsi="Sylfaen"/>
          <w:sz w:val="24"/>
          <w:szCs w:val="24"/>
        </w:rPr>
        <w:t>)</w:t>
      </w:r>
      <w:r w:rsidRPr="008D4988">
        <w:rPr>
          <w:rFonts w:ascii="Sylfaen" w:hAnsi="Sylfaen"/>
          <w:sz w:val="24"/>
          <w:szCs w:val="24"/>
        </w:rPr>
        <w:t xml:space="preserve">: </w:t>
      </w:r>
      <w:r>
        <w:rPr>
          <w:rFonts w:ascii="Sylfaen" w:hAnsi="Sylfaen"/>
          <w:sz w:val="24"/>
          <w:szCs w:val="24"/>
          <w:lang w:val="ru-RU"/>
        </w:rPr>
        <w:t>Նպաստում</w:t>
      </w:r>
      <w:r w:rsidRPr="008D4988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ուսուցիչների</w:t>
      </w:r>
      <w:r w:rsidRPr="008D4988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որակավորման</w:t>
      </w:r>
      <w:r w:rsidRPr="008D4988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բարձրացմանը</w:t>
      </w:r>
      <w:r w:rsidRPr="008D4988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ru-RU"/>
        </w:rPr>
        <w:t>ուսուցիչներին</w:t>
      </w:r>
      <w:r w:rsidRPr="008D4988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խրախուսում</w:t>
      </w:r>
      <w:r w:rsidRPr="008D4988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և</w:t>
      </w:r>
      <w:r w:rsidRPr="008D4988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նախապատրաստում</w:t>
      </w:r>
      <w:r w:rsidRPr="008D4988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ատեստավորման</w:t>
      </w:r>
      <w:r w:rsidR="00E55DF7" w:rsidRPr="00E55DF7">
        <w:rPr>
          <w:rFonts w:ascii="Sylfaen" w:hAnsi="Sylfaen"/>
          <w:sz w:val="24"/>
          <w:szCs w:val="24"/>
        </w:rPr>
        <w:t xml:space="preserve">: </w:t>
      </w:r>
      <w:r w:rsidR="00E55DF7">
        <w:rPr>
          <w:rFonts w:ascii="Sylfaen" w:hAnsi="Sylfaen"/>
          <w:sz w:val="24"/>
          <w:szCs w:val="24"/>
          <w:lang w:val="ru-RU"/>
        </w:rPr>
        <w:t>Մեթոդական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միավորումը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կատարում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է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ուսումնական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պլանով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սահմանված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դասաժամերի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նախնական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բաշխում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և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ներկայացնում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տնօրենին</w:t>
      </w:r>
      <w:r w:rsidR="00E55DF7" w:rsidRPr="00E55DF7">
        <w:rPr>
          <w:rFonts w:ascii="Sylfaen" w:hAnsi="Sylfaen"/>
          <w:sz w:val="24"/>
          <w:szCs w:val="24"/>
        </w:rPr>
        <w:t xml:space="preserve">, </w:t>
      </w:r>
      <w:r w:rsidR="00E55DF7">
        <w:rPr>
          <w:rFonts w:ascii="Sylfaen" w:hAnsi="Sylfaen"/>
          <w:sz w:val="24"/>
          <w:szCs w:val="24"/>
          <w:lang w:val="ru-RU"/>
        </w:rPr>
        <w:t>կազմակերպում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է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սեմինարներ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խորհրդատվություններ</w:t>
      </w:r>
      <w:r w:rsidR="00E55DF7" w:rsidRPr="00E55DF7">
        <w:rPr>
          <w:rFonts w:ascii="Sylfaen" w:hAnsi="Sylfaen"/>
          <w:sz w:val="24"/>
          <w:szCs w:val="24"/>
        </w:rPr>
        <w:t xml:space="preserve">, </w:t>
      </w:r>
      <w:r w:rsidR="00E55DF7">
        <w:rPr>
          <w:rFonts w:ascii="Sylfaen" w:hAnsi="Sylfaen"/>
          <w:sz w:val="24"/>
          <w:szCs w:val="24"/>
          <w:lang w:val="ru-RU"/>
        </w:rPr>
        <w:t>մանկավարժական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խորհրդի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քննարկմանն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է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ներկայացնում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ուսումնական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պլանի</w:t>
      </w:r>
      <w:r w:rsidR="00E55DF7" w:rsidRPr="00E55DF7">
        <w:rPr>
          <w:rFonts w:ascii="Sylfaen" w:hAnsi="Sylfaen"/>
          <w:sz w:val="24"/>
          <w:szCs w:val="24"/>
        </w:rPr>
        <w:t xml:space="preserve">, </w:t>
      </w:r>
      <w:r w:rsidR="00E55DF7">
        <w:rPr>
          <w:rFonts w:ascii="Sylfaen" w:hAnsi="Sylfaen"/>
          <w:sz w:val="24"/>
          <w:szCs w:val="24"/>
          <w:lang w:val="ru-RU"/>
        </w:rPr>
        <w:t>դպրոցական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բաղադրիչի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ժամերի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տնօրինման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մասին</w:t>
      </w:r>
      <w:r w:rsidR="00E55DF7" w:rsidRPr="00E55DF7">
        <w:rPr>
          <w:rFonts w:ascii="Sylfaen" w:hAnsi="Sylfaen"/>
          <w:sz w:val="24"/>
          <w:szCs w:val="24"/>
        </w:rPr>
        <w:t xml:space="preserve"> </w:t>
      </w:r>
      <w:r w:rsidR="00E55DF7">
        <w:rPr>
          <w:rFonts w:ascii="Sylfaen" w:hAnsi="Sylfaen"/>
          <w:sz w:val="24"/>
          <w:szCs w:val="24"/>
          <w:lang w:val="ru-RU"/>
        </w:rPr>
        <w:t>առաջարկություններ</w:t>
      </w:r>
      <w:r w:rsidR="00E55DF7" w:rsidRPr="00E55DF7">
        <w:rPr>
          <w:rFonts w:ascii="Sylfaen" w:hAnsi="Sylfaen"/>
          <w:sz w:val="24"/>
          <w:szCs w:val="24"/>
        </w:rPr>
        <w:t>:</w:t>
      </w:r>
    </w:p>
    <w:p w:rsidR="008D4988" w:rsidRDefault="00F15DF4" w:rsidP="008D4988">
      <w:pPr>
        <w:pStyle w:val="ListParagraph"/>
        <w:numPr>
          <w:ilvl w:val="0"/>
          <w:numId w:val="0"/>
        </w:numPr>
        <w:spacing w:line="360" w:lineRule="auto"/>
        <w:ind w:firstLine="983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Դպրոցում</w:t>
      </w:r>
      <w:r w:rsidRPr="000A29DB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աշխատող</w:t>
      </w:r>
      <w:r w:rsidRPr="000A29DB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բ</w:t>
      </w:r>
      <w:r w:rsidR="00D82B9A">
        <w:rPr>
          <w:rFonts w:ascii="Sylfaen" w:hAnsi="Sylfaen"/>
          <w:sz w:val="24"/>
          <w:szCs w:val="24"/>
          <w:lang w:val="ru-RU"/>
        </w:rPr>
        <w:t>ոլոր</w:t>
      </w:r>
      <w:r w:rsidR="0011210A">
        <w:rPr>
          <w:rFonts w:ascii="Sylfaen" w:hAnsi="Sylfaen"/>
          <w:sz w:val="24"/>
          <w:szCs w:val="24"/>
        </w:rPr>
        <w:t xml:space="preserve"> 3</w:t>
      </w:r>
      <w:r w:rsidR="0011210A">
        <w:rPr>
          <w:rFonts w:ascii="Sylfaen" w:hAnsi="Sylfaen"/>
          <w:sz w:val="24"/>
          <w:szCs w:val="24"/>
          <w:lang w:val="hy-AM"/>
        </w:rPr>
        <w:t>1</w:t>
      </w:r>
      <w:r w:rsidR="00D82B9A" w:rsidRPr="000A29DB">
        <w:rPr>
          <w:rFonts w:ascii="Sylfaen" w:hAnsi="Sylfaen"/>
          <w:sz w:val="24"/>
          <w:szCs w:val="24"/>
        </w:rPr>
        <w:t xml:space="preserve"> </w:t>
      </w:r>
      <w:r w:rsidR="00D82B9A">
        <w:rPr>
          <w:rFonts w:ascii="Sylfaen" w:hAnsi="Sylfaen"/>
          <w:sz w:val="24"/>
          <w:szCs w:val="24"/>
          <w:lang w:val="ru-RU"/>
        </w:rPr>
        <w:t>ուսուցիչներն</w:t>
      </w:r>
      <w:r w:rsidR="00D82B9A" w:rsidRPr="000A29DB">
        <w:rPr>
          <w:rFonts w:ascii="Sylfaen" w:hAnsi="Sylfaen"/>
          <w:sz w:val="24"/>
          <w:szCs w:val="24"/>
        </w:rPr>
        <w:t xml:space="preserve"> </w:t>
      </w:r>
      <w:r w:rsidR="00D82B9A">
        <w:rPr>
          <w:rFonts w:ascii="Sylfaen" w:hAnsi="Sylfaen"/>
          <w:sz w:val="24"/>
          <w:szCs w:val="24"/>
          <w:lang w:val="ru-RU"/>
        </w:rPr>
        <w:t>ընդգրկված</w:t>
      </w:r>
      <w:r w:rsidR="00D82B9A" w:rsidRPr="000A29DB">
        <w:rPr>
          <w:rFonts w:ascii="Sylfaen" w:hAnsi="Sylfaen"/>
          <w:sz w:val="24"/>
          <w:szCs w:val="24"/>
        </w:rPr>
        <w:t xml:space="preserve"> </w:t>
      </w:r>
      <w:r w:rsidR="00D82B9A">
        <w:rPr>
          <w:rFonts w:ascii="Sylfaen" w:hAnsi="Sylfaen"/>
          <w:sz w:val="24"/>
          <w:szCs w:val="24"/>
          <w:lang w:val="ru-RU"/>
        </w:rPr>
        <w:t>են</w:t>
      </w:r>
      <w:r w:rsidR="00797046">
        <w:rPr>
          <w:rFonts w:ascii="Sylfaen" w:hAnsi="Sylfaen"/>
          <w:sz w:val="24"/>
          <w:szCs w:val="24"/>
        </w:rPr>
        <w:t xml:space="preserve"> 6</w:t>
      </w:r>
      <w:r w:rsidR="00D82B9A" w:rsidRPr="000A29DB">
        <w:rPr>
          <w:rFonts w:ascii="Sylfaen" w:hAnsi="Sylfaen"/>
          <w:sz w:val="24"/>
          <w:szCs w:val="24"/>
        </w:rPr>
        <w:t xml:space="preserve"> </w:t>
      </w:r>
      <w:r w:rsidR="00D82B9A">
        <w:rPr>
          <w:rFonts w:ascii="Sylfaen" w:hAnsi="Sylfaen"/>
          <w:sz w:val="24"/>
          <w:szCs w:val="24"/>
          <w:lang w:val="ru-RU"/>
        </w:rPr>
        <w:t>առարկայական</w:t>
      </w:r>
      <w:r w:rsidR="00D82B9A" w:rsidRPr="000A29DB">
        <w:rPr>
          <w:rFonts w:ascii="Sylfaen" w:hAnsi="Sylfaen"/>
          <w:sz w:val="24"/>
          <w:szCs w:val="24"/>
        </w:rPr>
        <w:t xml:space="preserve"> </w:t>
      </w:r>
      <w:r w:rsidR="00D82B9A">
        <w:rPr>
          <w:rFonts w:ascii="Sylfaen" w:hAnsi="Sylfaen"/>
          <w:sz w:val="24"/>
          <w:szCs w:val="24"/>
          <w:lang w:val="ru-RU"/>
        </w:rPr>
        <w:t>մեթոդական</w:t>
      </w:r>
      <w:r w:rsidR="00D82B9A" w:rsidRPr="000A29DB">
        <w:rPr>
          <w:rFonts w:ascii="Sylfaen" w:hAnsi="Sylfaen"/>
          <w:sz w:val="24"/>
          <w:szCs w:val="24"/>
        </w:rPr>
        <w:t xml:space="preserve"> </w:t>
      </w:r>
      <w:r w:rsidR="00D82B9A">
        <w:rPr>
          <w:rFonts w:ascii="Sylfaen" w:hAnsi="Sylfaen"/>
          <w:sz w:val="24"/>
          <w:szCs w:val="24"/>
          <w:lang w:val="ru-RU"/>
        </w:rPr>
        <w:t>մասնախմբերում</w:t>
      </w:r>
      <w:r w:rsidRPr="000A29DB">
        <w:rPr>
          <w:rFonts w:ascii="Sylfaen" w:hAnsi="Sylfaen"/>
          <w:sz w:val="24"/>
          <w:szCs w:val="24"/>
        </w:rPr>
        <w:t xml:space="preserve">: </w:t>
      </w:r>
      <w:r>
        <w:rPr>
          <w:rFonts w:ascii="Sylfaen" w:hAnsi="Sylfaen"/>
          <w:sz w:val="24"/>
          <w:szCs w:val="24"/>
          <w:lang w:val="ru-RU"/>
        </w:rPr>
        <w:t>ՈՒսուցիչների</w:t>
      </w:r>
      <w:r w:rsidRPr="000A29DB">
        <w:rPr>
          <w:rFonts w:ascii="Sylfaen" w:hAnsi="Sylfaen"/>
          <w:sz w:val="24"/>
          <w:szCs w:val="24"/>
        </w:rPr>
        <w:t xml:space="preserve"> </w:t>
      </w:r>
      <w:r w:rsidR="006D5233">
        <w:rPr>
          <w:rFonts w:ascii="Sylfaen" w:hAnsi="Sylfaen"/>
          <w:sz w:val="24"/>
          <w:szCs w:val="24"/>
          <w:lang w:val="ru-RU"/>
        </w:rPr>
        <w:t>շաբաթական</w:t>
      </w:r>
      <w:r w:rsidR="006D5233" w:rsidRPr="006D5233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միջին</w:t>
      </w:r>
      <w:r w:rsidRPr="000A29DB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ծանրաբեռնվածության</w:t>
      </w:r>
      <w:r w:rsidRPr="000A29DB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գործակիցը</w:t>
      </w:r>
      <w:r w:rsidRPr="000A29DB">
        <w:rPr>
          <w:rFonts w:ascii="Sylfaen" w:hAnsi="Sylfaen"/>
          <w:sz w:val="24"/>
          <w:szCs w:val="24"/>
        </w:rPr>
        <w:t xml:space="preserve"> </w:t>
      </w:r>
      <w:r w:rsidR="00906257">
        <w:rPr>
          <w:rFonts w:ascii="Sylfaen" w:hAnsi="Sylfaen"/>
          <w:sz w:val="24"/>
          <w:szCs w:val="24"/>
        </w:rPr>
        <w:t>1</w:t>
      </w:r>
      <w:r w:rsidR="00906257">
        <w:rPr>
          <w:rFonts w:ascii="Sylfaen" w:hAnsi="Sylfaen"/>
          <w:sz w:val="24"/>
          <w:szCs w:val="24"/>
          <w:lang w:val="hy-AM"/>
        </w:rPr>
        <w:t>6,4</w:t>
      </w:r>
      <w:r w:rsidR="003B0AE3" w:rsidRPr="000A29DB">
        <w:rPr>
          <w:rFonts w:ascii="Sylfaen" w:hAnsi="Sylfaen"/>
          <w:sz w:val="24"/>
          <w:szCs w:val="24"/>
        </w:rPr>
        <w:t xml:space="preserve"> </w:t>
      </w:r>
      <w:r w:rsidR="003B0AE3">
        <w:rPr>
          <w:rFonts w:ascii="Sylfaen" w:hAnsi="Sylfaen"/>
          <w:sz w:val="24"/>
          <w:szCs w:val="24"/>
          <w:lang w:val="ru-RU"/>
        </w:rPr>
        <w:t>ժամ</w:t>
      </w:r>
      <w:r w:rsidR="003B0AE3" w:rsidRPr="000A29DB">
        <w:rPr>
          <w:rFonts w:ascii="Sylfaen" w:hAnsi="Sylfaen"/>
          <w:sz w:val="24"/>
          <w:szCs w:val="24"/>
        </w:rPr>
        <w:t xml:space="preserve"> </w:t>
      </w:r>
      <w:r w:rsidR="003B0AE3">
        <w:rPr>
          <w:rFonts w:ascii="Sylfaen" w:hAnsi="Sylfaen"/>
          <w:sz w:val="24"/>
          <w:szCs w:val="24"/>
          <w:lang w:val="ru-RU"/>
        </w:rPr>
        <w:t>է</w:t>
      </w:r>
      <w:r w:rsidR="003B0AE3" w:rsidRPr="000A29DB">
        <w:rPr>
          <w:rFonts w:ascii="Sylfaen" w:hAnsi="Sylfaen"/>
          <w:sz w:val="24"/>
          <w:szCs w:val="24"/>
        </w:rPr>
        <w:t>:</w:t>
      </w:r>
      <w:r w:rsidR="008C4B08" w:rsidRPr="000A29DB">
        <w:rPr>
          <w:rFonts w:ascii="Sylfaen" w:hAnsi="Sylfaen"/>
          <w:sz w:val="24"/>
          <w:szCs w:val="24"/>
        </w:rPr>
        <w:t xml:space="preserve"> </w:t>
      </w:r>
      <w:r w:rsidR="008C4B08">
        <w:rPr>
          <w:rFonts w:ascii="Sylfaen" w:hAnsi="Sylfaen"/>
          <w:sz w:val="24"/>
          <w:szCs w:val="24"/>
          <w:lang w:val="ru-RU"/>
        </w:rPr>
        <w:t>Մեկ</w:t>
      </w:r>
      <w:r w:rsidR="008C4B08" w:rsidRPr="000A29DB">
        <w:rPr>
          <w:rFonts w:ascii="Sylfaen" w:hAnsi="Sylfaen"/>
          <w:sz w:val="24"/>
          <w:szCs w:val="24"/>
        </w:rPr>
        <w:t xml:space="preserve"> </w:t>
      </w:r>
      <w:r w:rsidR="008C4B08">
        <w:rPr>
          <w:rFonts w:ascii="Sylfaen" w:hAnsi="Sylfaen"/>
          <w:sz w:val="24"/>
          <w:szCs w:val="24"/>
          <w:lang w:val="ru-RU"/>
        </w:rPr>
        <w:t>ուսուցչին</w:t>
      </w:r>
      <w:r w:rsidR="008C4B08" w:rsidRPr="000A29DB">
        <w:rPr>
          <w:rFonts w:ascii="Sylfaen" w:hAnsi="Sylfaen"/>
          <w:sz w:val="24"/>
          <w:szCs w:val="24"/>
        </w:rPr>
        <w:t xml:space="preserve"> </w:t>
      </w:r>
      <w:r w:rsidR="008C4B08">
        <w:rPr>
          <w:rFonts w:ascii="Sylfaen" w:hAnsi="Sylfaen"/>
          <w:sz w:val="24"/>
          <w:szCs w:val="24"/>
          <w:lang w:val="ru-RU"/>
        </w:rPr>
        <w:t>բաժին</w:t>
      </w:r>
      <w:r w:rsidR="008C4B08" w:rsidRPr="000A29DB">
        <w:rPr>
          <w:rFonts w:ascii="Sylfaen" w:hAnsi="Sylfaen"/>
          <w:sz w:val="24"/>
          <w:szCs w:val="24"/>
        </w:rPr>
        <w:t xml:space="preserve"> </w:t>
      </w:r>
      <w:r w:rsidR="008C4B08">
        <w:rPr>
          <w:rFonts w:ascii="Sylfaen" w:hAnsi="Sylfaen"/>
          <w:sz w:val="24"/>
          <w:szCs w:val="24"/>
          <w:lang w:val="ru-RU"/>
        </w:rPr>
        <w:t>է</w:t>
      </w:r>
      <w:r w:rsidR="008C4B08" w:rsidRPr="000A29DB">
        <w:rPr>
          <w:rFonts w:ascii="Sylfaen" w:hAnsi="Sylfaen"/>
          <w:sz w:val="24"/>
          <w:szCs w:val="24"/>
        </w:rPr>
        <w:t xml:space="preserve"> </w:t>
      </w:r>
      <w:r w:rsidR="008C4B08">
        <w:rPr>
          <w:rFonts w:ascii="Sylfaen" w:hAnsi="Sylfaen"/>
          <w:sz w:val="24"/>
          <w:szCs w:val="24"/>
          <w:lang w:val="ru-RU"/>
        </w:rPr>
        <w:t>ընկնում</w:t>
      </w:r>
      <w:r w:rsidR="008C4B08" w:rsidRPr="000A29DB">
        <w:rPr>
          <w:rFonts w:ascii="Sylfaen" w:hAnsi="Sylfaen"/>
          <w:sz w:val="24"/>
          <w:szCs w:val="24"/>
        </w:rPr>
        <w:t xml:space="preserve"> 1</w:t>
      </w:r>
      <w:r w:rsidR="00906257">
        <w:rPr>
          <w:rFonts w:ascii="Sylfaen" w:hAnsi="Sylfaen"/>
          <w:sz w:val="24"/>
          <w:szCs w:val="24"/>
        </w:rPr>
        <w:t>1,</w:t>
      </w:r>
      <w:r w:rsidR="00906257">
        <w:rPr>
          <w:rFonts w:ascii="Sylfaen" w:hAnsi="Sylfaen"/>
          <w:sz w:val="24"/>
          <w:szCs w:val="24"/>
          <w:lang w:val="hy-AM"/>
        </w:rPr>
        <w:t>35</w:t>
      </w:r>
      <w:r w:rsidR="008C4B08" w:rsidRPr="000A29DB">
        <w:rPr>
          <w:rFonts w:ascii="Sylfaen" w:hAnsi="Sylfaen"/>
          <w:sz w:val="24"/>
          <w:szCs w:val="24"/>
        </w:rPr>
        <w:t xml:space="preserve"> </w:t>
      </w:r>
      <w:r w:rsidR="008C4B08">
        <w:rPr>
          <w:rFonts w:ascii="Sylfaen" w:hAnsi="Sylfaen"/>
          <w:sz w:val="24"/>
          <w:szCs w:val="24"/>
          <w:lang w:val="ru-RU"/>
        </w:rPr>
        <w:t>աշակերտ</w:t>
      </w:r>
      <w:r w:rsidR="008C4B08" w:rsidRPr="000A29DB">
        <w:rPr>
          <w:rFonts w:ascii="Sylfaen" w:hAnsi="Sylfaen"/>
          <w:sz w:val="24"/>
          <w:szCs w:val="24"/>
        </w:rPr>
        <w:t>:</w:t>
      </w:r>
      <w:r w:rsidR="00DA0278" w:rsidRPr="000A29DB">
        <w:rPr>
          <w:rFonts w:ascii="Sylfaen" w:hAnsi="Sylfaen"/>
          <w:sz w:val="24"/>
          <w:szCs w:val="24"/>
        </w:rPr>
        <w:t xml:space="preserve"> </w:t>
      </w:r>
      <w:r w:rsidR="00DA0278">
        <w:rPr>
          <w:rFonts w:ascii="Sylfaen" w:hAnsi="Sylfaen"/>
          <w:sz w:val="24"/>
          <w:szCs w:val="24"/>
          <w:lang w:val="ru-RU"/>
        </w:rPr>
        <w:t>Դպրոցն</w:t>
      </w:r>
      <w:r w:rsidR="00DA0278" w:rsidRPr="000A29DB">
        <w:rPr>
          <w:rFonts w:ascii="Sylfaen" w:hAnsi="Sylfaen"/>
          <w:sz w:val="24"/>
          <w:szCs w:val="24"/>
        </w:rPr>
        <w:t xml:space="preserve"> </w:t>
      </w:r>
      <w:r w:rsidR="00DA0278">
        <w:rPr>
          <w:rFonts w:ascii="Sylfaen" w:hAnsi="Sylfaen"/>
          <w:sz w:val="24"/>
          <w:szCs w:val="24"/>
          <w:lang w:val="ru-RU"/>
        </w:rPr>
        <w:t>անցած</w:t>
      </w:r>
      <w:r w:rsidR="00DA0278" w:rsidRPr="000A29DB">
        <w:rPr>
          <w:rFonts w:ascii="Sylfaen" w:hAnsi="Sylfaen"/>
          <w:sz w:val="24"/>
          <w:szCs w:val="24"/>
        </w:rPr>
        <w:t xml:space="preserve"> </w:t>
      </w:r>
      <w:r w:rsidR="00DA0278">
        <w:rPr>
          <w:rFonts w:ascii="Sylfaen" w:hAnsi="Sylfaen"/>
          <w:sz w:val="24"/>
          <w:szCs w:val="24"/>
          <w:lang w:val="ru-RU"/>
        </w:rPr>
        <w:t>ուսումնական</w:t>
      </w:r>
      <w:r w:rsidR="00DA0278" w:rsidRPr="000A29DB">
        <w:rPr>
          <w:rFonts w:ascii="Sylfaen" w:hAnsi="Sylfaen"/>
          <w:sz w:val="24"/>
          <w:szCs w:val="24"/>
        </w:rPr>
        <w:t xml:space="preserve"> </w:t>
      </w:r>
      <w:r w:rsidR="00DA0278">
        <w:rPr>
          <w:rFonts w:ascii="Sylfaen" w:hAnsi="Sylfaen"/>
          <w:sz w:val="24"/>
          <w:szCs w:val="24"/>
          <w:lang w:val="ru-RU"/>
        </w:rPr>
        <w:t>տարում</w:t>
      </w:r>
      <w:r w:rsidR="00DA0278" w:rsidRPr="000A29DB">
        <w:rPr>
          <w:rFonts w:ascii="Sylfaen" w:hAnsi="Sylfaen"/>
          <w:sz w:val="24"/>
          <w:szCs w:val="24"/>
        </w:rPr>
        <w:t xml:space="preserve"> </w:t>
      </w:r>
      <w:r w:rsidR="00DA0278">
        <w:rPr>
          <w:rFonts w:ascii="Sylfaen" w:hAnsi="Sylfaen"/>
          <w:sz w:val="24"/>
          <w:szCs w:val="24"/>
          <w:lang w:val="ru-RU"/>
        </w:rPr>
        <w:t>ապահովել</w:t>
      </w:r>
      <w:r w:rsidR="00DA0278" w:rsidRPr="000A29DB">
        <w:rPr>
          <w:rFonts w:ascii="Sylfaen" w:hAnsi="Sylfaen"/>
          <w:sz w:val="24"/>
          <w:szCs w:val="24"/>
        </w:rPr>
        <w:t xml:space="preserve"> </w:t>
      </w:r>
      <w:r w:rsidR="00DA0278">
        <w:rPr>
          <w:rFonts w:ascii="Sylfaen" w:hAnsi="Sylfaen"/>
          <w:sz w:val="24"/>
          <w:szCs w:val="24"/>
          <w:lang w:val="ru-RU"/>
        </w:rPr>
        <w:t>է</w:t>
      </w:r>
      <w:r w:rsidR="00DA0278" w:rsidRPr="000A29DB">
        <w:rPr>
          <w:rFonts w:ascii="Sylfaen" w:hAnsi="Sylfaen"/>
          <w:sz w:val="24"/>
          <w:szCs w:val="24"/>
        </w:rPr>
        <w:t xml:space="preserve"> 100</w:t>
      </w:r>
      <w:r w:rsidR="00DA0278">
        <w:rPr>
          <w:rFonts w:ascii="Sylfaen" w:hAnsi="Sylfaen"/>
          <w:sz w:val="24"/>
          <w:szCs w:val="24"/>
          <w:lang w:val="hy-AM"/>
        </w:rPr>
        <w:t>%</w:t>
      </w:r>
      <w:r w:rsidR="00DA0278" w:rsidRPr="000A29DB">
        <w:rPr>
          <w:rFonts w:ascii="Sylfaen" w:hAnsi="Sylfaen"/>
          <w:sz w:val="24"/>
          <w:szCs w:val="24"/>
        </w:rPr>
        <w:t xml:space="preserve"> </w:t>
      </w:r>
      <w:r w:rsidR="00DA0278">
        <w:rPr>
          <w:rFonts w:ascii="Sylfaen" w:hAnsi="Sylfaen"/>
          <w:sz w:val="24"/>
          <w:szCs w:val="24"/>
        </w:rPr>
        <w:t>առաջադիմություն</w:t>
      </w:r>
      <w:r w:rsidR="00DA0278" w:rsidRPr="000A29DB">
        <w:rPr>
          <w:rFonts w:ascii="Sylfaen" w:hAnsi="Sylfaen"/>
          <w:sz w:val="24"/>
          <w:szCs w:val="24"/>
        </w:rPr>
        <w:t>:</w:t>
      </w:r>
      <w:r w:rsidR="006970C9">
        <w:rPr>
          <w:rFonts w:ascii="Sylfaen" w:hAnsi="Sylfaen"/>
          <w:sz w:val="24"/>
          <w:szCs w:val="24"/>
        </w:rPr>
        <w:t xml:space="preserve"> </w:t>
      </w:r>
      <w:r w:rsidR="006970C9">
        <w:rPr>
          <w:rFonts w:ascii="Sylfaen" w:hAnsi="Sylfaen"/>
          <w:sz w:val="24"/>
          <w:szCs w:val="24"/>
          <w:lang w:val="ru-RU"/>
        </w:rPr>
        <w:t>Դպրոցն</w:t>
      </w:r>
      <w:r w:rsidR="006970C9" w:rsidRPr="006970C9">
        <w:rPr>
          <w:rFonts w:ascii="Sylfaen" w:hAnsi="Sylfaen"/>
          <w:sz w:val="24"/>
          <w:szCs w:val="24"/>
        </w:rPr>
        <w:t xml:space="preserve"> 2022-2023 </w:t>
      </w:r>
      <w:r w:rsidR="006970C9">
        <w:rPr>
          <w:rFonts w:ascii="Sylfaen" w:hAnsi="Sylfaen"/>
          <w:sz w:val="24"/>
          <w:szCs w:val="24"/>
          <w:lang w:val="ru-RU"/>
        </w:rPr>
        <w:t>ուստարում</w:t>
      </w:r>
      <w:r w:rsidR="006970C9" w:rsidRPr="006970C9">
        <w:rPr>
          <w:rFonts w:ascii="Sylfaen" w:hAnsi="Sylfaen"/>
          <w:sz w:val="24"/>
          <w:szCs w:val="24"/>
        </w:rPr>
        <w:t xml:space="preserve"> </w:t>
      </w:r>
      <w:r w:rsidR="006970C9">
        <w:rPr>
          <w:rFonts w:ascii="Sylfaen" w:hAnsi="Sylfaen"/>
          <w:sz w:val="24"/>
          <w:szCs w:val="24"/>
          <w:lang w:val="ru-RU"/>
        </w:rPr>
        <w:t>ու</w:t>
      </w:r>
      <w:r w:rsidR="00AF4F3F">
        <w:rPr>
          <w:rFonts w:ascii="Sylfaen" w:hAnsi="Sylfaen"/>
          <w:sz w:val="24"/>
          <w:szCs w:val="24"/>
        </w:rPr>
        <w:t>ն</w:t>
      </w:r>
      <w:r w:rsidR="003574B9">
        <w:rPr>
          <w:rFonts w:ascii="Sylfaen" w:hAnsi="Sylfaen"/>
          <w:sz w:val="24"/>
          <w:szCs w:val="24"/>
          <w:lang w:val="ru-RU"/>
        </w:rPr>
        <w:t>եցել</w:t>
      </w:r>
      <w:r w:rsidR="003574B9" w:rsidRPr="003574B9">
        <w:rPr>
          <w:rFonts w:ascii="Sylfaen" w:hAnsi="Sylfaen"/>
          <w:sz w:val="24"/>
          <w:szCs w:val="24"/>
        </w:rPr>
        <w:t xml:space="preserve"> </w:t>
      </w:r>
      <w:r w:rsidR="003574B9">
        <w:rPr>
          <w:rFonts w:ascii="Sylfaen" w:hAnsi="Sylfaen"/>
          <w:sz w:val="24"/>
          <w:szCs w:val="24"/>
          <w:lang w:val="ru-RU"/>
        </w:rPr>
        <w:t>է</w:t>
      </w:r>
      <w:r w:rsidR="009632F0">
        <w:rPr>
          <w:rFonts w:ascii="Sylfaen" w:hAnsi="Sylfaen"/>
          <w:sz w:val="24"/>
          <w:szCs w:val="24"/>
        </w:rPr>
        <w:t xml:space="preserve"> 65</w:t>
      </w:r>
      <w:r w:rsidR="00AF4F3F" w:rsidRPr="000A29DB">
        <w:rPr>
          <w:rFonts w:ascii="Sylfaen" w:hAnsi="Sylfaen"/>
          <w:sz w:val="24"/>
          <w:szCs w:val="24"/>
        </w:rPr>
        <w:t xml:space="preserve"> </w:t>
      </w:r>
      <w:r w:rsidR="00AF4F3F">
        <w:rPr>
          <w:rFonts w:ascii="Sylfaen" w:hAnsi="Sylfaen"/>
          <w:sz w:val="24"/>
          <w:szCs w:val="24"/>
        </w:rPr>
        <w:t>գերազանցիկ</w:t>
      </w:r>
      <w:r w:rsidR="006970C9" w:rsidRPr="006970C9">
        <w:rPr>
          <w:rFonts w:ascii="Sylfaen" w:hAnsi="Sylfaen"/>
          <w:sz w:val="24"/>
          <w:szCs w:val="24"/>
        </w:rPr>
        <w:t>:</w:t>
      </w:r>
      <w:r w:rsidR="002F488A" w:rsidRPr="000A29DB">
        <w:rPr>
          <w:rFonts w:ascii="Sylfaen" w:hAnsi="Sylfaen"/>
          <w:sz w:val="24"/>
          <w:szCs w:val="24"/>
        </w:rPr>
        <w:t xml:space="preserve"> </w:t>
      </w:r>
      <w:r w:rsidR="00FC776C">
        <w:rPr>
          <w:rFonts w:ascii="Sylfaen" w:hAnsi="Sylfaen"/>
          <w:sz w:val="24"/>
          <w:szCs w:val="24"/>
        </w:rPr>
        <w:t>Սովորողների</w:t>
      </w:r>
      <w:r w:rsidR="00FC776C" w:rsidRPr="000A29DB">
        <w:rPr>
          <w:rFonts w:ascii="Sylfaen" w:hAnsi="Sylfaen"/>
          <w:sz w:val="24"/>
          <w:szCs w:val="24"/>
        </w:rPr>
        <w:t xml:space="preserve"> 70%</w:t>
      </w:r>
      <w:r w:rsidR="00FC776C">
        <w:rPr>
          <w:rFonts w:ascii="Sylfaen" w:hAnsi="Sylfaen"/>
          <w:sz w:val="24"/>
          <w:szCs w:val="24"/>
          <w:lang w:val="hy-AM"/>
        </w:rPr>
        <w:t>-ը ընդգրկված են արտադպրոցական խմբակներում:</w:t>
      </w:r>
      <w:r w:rsidR="00226235" w:rsidRPr="00226235">
        <w:rPr>
          <w:rFonts w:ascii="Sylfaen" w:hAnsi="Sylfaen"/>
          <w:sz w:val="24"/>
          <w:szCs w:val="24"/>
        </w:rPr>
        <w:t xml:space="preserve"> </w:t>
      </w:r>
      <w:r w:rsidR="000B2B5F" w:rsidRPr="000B2B5F">
        <w:rPr>
          <w:rFonts w:ascii="Sylfaen" w:hAnsi="Sylfaen"/>
          <w:sz w:val="24"/>
          <w:szCs w:val="24"/>
        </w:rPr>
        <w:t>20</w:t>
      </w:r>
      <w:r w:rsidR="000B2B5F">
        <w:rPr>
          <w:rFonts w:ascii="Sylfaen" w:hAnsi="Sylfaen"/>
          <w:sz w:val="24"/>
          <w:szCs w:val="24"/>
          <w:lang w:val="hy-AM"/>
        </w:rPr>
        <w:t>23-2024 ուստարում դպրոցն ունեցել է 50 գերազանցիկ և ապահովել 100</w:t>
      </w:r>
      <w:r w:rsidR="000B2B5F">
        <w:rPr>
          <w:rFonts w:ascii="Sylfaen" w:hAnsi="Sylfaen"/>
          <w:sz w:val="24"/>
          <w:szCs w:val="24"/>
        </w:rPr>
        <w:t>%</w:t>
      </w:r>
      <w:r w:rsidR="000B2B5F" w:rsidRPr="000B2B5F">
        <w:rPr>
          <w:rFonts w:ascii="Sylfaen" w:hAnsi="Sylfaen"/>
          <w:sz w:val="24"/>
          <w:szCs w:val="24"/>
        </w:rPr>
        <w:t xml:space="preserve"> </w:t>
      </w:r>
      <w:r w:rsidR="000B2B5F">
        <w:rPr>
          <w:rFonts w:ascii="Sylfaen" w:hAnsi="Sylfaen"/>
          <w:sz w:val="24"/>
          <w:szCs w:val="24"/>
          <w:lang w:val="ru-RU"/>
        </w:rPr>
        <w:t>առաջադիմություն</w:t>
      </w:r>
      <w:r w:rsidR="000B2B5F" w:rsidRPr="000B2B5F">
        <w:rPr>
          <w:rFonts w:ascii="Sylfaen" w:hAnsi="Sylfaen"/>
          <w:sz w:val="24"/>
          <w:szCs w:val="24"/>
        </w:rPr>
        <w:t>:</w:t>
      </w:r>
    </w:p>
    <w:p w:rsidR="006F4FD3" w:rsidRDefault="006F4FD3" w:rsidP="008D4988">
      <w:pPr>
        <w:pStyle w:val="ListParagraph"/>
        <w:numPr>
          <w:ilvl w:val="0"/>
          <w:numId w:val="0"/>
        </w:numPr>
        <w:spacing w:line="360" w:lineRule="auto"/>
        <w:ind w:firstLine="983"/>
        <w:jc w:val="both"/>
        <w:rPr>
          <w:rFonts w:ascii="Sylfaen" w:hAnsi="Sylfaen"/>
          <w:sz w:val="24"/>
          <w:szCs w:val="24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5271"/>
        <w:gridCol w:w="5361"/>
      </w:tblGrid>
      <w:tr w:rsidR="00337999" w:rsidTr="008D7226">
        <w:trPr>
          <w:trHeight w:val="560"/>
        </w:trPr>
        <w:tc>
          <w:tcPr>
            <w:tcW w:w="5271" w:type="dxa"/>
            <w:shd w:val="clear" w:color="auto" w:fill="00B0F0"/>
            <w:vAlign w:val="center"/>
          </w:tcPr>
          <w:p w:rsidR="00337999" w:rsidRPr="00337999" w:rsidRDefault="00CD696C" w:rsidP="00F72F5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 w:rsidRPr="000A29DB">
              <w:rPr>
                <w:rFonts w:ascii="Sylfaen" w:hAnsi="Sylfaen"/>
                <w:b/>
                <w:sz w:val="24"/>
                <w:szCs w:val="24"/>
              </w:rPr>
              <w:lastRenderedPageBreak/>
              <w:t xml:space="preserve">             </w:t>
            </w:r>
            <w:r w:rsidR="00337999" w:rsidRPr="00337999">
              <w:rPr>
                <w:rFonts w:ascii="Sylfaen" w:hAnsi="Sylfaen"/>
                <w:b/>
                <w:sz w:val="32"/>
                <w:szCs w:val="32"/>
                <w:lang w:val="ru-RU"/>
              </w:rPr>
              <w:t>ՈՒԺԵՂ ԿՈՂՄԵՐ</w:t>
            </w:r>
          </w:p>
        </w:tc>
        <w:tc>
          <w:tcPr>
            <w:tcW w:w="5361" w:type="dxa"/>
            <w:shd w:val="clear" w:color="auto" w:fill="C00000"/>
            <w:vAlign w:val="center"/>
          </w:tcPr>
          <w:p w:rsidR="00337999" w:rsidRPr="00337999" w:rsidRDefault="00337999" w:rsidP="00F72F5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 w:rsidRPr="00337999">
              <w:rPr>
                <w:rFonts w:ascii="Sylfaen" w:hAnsi="Sylfaen"/>
                <w:b/>
                <w:sz w:val="32"/>
                <w:szCs w:val="32"/>
                <w:lang w:val="ru-RU"/>
              </w:rPr>
              <w:t>ԹՈՒՅԼ ԿՈՂՄԵՐ</w:t>
            </w:r>
          </w:p>
        </w:tc>
      </w:tr>
      <w:tr w:rsidR="00337999" w:rsidRPr="003A638A" w:rsidTr="008D7226">
        <w:trPr>
          <w:trHeight w:val="1268"/>
        </w:trPr>
        <w:tc>
          <w:tcPr>
            <w:tcW w:w="5271" w:type="dxa"/>
          </w:tcPr>
          <w:p w:rsidR="00792D42" w:rsidRDefault="00792D4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Դպրոցը սերտորեն համագործակցում է  կառավարման և խորհրդակցական մարմինների հետ:</w:t>
            </w:r>
          </w:p>
          <w:p w:rsidR="008D7226" w:rsidRDefault="008D7226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ԿԽ, ՄԽ, ԾԽ, Մ/Մ  և ԱԽ որոշումներ:</w:t>
            </w:r>
          </w:p>
          <w:p w:rsidR="008B79F2" w:rsidRDefault="008B79F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ՄԽ քննարկում է՝ հանրակրթական ուսումնական առարկաների չափորոշիչների և ծրագրերի, ուսումնական պլանների նախագծերը, ինչպես նաև նոր փորձարկվող դասագրքերը և ձեռնարկները:</w:t>
            </w:r>
          </w:p>
          <w:p w:rsidR="008B79F2" w:rsidRDefault="008B79F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Քննարկում է նաև ԿԱՊԿՈՒ սովորողների անհատական ուսուցման պլանը:</w:t>
            </w:r>
          </w:p>
          <w:p w:rsidR="008D7226" w:rsidRPr="000A29DB" w:rsidRDefault="008B79F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Քննարկում է ուսուցման բովանդակության, սովորողնորի ուսումնառության </w:t>
            </w:r>
            <w:r w:rsidR="009F585F">
              <w:rPr>
                <w:rFonts w:ascii="Sylfaen" w:hAnsi="Sylfaen"/>
                <w:sz w:val="24"/>
                <w:szCs w:val="24"/>
              </w:rPr>
              <w:t>որակին առնչվող հարցեր:</w:t>
            </w:r>
            <w:r>
              <w:rPr>
                <w:rFonts w:ascii="Sylfaen" w:hAnsi="Sylfaen"/>
                <w:sz w:val="24"/>
                <w:szCs w:val="24"/>
              </w:rPr>
              <w:t xml:space="preserve">   </w:t>
            </w:r>
          </w:p>
          <w:p w:rsidR="002B0F1E" w:rsidRPr="000A29DB" w:rsidRDefault="002B0F1E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Կառավարման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խորհրդի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անդամների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վերապատրաստման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ակտիվ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մասնակցություն</w:t>
            </w:r>
            <w:r w:rsidRPr="000A29DB">
              <w:rPr>
                <w:rFonts w:ascii="Sylfaen" w:hAnsi="Sylfaen"/>
                <w:sz w:val="24"/>
                <w:szCs w:val="24"/>
              </w:rPr>
              <w:t>:</w:t>
            </w:r>
          </w:p>
          <w:p w:rsidR="00792D42" w:rsidRDefault="00792D4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Պարտաճանաչ իր լիազորությունները կատարող կառավարման խորհուրդ:</w:t>
            </w:r>
          </w:p>
          <w:p w:rsidR="00337999" w:rsidRDefault="00792D42" w:rsidP="009F585F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Դպրոցն ունի</w:t>
            </w:r>
            <w:r w:rsidR="00C30991">
              <w:rPr>
                <w:rFonts w:ascii="Sylfaen" w:hAnsi="Sylfaen"/>
                <w:sz w:val="24"/>
                <w:szCs w:val="24"/>
              </w:rPr>
              <w:t xml:space="preserve"> </w:t>
            </w:r>
            <w:r w:rsidR="00923A94">
              <w:rPr>
                <w:rFonts w:ascii="Sylfaen" w:hAnsi="Sylfaen"/>
                <w:sz w:val="24"/>
                <w:szCs w:val="24"/>
                <w:lang w:val="hy-AM"/>
              </w:rPr>
              <w:t xml:space="preserve">6 </w:t>
            </w:r>
            <w:r>
              <w:rPr>
                <w:rFonts w:ascii="Sylfaen" w:hAnsi="Sylfaen"/>
                <w:sz w:val="24"/>
                <w:szCs w:val="24"/>
              </w:rPr>
              <w:t xml:space="preserve">մեթոդմիավորումներ, որոնք ժամանակին գումարում են իրենց նիստերը և կազմակերպում </w:t>
            </w:r>
            <w:r w:rsidR="009F585F">
              <w:rPr>
                <w:rFonts w:ascii="Sylfaen" w:hAnsi="Sylfaen"/>
                <w:sz w:val="24"/>
                <w:szCs w:val="24"/>
              </w:rPr>
              <w:t xml:space="preserve">    </w:t>
            </w:r>
            <w:r>
              <w:rPr>
                <w:rFonts w:ascii="Sylfaen" w:hAnsi="Sylfaen"/>
                <w:sz w:val="24"/>
                <w:szCs w:val="24"/>
              </w:rPr>
              <w:t>են ուսումնադաստիարակչական աշխատանքներ</w:t>
            </w:r>
            <w:r w:rsidR="00113089">
              <w:rPr>
                <w:rFonts w:ascii="Sylfaen" w:hAnsi="Sylfaen"/>
                <w:sz w:val="24"/>
                <w:szCs w:val="24"/>
              </w:rPr>
              <w:t>:</w:t>
            </w:r>
          </w:p>
          <w:p w:rsidR="009F585F" w:rsidRPr="000A29DB" w:rsidRDefault="009F585F" w:rsidP="009F585F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Մ/Մ-ների համակարգված աշխատանք</w:t>
            </w:r>
          </w:p>
          <w:p w:rsidR="00C30991" w:rsidRPr="000A29DB" w:rsidRDefault="00C3099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Կառավարման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խորհրդի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կողմից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պատշաճ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վերահսկողություն</w:t>
            </w:r>
            <w:r w:rsidRPr="000A29DB">
              <w:rPr>
                <w:rFonts w:ascii="Sylfaen" w:hAnsi="Sylfaen"/>
                <w:sz w:val="24"/>
                <w:szCs w:val="24"/>
              </w:rPr>
              <w:t>:</w:t>
            </w:r>
          </w:p>
          <w:p w:rsidR="00C30991" w:rsidRPr="000A29DB" w:rsidRDefault="00C3099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Կառավարման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մարմինների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աշխատանքային</w:t>
            </w:r>
            <w:r w:rsidRPr="000A29D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կարգապահություն</w:t>
            </w:r>
            <w:r w:rsidRPr="000A29DB">
              <w:rPr>
                <w:rFonts w:ascii="Sylfaen" w:hAnsi="Sylfaen"/>
                <w:sz w:val="24"/>
                <w:szCs w:val="24"/>
              </w:rPr>
              <w:t>:</w:t>
            </w:r>
          </w:p>
          <w:p w:rsidR="00113089" w:rsidRDefault="0011308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Դպրոցում ակտիվ գործում են նաև աշակերտական և ծնողական խորհուրդները՝ ժամանակին բարձրացնելով բոլոր հարցերը և խնդիրները:</w:t>
            </w:r>
          </w:p>
          <w:p w:rsidR="009F585F" w:rsidRDefault="009F585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Ծնողական խորհուրդը ծնողներին ներգրավում է սովորողների արտադպրոցական և արտադասարանական աշխատանքներում:</w:t>
            </w:r>
          </w:p>
          <w:p w:rsidR="009F585F" w:rsidRPr="000A29DB" w:rsidRDefault="009F585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Ծնողական խորհրդի աջակցությունը՝ ուսումնադաստիարակչական աշխատանքներին: </w:t>
            </w:r>
          </w:p>
          <w:p w:rsidR="00C30991" w:rsidRPr="00C30991" w:rsidRDefault="00C3099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Նիստերին պատշաճ մասնակցություն</w:t>
            </w:r>
            <w:r w:rsidR="00674EB0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113089" w:rsidRPr="00792D42" w:rsidRDefault="0011308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361" w:type="dxa"/>
          </w:tcPr>
          <w:p w:rsidR="00337999" w:rsidRDefault="001108C2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Դպրոցը</w:t>
            </w:r>
            <w:r w:rsidRPr="0011308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չունի</w:t>
            </w:r>
            <w:r w:rsidRPr="0011308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D83F66">
              <w:rPr>
                <w:rFonts w:ascii="Sylfaen" w:hAnsi="Sylfaen"/>
                <w:sz w:val="24"/>
                <w:szCs w:val="24"/>
                <w:lang w:val="ru-RU"/>
              </w:rPr>
              <w:t>հոգ</w:t>
            </w:r>
            <w:r w:rsidR="00D83F66">
              <w:rPr>
                <w:rFonts w:ascii="Sylfaen" w:hAnsi="Sylfaen"/>
                <w:sz w:val="24"/>
                <w:szCs w:val="24"/>
              </w:rPr>
              <w:t>ա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բարձուների</w:t>
            </w:r>
            <w:r w:rsidRPr="0011308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խորհուրդ</w:t>
            </w:r>
            <w:r w:rsidR="00113089">
              <w:rPr>
                <w:rFonts w:ascii="Sylfaen" w:hAnsi="Sylfaen"/>
                <w:sz w:val="24"/>
                <w:szCs w:val="24"/>
              </w:rPr>
              <w:t>:</w:t>
            </w:r>
          </w:p>
          <w:p w:rsidR="00113089" w:rsidRDefault="0011308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Ծնողխորհրդի  թույլ համագործակցությունը  տնօրենության հետ:</w:t>
            </w:r>
          </w:p>
          <w:p w:rsidR="00113089" w:rsidRDefault="008E027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Ծնողխորհրդի պասիվությունը ԿԱՊԿՈՒ աշակերտների ինտեգրման գործընթացին:</w:t>
            </w:r>
          </w:p>
          <w:p w:rsidR="008E027A" w:rsidRPr="005B2061" w:rsidRDefault="008E027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Աշակերտների պասիվությունը հանրօգուտ աշխատանքներում:</w:t>
            </w:r>
          </w:p>
          <w:p w:rsidR="006774FF" w:rsidRDefault="006774F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 w:rsidRPr="006774FF">
              <w:rPr>
                <w:rFonts w:ascii="Sylfaen" w:hAnsi="Sylfaen"/>
                <w:sz w:val="24"/>
                <w:szCs w:val="24"/>
                <w:lang w:val="ru-RU"/>
              </w:rPr>
              <w:t>Կառավարման</w:t>
            </w:r>
            <w:r w:rsidRPr="005B2061">
              <w:rPr>
                <w:rFonts w:ascii="Sylfaen" w:hAnsi="Sylfaen"/>
                <w:sz w:val="24"/>
                <w:szCs w:val="24"/>
              </w:rPr>
              <w:t xml:space="preserve">     </w:t>
            </w:r>
            <w:r w:rsidRPr="006774FF">
              <w:rPr>
                <w:rFonts w:ascii="Sylfaen" w:hAnsi="Sylfaen"/>
                <w:sz w:val="24"/>
                <w:szCs w:val="24"/>
                <w:lang w:val="ru-RU"/>
              </w:rPr>
              <w:t>խորհրդի</w:t>
            </w:r>
            <w:r w:rsidRPr="005B206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774FF">
              <w:rPr>
                <w:rFonts w:ascii="Sylfaen" w:hAnsi="Sylfaen"/>
                <w:sz w:val="24"/>
                <w:szCs w:val="24"/>
                <w:lang w:val="ru-RU"/>
              </w:rPr>
              <w:t>նախաձեռնությունների</w:t>
            </w:r>
            <w:r w:rsidRPr="005B206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774FF">
              <w:rPr>
                <w:rFonts w:ascii="Sylfaen" w:hAnsi="Sylfaen"/>
                <w:sz w:val="24"/>
                <w:szCs w:val="24"/>
                <w:lang w:val="ru-RU"/>
              </w:rPr>
              <w:t>պակաս</w:t>
            </w:r>
            <w:r w:rsidR="009F585F">
              <w:rPr>
                <w:rFonts w:ascii="Sylfaen" w:hAnsi="Sylfaen"/>
                <w:sz w:val="24"/>
                <w:szCs w:val="24"/>
              </w:rPr>
              <w:t>:</w:t>
            </w:r>
          </w:p>
          <w:p w:rsidR="009F585F" w:rsidRDefault="009F585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Խորհրդակցական մարմինների անդամների՝ միմյանց միջև  ակտիվ ու արդյունավետ համագործակցության պակաս:</w:t>
            </w:r>
          </w:p>
          <w:p w:rsidR="009F585F" w:rsidRDefault="009F585F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Աշակերտական խորհրդի նախաձեռնությունների պակաս</w:t>
            </w:r>
            <w:r w:rsidR="00685807">
              <w:rPr>
                <w:rFonts w:ascii="Sylfaen" w:hAnsi="Sylfaen"/>
                <w:sz w:val="24"/>
                <w:szCs w:val="24"/>
              </w:rPr>
              <w:t>:</w:t>
            </w:r>
          </w:p>
          <w:p w:rsidR="00685807" w:rsidRDefault="00685807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Երկարօրյա ուսուցում չի կազմակերպվում </w:t>
            </w:r>
            <w:r w:rsidRPr="00685807">
              <w:rPr>
                <w:rFonts w:ascii="Sylfaen" w:hAnsi="Sylfaen"/>
                <w:sz w:val="24"/>
                <w:szCs w:val="24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ծնողական նախաձեռնության բացակայություն</w:t>
            </w:r>
            <w:r w:rsidRPr="00685807">
              <w:rPr>
                <w:rFonts w:ascii="Sylfaen" w:hAnsi="Sylfaen"/>
                <w:sz w:val="24"/>
                <w:szCs w:val="24"/>
              </w:rPr>
              <w:t>)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685807" w:rsidRPr="00685807" w:rsidRDefault="00685807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Խորհրդակցական մարմիններ- համայնք պասիվ համագործակցություն: </w:t>
            </w:r>
          </w:p>
        </w:tc>
      </w:tr>
    </w:tbl>
    <w:p w:rsidR="00337999" w:rsidRPr="001E078F" w:rsidRDefault="00CD696C" w:rsidP="00880E21">
      <w:pPr>
        <w:pStyle w:val="ListParagraph"/>
        <w:numPr>
          <w:ilvl w:val="0"/>
          <w:numId w:val="0"/>
        </w:numPr>
        <w:spacing w:line="360" w:lineRule="auto"/>
        <w:ind w:left="-426" w:firstLine="568"/>
        <w:jc w:val="both"/>
        <w:rPr>
          <w:rFonts w:ascii="Sylfaen" w:hAnsi="Sylfaen"/>
          <w:b/>
          <w:sz w:val="24"/>
          <w:szCs w:val="24"/>
          <w:lang w:val="hy-AM"/>
        </w:rPr>
      </w:pPr>
      <w:r w:rsidRPr="005C30B0">
        <w:rPr>
          <w:rFonts w:ascii="Sylfaen" w:hAnsi="Sylfaen"/>
          <w:b/>
          <w:sz w:val="24"/>
          <w:szCs w:val="24"/>
          <w:lang w:val="hy-AM"/>
        </w:rPr>
        <w:lastRenderedPageBreak/>
        <w:t xml:space="preserve">      </w:t>
      </w:r>
    </w:p>
    <w:p w:rsidR="00635A43" w:rsidRPr="00EB5BF5" w:rsidRDefault="00635A43" w:rsidP="00635A4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EB5BF5">
        <w:rPr>
          <w:rFonts w:ascii="Sylfaen" w:hAnsi="Sylfaen"/>
          <w:color w:val="4F81BD" w:themeColor="accent1"/>
          <w:sz w:val="28"/>
          <w:szCs w:val="28"/>
          <w:lang w:val="hy-AM"/>
        </w:rPr>
        <w:t xml:space="preserve">Վերահսկողության մեխանիզմներ՝ </w:t>
      </w:r>
      <w:r w:rsidRPr="00EB5BF5">
        <w:rPr>
          <w:rFonts w:ascii="Sylfaen" w:hAnsi="Sylfaen"/>
          <w:color w:val="4F81BD" w:themeColor="accent1"/>
          <w:sz w:val="24"/>
          <w:szCs w:val="24"/>
          <w:lang w:val="hy-AM"/>
        </w:rPr>
        <w:t xml:space="preserve"> </w:t>
      </w:r>
      <w:r w:rsidRPr="00EB5BF5">
        <w:rPr>
          <w:rFonts w:ascii="Sylfaen" w:hAnsi="Sylfaen"/>
          <w:sz w:val="24"/>
          <w:szCs w:val="24"/>
          <w:lang w:val="hy-AM"/>
        </w:rPr>
        <w:t xml:space="preserve">   Մշտադիտարկում,   շարունակական բարելավում,                                      հետադարձ կապ, վերանայում և  հստակեցում</w:t>
      </w:r>
    </w:p>
    <w:p w:rsidR="00635A43" w:rsidRPr="00DA0B04" w:rsidRDefault="00635A43" w:rsidP="00635A4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EB5BF5">
        <w:rPr>
          <w:rFonts w:ascii="Sylfaen" w:hAnsi="Sylfaen"/>
          <w:sz w:val="24"/>
          <w:szCs w:val="24"/>
          <w:lang w:val="hy-AM"/>
        </w:rPr>
        <w:t xml:space="preserve"> </w:t>
      </w:r>
      <w:r w:rsidRPr="00DA0B04">
        <w:rPr>
          <w:rFonts w:ascii="Sylfaen" w:hAnsi="Sylfaen"/>
          <w:color w:val="0070C0"/>
          <w:sz w:val="28"/>
          <w:szCs w:val="28"/>
          <w:lang w:val="hy-AM"/>
        </w:rPr>
        <w:t xml:space="preserve">Վերահսկող՝  </w:t>
      </w:r>
      <w:r w:rsidRPr="00DA0B04">
        <w:rPr>
          <w:rFonts w:ascii="Sylfaen" w:hAnsi="Sylfaen"/>
          <w:sz w:val="24"/>
          <w:szCs w:val="24"/>
          <w:lang w:val="hy-AM"/>
        </w:rPr>
        <w:t xml:space="preserve"> տնօրենություն</w:t>
      </w:r>
    </w:p>
    <w:p w:rsidR="00635A43" w:rsidRPr="00DA0B04" w:rsidRDefault="00635A43" w:rsidP="00635A43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DA0B04">
        <w:rPr>
          <w:rFonts w:ascii="Sylfaen" w:hAnsi="Sylfaen"/>
          <w:color w:val="0070C0"/>
          <w:sz w:val="28"/>
          <w:szCs w:val="28"/>
          <w:lang w:val="hy-AM"/>
        </w:rPr>
        <w:t xml:space="preserve">Հաշվետվության ձևեր՝ </w:t>
      </w:r>
      <w:r w:rsidRPr="00DA0B04">
        <w:rPr>
          <w:rFonts w:ascii="Sylfaen" w:hAnsi="Sylfaen"/>
          <w:sz w:val="24"/>
          <w:szCs w:val="24"/>
          <w:lang w:val="hy-AM"/>
        </w:rPr>
        <w:t xml:space="preserve"> ներքին գնահատում,  ՈՒԴԱ, նիստերի արձանագրություն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2358"/>
        <w:gridCol w:w="1986"/>
        <w:gridCol w:w="2196"/>
        <w:gridCol w:w="2145"/>
      </w:tblGrid>
      <w:tr w:rsidR="00D275C5" w:rsidTr="005D5E66">
        <w:tc>
          <w:tcPr>
            <w:tcW w:w="1879" w:type="dxa"/>
            <w:shd w:val="clear" w:color="auto" w:fill="FDE9D9" w:themeFill="accent6" w:themeFillTint="33"/>
          </w:tcPr>
          <w:p w:rsidR="00635A43" w:rsidRPr="00DA0B04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2358" w:type="dxa"/>
            <w:shd w:val="clear" w:color="auto" w:fill="FDE9D9" w:themeFill="accent6" w:themeFillTint="33"/>
          </w:tcPr>
          <w:p w:rsidR="00635A43" w:rsidRPr="00DA0B04" w:rsidRDefault="00C31BB1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A0B04">
              <w:rPr>
                <w:rFonts w:ascii="Sylfaen" w:hAnsi="Sylfaen"/>
                <w:sz w:val="20"/>
                <w:szCs w:val="20"/>
                <w:lang w:val="hy-AM"/>
              </w:rPr>
              <w:t>Կառավարման ու խորհրդակցական մարմինների և տնօրենի համագործակցությունը</w:t>
            </w:r>
          </w:p>
        </w:tc>
        <w:tc>
          <w:tcPr>
            <w:tcW w:w="1986" w:type="dxa"/>
            <w:shd w:val="clear" w:color="auto" w:fill="FDE9D9" w:themeFill="accent6" w:themeFillTint="33"/>
          </w:tcPr>
          <w:p w:rsidR="00635A43" w:rsidRPr="00DA0B04" w:rsidRDefault="00C31BB1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A0B04">
              <w:rPr>
                <w:rFonts w:ascii="Sylfaen" w:hAnsi="Sylfaen"/>
                <w:sz w:val="20"/>
                <w:szCs w:val="20"/>
                <w:lang w:val="hy-AM"/>
              </w:rPr>
              <w:t>Կառավարման և խորհրդակցական</w:t>
            </w:r>
          </w:p>
          <w:p w:rsidR="00C31BB1" w:rsidRPr="00DA0B04" w:rsidRDefault="00C31BB1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A0B04">
              <w:rPr>
                <w:rFonts w:ascii="Sylfaen" w:hAnsi="Sylfaen"/>
                <w:sz w:val="20"/>
                <w:szCs w:val="20"/>
                <w:lang w:val="hy-AM"/>
              </w:rPr>
              <w:t>մարմինների գործունեությունը</w:t>
            </w:r>
          </w:p>
        </w:tc>
        <w:tc>
          <w:tcPr>
            <w:tcW w:w="2196" w:type="dxa"/>
            <w:shd w:val="clear" w:color="auto" w:fill="FDE9D9" w:themeFill="accent6" w:themeFillTint="33"/>
          </w:tcPr>
          <w:p w:rsidR="00635A43" w:rsidRPr="00DA0B04" w:rsidRDefault="00D275C5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A0B04">
              <w:rPr>
                <w:rFonts w:ascii="Sylfaen" w:hAnsi="Sylfaen"/>
                <w:sz w:val="20"/>
                <w:szCs w:val="20"/>
                <w:lang w:val="hy-AM"/>
              </w:rPr>
              <w:t>Ծնողական և աշակերտական խորհուրդների ներգրավվածությունը</w:t>
            </w:r>
          </w:p>
        </w:tc>
        <w:tc>
          <w:tcPr>
            <w:tcW w:w="2145" w:type="dxa"/>
            <w:shd w:val="clear" w:color="auto" w:fill="FDE9D9" w:themeFill="accent6" w:themeFillTint="33"/>
          </w:tcPr>
          <w:p w:rsidR="00635A43" w:rsidRDefault="00D275C5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Ուսուցման արդյունավետության</w:t>
            </w:r>
          </w:p>
          <w:p w:rsidR="00D275C5" w:rsidRPr="00D275C5" w:rsidRDefault="00D275C5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բարձրացումը</w:t>
            </w:r>
          </w:p>
        </w:tc>
      </w:tr>
      <w:tr w:rsidR="00D275C5" w:rsidTr="005D5E66">
        <w:tc>
          <w:tcPr>
            <w:tcW w:w="1879" w:type="dxa"/>
            <w:shd w:val="clear" w:color="auto" w:fill="EAF1DD" w:themeFill="accent3" w:themeFillTint="33"/>
          </w:tcPr>
          <w:p w:rsidR="00635A43" w:rsidRPr="005E7132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5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գերազանց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358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86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96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45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D275C5" w:rsidTr="005D5E66">
        <w:tc>
          <w:tcPr>
            <w:tcW w:w="1879" w:type="dxa"/>
            <w:shd w:val="clear" w:color="auto" w:fill="EAF1DD" w:themeFill="accent3" w:themeFillTint="33"/>
          </w:tcPr>
          <w:p w:rsidR="00635A43" w:rsidRPr="005E7132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4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 լավ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358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86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96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45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5D5E66" w:rsidTr="005D5E66">
        <w:tc>
          <w:tcPr>
            <w:tcW w:w="1879" w:type="dxa"/>
            <w:shd w:val="clear" w:color="auto" w:fill="EAF1DD" w:themeFill="accent3" w:themeFillTint="33"/>
          </w:tcPr>
          <w:p w:rsidR="00635A43" w:rsidRPr="005E7132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3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բավարար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2358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86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96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45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5D5E66" w:rsidTr="005D5E66">
        <w:tc>
          <w:tcPr>
            <w:tcW w:w="1879" w:type="dxa"/>
            <w:shd w:val="clear" w:color="auto" w:fill="EAF1DD" w:themeFill="accent3" w:themeFillTint="33"/>
          </w:tcPr>
          <w:p w:rsidR="00635A43" w:rsidRPr="005E7132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2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վատ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358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86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96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45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5D5E66" w:rsidTr="005D5E66">
        <w:tc>
          <w:tcPr>
            <w:tcW w:w="1879" w:type="dxa"/>
            <w:shd w:val="clear" w:color="auto" w:fill="EAF1DD" w:themeFill="accent3" w:themeFillTint="33"/>
          </w:tcPr>
          <w:p w:rsidR="00635A43" w:rsidRPr="005E7132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lastRenderedPageBreak/>
              <w:t>1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անբավարար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358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86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96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45" w:type="dxa"/>
          </w:tcPr>
          <w:p w:rsidR="00635A43" w:rsidRDefault="00635A43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CD696C" w:rsidRPr="005C30B0" w:rsidRDefault="00CD696C" w:rsidP="00F72F53">
      <w:pPr>
        <w:pStyle w:val="ListParagraph"/>
        <w:numPr>
          <w:ilvl w:val="0"/>
          <w:numId w:val="0"/>
        </w:numPr>
        <w:spacing w:after="0" w:line="240" w:lineRule="auto"/>
        <w:ind w:left="-426" w:firstLine="568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29699D" w:rsidRDefault="0029699D" w:rsidP="00F72F53">
      <w:pPr>
        <w:pStyle w:val="ListParagraph"/>
        <w:numPr>
          <w:ilvl w:val="0"/>
          <w:numId w:val="0"/>
        </w:numPr>
        <w:spacing w:after="0" w:line="240" w:lineRule="auto"/>
        <w:jc w:val="center"/>
        <w:rPr>
          <w:rFonts w:ascii="Sylfaen" w:hAnsi="Sylfaen"/>
          <w:b/>
          <w:color w:val="0070C0"/>
          <w:sz w:val="32"/>
          <w:szCs w:val="32"/>
        </w:rPr>
      </w:pPr>
    </w:p>
    <w:p w:rsidR="00CD696C" w:rsidRPr="003A3AE3" w:rsidRDefault="00794460" w:rsidP="00F72F53">
      <w:pPr>
        <w:pStyle w:val="ListParagraph"/>
        <w:numPr>
          <w:ilvl w:val="0"/>
          <w:numId w:val="0"/>
        </w:numPr>
        <w:spacing w:after="0" w:line="240" w:lineRule="auto"/>
        <w:jc w:val="center"/>
        <w:rPr>
          <w:rFonts w:ascii="Sylfaen" w:hAnsi="Sylfaen"/>
          <w:b/>
          <w:color w:val="0070C0"/>
          <w:sz w:val="32"/>
          <w:szCs w:val="32"/>
          <w:lang w:val="hy-AM"/>
        </w:rPr>
      </w:pPr>
      <w:r w:rsidRPr="003A3AE3">
        <w:rPr>
          <w:rFonts w:ascii="Sylfaen" w:hAnsi="Sylfaen"/>
          <w:b/>
          <w:color w:val="0070C0"/>
          <w:sz w:val="32"/>
          <w:szCs w:val="32"/>
          <w:lang w:val="hy-AM"/>
        </w:rPr>
        <w:t>Հաստատության համագործակցությունը համայնքի</w:t>
      </w:r>
      <w:r w:rsidR="0094554C" w:rsidRPr="003A3AE3">
        <w:rPr>
          <w:rFonts w:ascii="Sylfaen" w:hAnsi="Sylfaen"/>
          <w:b/>
          <w:color w:val="0070C0"/>
          <w:sz w:val="32"/>
          <w:szCs w:val="32"/>
          <w:lang w:val="hy-AM"/>
        </w:rPr>
        <w:t>,</w:t>
      </w:r>
      <w:r w:rsidRPr="003A3AE3">
        <w:rPr>
          <w:rFonts w:ascii="Sylfaen" w:hAnsi="Sylfaen"/>
          <w:b/>
          <w:color w:val="0070C0"/>
          <w:sz w:val="32"/>
          <w:szCs w:val="32"/>
          <w:lang w:val="hy-AM"/>
        </w:rPr>
        <w:t xml:space="preserve"> կրթության կառավարման մարմինների, շահառու կազմակերպությունների հետ</w:t>
      </w:r>
    </w:p>
    <w:p w:rsidR="00F72F53" w:rsidRPr="008E09B4" w:rsidRDefault="00F72F53" w:rsidP="00F72F53">
      <w:pPr>
        <w:pStyle w:val="ListParagraph"/>
        <w:numPr>
          <w:ilvl w:val="0"/>
          <w:numId w:val="0"/>
        </w:num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</w:p>
    <w:p w:rsidR="00890585" w:rsidRPr="008E09B4" w:rsidRDefault="003513D8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8E09B4">
        <w:rPr>
          <w:rFonts w:ascii="Sylfaen" w:hAnsi="Sylfaen"/>
          <w:sz w:val="24"/>
          <w:szCs w:val="24"/>
          <w:lang w:val="hy-AM"/>
        </w:rPr>
        <w:t xml:space="preserve">      </w:t>
      </w:r>
      <w:r w:rsidR="00CD6538" w:rsidRPr="008E09B4">
        <w:rPr>
          <w:rFonts w:ascii="Sylfaen" w:hAnsi="Sylfaen"/>
          <w:sz w:val="24"/>
          <w:szCs w:val="24"/>
          <w:lang w:val="hy-AM"/>
        </w:rPr>
        <w:t>Մելանթոն Արսլանյանի</w:t>
      </w:r>
      <w:r w:rsidR="00640461" w:rsidRPr="008E09B4">
        <w:rPr>
          <w:rFonts w:ascii="Sylfaen" w:hAnsi="Sylfaen"/>
          <w:sz w:val="24"/>
          <w:szCs w:val="24"/>
          <w:lang w:val="hy-AM"/>
        </w:rPr>
        <w:t xml:space="preserve"> անվան Թալինի թիվ 1 հիմնական դպրոցը գտնվում է Արագածոտնի մարզի ք. Թալինի Մ. </w:t>
      </w:r>
      <w:r w:rsidR="000A29DB" w:rsidRPr="008E09B4">
        <w:rPr>
          <w:rFonts w:ascii="Sylfaen" w:hAnsi="Sylfaen"/>
          <w:sz w:val="24"/>
          <w:szCs w:val="24"/>
          <w:lang w:val="hy-AM"/>
        </w:rPr>
        <w:t>Հարությունյանի</w:t>
      </w:r>
      <w:r w:rsidR="00640461" w:rsidRPr="008E09B4">
        <w:rPr>
          <w:rFonts w:ascii="Sylfaen" w:hAnsi="Sylfaen"/>
          <w:sz w:val="24"/>
          <w:szCs w:val="24"/>
          <w:lang w:val="hy-AM"/>
        </w:rPr>
        <w:t xml:space="preserve"> 16 հասցեում: Համայնքի մոտ 50</w:t>
      </w:r>
      <w:r w:rsidR="00640461">
        <w:rPr>
          <w:rFonts w:ascii="Sylfaen" w:hAnsi="Sylfaen"/>
          <w:sz w:val="24"/>
          <w:szCs w:val="24"/>
          <w:lang w:val="hy-AM"/>
        </w:rPr>
        <w:t>%</w:t>
      </w:r>
      <w:r w:rsidR="00640461" w:rsidRPr="008E09B4">
        <w:rPr>
          <w:rFonts w:ascii="Sylfaen" w:hAnsi="Sylfaen"/>
          <w:sz w:val="24"/>
          <w:szCs w:val="24"/>
          <w:lang w:val="hy-AM"/>
        </w:rPr>
        <w:t>-ը գործազուրկ են:</w:t>
      </w:r>
      <w:r w:rsidR="005C30B0">
        <w:rPr>
          <w:rFonts w:ascii="Sylfaen" w:hAnsi="Sylfaen"/>
          <w:sz w:val="24"/>
          <w:szCs w:val="24"/>
          <w:lang w:val="hy-AM"/>
        </w:rPr>
        <w:t xml:space="preserve"> Ուսումնական հաստատության զարգացման կարևորագույն ուղենիշերից մեկը համագործակցության առկայությունն է թե ուսումնական հաստատության ներսում, թե հաստատության և այլ կառույցների նիջև: </w:t>
      </w:r>
      <w:r w:rsidR="00640461" w:rsidRPr="008E09B4">
        <w:rPr>
          <w:rFonts w:ascii="Sylfaen" w:hAnsi="Sylfaen"/>
          <w:sz w:val="24"/>
          <w:szCs w:val="24"/>
          <w:lang w:val="hy-AM"/>
        </w:rPr>
        <w:t xml:space="preserve"> Հաստատության կապը և </w:t>
      </w:r>
      <w:r w:rsidR="00890585" w:rsidRPr="008E09B4">
        <w:rPr>
          <w:rFonts w:ascii="Sylfaen" w:hAnsi="Sylfaen"/>
          <w:sz w:val="24"/>
          <w:szCs w:val="24"/>
          <w:lang w:val="hy-AM"/>
        </w:rPr>
        <w:t>համագործակցությունը համայնքի հետ  արդյունավետ և բավարար է եղել: Համայնքի ժողովրդի հետ կապը (</w:t>
      </w:r>
      <w:r w:rsidR="00890585">
        <w:rPr>
          <w:rFonts w:ascii="Sylfaen" w:hAnsi="Sylfaen"/>
          <w:sz w:val="24"/>
          <w:szCs w:val="24"/>
          <w:lang w:val="hy-AM"/>
        </w:rPr>
        <w:t>ծնողական խորհրդի</w:t>
      </w:r>
      <w:r w:rsidR="00890585" w:rsidRPr="008E09B4">
        <w:rPr>
          <w:rFonts w:ascii="Sylfaen" w:hAnsi="Sylfaen"/>
          <w:sz w:val="24"/>
          <w:szCs w:val="24"/>
          <w:lang w:val="hy-AM"/>
        </w:rPr>
        <w:t>)</w:t>
      </w:r>
      <w:r w:rsidR="00890585">
        <w:rPr>
          <w:rFonts w:ascii="Sylfaen" w:hAnsi="Sylfaen"/>
          <w:sz w:val="24"/>
          <w:szCs w:val="24"/>
          <w:lang w:val="hy-AM"/>
        </w:rPr>
        <w:t xml:space="preserve"> և</w:t>
      </w:r>
      <w:r w:rsidR="005367BA">
        <w:rPr>
          <w:rFonts w:ascii="Sylfaen" w:hAnsi="Sylfaen"/>
          <w:sz w:val="24"/>
          <w:szCs w:val="24"/>
          <w:lang w:val="hy-AM"/>
        </w:rPr>
        <w:t xml:space="preserve"> Թ</w:t>
      </w:r>
      <w:r w:rsidR="00890585" w:rsidRPr="005367BA">
        <w:rPr>
          <w:rFonts w:ascii="Sylfaen" w:hAnsi="Sylfaen"/>
          <w:sz w:val="24"/>
          <w:szCs w:val="24"/>
          <w:lang w:val="hy-AM"/>
        </w:rPr>
        <w:t xml:space="preserve">ալին խոշորացված </w:t>
      </w:r>
      <w:r w:rsidR="005367BA" w:rsidRPr="005367BA">
        <w:rPr>
          <w:rFonts w:ascii="Sylfaen" w:hAnsi="Sylfaen"/>
          <w:sz w:val="24"/>
          <w:szCs w:val="24"/>
          <w:lang w:val="hy-AM"/>
        </w:rPr>
        <w:t xml:space="preserve">համայնքի </w:t>
      </w:r>
      <w:r w:rsidR="005367BA">
        <w:rPr>
          <w:rFonts w:ascii="Sylfaen" w:hAnsi="Sylfaen"/>
          <w:sz w:val="24"/>
          <w:szCs w:val="24"/>
          <w:lang w:val="hy-AM"/>
        </w:rPr>
        <w:t xml:space="preserve"> աջակցությունը դպրոցին մեծ է:</w:t>
      </w:r>
      <w:r w:rsidR="004D55F3" w:rsidRPr="008E09B4">
        <w:rPr>
          <w:rFonts w:ascii="Sylfaen" w:hAnsi="Sylfaen"/>
          <w:sz w:val="24"/>
          <w:szCs w:val="24"/>
          <w:lang w:val="hy-AM"/>
        </w:rPr>
        <w:t xml:space="preserve"> Հաստատության տնօրենի կապը և համագործակցությունը համայնքի, կրթության կառավարման մարմինների և շահառու կազմակերպությունների հետ նույնպես բավարար է եղել:</w:t>
      </w:r>
      <w:r w:rsidR="000A29DB" w:rsidRPr="008E09B4">
        <w:rPr>
          <w:rFonts w:ascii="Sylfaen" w:hAnsi="Sylfaen"/>
          <w:sz w:val="24"/>
          <w:szCs w:val="24"/>
          <w:lang w:val="hy-AM"/>
        </w:rPr>
        <w:t xml:space="preserve"> Դպրոցն իրականացնում է կրթության կառավարման մարմնի հրամաններն ու հրահանգները:</w:t>
      </w:r>
    </w:p>
    <w:p w:rsidR="003B56B6" w:rsidRPr="00BC6432" w:rsidRDefault="005367BA" w:rsidP="003A3AE3">
      <w:pPr>
        <w:pStyle w:val="ListParagraph"/>
        <w:numPr>
          <w:ilvl w:val="0"/>
          <w:numId w:val="0"/>
        </w:num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Դպրոցն ակտիվորեն համագործակցում և կատարում է </w:t>
      </w:r>
      <w:r w:rsidR="004D55F3">
        <w:rPr>
          <w:rFonts w:ascii="Sylfaen" w:hAnsi="Sylfaen"/>
          <w:sz w:val="24"/>
          <w:szCs w:val="24"/>
          <w:lang w:val="hy-AM"/>
        </w:rPr>
        <w:t>ԿԳՄՍ</w:t>
      </w:r>
      <w:r w:rsidR="004D55F3" w:rsidRPr="00BC6432">
        <w:rPr>
          <w:rFonts w:ascii="Sylfaen" w:hAnsi="Sylfaen"/>
          <w:sz w:val="24"/>
          <w:szCs w:val="24"/>
          <w:lang w:val="hy-AM"/>
        </w:rPr>
        <w:t xml:space="preserve"> նախարարության</w:t>
      </w:r>
      <w:r>
        <w:rPr>
          <w:rFonts w:ascii="Sylfaen" w:hAnsi="Sylfaen"/>
          <w:sz w:val="24"/>
          <w:szCs w:val="24"/>
          <w:lang w:val="hy-AM"/>
        </w:rPr>
        <w:t>, Արագածոտնի մարզպետարանի,</w:t>
      </w:r>
      <w:r w:rsidR="006A360F" w:rsidRPr="006A360F">
        <w:rPr>
          <w:rFonts w:ascii="Sylfaen" w:hAnsi="Sylfaen"/>
          <w:sz w:val="24"/>
          <w:szCs w:val="24"/>
          <w:lang w:val="hy-AM"/>
        </w:rPr>
        <w:t xml:space="preserve"> դպրոցի կառավարման խորհրդի,</w:t>
      </w:r>
      <w:r w:rsidR="00AF20B9">
        <w:rPr>
          <w:rFonts w:ascii="Sylfaen" w:hAnsi="Sylfaen"/>
          <w:sz w:val="24"/>
          <w:szCs w:val="24"/>
          <w:lang w:val="hy-AM"/>
        </w:rPr>
        <w:t xml:space="preserve"> Թալին խոշորացված համայնքի կրթության բաժնի</w:t>
      </w:r>
      <w:r w:rsidR="000A29DB" w:rsidRPr="00BC6432">
        <w:rPr>
          <w:rFonts w:ascii="Sylfaen" w:hAnsi="Sylfaen"/>
          <w:sz w:val="24"/>
          <w:szCs w:val="24"/>
          <w:lang w:val="hy-AM"/>
        </w:rPr>
        <w:t xml:space="preserve"> և համայնքի մշակույթի տան գրադարանի</w:t>
      </w:r>
      <w:r w:rsidR="00561863" w:rsidRPr="00BC6432">
        <w:rPr>
          <w:rFonts w:ascii="Sylfaen" w:hAnsi="Sylfaen"/>
          <w:sz w:val="24"/>
          <w:szCs w:val="24"/>
          <w:lang w:val="hy-AM"/>
        </w:rPr>
        <w:t>,</w:t>
      </w:r>
      <w:r w:rsidR="000A29DB" w:rsidRPr="00BC643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ԳԹ</w:t>
      </w:r>
      <w:r w:rsidR="0057574F">
        <w:rPr>
          <w:rFonts w:ascii="Sylfaen" w:hAnsi="Sylfaen"/>
          <w:sz w:val="24"/>
          <w:szCs w:val="24"/>
          <w:lang w:val="hy-AM"/>
        </w:rPr>
        <w:t>Կ-ի, ԿԶՆԱԿ-ի, Կրթության տեսչական մարմնի, ՏՄԱԿ-ի</w:t>
      </w:r>
      <w:r w:rsidR="00823EFC">
        <w:rPr>
          <w:rFonts w:ascii="Sylfaen" w:hAnsi="Sylfaen"/>
          <w:sz w:val="24"/>
          <w:szCs w:val="24"/>
          <w:lang w:val="hy-AM"/>
        </w:rPr>
        <w:t xml:space="preserve"> և ԿՏԱԿ-ի</w:t>
      </w:r>
      <w:r w:rsidR="0057574F">
        <w:rPr>
          <w:rFonts w:ascii="Sylfaen" w:hAnsi="Sylfaen"/>
          <w:sz w:val="24"/>
          <w:szCs w:val="24"/>
          <w:lang w:val="hy-AM"/>
        </w:rPr>
        <w:t xml:space="preserve">  հանձնարարականները, համագործակցում է նաև</w:t>
      </w:r>
      <w:r w:rsidR="00D65E23" w:rsidRPr="00D65E23">
        <w:rPr>
          <w:rFonts w:ascii="Sylfaen" w:hAnsi="Sylfaen"/>
          <w:sz w:val="24"/>
          <w:szCs w:val="24"/>
          <w:lang w:val="hy-AM"/>
        </w:rPr>
        <w:t xml:space="preserve"> ՔԴԿ-ի,</w:t>
      </w:r>
      <w:r w:rsidR="0057574F">
        <w:rPr>
          <w:rFonts w:ascii="Sylfaen" w:hAnsi="Sylfaen"/>
          <w:sz w:val="24"/>
          <w:szCs w:val="24"/>
          <w:lang w:val="hy-AM"/>
        </w:rPr>
        <w:t xml:space="preserve"> Ոստիկանության, ԱԻՆ-ի և այլ </w:t>
      </w:r>
      <w:r w:rsidR="00AF20B9">
        <w:rPr>
          <w:rFonts w:ascii="Sylfaen" w:hAnsi="Sylfaen"/>
          <w:sz w:val="24"/>
          <w:szCs w:val="24"/>
          <w:lang w:val="hy-AM"/>
        </w:rPr>
        <w:t xml:space="preserve"> շահառու </w:t>
      </w:r>
      <w:r w:rsidR="0057574F">
        <w:rPr>
          <w:rFonts w:ascii="Sylfaen" w:hAnsi="Sylfaen"/>
          <w:sz w:val="24"/>
          <w:szCs w:val="24"/>
          <w:lang w:val="hy-AM"/>
        </w:rPr>
        <w:t>կազմակերպությունների հետ:</w:t>
      </w:r>
      <w:r w:rsidR="00AF20B9">
        <w:rPr>
          <w:rFonts w:ascii="Sylfaen" w:hAnsi="Sylfaen"/>
          <w:sz w:val="24"/>
          <w:szCs w:val="24"/>
          <w:lang w:val="hy-AM"/>
        </w:rPr>
        <w:t xml:space="preserve"> Մասնակցում նաև համայնքի բոլոր միջոցառումներին</w:t>
      </w:r>
      <w:r w:rsidR="00F11E43" w:rsidRPr="00BC6432">
        <w:rPr>
          <w:rFonts w:ascii="Sylfaen" w:hAnsi="Sylfaen"/>
          <w:sz w:val="24"/>
          <w:szCs w:val="24"/>
          <w:lang w:val="hy-AM"/>
        </w:rPr>
        <w:t xml:space="preserve">, համայնքի գրադարանում անցկացնում է տարբեր միջոցառումներ, </w:t>
      </w:r>
      <w:r w:rsidR="0092484D" w:rsidRPr="00BC6432">
        <w:rPr>
          <w:rFonts w:ascii="Sylfaen" w:hAnsi="Sylfaen"/>
          <w:sz w:val="24"/>
          <w:szCs w:val="24"/>
          <w:lang w:val="hy-AM"/>
        </w:rPr>
        <w:t>համայնքային մարզադպրոցի հետ համատեղ անցկացնում մրցաշարեր</w:t>
      </w:r>
      <w:r w:rsidR="003B4DC5" w:rsidRPr="00BC6432">
        <w:rPr>
          <w:rFonts w:ascii="Sylfaen" w:hAnsi="Sylfaen"/>
          <w:sz w:val="24"/>
          <w:szCs w:val="24"/>
          <w:lang w:val="hy-AM"/>
        </w:rPr>
        <w:t>:</w:t>
      </w:r>
      <w:r w:rsidR="0092484D" w:rsidRPr="00BC6432">
        <w:rPr>
          <w:rFonts w:ascii="Sylfaen" w:hAnsi="Sylfaen"/>
          <w:sz w:val="24"/>
          <w:szCs w:val="24"/>
          <w:lang w:val="hy-AM"/>
        </w:rPr>
        <w:t xml:space="preserve">  </w:t>
      </w:r>
      <w:r w:rsidR="003B4DC5" w:rsidRPr="00BC6432">
        <w:rPr>
          <w:rFonts w:ascii="Sylfaen" w:hAnsi="Sylfaen"/>
          <w:sz w:val="24"/>
          <w:szCs w:val="24"/>
          <w:lang w:val="hy-AM"/>
        </w:rPr>
        <w:t>Թ</w:t>
      </w:r>
      <w:r w:rsidR="0092484D" w:rsidRPr="00BC6432">
        <w:rPr>
          <w:rFonts w:ascii="Sylfaen" w:hAnsi="Sylfaen"/>
          <w:sz w:val="24"/>
          <w:szCs w:val="24"/>
          <w:lang w:val="hy-AM"/>
        </w:rPr>
        <w:t>ե համայնքային, և թե հանրապետական շաբաթօրյակներին ցուցաբերում ակտիվ մասնակցություն՝ ունենալով իր տարածքը(</w:t>
      </w:r>
      <w:r w:rsidR="00570846" w:rsidRPr="008E09B4">
        <w:rPr>
          <w:rFonts w:ascii="Sylfaen" w:hAnsi="Sylfaen"/>
          <w:sz w:val="24"/>
          <w:szCs w:val="24"/>
          <w:lang w:val="hy-AM"/>
        </w:rPr>
        <w:t>Կ</w:t>
      </w:r>
      <w:r w:rsidR="0092484D">
        <w:rPr>
          <w:rFonts w:ascii="Sylfaen" w:hAnsi="Sylfaen"/>
          <w:sz w:val="24"/>
          <w:szCs w:val="24"/>
          <w:lang w:val="hy-AM"/>
        </w:rPr>
        <w:t>աթողիկե եկեղեց</w:t>
      </w:r>
      <w:r w:rsidR="0092484D" w:rsidRPr="00BC6432">
        <w:rPr>
          <w:rFonts w:ascii="Sylfaen" w:hAnsi="Sylfaen"/>
          <w:sz w:val="24"/>
          <w:szCs w:val="24"/>
          <w:lang w:val="hy-AM"/>
        </w:rPr>
        <w:t>ու շրջակայք,</w:t>
      </w:r>
      <w:r w:rsidR="0092484D">
        <w:rPr>
          <w:rFonts w:ascii="Sylfaen" w:hAnsi="Sylfaen"/>
          <w:sz w:val="24"/>
          <w:szCs w:val="24"/>
          <w:lang w:val="hy-AM"/>
        </w:rPr>
        <w:t xml:space="preserve"> </w:t>
      </w:r>
      <w:r w:rsidR="00282A66">
        <w:rPr>
          <w:rFonts w:ascii="Sylfaen" w:hAnsi="Sylfaen"/>
          <w:sz w:val="24"/>
          <w:szCs w:val="24"/>
          <w:lang w:val="hy-AM"/>
        </w:rPr>
        <w:t>VII</w:t>
      </w:r>
      <w:r w:rsidR="0092484D" w:rsidRPr="00BC6432">
        <w:rPr>
          <w:rFonts w:ascii="Sylfaen" w:hAnsi="Sylfaen"/>
          <w:sz w:val="24"/>
          <w:szCs w:val="24"/>
          <w:lang w:val="hy-AM"/>
        </w:rPr>
        <w:t xml:space="preserve"> դար): Հաստատությունը յուրաքանչյուր</w:t>
      </w:r>
      <w:r w:rsidR="00E54159" w:rsidRPr="00BC6432">
        <w:rPr>
          <w:rFonts w:ascii="Sylfaen" w:hAnsi="Sylfaen"/>
          <w:sz w:val="24"/>
          <w:szCs w:val="24"/>
          <w:lang w:val="hy-AM"/>
        </w:rPr>
        <w:t xml:space="preserve"> տարի </w:t>
      </w:r>
      <w:r w:rsidR="0092484D" w:rsidRPr="00BC6432">
        <w:rPr>
          <w:rFonts w:ascii="Sylfaen" w:hAnsi="Sylfaen"/>
          <w:sz w:val="24"/>
          <w:szCs w:val="24"/>
          <w:lang w:val="hy-AM"/>
        </w:rPr>
        <w:t>մաս</w:t>
      </w:r>
      <w:r w:rsidR="00E54159" w:rsidRPr="00BC6432">
        <w:rPr>
          <w:rFonts w:ascii="Sylfaen" w:hAnsi="Sylfaen"/>
          <w:sz w:val="24"/>
          <w:szCs w:val="24"/>
          <w:lang w:val="hy-AM"/>
        </w:rPr>
        <w:t xml:space="preserve">նակցում է համայնքում կատարվող ծառատունկին: </w:t>
      </w:r>
      <w:r w:rsidR="008718C2" w:rsidRPr="00BC6432">
        <w:rPr>
          <w:rFonts w:ascii="Sylfaen" w:hAnsi="Sylfaen"/>
          <w:sz w:val="24"/>
          <w:szCs w:val="24"/>
          <w:lang w:val="hy-AM"/>
        </w:rPr>
        <w:t>Հաստատության</w:t>
      </w:r>
      <w:r w:rsidR="00E54159" w:rsidRPr="00BC6432">
        <w:rPr>
          <w:rFonts w:ascii="Sylfaen" w:hAnsi="Sylfaen"/>
          <w:sz w:val="24"/>
          <w:szCs w:val="24"/>
          <w:lang w:val="hy-AM"/>
        </w:rPr>
        <w:t xml:space="preserve"> և երաժշտական </w:t>
      </w:r>
      <w:r w:rsidR="00C442B9" w:rsidRPr="00BC6432">
        <w:rPr>
          <w:rFonts w:ascii="Sylfaen" w:hAnsi="Sylfaen"/>
          <w:sz w:val="24"/>
          <w:szCs w:val="24"/>
          <w:lang w:val="hy-AM"/>
        </w:rPr>
        <w:t xml:space="preserve">դպրոցի միջև </w:t>
      </w:r>
      <w:r w:rsidR="00E54159" w:rsidRPr="00BC6432">
        <w:rPr>
          <w:rFonts w:ascii="Sylfaen" w:hAnsi="Sylfaen"/>
          <w:sz w:val="24"/>
          <w:szCs w:val="24"/>
          <w:lang w:val="hy-AM"/>
        </w:rPr>
        <w:t xml:space="preserve"> կազմակերպվում են փոխադարձ միջոցառումներ դպրոցի սովորողների մասնակցությամբ: </w:t>
      </w:r>
      <w:r w:rsidR="003B56B6" w:rsidRPr="00BC6432">
        <w:rPr>
          <w:rFonts w:ascii="Sylfaen" w:hAnsi="Sylfaen"/>
          <w:sz w:val="24"/>
          <w:szCs w:val="24"/>
          <w:lang w:val="hy-AM"/>
        </w:rPr>
        <w:t xml:space="preserve">Այս ամենը ոգեշնչում է սովորողներին՝ ավելի շատ սիրելու իրենց </w:t>
      </w:r>
      <w:r w:rsidR="003B56B6" w:rsidRPr="00BC6432">
        <w:rPr>
          <w:rFonts w:ascii="Sylfaen" w:hAnsi="Sylfaen"/>
          <w:sz w:val="24"/>
          <w:szCs w:val="24"/>
          <w:lang w:val="hy-AM"/>
        </w:rPr>
        <w:lastRenderedPageBreak/>
        <w:t>համայնքը, հայրենիքը և պատմությունը:</w:t>
      </w:r>
      <w:r w:rsidR="00126F85" w:rsidRPr="00BC6432">
        <w:rPr>
          <w:rFonts w:ascii="Sylfaen" w:hAnsi="Sylfaen"/>
          <w:sz w:val="24"/>
          <w:szCs w:val="24"/>
          <w:lang w:val="hy-AM"/>
        </w:rPr>
        <w:t xml:space="preserve"> Այս ամենը սովորողների մեջ խթանում է մարդասիրություն, ժողովրդավարություն</w:t>
      </w:r>
      <w:r w:rsidR="003A6167" w:rsidRPr="00BC6432">
        <w:rPr>
          <w:rFonts w:ascii="Sylfaen" w:hAnsi="Sylfaen"/>
          <w:sz w:val="24"/>
          <w:szCs w:val="24"/>
          <w:lang w:val="hy-AM"/>
        </w:rPr>
        <w:t>:</w:t>
      </w:r>
    </w:p>
    <w:p w:rsidR="0057574F" w:rsidRDefault="000860B2" w:rsidP="00880E21">
      <w:pPr>
        <w:pStyle w:val="ListParagraph"/>
        <w:numPr>
          <w:ilvl w:val="0"/>
          <w:numId w:val="0"/>
        </w:numPr>
        <w:spacing w:line="360" w:lineRule="auto"/>
        <w:ind w:left="-426" w:firstLine="568"/>
        <w:jc w:val="both"/>
        <w:rPr>
          <w:rFonts w:ascii="Sylfaen" w:hAnsi="Sylfaen"/>
          <w:sz w:val="24"/>
          <w:szCs w:val="24"/>
          <w:lang w:val="hy-AM"/>
        </w:rPr>
      </w:pPr>
      <w:r w:rsidRPr="00BC6432">
        <w:rPr>
          <w:rFonts w:ascii="Sylfaen" w:hAnsi="Sylfaen"/>
          <w:sz w:val="24"/>
          <w:szCs w:val="24"/>
          <w:lang w:val="hy-AM"/>
        </w:rPr>
        <w:t xml:space="preserve"> </w:t>
      </w:r>
      <w:r w:rsidR="00823EFC">
        <w:rPr>
          <w:rFonts w:ascii="Sylfaen" w:hAnsi="Sylfaen"/>
          <w:sz w:val="24"/>
          <w:szCs w:val="24"/>
          <w:lang w:val="hy-AM"/>
        </w:rPr>
        <w:t xml:space="preserve"> Համագործակցում է նաև </w:t>
      </w:r>
      <w:r w:rsidR="00750720" w:rsidRPr="00750720">
        <w:rPr>
          <w:rFonts w:ascii="Sylfaen" w:hAnsi="Sylfaen"/>
          <w:sz w:val="24"/>
          <w:szCs w:val="24"/>
          <w:lang w:val="hy-AM"/>
        </w:rPr>
        <w:t>&lt;&lt;</w:t>
      </w:r>
      <w:r w:rsidR="00823EFC">
        <w:rPr>
          <w:rFonts w:ascii="Sylfaen" w:hAnsi="Sylfaen"/>
          <w:sz w:val="24"/>
          <w:szCs w:val="24"/>
          <w:lang w:val="hy-AM"/>
        </w:rPr>
        <w:t>Մխիթար Սեբաստացի</w:t>
      </w:r>
      <w:r w:rsidR="00750720" w:rsidRPr="00750720">
        <w:rPr>
          <w:rFonts w:ascii="Sylfaen" w:hAnsi="Sylfaen"/>
          <w:sz w:val="24"/>
          <w:szCs w:val="24"/>
          <w:lang w:val="hy-AM"/>
        </w:rPr>
        <w:t>&gt;&gt;</w:t>
      </w:r>
      <w:r w:rsidR="00823EFC">
        <w:rPr>
          <w:rFonts w:ascii="Sylfaen" w:hAnsi="Sylfaen"/>
          <w:sz w:val="24"/>
          <w:szCs w:val="24"/>
          <w:lang w:val="hy-AM"/>
        </w:rPr>
        <w:t xml:space="preserve"> կրթահամալիրի հետ:</w:t>
      </w:r>
    </w:p>
    <w:p w:rsidR="005367BA" w:rsidRDefault="0057574F" w:rsidP="00880E21">
      <w:pPr>
        <w:pStyle w:val="ListParagraph"/>
        <w:numPr>
          <w:ilvl w:val="0"/>
          <w:numId w:val="0"/>
        </w:numPr>
        <w:spacing w:line="360" w:lineRule="auto"/>
        <w:ind w:left="29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Հանդիսանում է նաև ԿԶՆԱԿ-ի կենտրոն վերապատրաստող դպրոց: </w:t>
      </w:r>
    </w:p>
    <w:p w:rsidR="005C30B0" w:rsidRDefault="005C30B0" w:rsidP="005C30B0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Որքան </w:t>
      </w:r>
      <w:r w:rsidR="003A3AE3" w:rsidRPr="003A3AE3"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>լ դպրոցը ունակ և պատրաստ լինի, այն չի կարող միայնակ լուծել իր առջև ծառացած խնդիրները:</w:t>
      </w:r>
    </w:p>
    <w:p w:rsidR="0026265F" w:rsidRDefault="0026265F" w:rsidP="00880E21">
      <w:pPr>
        <w:pStyle w:val="ListParagraph"/>
        <w:numPr>
          <w:ilvl w:val="0"/>
          <w:numId w:val="0"/>
        </w:numPr>
        <w:spacing w:line="360" w:lineRule="auto"/>
        <w:ind w:left="294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TableGrid"/>
        <w:tblW w:w="10632" w:type="dxa"/>
        <w:tblInd w:w="-34" w:type="dxa"/>
        <w:tblLook w:val="04A0" w:firstRow="1" w:lastRow="0" w:firstColumn="1" w:lastColumn="0" w:noHBand="0" w:noVBand="1"/>
      </w:tblPr>
      <w:tblGrid>
        <w:gridCol w:w="4987"/>
        <w:gridCol w:w="5645"/>
      </w:tblGrid>
      <w:tr w:rsidR="0026265F" w:rsidTr="005C30B0">
        <w:trPr>
          <w:trHeight w:val="677"/>
        </w:trPr>
        <w:tc>
          <w:tcPr>
            <w:tcW w:w="4987" w:type="dxa"/>
            <w:shd w:val="clear" w:color="auto" w:fill="00B0F0"/>
            <w:vAlign w:val="center"/>
          </w:tcPr>
          <w:p w:rsidR="0026265F" w:rsidRPr="00337999" w:rsidRDefault="0026265F" w:rsidP="003513D8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 w:rsidRPr="00337999">
              <w:rPr>
                <w:rFonts w:ascii="Sylfaen" w:hAnsi="Sylfaen"/>
                <w:b/>
                <w:sz w:val="32"/>
                <w:szCs w:val="32"/>
                <w:lang w:val="ru-RU"/>
              </w:rPr>
              <w:t>ՈՒԺԵՂ ԿՈՂՄԵՐ</w:t>
            </w:r>
          </w:p>
        </w:tc>
        <w:tc>
          <w:tcPr>
            <w:tcW w:w="5645" w:type="dxa"/>
            <w:shd w:val="clear" w:color="auto" w:fill="C00000"/>
            <w:vAlign w:val="center"/>
          </w:tcPr>
          <w:p w:rsidR="0026265F" w:rsidRPr="00337999" w:rsidRDefault="0026265F" w:rsidP="003513D8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 w:rsidRPr="00337999">
              <w:rPr>
                <w:rFonts w:ascii="Sylfaen" w:hAnsi="Sylfaen"/>
                <w:b/>
                <w:sz w:val="32"/>
                <w:szCs w:val="32"/>
                <w:lang w:val="ru-RU"/>
              </w:rPr>
              <w:t>ԹՈՒՅԼ ԿՈՂՄԵՐ</w:t>
            </w:r>
          </w:p>
        </w:tc>
      </w:tr>
      <w:tr w:rsidR="0026265F" w:rsidRPr="003A638A" w:rsidTr="005C30B0">
        <w:trPr>
          <w:trHeight w:val="276"/>
        </w:trPr>
        <w:tc>
          <w:tcPr>
            <w:tcW w:w="4987" w:type="dxa"/>
          </w:tcPr>
          <w:p w:rsidR="00345618" w:rsidRPr="003513D8" w:rsidRDefault="003513D8" w:rsidP="003513D8">
            <w:pPr>
              <w:spacing w:line="360" w:lineRule="auto"/>
              <w:ind w:left="66"/>
              <w:jc w:val="both"/>
              <w:rPr>
                <w:rFonts w:ascii="Sylfaen" w:hAnsi="Sylfaen"/>
                <w:sz w:val="24"/>
                <w:szCs w:val="24"/>
              </w:rPr>
            </w:pPr>
            <w:r w:rsidRPr="003513D8">
              <w:rPr>
                <w:rFonts w:ascii="Sylfaen" w:hAnsi="Sylfaen"/>
                <w:sz w:val="24"/>
                <w:szCs w:val="24"/>
              </w:rPr>
              <w:t xml:space="preserve">1. </w:t>
            </w:r>
            <w:r w:rsidR="006A360F" w:rsidRPr="003513D8">
              <w:rPr>
                <w:rFonts w:ascii="Sylfaen" w:hAnsi="Sylfaen"/>
                <w:sz w:val="24"/>
                <w:szCs w:val="24"/>
              </w:rPr>
              <w:t>Համագործակցություն տեղական ինքնակառավարման մարմինների հետ</w:t>
            </w:r>
            <w:r w:rsidR="00345618" w:rsidRPr="003513D8">
              <w:rPr>
                <w:rFonts w:ascii="Sylfaen" w:hAnsi="Sylfaen" w:cs="Sylfaen"/>
                <w:sz w:val="24"/>
                <w:szCs w:val="24"/>
              </w:rPr>
              <w:t>՝</w:t>
            </w:r>
            <w:r w:rsidR="00345618" w:rsidRPr="003513D8">
              <w:rPr>
                <w:rFonts w:ascii="Sylfaen" w:hAnsi="Sylfaen"/>
                <w:sz w:val="24"/>
                <w:szCs w:val="24"/>
              </w:rPr>
              <w:t>համայնքի կրթության բաժնի հետ, մասնակցություն համայնքային ծրագրերին, միջոցառումներին</w:t>
            </w:r>
            <w:r w:rsidR="00251FB6" w:rsidRPr="003513D8">
              <w:rPr>
                <w:rFonts w:ascii="Sylfaen" w:hAnsi="Sylfaen"/>
                <w:sz w:val="24"/>
                <w:szCs w:val="24"/>
              </w:rPr>
              <w:t>, սպորտային և մշակութային կյանքին:</w:t>
            </w:r>
          </w:p>
          <w:p w:rsidR="003A49C3" w:rsidRDefault="00F14D2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F14D2C">
              <w:rPr>
                <w:rFonts w:ascii="Sylfaen" w:hAnsi="Sylfaen"/>
                <w:b/>
                <w:sz w:val="24"/>
                <w:szCs w:val="24"/>
              </w:rPr>
              <w:t>2.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="003A49C3">
              <w:rPr>
                <w:rFonts w:ascii="Sylfaen" w:hAnsi="Sylfaen"/>
                <w:sz w:val="24"/>
                <w:szCs w:val="24"/>
              </w:rPr>
              <w:t>Համագործակցություն սոցիալապես անապահով երեխաներին տարբեր ծրագրերում ներառելուն:</w:t>
            </w:r>
          </w:p>
          <w:p w:rsidR="003A49C3" w:rsidRDefault="00F14D2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F14D2C">
              <w:rPr>
                <w:rFonts w:ascii="Sylfaen" w:hAnsi="Sylfaen"/>
                <w:b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>.</w:t>
            </w:r>
            <w:r w:rsidR="00BC7FF7">
              <w:rPr>
                <w:rFonts w:ascii="Sylfaen" w:hAnsi="Sylfaen"/>
                <w:sz w:val="24"/>
                <w:szCs w:val="24"/>
              </w:rPr>
              <w:t>Համագործակցություն կ</w:t>
            </w:r>
            <w:r w:rsidR="003A49C3">
              <w:rPr>
                <w:rFonts w:ascii="Sylfaen" w:hAnsi="Sylfaen"/>
                <w:sz w:val="24"/>
                <w:szCs w:val="24"/>
              </w:rPr>
              <w:t xml:space="preserve">րթության կառավարման մարմինների՝ </w:t>
            </w:r>
          </w:p>
          <w:p w:rsidR="003A49C3" w:rsidRDefault="003A49C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ԿԳՄՍՆ և </w:t>
            </w:r>
            <w:r w:rsidR="00701579">
              <w:rPr>
                <w:rFonts w:ascii="Sylfaen" w:hAnsi="Sylfaen"/>
                <w:sz w:val="24"/>
                <w:szCs w:val="24"/>
              </w:rPr>
              <w:t>Լ</w:t>
            </w:r>
            <w:r>
              <w:rPr>
                <w:rFonts w:ascii="Sylfaen" w:hAnsi="Sylfaen"/>
                <w:sz w:val="24"/>
                <w:szCs w:val="24"/>
              </w:rPr>
              <w:t>իազորված մարմնի հետ</w:t>
            </w:r>
            <w:r w:rsidR="00701579">
              <w:rPr>
                <w:rFonts w:ascii="Sylfaen" w:hAnsi="Sylfaen"/>
                <w:sz w:val="24"/>
                <w:szCs w:val="24"/>
              </w:rPr>
              <w:t>:</w:t>
            </w:r>
          </w:p>
          <w:p w:rsidR="00701579" w:rsidRDefault="00F14D2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F14D2C">
              <w:rPr>
                <w:rFonts w:ascii="Sylfaen" w:hAnsi="Sylfaen"/>
                <w:b/>
                <w:sz w:val="24"/>
                <w:szCs w:val="24"/>
              </w:rPr>
              <w:t>4.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="00701579">
              <w:rPr>
                <w:rFonts w:ascii="Sylfaen" w:hAnsi="Sylfaen"/>
                <w:sz w:val="24"/>
                <w:szCs w:val="24"/>
              </w:rPr>
              <w:t>Կառավարման խորհրդի հետ</w:t>
            </w:r>
            <w:r>
              <w:rPr>
                <w:rFonts w:ascii="Sylfaen" w:hAnsi="Sylfaen"/>
                <w:sz w:val="24"/>
                <w:szCs w:val="24"/>
              </w:rPr>
              <w:t>:</w:t>
            </w:r>
          </w:p>
          <w:p w:rsidR="00F14D2C" w:rsidRDefault="00F14D2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F14D2C">
              <w:rPr>
                <w:rFonts w:ascii="Sylfaen" w:hAnsi="Sylfaen"/>
                <w:b/>
                <w:sz w:val="24"/>
                <w:szCs w:val="24"/>
              </w:rPr>
              <w:t>5.</w:t>
            </w:r>
            <w:r>
              <w:rPr>
                <w:rFonts w:ascii="Sylfaen" w:hAnsi="Sylfaen"/>
                <w:sz w:val="24"/>
                <w:szCs w:val="24"/>
              </w:rPr>
              <w:t>Շահառու կազմակերպությունների՝ ԳԹԿ-ի, ԿԶՆԱԿ-ի, ՏՄԱԿ-ի, ՔԴԿ-ի, ԱԻՆ-ի, Ոստիկանության հետ:</w:t>
            </w:r>
          </w:p>
          <w:p w:rsidR="00345618" w:rsidRDefault="00F14D2C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F14D2C">
              <w:rPr>
                <w:rFonts w:ascii="Sylfaen" w:hAnsi="Sylfaen"/>
                <w:b/>
                <w:sz w:val="24"/>
                <w:szCs w:val="24"/>
              </w:rPr>
              <w:t>6.</w:t>
            </w:r>
            <w:r w:rsidR="00750720">
              <w:rPr>
                <w:rFonts w:ascii="Sylfaen" w:hAnsi="Sylfaen"/>
                <w:sz w:val="24"/>
                <w:szCs w:val="24"/>
              </w:rPr>
              <w:t xml:space="preserve"> Համագործակցում </w:t>
            </w:r>
            <w:r w:rsidR="00750720" w:rsidRPr="003513D8">
              <w:rPr>
                <w:rFonts w:ascii="Sylfaen" w:hAnsi="Sylfaen"/>
                <w:sz w:val="24"/>
                <w:szCs w:val="24"/>
              </w:rPr>
              <w:t>&lt;&lt;</w:t>
            </w:r>
            <w:r>
              <w:rPr>
                <w:rFonts w:ascii="Sylfaen" w:hAnsi="Sylfaen"/>
                <w:sz w:val="24"/>
                <w:szCs w:val="24"/>
              </w:rPr>
              <w:t>Մխիթար Ս</w:t>
            </w:r>
            <w:r w:rsidR="00750720">
              <w:rPr>
                <w:rFonts w:ascii="Sylfaen" w:hAnsi="Sylfaen"/>
                <w:sz w:val="24"/>
                <w:szCs w:val="24"/>
              </w:rPr>
              <w:t>եբաստացի</w:t>
            </w:r>
            <w:r w:rsidR="00750720" w:rsidRPr="003513D8">
              <w:rPr>
                <w:rFonts w:ascii="Sylfaen" w:hAnsi="Sylfaen"/>
                <w:sz w:val="24"/>
                <w:szCs w:val="24"/>
              </w:rPr>
              <w:t xml:space="preserve">&gt;&gt; </w:t>
            </w:r>
            <w:r w:rsidR="00750720">
              <w:rPr>
                <w:rFonts w:ascii="Sylfaen" w:hAnsi="Sylfaen"/>
                <w:sz w:val="24"/>
                <w:szCs w:val="24"/>
                <w:lang w:val="hy-AM"/>
              </w:rPr>
              <w:t>կրթահամալիրի հետ</w:t>
            </w:r>
            <w:r w:rsidR="0009562D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09562D" w:rsidRDefault="0009562D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7.  ԱԻՆ-ի և Ոստիկանության կողմից պարբերաբար այցելություններ,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սեմինարներ և խորհրդատվություններ:</w:t>
            </w:r>
          </w:p>
          <w:p w:rsidR="0009562D" w:rsidRDefault="0009562D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8. Դպրոցն ապահովում է լիազորված մարմնի՝ ՀՀ օրենսդրությանը չհակասող հանձնարարականների կատարումը:</w:t>
            </w:r>
          </w:p>
          <w:p w:rsidR="0009562D" w:rsidRPr="008E09B4" w:rsidRDefault="0009562D" w:rsidP="00C97487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9. Ուսուցիչները մասնակցում են կրթուրյան կառավարման մարմինների</w:t>
            </w:r>
            <w:r w:rsidR="00C97487">
              <w:rPr>
                <w:rFonts w:ascii="Sylfaen" w:hAnsi="Sylfaen"/>
                <w:sz w:val="24"/>
                <w:szCs w:val="24"/>
                <w:lang w:val="hy-AM"/>
              </w:rPr>
              <w:t xml:space="preserve"> կողմից կազմակերպված միջոցառումներին</w:t>
            </w:r>
            <w:r w:rsidR="00C97487" w:rsidRPr="00C97487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C97487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="00C97487" w:rsidRPr="00C97487">
              <w:rPr>
                <w:rFonts w:ascii="Sylfaen" w:hAnsi="Sylfaen"/>
                <w:sz w:val="24"/>
                <w:szCs w:val="24"/>
                <w:lang w:val="hy-AM"/>
              </w:rPr>
              <w:t>խորհրդակցություններ, հանդիպումներ, սեմինարներ</w:t>
            </w:r>
            <w:r w:rsidR="00C97487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  <w:r w:rsidR="00C97487" w:rsidRPr="00C97487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71230E" w:rsidRPr="008E09B4" w:rsidRDefault="0071230E" w:rsidP="00C97487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8E09B4">
              <w:rPr>
                <w:rFonts w:ascii="Sylfaen" w:hAnsi="Sylfaen"/>
                <w:sz w:val="24"/>
                <w:szCs w:val="24"/>
                <w:lang w:val="hy-AM"/>
              </w:rPr>
              <w:t>10. Ծնողների կողմից իրականացվում է աջակցություն՝ տարրական դասարաններում դպրոցական սննդի կազմակերպմանը:</w:t>
            </w:r>
          </w:p>
          <w:p w:rsidR="0071230E" w:rsidRPr="008E09B4" w:rsidRDefault="0071230E" w:rsidP="00C97487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8E09B4">
              <w:rPr>
                <w:rFonts w:ascii="Sylfaen" w:hAnsi="Sylfaen"/>
                <w:sz w:val="24"/>
                <w:szCs w:val="24"/>
                <w:lang w:val="hy-AM"/>
              </w:rPr>
              <w:t xml:space="preserve">11. Ծնողները աջակցում են դպրոցական և արտադպրոցական միջոցառումների ժամանակ: </w:t>
            </w:r>
          </w:p>
        </w:tc>
        <w:tc>
          <w:tcPr>
            <w:tcW w:w="5645" w:type="dxa"/>
          </w:tcPr>
          <w:p w:rsidR="0026265F" w:rsidRPr="004A757D" w:rsidRDefault="00A62CB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4A757D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Համայնքի կողմից հաստատությանը՝ ներդրումների բացակայություն</w:t>
            </w:r>
            <w:r w:rsidR="00A450BD" w:rsidRPr="004A757D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A62CB9" w:rsidRPr="004A757D" w:rsidRDefault="0014099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4A757D">
              <w:rPr>
                <w:rFonts w:ascii="Sylfaen" w:hAnsi="Sylfaen"/>
                <w:sz w:val="24"/>
                <w:szCs w:val="24"/>
                <w:lang w:val="hy-AM"/>
              </w:rPr>
              <w:t xml:space="preserve">    </w:t>
            </w:r>
            <w:r w:rsidR="00A62CB9" w:rsidRPr="004A757D">
              <w:rPr>
                <w:rFonts w:ascii="Sylfaen" w:hAnsi="Sylfaen"/>
                <w:sz w:val="24"/>
                <w:szCs w:val="24"/>
                <w:lang w:val="hy-AM"/>
              </w:rPr>
              <w:t xml:space="preserve">Լիազորված </w:t>
            </w:r>
            <w:r w:rsidRPr="004A757D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A62CB9" w:rsidRPr="004A757D">
              <w:rPr>
                <w:rFonts w:ascii="Sylfaen" w:hAnsi="Sylfaen"/>
                <w:sz w:val="24"/>
                <w:szCs w:val="24"/>
                <w:lang w:val="hy-AM"/>
              </w:rPr>
              <w:t>մարմնի</w:t>
            </w:r>
            <w:r w:rsidRPr="004A757D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A62CB9" w:rsidRPr="004A757D">
              <w:rPr>
                <w:rFonts w:ascii="Sylfaen" w:hAnsi="Sylfaen"/>
                <w:sz w:val="24"/>
                <w:szCs w:val="24"/>
                <w:lang w:val="hy-AM"/>
              </w:rPr>
              <w:t xml:space="preserve"> կազմակերպած </w:t>
            </w:r>
            <w:r w:rsidRPr="004A757D">
              <w:rPr>
                <w:rFonts w:ascii="Sylfaen" w:hAnsi="Sylfaen"/>
                <w:sz w:val="24"/>
                <w:szCs w:val="24"/>
                <w:lang w:val="hy-AM"/>
              </w:rPr>
              <w:t xml:space="preserve">    </w:t>
            </w:r>
            <w:r w:rsidR="00A62CB9" w:rsidRPr="004A757D">
              <w:rPr>
                <w:rFonts w:ascii="Sylfaen" w:hAnsi="Sylfaen"/>
                <w:sz w:val="24"/>
                <w:szCs w:val="24"/>
                <w:lang w:val="hy-AM"/>
              </w:rPr>
              <w:t>միջոցառումներում</w:t>
            </w:r>
            <w:r w:rsidRPr="004A757D">
              <w:rPr>
                <w:rFonts w:ascii="Sylfaen" w:hAnsi="Sylfaen"/>
                <w:sz w:val="24"/>
                <w:szCs w:val="24"/>
                <w:lang w:val="hy-AM"/>
              </w:rPr>
              <w:t xml:space="preserve">  </w:t>
            </w:r>
            <w:r w:rsidR="00A62CB9" w:rsidRPr="004A757D">
              <w:rPr>
                <w:rFonts w:ascii="Sylfaen" w:hAnsi="Sylfaen"/>
                <w:sz w:val="24"/>
                <w:szCs w:val="24"/>
                <w:lang w:val="hy-AM"/>
              </w:rPr>
              <w:t xml:space="preserve">թույլ </w:t>
            </w:r>
            <w:r w:rsidRPr="004A757D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A62CB9" w:rsidRPr="004A757D">
              <w:rPr>
                <w:rFonts w:ascii="Sylfaen" w:hAnsi="Sylfaen"/>
                <w:sz w:val="24"/>
                <w:szCs w:val="24"/>
                <w:lang w:val="hy-AM"/>
              </w:rPr>
              <w:t>ընդգրկվածություն</w:t>
            </w:r>
            <w:r w:rsidR="00A450BD" w:rsidRPr="004A757D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  <w:r w:rsidRPr="004A757D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140991" w:rsidRDefault="0014099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4A757D">
              <w:rPr>
                <w:rFonts w:ascii="Sylfaen" w:hAnsi="Sylfaen"/>
                <w:sz w:val="24"/>
                <w:szCs w:val="24"/>
                <w:lang w:val="hy-AM"/>
              </w:rPr>
              <w:t>Ոստիկանության կողմից սեմինարների պակաս</w:t>
            </w:r>
            <w:r w:rsidR="00A450BD" w:rsidRPr="004A757D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1E58C5" w:rsidRDefault="001E58C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Համագործակցությունը համայնքի հետ բավարար չէ:</w:t>
            </w:r>
          </w:p>
          <w:p w:rsidR="001E58C5" w:rsidRDefault="001E58C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Կրթության ոլորտով հետաքրքրվողների համագործակցության և ներգրավվածության պասիվություն:</w:t>
            </w:r>
          </w:p>
          <w:p w:rsidR="0009562D" w:rsidRDefault="001E58C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Որոշ ծնողների անտարբերություն, ինքնուրույն նախաձեռնությունների, առաջարկների բացակայություն:</w:t>
            </w:r>
          </w:p>
          <w:p w:rsidR="001E58C5" w:rsidRPr="004A757D" w:rsidRDefault="0009562D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Դպրոցի և շահագրգիռ կողմերի միջև հաղորդակցության սահմանափակության կամ բացակայության պատճառով խաթարվում է դպրոցի պնատակային գործունեությունը:</w:t>
            </w:r>
            <w:r w:rsidR="001E58C5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</w:tr>
    </w:tbl>
    <w:p w:rsidR="00D007CE" w:rsidRPr="001E078F" w:rsidRDefault="00D007CE" w:rsidP="00C506A3">
      <w:pPr>
        <w:pStyle w:val="ListParagraph"/>
        <w:numPr>
          <w:ilvl w:val="0"/>
          <w:numId w:val="0"/>
        </w:numPr>
        <w:spacing w:line="360" w:lineRule="auto"/>
        <w:ind w:left="-426" w:firstLine="568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446F4" w:rsidRPr="001E078F" w:rsidRDefault="00E446F4" w:rsidP="00E446F4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1E078F">
        <w:rPr>
          <w:rFonts w:ascii="Sylfaen" w:hAnsi="Sylfaen"/>
          <w:color w:val="4F81BD" w:themeColor="accent1"/>
          <w:sz w:val="28"/>
          <w:szCs w:val="28"/>
          <w:lang w:val="hy-AM"/>
        </w:rPr>
        <w:t xml:space="preserve">Վերահսկողության մեխանիզմներ՝ </w:t>
      </w:r>
      <w:r w:rsidRPr="001E078F">
        <w:rPr>
          <w:rFonts w:ascii="Sylfaen" w:hAnsi="Sylfaen"/>
          <w:color w:val="4F81BD" w:themeColor="accent1"/>
          <w:sz w:val="24"/>
          <w:szCs w:val="24"/>
          <w:lang w:val="hy-AM"/>
        </w:rPr>
        <w:t xml:space="preserve"> </w:t>
      </w:r>
      <w:r w:rsidRPr="001E078F">
        <w:rPr>
          <w:rFonts w:ascii="Sylfaen" w:hAnsi="Sylfaen"/>
          <w:sz w:val="24"/>
          <w:szCs w:val="24"/>
          <w:lang w:val="hy-AM"/>
        </w:rPr>
        <w:t xml:space="preserve">   Մշտադիտարկում,   շարունակական բարելավում, վերանայում և հստակեցում</w:t>
      </w:r>
    </w:p>
    <w:p w:rsidR="00E446F4" w:rsidRPr="003A3AE3" w:rsidRDefault="00E446F4" w:rsidP="00E446F4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1E078F">
        <w:rPr>
          <w:rFonts w:ascii="Sylfaen" w:hAnsi="Sylfaen"/>
          <w:sz w:val="24"/>
          <w:szCs w:val="24"/>
          <w:lang w:val="hy-AM"/>
        </w:rPr>
        <w:t xml:space="preserve"> </w:t>
      </w:r>
      <w:r w:rsidRPr="003A3AE3">
        <w:rPr>
          <w:rFonts w:ascii="Sylfaen" w:hAnsi="Sylfaen"/>
          <w:color w:val="0070C0"/>
          <w:sz w:val="28"/>
          <w:szCs w:val="28"/>
          <w:lang w:val="hy-AM"/>
        </w:rPr>
        <w:t xml:space="preserve">Վերահսկող՝  </w:t>
      </w:r>
      <w:r w:rsidRPr="003A3AE3">
        <w:rPr>
          <w:rFonts w:ascii="Sylfaen" w:hAnsi="Sylfaen"/>
          <w:sz w:val="24"/>
          <w:szCs w:val="24"/>
          <w:lang w:val="hy-AM"/>
        </w:rPr>
        <w:t xml:space="preserve"> տնօրենություն</w:t>
      </w:r>
    </w:p>
    <w:p w:rsidR="00E446F4" w:rsidRPr="003A3AE3" w:rsidRDefault="00E446F4" w:rsidP="00E446F4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A3AE3">
        <w:rPr>
          <w:rFonts w:ascii="Sylfaen" w:hAnsi="Sylfaen"/>
          <w:color w:val="0070C0"/>
          <w:sz w:val="28"/>
          <w:szCs w:val="28"/>
          <w:lang w:val="hy-AM"/>
        </w:rPr>
        <w:t>Հաշվետվության ձևեր՝</w:t>
      </w:r>
      <w:r w:rsidR="003A3AE3" w:rsidRPr="003A3AE3">
        <w:rPr>
          <w:rFonts w:ascii="Sylfaen" w:hAnsi="Sylfaen"/>
          <w:color w:val="0070C0"/>
          <w:sz w:val="28"/>
          <w:szCs w:val="28"/>
          <w:lang w:val="hy-AM"/>
        </w:rPr>
        <w:t xml:space="preserve"> </w:t>
      </w:r>
      <w:r w:rsidRPr="003A3AE3">
        <w:rPr>
          <w:rFonts w:ascii="Sylfaen" w:hAnsi="Sylfaen"/>
          <w:sz w:val="24"/>
          <w:szCs w:val="24"/>
          <w:lang w:val="hy-AM"/>
        </w:rPr>
        <w:t>ներքին գնահատում,  ՈՒԴԱ, ծնողական խորհրդի նիստերի արձանագրություններ</w:t>
      </w:r>
    </w:p>
    <w:p w:rsidR="00E446F4" w:rsidRPr="003A3AE3" w:rsidRDefault="00E446F4" w:rsidP="00E446F4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0"/>
        <w:gridCol w:w="2011"/>
        <w:gridCol w:w="2089"/>
        <w:gridCol w:w="2196"/>
        <w:gridCol w:w="2358"/>
      </w:tblGrid>
      <w:tr w:rsidR="00852E1D" w:rsidRPr="003A638A" w:rsidTr="00673A3C">
        <w:tc>
          <w:tcPr>
            <w:tcW w:w="2112" w:type="dxa"/>
            <w:shd w:val="clear" w:color="auto" w:fill="FDE9D9" w:themeFill="accent6" w:themeFillTint="33"/>
          </w:tcPr>
          <w:p w:rsidR="00E446F4" w:rsidRPr="003A3AE3" w:rsidRDefault="00E446F4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2113" w:type="dxa"/>
            <w:shd w:val="clear" w:color="auto" w:fill="FDE9D9" w:themeFill="accent6" w:themeFillTint="33"/>
          </w:tcPr>
          <w:p w:rsidR="00E446F4" w:rsidRPr="00D15144" w:rsidRDefault="00E446F4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15144">
              <w:rPr>
                <w:rFonts w:ascii="Sylfaen" w:hAnsi="Sylfaen"/>
                <w:sz w:val="20"/>
                <w:szCs w:val="20"/>
                <w:lang w:val="hy-AM"/>
              </w:rPr>
              <w:t>Դպրոցի մասնակցությունը մարզային և համայնքային միջոցառումներին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E446F4" w:rsidRPr="00D15144" w:rsidRDefault="00E446F4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15144">
              <w:rPr>
                <w:rFonts w:ascii="Sylfaen" w:hAnsi="Sylfaen"/>
                <w:sz w:val="20"/>
                <w:szCs w:val="20"/>
                <w:lang w:val="hy-AM"/>
              </w:rPr>
              <w:t>Մարզային և համայնքային ներկայացուցիչների մասնակցությունը դպրոցական միջոցառումներին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E446F4" w:rsidRPr="00D15144" w:rsidRDefault="00E446F4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15144">
              <w:rPr>
                <w:rFonts w:ascii="Sylfaen" w:hAnsi="Sylfaen"/>
                <w:sz w:val="20"/>
                <w:szCs w:val="20"/>
                <w:lang w:val="hy-AM"/>
              </w:rPr>
              <w:t>Ծնողական համայնքի ներգրավվածությունը ուսումնադաստիար.</w:t>
            </w:r>
          </w:p>
          <w:p w:rsidR="00E446F4" w:rsidRPr="00D15144" w:rsidRDefault="00852E1D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15144">
              <w:rPr>
                <w:rFonts w:ascii="Sylfaen" w:hAnsi="Sylfaen"/>
                <w:sz w:val="20"/>
                <w:szCs w:val="20"/>
                <w:lang w:val="hy-AM"/>
              </w:rPr>
              <w:t>գործընթացին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E446F4" w:rsidRPr="00D15144" w:rsidRDefault="00852E1D" w:rsidP="003A3AE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15144">
              <w:rPr>
                <w:rFonts w:ascii="Sylfaen" w:hAnsi="Sylfaen"/>
                <w:sz w:val="20"/>
                <w:szCs w:val="20"/>
                <w:lang w:val="hy-AM"/>
              </w:rPr>
              <w:t>ՏԻՄ-ի և այլ գործընկերների հետ տնօրենի համագործակցությունը</w:t>
            </w:r>
          </w:p>
        </w:tc>
      </w:tr>
      <w:tr w:rsidR="00852E1D" w:rsidTr="00673A3C">
        <w:tc>
          <w:tcPr>
            <w:tcW w:w="2112" w:type="dxa"/>
            <w:shd w:val="clear" w:color="auto" w:fill="EAF1DD" w:themeFill="accent3" w:themeFillTint="33"/>
          </w:tcPr>
          <w:p w:rsidR="00E446F4" w:rsidRPr="005E7132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lastRenderedPageBreak/>
              <w:t>5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գերազանց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852E1D" w:rsidTr="00673A3C">
        <w:tc>
          <w:tcPr>
            <w:tcW w:w="2112" w:type="dxa"/>
            <w:shd w:val="clear" w:color="auto" w:fill="EAF1DD" w:themeFill="accent3" w:themeFillTint="33"/>
          </w:tcPr>
          <w:p w:rsidR="00E446F4" w:rsidRPr="005E7132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4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 լավ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852E1D" w:rsidTr="00673A3C">
        <w:tc>
          <w:tcPr>
            <w:tcW w:w="2112" w:type="dxa"/>
            <w:shd w:val="clear" w:color="auto" w:fill="EAF1DD" w:themeFill="accent3" w:themeFillTint="33"/>
          </w:tcPr>
          <w:p w:rsidR="00E446F4" w:rsidRPr="005E7132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3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բավարար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852E1D" w:rsidTr="00673A3C">
        <w:tc>
          <w:tcPr>
            <w:tcW w:w="2112" w:type="dxa"/>
            <w:shd w:val="clear" w:color="auto" w:fill="EAF1DD" w:themeFill="accent3" w:themeFillTint="33"/>
          </w:tcPr>
          <w:p w:rsidR="00E446F4" w:rsidRPr="005E7132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2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վատ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852E1D" w:rsidTr="00673A3C">
        <w:tc>
          <w:tcPr>
            <w:tcW w:w="2112" w:type="dxa"/>
            <w:shd w:val="clear" w:color="auto" w:fill="EAF1DD" w:themeFill="accent3" w:themeFillTint="33"/>
          </w:tcPr>
          <w:p w:rsidR="00E446F4" w:rsidRPr="005E7132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1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անբավարար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E446F4" w:rsidRDefault="00E446F4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E446F4" w:rsidRDefault="00E446F4" w:rsidP="00E446F4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</w:p>
    <w:p w:rsidR="0026265F" w:rsidRPr="003A3AE3" w:rsidRDefault="0026265F" w:rsidP="00C506A3">
      <w:pPr>
        <w:pStyle w:val="ListParagraph"/>
        <w:numPr>
          <w:ilvl w:val="0"/>
          <w:numId w:val="0"/>
        </w:numPr>
        <w:spacing w:line="360" w:lineRule="auto"/>
        <w:ind w:left="-426" w:firstLine="568"/>
        <w:jc w:val="center"/>
        <w:rPr>
          <w:rFonts w:ascii="Sylfaen" w:hAnsi="Sylfaen"/>
          <w:b/>
          <w:color w:val="0070C0"/>
          <w:sz w:val="32"/>
          <w:szCs w:val="32"/>
          <w:lang w:val="hy-AM"/>
        </w:rPr>
      </w:pPr>
      <w:r w:rsidRPr="003A3AE3">
        <w:rPr>
          <w:rFonts w:ascii="Sylfaen" w:hAnsi="Sylfaen"/>
          <w:b/>
          <w:color w:val="0070C0"/>
          <w:sz w:val="32"/>
          <w:szCs w:val="32"/>
          <w:lang w:val="hy-AM"/>
        </w:rPr>
        <w:t>Հաստատության ուսումնական միջավայրը</w:t>
      </w:r>
    </w:p>
    <w:p w:rsidR="005B2061" w:rsidRPr="005B2061" w:rsidRDefault="003513D8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A757D">
        <w:rPr>
          <w:rFonts w:ascii="Sylfaen" w:hAnsi="Sylfaen"/>
          <w:sz w:val="24"/>
          <w:szCs w:val="24"/>
          <w:lang w:val="hy-AM"/>
        </w:rPr>
        <w:t xml:space="preserve">      </w:t>
      </w:r>
      <w:r w:rsidR="0008294C" w:rsidRPr="004A757D">
        <w:rPr>
          <w:rFonts w:ascii="Sylfaen" w:hAnsi="Sylfaen"/>
          <w:sz w:val="24"/>
          <w:szCs w:val="24"/>
          <w:lang w:val="hy-AM"/>
        </w:rPr>
        <w:t>Ուսումնական միջավայրը կրթության կարևորագույն բաղադրիչներից մեկն է: Այն նպաստում է կրթության որակի բարձրացմանը, սովորողների առողջության պահպանմանը և ֆիզիկական զարգացմանը:</w:t>
      </w:r>
      <w:r w:rsidR="00351D2A" w:rsidRPr="00351D2A">
        <w:rPr>
          <w:rFonts w:ascii="Sylfaen" w:hAnsi="Sylfaen"/>
          <w:sz w:val="24"/>
          <w:szCs w:val="24"/>
          <w:lang w:val="hy-AM"/>
        </w:rPr>
        <w:t xml:space="preserve"> Դպրոցը ունի լուսավոր դասասենյակներ, </w:t>
      </w:r>
      <w:r w:rsidR="004F384B" w:rsidRPr="004F384B">
        <w:rPr>
          <w:rFonts w:ascii="Sylfaen" w:hAnsi="Sylfaen"/>
          <w:sz w:val="24"/>
          <w:szCs w:val="24"/>
          <w:lang w:val="hy-AM"/>
        </w:rPr>
        <w:t>թեքահարթակ, հարմարեցված սանհանգույցներ, գրադարան, ճաշարան, բուժկետ</w:t>
      </w:r>
      <w:r w:rsidR="000D77B0" w:rsidRPr="000D77B0">
        <w:rPr>
          <w:rFonts w:ascii="Sylfaen" w:hAnsi="Sylfaen"/>
          <w:sz w:val="24"/>
          <w:szCs w:val="24"/>
          <w:lang w:val="hy-AM"/>
        </w:rPr>
        <w:t>, մարզադահլիճ, մարզահրապարակ</w:t>
      </w:r>
      <w:r w:rsidR="00C53156" w:rsidRPr="00C53156">
        <w:rPr>
          <w:rFonts w:ascii="Sylfaen" w:hAnsi="Sylfaen"/>
          <w:sz w:val="24"/>
          <w:szCs w:val="24"/>
          <w:lang w:val="hy-AM"/>
        </w:rPr>
        <w:t xml:space="preserve">, </w:t>
      </w:r>
      <w:r w:rsidR="00B12268" w:rsidRPr="00B12268">
        <w:rPr>
          <w:rFonts w:ascii="Sylfaen" w:hAnsi="Sylfaen"/>
          <w:sz w:val="24"/>
          <w:szCs w:val="24"/>
          <w:lang w:val="hy-AM"/>
        </w:rPr>
        <w:t>հանդիսությունների դահլիճ</w:t>
      </w:r>
      <w:r w:rsidR="00AA087F" w:rsidRPr="00AA087F">
        <w:rPr>
          <w:rFonts w:ascii="Sylfaen" w:hAnsi="Sylfaen"/>
          <w:sz w:val="24"/>
          <w:szCs w:val="24"/>
          <w:lang w:val="hy-AM"/>
        </w:rPr>
        <w:t xml:space="preserve">: Դպրոցը ավելի հրապուրիչ դարձնելու համար </w:t>
      </w:r>
      <w:r w:rsidR="009F4EDF" w:rsidRPr="004A757D">
        <w:rPr>
          <w:rFonts w:ascii="Sylfaen" w:hAnsi="Sylfaen"/>
          <w:sz w:val="24"/>
          <w:szCs w:val="24"/>
          <w:lang w:val="hy-AM"/>
        </w:rPr>
        <w:t xml:space="preserve"> </w:t>
      </w:r>
      <w:r w:rsidR="00AA087F" w:rsidRPr="00AA087F">
        <w:rPr>
          <w:rFonts w:ascii="Sylfaen" w:hAnsi="Sylfaen"/>
          <w:sz w:val="24"/>
          <w:szCs w:val="24"/>
          <w:lang w:val="hy-AM"/>
        </w:rPr>
        <w:t>շ</w:t>
      </w:r>
      <w:r w:rsidR="009F4EDF" w:rsidRPr="004A757D">
        <w:rPr>
          <w:rFonts w:ascii="Sylfaen" w:hAnsi="Sylfaen"/>
          <w:sz w:val="24"/>
          <w:szCs w:val="24"/>
          <w:lang w:val="hy-AM"/>
        </w:rPr>
        <w:t>ատ կարևոր է ունենալ հարմարավետ, մոտիվացնող ուսումնական միջավայր՝  թեքահարթակներ նաև ներսում</w:t>
      </w:r>
      <w:r w:rsidR="00D313E5" w:rsidRPr="004A757D">
        <w:rPr>
          <w:rFonts w:ascii="Sylfaen" w:hAnsi="Sylfaen"/>
          <w:sz w:val="24"/>
          <w:szCs w:val="24"/>
          <w:lang w:val="hy-AM"/>
        </w:rPr>
        <w:t xml:space="preserve">, ռեսուրս </w:t>
      </w:r>
      <w:r w:rsidR="00AA087F">
        <w:rPr>
          <w:rFonts w:ascii="Sylfaen" w:hAnsi="Sylfaen"/>
          <w:sz w:val="24"/>
          <w:szCs w:val="24"/>
          <w:lang w:val="hy-AM"/>
        </w:rPr>
        <w:t>սենյակ</w:t>
      </w:r>
      <w:r w:rsidR="005E6E79" w:rsidRPr="005E6E79">
        <w:rPr>
          <w:rFonts w:ascii="Sylfaen" w:hAnsi="Sylfaen"/>
          <w:sz w:val="24"/>
          <w:szCs w:val="24"/>
          <w:lang w:val="hy-AM"/>
        </w:rPr>
        <w:t>, սանհանգույց 2-րդ հարկում, ընթերցասրահ</w:t>
      </w:r>
      <w:r w:rsidR="00C3738C" w:rsidRPr="00C3738C">
        <w:rPr>
          <w:rFonts w:ascii="Sylfaen" w:hAnsi="Sylfaen"/>
          <w:sz w:val="24"/>
          <w:szCs w:val="24"/>
          <w:lang w:val="hy-AM"/>
        </w:rPr>
        <w:t>,</w:t>
      </w:r>
      <w:r w:rsidR="00D313E5" w:rsidRPr="004A757D">
        <w:rPr>
          <w:rFonts w:ascii="Sylfaen" w:hAnsi="Sylfaen"/>
          <w:sz w:val="24"/>
          <w:szCs w:val="24"/>
          <w:lang w:val="hy-AM"/>
        </w:rPr>
        <w:t xml:space="preserve"> </w:t>
      </w:r>
      <w:r w:rsidR="00686A3E" w:rsidRPr="004A757D">
        <w:rPr>
          <w:rFonts w:ascii="Sylfaen" w:hAnsi="Sylfaen"/>
          <w:sz w:val="24"/>
          <w:szCs w:val="24"/>
          <w:lang w:val="hy-AM"/>
        </w:rPr>
        <w:t>գեր</w:t>
      </w:r>
      <w:r w:rsidR="00D313E5" w:rsidRPr="004A757D">
        <w:rPr>
          <w:rFonts w:ascii="Sylfaen" w:hAnsi="Sylfaen"/>
          <w:sz w:val="24"/>
          <w:szCs w:val="24"/>
          <w:lang w:val="hy-AM"/>
        </w:rPr>
        <w:t>ժամանակակից գույք</w:t>
      </w:r>
      <w:r w:rsidR="00C3738C">
        <w:rPr>
          <w:rFonts w:ascii="Sylfaen" w:hAnsi="Sylfaen"/>
          <w:sz w:val="24"/>
          <w:szCs w:val="24"/>
          <w:lang w:val="hy-AM"/>
        </w:rPr>
        <w:t>(</w:t>
      </w:r>
      <w:r w:rsidR="00C3738C" w:rsidRPr="00C3738C">
        <w:rPr>
          <w:rFonts w:ascii="Sylfaen" w:hAnsi="Sylfaen"/>
          <w:sz w:val="24"/>
          <w:szCs w:val="24"/>
          <w:lang w:val="hy-AM"/>
        </w:rPr>
        <w:t>հագեցած լաբորատորիաներ</w:t>
      </w:r>
      <w:r w:rsidR="00C3738C">
        <w:rPr>
          <w:rFonts w:ascii="Sylfaen" w:hAnsi="Sylfaen"/>
          <w:sz w:val="24"/>
          <w:szCs w:val="24"/>
          <w:lang w:val="hy-AM"/>
        </w:rPr>
        <w:t>)</w:t>
      </w:r>
      <w:r w:rsidR="00C53156" w:rsidRPr="00C53156">
        <w:rPr>
          <w:rFonts w:ascii="Sylfaen" w:hAnsi="Sylfaen"/>
          <w:sz w:val="24"/>
          <w:szCs w:val="24"/>
          <w:lang w:val="hy-AM"/>
        </w:rPr>
        <w:t>, արհեստանոց</w:t>
      </w:r>
      <w:r w:rsidR="005E6E79">
        <w:rPr>
          <w:rFonts w:ascii="Sylfaen" w:hAnsi="Sylfaen"/>
          <w:sz w:val="24"/>
          <w:szCs w:val="24"/>
          <w:lang w:val="hy-AM"/>
        </w:rPr>
        <w:t xml:space="preserve"> և ստեղծել առարկայական և </w:t>
      </w:r>
      <w:r w:rsidR="00570846">
        <w:rPr>
          <w:rFonts w:ascii="Sylfaen" w:hAnsi="Sylfaen"/>
          <w:sz w:val="24"/>
          <w:szCs w:val="24"/>
          <w:lang w:val="hy-AM"/>
        </w:rPr>
        <w:t>մշակու</w:t>
      </w:r>
      <w:r w:rsidR="00C3738C" w:rsidRPr="00C3738C">
        <w:rPr>
          <w:rFonts w:ascii="Sylfaen" w:hAnsi="Sylfaen"/>
          <w:sz w:val="24"/>
          <w:szCs w:val="24"/>
          <w:lang w:val="hy-AM"/>
        </w:rPr>
        <w:t>թային խմբակներ:</w:t>
      </w:r>
      <w:r w:rsidR="00D313E5" w:rsidRPr="004A757D">
        <w:rPr>
          <w:rFonts w:ascii="Sylfaen" w:hAnsi="Sylfaen"/>
          <w:sz w:val="24"/>
          <w:szCs w:val="24"/>
          <w:lang w:val="hy-AM"/>
        </w:rPr>
        <w:t xml:space="preserve"> Ուսումնական միջավայրը կազմակերպված հնարավորությունների և սոցիալական փոխազդեցության համակարգ է, որը սովորողին տրամադրում է ուսուցման և անձնային մասնագիտական զարգացման համար անհրաժեշտ ռեսուրսներ, սովորողին կրթում և դաստիարակչական ազդեցություն գործում նրա վրա</w:t>
      </w:r>
      <w:r w:rsidR="008327A1" w:rsidRPr="004A757D">
        <w:rPr>
          <w:rFonts w:ascii="Sylfaen" w:hAnsi="Sylfaen"/>
          <w:sz w:val="24"/>
          <w:szCs w:val="24"/>
          <w:lang w:val="hy-AM"/>
        </w:rPr>
        <w:t>: Այս զարգացման ծրագրում պլանավորված են քայլեր ամբողջացնելու նկարագրված ուսումնական միջավայրը:</w:t>
      </w:r>
      <w:r w:rsidR="00DE5B75" w:rsidRPr="004A757D">
        <w:rPr>
          <w:rFonts w:ascii="Sylfaen" w:hAnsi="Sylfaen"/>
          <w:sz w:val="24"/>
          <w:szCs w:val="24"/>
          <w:lang w:val="hy-AM"/>
        </w:rPr>
        <w:t xml:space="preserve"> </w:t>
      </w:r>
      <w:r w:rsidR="00DE5B75">
        <w:rPr>
          <w:rFonts w:ascii="Sylfaen" w:hAnsi="Sylfaen"/>
          <w:sz w:val="24"/>
          <w:szCs w:val="24"/>
          <w:lang w:val="hy-AM"/>
        </w:rPr>
        <w:t>Երեխաները և ծնողները համոզված են, որ դպրոցում իրենք լավ պաշտպանված են, դպրոցում տիրում է առողջ</w:t>
      </w:r>
      <w:r w:rsidR="00F42372">
        <w:rPr>
          <w:rFonts w:ascii="Sylfaen" w:hAnsi="Sylfaen"/>
          <w:sz w:val="24"/>
          <w:szCs w:val="24"/>
          <w:lang w:val="hy-AM"/>
        </w:rPr>
        <w:t xml:space="preserve"> </w:t>
      </w:r>
      <w:r w:rsidR="00DE5B75">
        <w:rPr>
          <w:rFonts w:ascii="Sylfaen" w:hAnsi="Sylfaen"/>
          <w:sz w:val="24"/>
          <w:szCs w:val="24"/>
          <w:lang w:val="hy-AM"/>
        </w:rPr>
        <w:t xml:space="preserve"> բարոյահոգեբանական մթնոլորտ:</w:t>
      </w:r>
      <w:r w:rsidR="00F05725" w:rsidRPr="00F05725">
        <w:rPr>
          <w:rFonts w:ascii="Sylfaen" w:hAnsi="Sylfaen"/>
          <w:sz w:val="24"/>
          <w:szCs w:val="24"/>
          <w:lang w:val="hy-AM"/>
        </w:rPr>
        <w:t xml:space="preserve"> Առողջ բարոյահոգեբանական միջավայր ստեղծելու համար շատ կարևոր է բացառել հալածանքի, օտարման և բռնության դեպքերը դպրոցում, որը վերջին շրջանում կրում է բուլինգ անվանումը: Բուլինգը անցանկալի, ագրեսիվ վարքագիծ է, որը դրսևորվում է հատկապես դպրոցական տարիքի երեխաների մոտ:  </w:t>
      </w:r>
      <w:r w:rsidR="009363A8">
        <w:rPr>
          <w:rFonts w:ascii="Sylfaen" w:hAnsi="Sylfaen"/>
          <w:sz w:val="24"/>
          <w:szCs w:val="24"/>
          <w:lang w:val="hy-AM"/>
        </w:rPr>
        <w:t xml:space="preserve"> Դպրոցում չկան սովորողի նկատմամբ բռնության, ֆիզիկական կամ հոգեբանական ճնշման, մարմնական վնասվածքներ հասցնելու դեպքեր:  Դպրոցում բացառվում է որևէ բուլինգի դեպք:</w:t>
      </w:r>
      <w:r w:rsidR="008E09B4" w:rsidRPr="008E09B4">
        <w:rPr>
          <w:rFonts w:ascii="Sylfaen" w:hAnsi="Sylfaen"/>
          <w:sz w:val="24"/>
          <w:szCs w:val="24"/>
          <w:lang w:val="hy-AM"/>
        </w:rPr>
        <w:t xml:space="preserve"> </w:t>
      </w:r>
      <w:r w:rsidR="00F05725" w:rsidRPr="00F05725">
        <w:rPr>
          <w:rFonts w:ascii="Sylfaen" w:hAnsi="Sylfaen"/>
          <w:sz w:val="24"/>
          <w:szCs w:val="24"/>
          <w:lang w:val="hy-AM"/>
        </w:rPr>
        <w:t>Հաստատությունու</w:t>
      </w:r>
      <w:r w:rsidR="008E09B4" w:rsidRPr="008E09B4">
        <w:rPr>
          <w:rFonts w:ascii="Sylfaen" w:hAnsi="Sylfaen"/>
          <w:sz w:val="24"/>
          <w:szCs w:val="24"/>
          <w:lang w:val="hy-AM"/>
        </w:rPr>
        <w:t xml:space="preserve">մ իրականացվում է բուլինգի </w:t>
      </w:r>
      <w:r w:rsidR="008E09B4" w:rsidRPr="008E09B4">
        <w:rPr>
          <w:rFonts w:ascii="Sylfaen" w:hAnsi="Sylfaen"/>
          <w:sz w:val="24"/>
          <w:szCs w:val="24"/>
          <w:lang w:val="hy-AM"/>
        </w:rPr>
        <w:lastRenderedPageBreak/>
        <w:t>կանխարգելման միջոցառումներ և պետք է ձևավորել բարձր արժեհամակարգ:</w:t>
      </w:r>
      <w:r w:rsidR="00DE5B75">
        <w:rPr>
          <w:rFonts w:ascii="Sylfaen" w:hAnsi="Sylfaen"/>
          <w:sz w:val="24"/>
          <w:szCs w:val="24"/>
          <w:lang w:val="hy-AM"/>
        </w:rPr>
        <w:t xml:space="preserve"> </w:t>
      </w:r>
      <w:r w:rsidR="00E14299" w:rsidRPr="00E14299">
        <w:rPr>
          <w:rFonts w:ascii="Sylfaen" w:hAnsi="Sylfaen"/>
          <w:sz w:val="24"/>
          <w:szCs w:val="24"/>
          <w:lang w:val="hy-AM"/>
        </w:rPr>
        <w:t xml:space="preserve">Բուլինգի՝ մասնավորապես օտարման դրսևորումներ կարող են լինել նաև ուսուցիչների կողմից: Երբեմն ուսուցիչները դասերի ընթացքում անտեսում են որոշ սովորողների, որը կարող է պայմանավորված լինել ինչպես վատ սովորելու, այնպես էլ դասարանում ընտրյալ սովորողներ ունենալու հանգամանքի հետ: Այս ամենն իհարկե անթույլատրելի է և պետք է նման ուսուցիչների հետ անհատական աշխատանքներ տանել:  </w:t>
      </w:r>
      <w:r w:rsidR="00DE5B75">
        <w:rPr>
          <w:rFonts w:ascii="Sylfaen" w:hAnsi="Sylfaen"/>
          <w:sz w:val="24"/>
          <w:szCs w:val="24"/>
          <w:lang w:val="hy-AM"/>
        </w:rPr>
        <w:t>Դպրոցում վերահսկվում են բացակայությունները՝ պահպանվում հակահամաճարակային կանոնները, անհրաժեշտության դեպքում դասարանն անցնում է հեռավար ուսուցման:</w:t>
      </w:r>
    </w:p>
    <w:p w:rsidR="00D313E5" w:rsidRDefault="00DE5B75" w:rsidP="005B206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="00B12268" w:rsidRPr="00B12268">
        <w:rPr>
          <w:rFonts w:ascii="Sylfaen" w:hAnsi="Sylfaen"/>
          <w:sz w:val="24"/>
          <w:szCs w:val="24"/>
          <w:lang w:val="hy-AM"/>
        </w:rPr>
        <w:t xml:space="preserve">Դպրոցում պետք է ստեղծել հասանելի պայմաններ բոլոր սովորողների համար՝ անկախ ազգությունից, սոցիալական վիճակից և մտավոր կարողությունից՝ այդ թվում ԿԱՊԿՈՒ </w:t>
      </w:r>
      <w:r w:rsidR="00E5141A" w:rsidRPr="00E5141A">
        <w:rPr>
          <w:rFonts w:ascii="Sylfaen" w:hAnsi="Sylfaen"/>
          <w:sz w:val="24"/>
          <w:szCs w:val="24"/>
          <w:lang w:val="hy-AM"/>
        </w:rPr>
        <w:t>սովորողների համար</w:t>
      </w:r>
      <w:r w:rsidR="00B12268" w:rsidRPr="00B12268">
        <w:rPr>
          <w:rFonts w:ascii="Sylfaen" w:hAnsi="Sylfaen"/>
          <w:sz w:val="24"/>
          <w:szCs w:val="24"/>
          <w:lang w:val="hy-AM"/>
        </w:rPr>
        <w:t>:</w:t>
      </w:r>
      <w:r w:rsidR="00D313E5" w:rsidRPr="004A757D">
        <w:rPr>
          <w:rFonts w:ascii="Sylfaen" w:hAnsi="Sylfaen"/>
          <w:sz w:val="24"/>
          <w:szCs w:val="24"/>
          <w:lang w:val="hy-AM"/>
        </w:rPr>
        <w:t xml:space="preserve"> </w:t>
      </w:r>
    </w:p>
    <w:p w:rsidR="009363A8" w:rsidRPr="00D9211B" w:rsidRDefault="009363A8" w:rsidP="005B206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Դպրոցում ստեղծված է այնպիսի ուսումնական միջավայր, որը տեխնիկապես հագեցած չէ, սակայն հնարավորություն չի ընձեռում նոր մեթոդներ կիրառելու համար: </w:t>
      </w:r>
    </w:p>
    <w:p w:rsidR="00BD6254" w:rsidRPr="00D9211B" w:rsidRDefault="00BD6254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8766FB" w:rsidRDefault="009F4EDF" w:rsidP="00880E21">
      <w:pPr>
        <w:pStyle w:val="ListParagraph"/>
        <w:numPr>
          <w:ilvl w:val="0"/>
          <w:numId w:val="0"/>
        </w:numPr>
        <w:spacing w:line="360" w:lineRule="auto"/>
        <w:ind w:left="294"/>
        <w:jc w:val="both"/>
        <w:rPr>
          <w:rFonts w:ascii="Sylfaen" w:hAnsi="Sylfaen"/>
          <w:sz w:val="24"/>
          <w:szCs w:val="24"/>
          <w:lang w:val="hy-AM"/>
        </w:rPr>
      </w:pPr>
      <w:r w:rsidRPr="004A757D">
        <w:rPr>
          <w:rFonts w:ascii="Sylfaen" w:hAnsi="Sylfaen"/>
          <w:sz w:val="24"/>
          <w:szCs w:val="24"/>
          <w:lang w:val="hy-AM"/>
        </w:rPr>
        <w:t xml:space="preserve">  </w:t>
      </w: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5387"/>
        <w:gridCol w:w="5529"/>
      </w:tblGrid>
      <w:tr w:rsidR="008766FB" w:rsidTr="00953170">
        <w:trPr>
          <w:trHeight w:val="663"/>
        </w:trPr>
        <w:tc>
          <w:tcPr>
            <w:tcW w:w="5387" w:type="dxa"/>
            <w:shd w:val="clear" w:color="auto" w:fill="00B0F0"/>
          </w:tcPr>
          <w:p w:rsidR="008766FB" w:rsidRPr="00337999" w:rsidRDefault="008766F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 w:rsidRPr="00337999">
              <w:rPr>
                <w:rFonts w:ascii="Sylfaen" w:hAnsi="Sylfaen"/>
                <w:b/>
                <w:sz w:val="32"/>
                <w:szCs w:val="32"/>
                <w:lang w:val="ru-RU"/>
              </w:rPr>
              <w:t>ՈՒԺԵՂ ԿՈՂՄԵՐ</w:t>
            </w:r>
          </w:p>
        </w:tc>
        <w:tc>
          <w:tcPr>
            <w:tcW w:w="5529" w:type="dxa"/>
            <w:shd w:val="clear" w:color="auto" w:fill="C00000"/>
          </w:tcPr>
          <w:p w:rsidR="008766FB" w:rsidRPr="00337999" w:rsidRDefault="008766FB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>
              <w:rPr>
                <w:rFonts w:ascii="Sylfaen" w:hAnsi="Sylfaen"/>
                <w:b/>
                <w:sz w:val="32"/>
                <w:szCs w:val="32"/>
                <w:lang w:val="ru-RU"/>
              </w:rPr>
              <w:t xml:space="preserve"> </w:t>
            </w:r>
            <w:r w:rsidRPr="00337999">
              <w:rPr>
                <w:rFonts w:ascii="Sylfaen" w:hAnsi="Sylfaen"/>
                <w:b/>
                <w:sz w:val="32"/>
                <w:szCs w:val="32"/>
                <w:lang w:val="ru-RU"/>
              </w:rPr>
              <w:t>ԹՈՒՅԼ ԿՈՂՄԵՐ</w:t>
            </w:r>
          </w:p>
        </w:tc>
      </w:tr>
      <w:tr w:rsidR="008766FB" w:rsidRPr="003A638A" w:rsidTr="00953170">
        <w:trPr>
          <w:trHeight w:val="1268"/>
        </w:trPr>
        <w:tc>
          <w:tcPr>
            <w:tcW w:w="5387" w:type="dxa"/>
          </w:tcPr>
          <w:p w:rsidR="00E91A77" w:rsidRPr="003513D8" w:rsidRDefault="00F42372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Ներքին կարգապահական կանոնների կիրառում</w:t>
            </w:r>
            <w:r w:rsidR="00282766" w:rsidRPr="00460121">
              <w:rPr>
                <w:rFonts w:ascii="Sylfaen" w:hAnsi="Sylfaen"/>
                <w:sz w:val="24"/>
                <w:szCs w:val="24"/>
              </w:rPr>
              <w:t xml:space="preserve">, </w:t>
            </w:r>
            <w:r w:rsidR="00282766">
              <w:rPr>
                <w:rFonts w:ascii="Sylfaen" w:hAnsi="Sylfaen"/>
                <w:sz w:val="24"/>
                <w:szCs w:val="24"/>
                <w:lang w:val="ru-RU"/>
              </w:rPr>
              <w:t>վերահսկողություն</w:t>
            </w:r>
            <w:r w:rsidR="00460121" w:rsidRPr="00460121">
              <w:rPr>
                <w:rFonts w:ascii="Sylfaen" w:hAnsi="Sylfaen"/>
                <w:sz w:val="24"/>
                <w:szCs w:val="24"/>
              </w:rPr>
              <w:t>:</w:t>
            </w:r>
          </w:p>
          <w:p w:rsidR="00F42372" w:rsidRDefault="00F42372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Դպրոցում</w:t>
            </w:r>
            <w:r w:rsidR="00282766">
              <w:rPr>
                <w:rFonts w:ascii="Sylfaen" w:hAnsi="Sylfaen"/>
                <w:sz w:val="24"/>
                <w:szCs w:val="24"/>
                <w:lang w:val="ru-RU"/>
              </w:rPr>
              <w:t xml:space="preserve">     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տիրող </w:t>
            </w:r>
            <w:r w:rsidR="00282766">
              <w:rPr>
                <w:rFonts w:ascii="Sylfaen" w:hAnsi="Sylfae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բարոյահոգեբանական մթնոլորտ</w:t>
            </w:r>
            <w:r w:rsidR="003513D8" w:rsidRPr="003513D8">
              <w:rPr>
                <w:rFonts w:ascii="Sylfaen" w:hAnsi="Sylfaen"/>
                <w:sz w:val="24"/>
                <w:szCs w:val="24"/>
              </w:rPr>
              <w:t>:</w:t>
            </w:r>
          </w:p>
          <w:p w:rsidR="000661DA" w:rsidRDefault="000661DA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Դպրոցում ուսումնադաստիարակչական աշխատանքների բարձր  մակարդակ:</w:t>
            </w:r>
          </w:p>
          <w:p w:rsidR="000661DA" w:rsidRDefault="000661DA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Բազմափորձ և հմուտ մանկավարժական համակազմ:</w:t>
            </w:r>
          </w:p>
          <w:p w:rsidR="00AB2558" w:rsidRPr="00460121" w:rsidRDefault="00AB2558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Հաստատությունում առկա են կրթական կարիքները բավարարող պայմաններ:</w:t>
            </w:r>
          </w:p>
          <w:p w:rsidR="00460121" w:rsidRPr="00460121" w:rsidRDefault="00460121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Գույքի</w:t>
            </w:r>
            <w:r w:rsidRPr="00460121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դասավորությունը</w:t>
            </w:r>
            <w:r w:rsidRPr="00460121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համապատասխանում</w:t>
            </w:r>
            <w:r w:rsidRPr="00460121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է</w:t>
            </w:r>
            <w:r w:rsidRPr="00460121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անվտանգության</w:t>
            </w:r>
            <w:r w:rsidRPr="00460121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կանոններին</w:t>
            </w:r>
            <w:r w:rsidRPr="00460121">
              <w:rPr>
                <w:rFonts w:ascii="Sylfaen" w:hAnsi="Sylfaen"/>
                <w:sz w:val="24"/>
                <w:szCs w:val="24"/>
              </w:rPr>
              <w:t>:</w:t>
            </w:r>
          </w:p>
          <w:p w:rsidR="00460121" w:rsidRPr="003513D8" w:rsidRDefault="000D199E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Հակահրդեհային միջոցների առկայություն:</w:t>
            </w:r>
          </w:p>
          <w:p w:rsidR="00F42372" w:rsidRPr="003513D8" w:rsidRDefault="00F42372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Դպրոցի գլխավոր</w:t>
            </w:r>
            <w:r w:rsidRPr="00F42372">
              <w:rPr>
                <w:rFonts w:ascii="Sylfaen" w:hAnsi="Sylfaen"/>
                <w:sz w:val="24"/>
                <w:szCs w:val="24"/>
                <w:lang w:val="hy-AM"/>
              </w:rPr>
              <w:t>(I) մասնաշենքում թեքահարթակ</w:t>
            </w:r>
            <w:r w:rsidR="002D401D" w:rsidRPr="008B392B">
              <w:rPr>
                <w:rFonts w:ascii="Sylfaen" w:hAnsi="Sylfaen"/>
                <w:sz w:val="24"/>
                <w:szCs w:val="24"/>
                <w:lang w:val="hy-AM"/>
              </w:rPr>
              <w:t>ի առկայություն</w:t>
            </w:r>
            <w:r w:rsidR="003513D8" w:rsidRPr="003513D8">
              <w:rPr>
                <w:rFonts w:ascii="Sylfaen" w:hAnsi="Sylfaen"/>
                <w:sz w:val="24"/>
                <w:szCs w:val="24"/>
              </w:rPr>
              <w:t>:</w:t>
            </w:r>
          </w:p>
          <w:p w:rsidR="00E91A77" w:rsidRPr="000D199E" w:rsidRDefault="00E91A77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</w:rPr>
            </w:pPr>
            <w:r w:rsidRPr="00A22619">
              <w:rPr>
                <w:rFonts w:ascii="Sylfaen" w:hAnsi="Sylfaen"/>
                <w:sz w:val="24"/>
                <w:szCs w:val="24"/>
                <w:lang w:val="hy-AM"/>
              </w:rPr>
              <w:t>Սանհանգույց ԿԱՊԿՈՒ սովորողների համար նախատեսված</w:t>
            </w:r>
            <w:r w:rsidR="003513D8" w:rsidRPr="003513D8">
              <w:rPr>
                <w:rFonts w:ascii="Sylfaen" w:hAnsi="Sylfaen"/>
                <w:sz w:val="24"/>
                <w:szCs w:val="24"/>
              </w:rPr>
              <w:t>:</w:t>
            </w:r>
          </w:p>
          <w:p w:rsidR="000D199E" w:rsidRDefault="000D199E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Դասագրքերի</w:t>
            </w:r>
            <w:r w:rsidRPr="000D199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0D199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համապատասխան</w:t>
            </w:r>
            <w:r w:rsidRPr="000D199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գրականության</w:t>
            </w:r>
            <w:r w:rsidRPr="000D199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ապահովվածություն</w:t>
            </w:r>
            <w:r w:rsidRPr="000D199E">
              <w:rPr>
                <w:rFonts w:ascii="Sylfaen" w:hAnsi="Sylfaen"/>
                <w:sz w:val="24"/>
                <w:szCs w:val="24"/>
              </w:rPr>
              <w:t>:</w:t>
            </w:r>
          </w:p>
          <w:p w:rsidR="00A54642" w:rsidRPr="00460121" w:rsidRDefault="00A54642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Մարզադահլիճ</w:t>
            </w:r>
          </w:p>
          <w:p w:rsidR="00460121" w:rsidRDefault="00460121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Ֆուտբոլի դաշտի առկայություն</w:t>
            </w:r>
          </w:p>
          <w:p w:rsidR="00A54642" w:rsidRPr="003513D8" w:rsidRDefault="00A54642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Հանդիսությունների դահլիճ</w:t>
            </w:r>
          </w:p>
          <w:p w:rsidR="00F42372" w:rsidRPr="00A22619" w:rsidRDefault="00F42372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A22619">
              <w:rPr>
                <w:rFonts w:ascii="Sylfaen" w:hAnsi="Sylfaen"/>
                <w:sz w:val="24"/>
                <w:szCs w:val="24"/>
                <w:lang w:val="hy-AM"/>
              </w:rPr>
              <w:t>Հարմարավետ, ասֆալտապատ բակ</w:t>
            </w:r>
          </w:p>
          <w:p w:rsidR="00282766" w:rsidRPr="00282766" w:rsidRDefault="00212F1A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  <w:lang w:val="hy-AM"/>
              </w:rPr>
            </w:pPr>
            <w:r w:rsidRPr="00A22619">
              <w:rPr>
                <w:rFonts w:ascii="Sylfaen" w:hAnsi="Sylfaen"/>
                <w:sz w:val="24"/>
                <w:szCs w:val="24"/>
                <w:lang w:val="hy-AM"/>
              </w:rPr>
              <w:t>Լուսավոր</w:t>
            </w:r>
            <w:r w:rsidR="00282766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282766">
              <w:rPr>
                <w:rFonts w:ascii="Sylfaen" w:hAnsi="Sylfaen"/>
                <w:sz w:val="24"/>
                <w:szCs w:val="24"/>
                <w:lang w:val="ru-RU"/>
              </w:rPr>
              <w:t>դասասենյակներ</w:t>
            </w:r>
            <w:r w:rsidR="00282766">
              <w:rPr>
                <w:rFonts w:ascii="Sylfaen" w:hAnsi="Sylfaen"/>
                <w:sz w:val="24"/>
                <w:szCs w:val="24"/>
                <w:lang w:val="hy-AM"/>
              </w:rPr>
              <w:t xml:space="preserve">  </w:t>
            </w:r>
          </w:p>
          <w:p w:rsidR="00F42372" w:rsidRPr="00A22619" w:rsidRDefault="00282766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8B392B" w:rsidRPr="00E7285B">
              <w:rPr>
                <w:rFonts w:ascii="Sylfaen" w:hAnsi="Sylfaen"/>
                <w:sz w:val="24"/>
                <w:szCs w:val="24"/>
                <w:lang w:val="hy-AM"/>
              </w:rPr>
              <w:t>Հ</w:t>
            </w:r>
            <w:r w:rsidR="00212F1A" w:rsidRPr="00A22619">
              <w:rPr>
                <w:rFonts w:ascii="Sylfaen" w:hAnsi="Sylfaen"/>
                <w:sz w:val="24"/>
                <w:szCs w:val="24"/>
                <w:lang w:val="hy-AM"/>
              </w:rPr>
              <w:t>ամակարգչային սենյակներ</w:t>
            </w:r>
          </w:p>
          <w:p w:rsidR="008D37AF" w:rsidRPr="005B2061" w:rsidRDefault="00212F1A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A22619">
              <w:rPr>
                <w:rFonts w:ascii="Sylfaen" w:hAnsi="Sylfaen"/>
                <w:sz w:val="24"/>
                <w:szCs w:val="24"/>
                <w:lang w:val="hy-AM"/>
              </w:rPr>
              <w:t>Բուժկետ</w:t>
            </w:r>
          </w:p>
          <w:p w:rsidR="00212F1A" w:rsidRPr="005B2061" w:rsidRDefault="00212F1A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  <w:lang w:val="hy-AM"/>
              </w:rPr>
            </w:pPr>
            <w:r w:rsidRPr="00A22619">
              <w:rPr>
                <w:rFonts w:ascii="Sylfaen" w:hAnsi="Sylfaen"/>
                <w:sz w:val="24"/>
                <w:szCs w:val="24"/>
                <w:lang w:val="hy-AM"/>
              </w:rPr>
              <w:t xml:space="preserve">Ջեռուցում, </w:t>
            </w:r>
            <w:r w:rsidR="00E91A77" w:rsidRPr="00A22619">
              <w:rPr>
                <w:rFonts w:ascii="Sylfaen" w:hAnsi="Sylfaen"/>
                <w:sz w:val="24"/>
                <w:szCs w:val="24"/>
                <w:lang w:val="hy-AM"/>
              </w:rPr>
              <w:t>շուրջօ</w:t>
            </w:r>
            <w:r w:rsidRPr="00A22619">
              <w:rPr>
                <w:rFonts w:ascii="Sylfaen" w:hAnsi="Sylfaen"/>
                <w:sz w:val="24"/>
                <w:szCs w:val="24"/>
                <w:lang w:val="hy-AM"/>
              </w:rPr>
              <w:t>րյա</w:t>
            </w:r>
            <w:r w:rsidR="00E91A77" w:rsidRPr="00A22619">
              <w:rPr>
                <w:rFonts w:ascii="Sylfaen" w:hAnsi="Sylfaen"/>
                <w:sz w:val="24"/>
                <w:szCs w:val="24"/>
                <w:lang w:val="hy-AM"/>
              </w:rPr>
              <w:t xml:space="preserve"> ջրամատակարարում</w:t>
            </w:r>
          </w:p>
          <w:p w:rsidR="008D37AF" w:rsidRPr="005B2061" w:rsidRDefault="008D37AF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  <w:lang w:val="hy-AM"/>
              </w:rPr>
            </w:pPr>
            <w:r w:rsidRPr="005B2061">
              <w:rPr>
                <w:rFonts w:ascii="Sylfaen" w:hAnsi="Sylfaen"/>
                <w:sz w:val="24"/>
                <w:szCs w:val="24"/>
                <w:lang w:val="hy-AM"/>
              </w:rPr>
              <w:t>Ճաշարան</w:t>
            </w:r>
          </w:p>
          <w:p w:rsidR="00EB70C2" w:rsidRPr="00460121" w:rsidRDefault="00EB70C2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  <w:lang w:val="hy-AM"/>
              </w:rPr>
            </w:pPr>
            <w:r w:rsidRPr="00A22619">
              <w:rPr>
                <w:rFonts w:ascii="Sylfaen" w:hAnsi="Sylfaen"/>
                <w:sz w:val="24"/>
                <w:szCs w:val="24"/>
                <w:lang w:val="hy-AM"/>
              </w:rPr>
              <w:t xml:space="preserve">Ճաշարանում օգտագործվող թարմ բանջարեղեն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A22619">
              <w:rPr>
                <w:rFonts w:ascii="Sylfaen" w:hAnsi="Sylfaen"/>
                <w:sz w:val="24"/>
                <w:szCs w:val="24"/>
                <w:lang w:val="hy-AM"/>
              </w:rPr>
              <w:t>դպրոցի ջերմոցից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)</w:t>
            </w:r>
          </w:p>
          <w:p w:rsidR="00460121" w:rsidRPr="00A22619" w:rsidRDefault="00460121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  <w:lang w:val="hy-AM"/>
              </w:rPr>
            </w:pPr>
            <w:r w:rsidRPr="00AB2558">
              <w:rPr>
                <w:rFonts w:ascii="Sylfaen" w:hAnsi="Sylfaen"/>
                <w:sz w:val="24"/>
                <w:szCs w:val="24"/>
                <w:lang w:val="hy-AM"/>
              </w:rPr>
              <w:t>Դասասենյակները և միջանցքները մաքուր են</w:t>
            </w:r>
            <w:r w:rsidR="00AB2558" w:rsidRPr="00AB2558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F42372" w:rsidRPr="00972C92" w:rsidRDefault="002E4076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2E4076">
              <w:rPr>
                <w:rFonts w:ascii="Sylfaen" w:hAnsi="Sylfaen"/>
                <w:sz w:val="24"/>
                <w:szCs w:val="24"/>
                <w:lang w:val="hy-AM"/>
              </w:rPr>
              <w:t>Սկսած 2017թ-ից դպրոցն իրականացնում է ներառական կրթություն</w:t>
            </w:r>
            <w:r w:rsidR="000D199E" w:rsidRPr="000D199E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972C92" w:rsidRPr="000D199E" w:rsidRDefault="00972C92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t>Կանխվում են բուլինգի դեպքերը:</w:t>
            </w:r>
          </w:p>
          <w:p w:rsidR="002E4076" w:rsidRPr="00D24C7D" w:rsidRDefault="002E4076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Արևային էներգիայի առկայություն</w:t>
            </w:r>
          </w:p>
          <w:p w:rsidR="00D24C7D" w:rsidRPr="002E4076" w:rsidRDefault="00D24C7D" w:rsidP="00077AAE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18" w:firstLine="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Շուտով դպրոցը կունենա բնագիտական գերժամանակակից լաբորատորիաներ, որոնց աշխատանքները ընթացքի մեջ են:</w:t>
            </w:r>
          </w:p>
        </w:tc>
        <w:tc>
          <w:tcPr>
            <w:tcW w:w="5529" w:type="dxa"/>
          </w:tcPr>
          <w:p w:rsidR="008766FB" w:rsidRPr="004F05CF" w:rsidRDefault="00CF6C86" w:rsidP="00077AAE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Լաբորատորիա</w:t>
            </w:r>
            <w:r w:rsidR="00EB70C2" w:rsidRPr="00A2261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="00EB70C2">
              <w:rPr>
                <w:rFonts w:ascii="Sylfaen" w:hAnsi="Sylfaen"/>
                <w:sz w:val="24"/>
                <w:szCs w:val="24"/>
                <w:lang w:val="hy-AM"/>
              </w:rPr>
              <w:t>ֆիզիկա</w:t>
            </w:r>
            <w:r w:rsidR="00EB70C2" w:rsidRPr="00A22619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  <w:r w:rsidR="009B6A89" w:rsidRPr="009B6A89">
              <w:rPr>
                <w:rFonts w:ascii="Sylfaen" w:hAnsi="Sylfaen"/>
                <w:sz w:val="24"/>
                <w:szCs w:val="24"/>
                <w:lang w:val="ru-RU"/>
              </w:rPr>
              <w:t xml:space="preserve">   </w:t>
            </w:r>
            <w:r w:rsidR="00E91A77" w:rsidRPr="00A2261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4F05CF" w:rsidRPr="004F05CF">
              <w:rPr>
                <w:rFonts w:ascii="Sylfaen" w:hAnsi="Sylfaen"/>
                <w:sz w:val="24"/>
                <w:szCs w:val="24"/>
                <w:lang w:val="hy-AM"/>
              </w:rPr>
              <w:t>թերի համալրված</w:t>
            </w:r>
            <w:r w:rsidR="004F05CF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="004F05CF" w:rsidRPr="004F05CF">
              <w:rPr>
                <w:rFonts w:ascii="Sylfaen" w:hAnsi="Sylfaen"/>
                <w:sz w:val="24"/>
                <w:szCs w:val="24"/>
                <w:lang w:val="hy-AM"/>
              </w:rPr>
              <w:t>ինքնաշեն</w:t>
            </w:r>
            <w:r w:rsidR="004F05CF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</w:p>
          <w:p w:rsidR="00E91A77" w:rsidRPr="002E4076" w:rsidRDefault="00EB70C2" w:rsidP="00077AAE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hy-AM"/>
              </w:rPr>
            </w:pPr>
            <w:r w:rsidRPr="00A22619">
              <w:rPr>
                <w:rFonts w:ascii="Sylfaen" w:hAnsi="Sylfaen"/>
                <w:sz w:val="24"/>
                <w:szCs w:val="24"/>
                <w:lang w:val="hy-AM"/>
              </w:rPr>
              <w:t>Առարկայական</w:t>
            </w:r>
            <w:r w:rsidR="009B6A89" w:rsidRPr="00E7285B">
              <w:rPr>
                <w:rFonts w:ascii="Sylfaen" w:hAnsi="Sylfaen"/>
                <w:sz w:val="24"/>
                <w:szCs w:val="24"/>
                <w:lang w:val="hy-AM"/>
              </w:rPr>
              <w:t xml:space="preserve">      </w:t>
            </w:r>
            <w:r w:rsidRPr="00A22619">
              <w:rPr>
                <w:rFonts w:ascii="Sylfaen" w:hAnsi="Sylfaen"/>
                <w:sz w:val="24"/>
                <w:szCs w:val="24"/>
                <w:lang w:val="hy-AM"/>
              </w:rPr>
              <w:t xml:space="preserve"> խմբակների </w:t>
            </w:r>
            <w:r w:rsidR="00972C92">
              <w:rPr>
                <w:rFonts w:ascii="Sylfaen" w:hAnsi="Sylfaen"/>
                <w:sz w:val="24"/>
                <w:szCs w:val="24"/>
              </w:rPr>
              <w:t xml:space="preserve">և դասասենյակների  </w:t>
            </w:r>
            <w:r w:rsidR="004F05CF" w:rsidRPr="002E4076">
              <w:rPr>
                <w:rFonts w:ascii="Sylfaen" w:hAnsi="Sylfaen"/>
                <w:sz w:val="24"/>
                <w:szCs w:val="24"/>
                <w:lang w:val="hy-AM"/>
              </w:rPr>
              <w:t>բացակայություն</w:t>
            </w:r>
          </w:p>
          <w:p w:rsidR="00EB70C2" w:rsidRPr="002E4076" w:rsidRDefault="00EB70C2" w:rsidP="00077AAE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Արհեստանոցի </w:t>
            </w:r>
            <w:r w:rsidR="004F05CF" w:rsidRPr="002E4076">
              <w:rPr>
                <w:rFonts w:ascii="Sylfaen" w:hAnsi="Sylfaen"/>
                <w:sz w:val="24"/>
                <w:szCs w:val="24"/>
                <w:lang w:val="hy-AM"/>
              </w:rPr>
              <w:t>բացակայություն</w:t>
            </w:r>
          </w:p>
          <w:p w:rsidR="00EB70C2" w:rsidRPr="00AB2558" w:rsidRDefault="00060EF9" w:rsidP="00077AAE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Միջդպրոցական </w:t>
            </w:r>
            <w:r w:rsidR="009B6A89" w:rsidRPr="00E7285B">
              <w:rPr>
                <w:rFonts w:ascii="Sylfaen" w:hAnsi="Sylfaen"/>
                <w:sz w:val="24"/>
                <w:szCs w:val="24"/>
                <w:lang w:val="hy-AM"/>
              </w:rPr>
              <w:t xml:space="preserve">     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միջոցառումների բացակայություն</w:t>
            </w:r>
          </w:p>
          <w:p w:rsidR="00AB2558" w:rsidRDefault="00AB2558" w:rsidP="00077AAE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hy-AM"/>
              </w:rPr>
            </w:pPr>
            <w:r w:rsidRPr="00AB2558">
              <w:rPr>
                <w:rFonts w:ascii="Sylfaen" w:hAnsi="Sylfaen"/>
                <w:sz w:val="24"/>
                <w:szCs w:val="24"/>
                <w:lang w:val="hy-AM"/>
              </w:rPr>
              <w:t>Բնագիտական լաբորատորիաներ գրեթե չկան, միայն ֆիզիկայի լաբորատորիայի  առկայություն</w:t>
            </w:r>
            <w:r w:rsidR="005D4C86" w:rsidRPr="005D4C86">
              <w:rPr>
                <w:rFonts w:ascii="Sylfaen" w:hAnsi="Sylfaen"/>
                <w:sz w:val="24"/>
                <w:szCs w:val="24"/>
                <w:lang w:val="hy-AM"/>
              </w:rPr>
              <w:t>՝</w:t>
            </w:r>
            <w:r w:rsidRPr="00AB2558">
              <w:rPr>
                <w:rFonts w:ascii="Sylfaen" w:hAnsi="Sylfaen"/>
                <w:sz w:val="24"/>
                <w:szCs w:val="24"/>
                <w:lang w:val="hy-AM"/>
              </w:rPr>
              <w:t xml:space="preserve"> թերի համալրված/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ինքն</w:t>
            </w:r>
            <w:r w:rsidRPr="00AB2558">
              <w:rPr>
                <w:rFonts w:ascii="Sylfaen" w:hAnsi="Sylfaen"/>
                <w:sz w:val="24"/>
                <w:szCs w:val="24"/>
                <w:lang w:val="hy-AM"/>
              </w:rPr>
              <w:t>աշեն սարքերով/</w:t>
            </w:r>
          </w:p>
          <w:p w:rsidR="00060EF9" w:rsidRPr="00EB70C2" w:rsidRDefault="00060EF9" w:rsidP="00077AAE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firstLine="42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Թաքստոցի </w:t>
            </w:r>
            <w:r w:rsidR="004F05CF" w:rsidRPr="00A018CD">
              <w:rPr>
                <w:rFonts w:ascii="Sylfaen" w:hAnsi="Sylfaen"/>
                <w:sz w:val="24"/>
                <w:szCs w:val="24"/>
                <w:lang w:val="hy-AM"/>
              </w:rPr>
              <w:t>բացակայություն</w:t>
            </w:r>
            <w:r w:rsidR="00273A9D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EB70C2" w:rsidRPr="007E0DAE" w:rsidRDefault="00A018CD" w:rsidP="00077AAE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hy-AM"/>
              </w:rPr>
            </w:pPr>
            <w:r w:rsidRPr="00A018CD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 xml:space="preserve">Քիմիա </w:t>
            </w:r>
            <w:r w:rsidR="00972C92">
              <w:rPr>
                <w:rFonts w:ascii="Sylfaen" w:hAnsi="Sylfaen"/>
                <w:sz w:val="24"/>
                <w:szCs w:val="24"/>
                <w:lang w:val="hy-AM"/>
              </w:rPr>
              <w:t xml:space="preserve">  </w:t>
            </w:r>
            <w:r w:rsidR="009B6A89" w:rsidRPr="00E7285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A018CD">
              <w:rPr>
                <w:rFonts w:ascii="Sylfaen" w:hAnsi="Sylfaen"/>
                <w:sz w:val="24"/>
                <w:szCs w:val="24"/>
                <w:lang w:val="hy-AM"/>
              </w:rPr>
              <w:t>կենսաբանության լաբորատորիայի բացակայություն</w:t>
            </w:r>
          </w:p>
          <w:p w:rsidR="007E0DAE" w:rsidRPr="005B2061" w:rsidRDefault="007E0DAE" w:rsidP="00077AAE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hy-AM"/>
              </w:rPr>
            </w:pPr>
            <w:r w:rsidRPr="007E0DAE">
              <w:rPr>
                <w:rFonts w:ascii="Sylfaen" w:hAnsi="Sylfaen"/>
                <w:sz w:val="24"/>
                <w:szCs w:val="24"/>
                <w:lang w:val="hy-AM"/>
              </w:rPr>
              <w:t>Համալրված չէ էլեկտրոնային գրատախտակով և պրոյեկտորով</w:t>
            </w:r>
          </w:p>
          <w:p w:rsidR="00063346" w:rsidRPr="00296028" w:rsidRDefault="00E55F95" w:rsidP="00077AAE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Ժ</w:t>
            </w:r>
            <w:r w:rsidR="00063346">
              <w:rPr>
                <w:rFonts w:ascii="Sylfaen" w:hAnsi="Sylfaen"/>
                <w:sz w:val="24"/>
                <w:szCs w:val="24"/>
                <w:lang w:val="ru-RU"/>
              </w:rPr>
              <w:t xml:space="preserve">ամանակակից ՏՀՏ-ների բացակայություն  </w:t>
            </w:r>
          </w:p>
          <w:p w:rsidR="00296028" w:rsidRPr="00063346" w:rsidRDefault="005D4C86" w:rsidP="00077AAE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firstLine="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Համակարգչային</w:t>
            </w:r>
            <w:r w:rsidRPr="005D4C86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սենյակների</w:t>
            </w:r>
            <w:r w:rsidRPr="005D4C86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բոլոր</w:t>
            </w:r>
            <w:r w:rsidRPr="005D4C86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համակարգիչների</w:t>
            </w:r>
            <w:r w:rsidRPr="005D4C86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մաշվածություն</w:t>
            </w:r>
            <w:r w:rsidRPr="005D4C86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</w:tc>
      </w:tr>
    </w:tbl>
    <w:p w:rsidR="00AF20B9" w:rsidRDefault="002A3BC2" w:rsidP="00880E21">
      <w:pPr>
        <w:pStyle w:val="ListParagraph"/>
        <w:numPr>
          <w:ilvl w:val="0"/>
          <w:numId w:val="0"/>
        </w:numPr>
        <w:spacing w:line="360" w:lineRule="auto"/>
        <w:ind w:left="-426" w:firstLine="568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hy-AM"/>
        </w:rPr>
        <w:lastRenderedPageBreak/>
        <w:t xml:space="preserve"> </w:t>
      </w:r>
    </w:p>
    <w:p w:rsidR="00057840" w:rsidRPr="00B2213D" w:rsidRDefault="00057840" w:rsidP="00057840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 w:rsidRPr="00E14A0F">
        <w:rPr>
          <w:rFonts w:ascii="Sylfaen" w:hAnsi="Sylfaen"/>
          <w:color w:val="4F81BD" w:themeColor="accent1"/>
          <w:sz w:val="28"/>
          <w:szCs w:val="28"/>
        </w:rPr>
        <w:t>Վերահսկողության</w:t>
      </w:r>
      <w:r w:rsidRPr="00B2213D">
        <w:rPr>
          <w:rFonts w:ascii="Sylfaen" w:hAnsi="Sylfaen"/>
          <w:color w:val="4F81BD" w:themeColor="accent1"/>
          <w:sz w:val="28"/>
          <w:szCs w:val="28"/>
          <w:lang w:val="ru-RU"/>
        </w:rPr>
        <w:t xml:space="preserve"> </w:t>
      </w:r>
      <w:r w:rsidRPr="00E14A0F">
        <w:rPr>
          <w:rFonts w:ascii="Sylfaen" w:hAnsi="Sylfaen"/>
          <w:color w:val="4F81BD" w:themeColor="accent1"/>
          <w:sz w:val="28"/>
          <w:szCs w:val="28"/>
        </w:rPr>
        <w:t>մեխանիզմներ</w:t>
      </w:r>
      <w:r>
        <w:rPr>
          <w:rFonts w:ascii="Sylfaen" w:hAnsi="Sylfaen"/>
          <w:color w:val="4F81BD" w:themeColor="accent1"/>
          <w:sz w:val="28"/>
          <w:szCs w:val="28"/>
        </w:rPr>
        <w:t>՝</w:t>
      </w:r>
      <w:r w:rsidRPr="00B2213D">
        <w:rPr>
          <w:rFonts w:ascii="Sylfaen" w:hAnsi="Sylfaen"/>
          <w:color w:val="4F81BD" w:themeColor="accent1"/>
          <w:sz w:val="28"/>
          <w:szCs w:val="28"/>
          <w:lang w:val="ru-RU"/>
        </w:rPr>
        <w:t xml:space="preserve"> </w:t>
      </w:r>
      <w:r w:rsidRPr="00B2213D">
        <w:rPr>
          <w:rFonts w:ascii="Sylfaen" w:hAnsi="Sylfaen"/>
          <w:color w:val="4F81BD" w:themeColor="accent1"/>
          <w:sz w:val="24"/>
          <w:szCs w:val="24"/>
          <w:lang w:val="ru-RU"/>
        </w:rPr>
        <w:t xml:space="preserve"> </w:t>
      </w:r>
      <w:r w:rsidRPr="00B2213D">
        <w:rPr>
          <w:rFonts w:ascii="Sylfaen" w:hAnsi="Sylfaen"/>
          <w:sz w:val="24"/>
          <w:szCs w:val="24"/>
          <w:lang w:val="ru-RU"/>
        </w:rPr>
        <w:t xml:space="preserve">   </w:t>
      </w:r>
      <w:r w:rsidRPr="00F85552">
        <w:rPr>
          <w:rFonts w:ascii="Sylfaen" w:hAnsi="Sylfaen"/>
          <w:sz w:val="24"/>
          <w:szCs w:val="24"/>
        </w:rPr>
        <w:t>Մշտադիտարկում</w:t>
      </w:r>
      <w:r w:rsidRPr="00B2213D">
        <w:rPr>
          <w:rFonts w:ascii="Sylfaen" w:hAnsi="Sylfaen"/>
          <w:sz w:val="24"/>
          <w:szCs w:val="24"/>
          <w:lang w:val="ru-RU"/>
        </w:rPr>
        <w:t xml:space="preserve">,   </w:t>
      </w:r>
      <w:r w:rsidRPr="00F85552">
        <w:rPr>
          <w:rFonts w:ascii="Sylfaen" w:hAnsi="Sylfaen"/>
          <w:sz w:val="24"/>
          <w:szCs w:val="24"/>
        </w:rPr>
        <w:t>շարունակական</w:t>
      </w:r>
      <w:r w:rsidRPr="00B2213D">
        <w:rPr>
          <w:rFonts w:ascii="Sylfaen" w:hAnsi="Sylfaen"/>
          <w:sz w:val="24"/>
          <w:szCs w:val="24"/>
          <w:lang w:val="ru-RU"/>
        </w:rPr>
        <w:t xml:space="preserve"> </w:t>
      </w:r>
      <w:r w:rsidRPr="00F85552">
        <w:rPr>
          <w:rFonts w:ascii="Sylfaen" w:hAnsi="Sylfaen"/>
          <w:sz w:val="24"/>
          <w:szCs w:val="24"/>
        </w:rPr>
        <w:t>բարելավում</w:t>
      </w:r>
      <w:r w:rsidR="00B2213D">
        <w:rPr>
          <w:rFonts w:ascii="Sylfaen" w:hAnsi="Sylfaen"/>
          <w:sz w:val="24"/>
          <w:szCs w:val="24"/>
          <w:lang w:val="ru-RU"/>
        </w:rPr>
        <w:t>, հետեդարձ կապ</w:t>
      </w:r>
    </w:p>
    <w:p w:rsidR="00057840" w:rsidRPr="00B2213D" w:rsidRDefault="00057840" w:rsidP="00057840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 w:rsidRPr="00B2213D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>Վերահսկող՝</w:t>
      </w:r>
      <w:r w:rsidRPr="00B2213D">
        <w:rPr>
          <w:rFonts w:ascii="Sylfaen" w:hAnsi="Sylfaen"/>
          <w:color w:val="0070C0"/>
          <w:sz w:val="28"/>
          <w:szCs w:val="28"/>
          <w:lang w:val="ru-RU"/>
        </w:rPr>
        <w:t xml:space="preserve">  </w:t>
      </w:r>
      <w:r w:rsidRPr="00B2213D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տնօրենություն</w:t>
      </w:r>
      <w:r w:rsidRPr="00B2213D">
        <w:rPr>
          <w:rFonts w:ascii="Sylfaen" w:hAnsi="Sylfaen"/>
          <w:sz w:val="24"/>
          <w:szCs w:val="24"/>
          <w:lang w:val="ru-RU"/>
        </w:rPr>
        <w:t xml:space="preserve">, </w:t>
      </w:r>
      <w:r w:rsidR="00B2213D">
        <w:rPr>
          <w:rFonts w:ascii="Sylfaen" w:hAnsi="Sylfaen"/>
          <w:sz w:val="24"/>
          <w:szCs w:val="24"/>
          <w:lang w:val="ru-RU"/>
        </w:rPr>
        <w:t>դասղեկներ, ուսուցիչներ</w:t>
      </w:r>
    </w:p>
    <w:p w:rsidR="00057840" w:rsidRPr="00B2213D" w:rsidRDefault="00057840" w:rsidP="00057840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color w:val="0070C0"/>
          <w:sz w:val="28"/>
          <w:szCs w:val="28"/>
        </w:rPr>
        <w:t>Հաշվետվության</w:t>
      </w:r>
      <w:r w:rsidRPr="00B2213D">
        <w:rPr>
          <w:rFonts w:ascii="Sylfaen" w:hAnsi="Sylfaen"/>
          <w:color w:val="0070C0"/>
          <w:sz w:val="28"/>
          <w:szCs w:val="28"/>
          <w:lang w:val="ru-RU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>ձևեր՝</w:t>
      </w:r>
      <w:r w:rsidRPr="00B2213D">
        <w:rPr>
          <w:rFonts w:ascii="Sylfaen" w:hAnsi="Sylfaen"/>
          <w:color w:val="0070C0"/>
          <w:sz w:val="28"/>
          <w:szCs w:val="28"/>
          <w:lang w:val="ru-RU"/>
        </w:rPr>
        <w:t xml:space="preserve"> </w:t>
      </w:r>
      <w:r w:rsidRPr="00B2213D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ներքին</w:t>
      </w:r>
      <w:r w:rsidRPr="00B2213D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գնահատում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5"/>
        <w:gridCol w:w="2280"/>
        <w:gridCol w:w="2088"/>
        <w:gridCol w:w="2089"/>
      </w:tblGrid>
      <w:tr w:rsidR="00B2213D" w:rsidRPr="003A638A" w:rsidTr="00B2213D">
        <w:tc>
          <w:tcPr>
            <w:tcW w:w="2095" w:type="dxa"/>
            <w:shd w:val="clear" w:color="auto" w:fill="FDE9D9" w:themeFill="accent6" w:themeFillTint="33"/>
          </w:tcPr>
          <w:p w:rsidR="00B2213D" w:rsidRPr="00B2213D" w:rsidRDefault="00B2213D" w:rsidP="00E55F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093" w:type="dxa"/>
            <w:shd w:val="clear" w:color="auto" w:fill="FDE9D9" w:themeFill="accent6" w:themeFillTint="33"/>
          </w:tcPr>
          <w:p w:rsidR="00B2213D" w:rsidRDefault="00D97667" w:rsidP="00E55F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Առողջ բարոյահոգեբանական</w:t>
            </w:r>
          </w:p>
          <w:p w:rsidR="00D97667" w:rsidRPr="00D97667" w:rsidRDefault="00D97667" w:rsidP="00E55F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մթնոլորտը</w:t>
            </w:r>
          </w:p>
        </w:tc>
        <w:tc>
          <w:tcPr>
            <w:tcW w:w="2088" w:type="dxa"/>
            <w:shd w:val="clear" w:color="auto" w:fill="FDE9D9" w:themeFill="accent6" w:themeFillTint="33"/>
          </w:tcPr>
          <w:p w:rsidR="00B2213D" w:rsidRPr="00D97667" w:rsidRDefault="00D97667" w:rsidP="00E55F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Ուսումնական միջավայրը ապահով է և անվտանգ</w:t>
            </w:r>
          </w:p>
        </w:tc>
        <w:tc>
          <w:tcPr>
            <w:tcW w:w="2089" w:type="dxa"/>
            <w:shd w:val="clear" w:color="auto" w:fill="FDE9D9" w:themeFill="accent6" w:themeFillTint="33"/>
          </w:tcPr>
          <w:p w:rsidR="00B2213D" w:rsidRPr="00D97667" w:rsidRDefault="00D97667" w:rsidP="00E55F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Հաստատության շենքի և տարածքի խնամվածությունը</w:t>
            </w:r>
          </w:p>
        </w:tc>
      </w:tr>
      <w:tr w:rsidR="00B2213D" w:rsidTr="00B2213D">
        <w:tc>
          <w:tcPr>
            <w:tcW w:w="2095" w:type="dxa"/>
            <w:shd w:val="clear" w:color="auto" w:fill="EAF1DD" w:themeFill="accent3" w:themeFillTint="33"/>
          </w:tcPr>
          <w:p w:rsidR="00B2213D" w:rsidRPr="005E7132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5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գերազանց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093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8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9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B2213D" w:rsidTr="00B2213D">
        <w:tc>
          <w:tcPr>
            <w:tcW w:w="2095" w:type="dxa"/>
            <w:shd w:val="clear" w:color="auto" w:fill="EAF1DD" w:themeFill="accent3" w:themeFillTint="33"/>
          </w:tcPr>
          <w:p w:rsidR="00B2213D" w:rsidRPr="005E7132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4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 լավ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093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8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9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B2213D" w:rsidTr="00B2213D">
        <w:tc>
          <w:tcPr>
            <w:tcW w:w="2095" w:type="dxa"/>
            <w:shd w:val="clear" w:color="auto" w:fill="EAF1DD" w:themeFill="accent3" w:themeFillTint="33"/>
          </w:tcPr>
          <w:p w:rsidR="00B2213D" w:rsidRPr="005E7132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3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բավարար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2093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8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9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B2213D" w:rsidTr="00B2213D">
        <w:tc>
          <w:tcPr>
            <w:tcW w:w="2095" w:type="dxa"/>
            <w:shd w:val="clear" w:color="auto" w:fill="EAF1DD" w:themeFill="accent3" w:themeFillTint="33"/>
          </w:tcPr>
          <w:p w:rsidR="00B2213D" w:rsidRPr="005E7132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2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վատ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093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8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9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B2213D" w:rsidTr="00B2213D">
        <w:tc>
          <w:tcPr>
            <w:tcW w:w="2095" w:type="dxa"/>
            <w:shd w:val="clear" w:color="auto" w:fill="EAF1DD" w:themeFill="accent3" w:themeFillTint="33"/>
          </w:tcPr>
          <w:p w:rsidR="00B2213D" w:rsidRPr="005E7132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1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անբավարար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093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8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9" w:type="dxa"/>
          </w:tcPr>
          <w:p w:rsidR="00B2213D" w:rsidRDefault="00B2213D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057840" w:rsidRDefault="00057840" w:rsidP="00057840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</w:p>
    <w:p w:rsidR="002A3BC2" w:rsidRPr="00E55F95" w:rsidRDefault="002A3BC2" w:rsidP="003513D8">
      <w:pPr>
        <w:pStyle w:val="ListParagraph"/>
        <w:numPr>
          <w:ilvl w:val="0"/>
          <w:numId w:val="0"/>
        </w:numPr>
        <w:spacing w:line="276" w:lineRule="auto"/>
        <w:jc w:val="center"/>
        <w:rPr>
          <w:rFonts w:ascii="Sylfaen" w:hAnsi="Sylfaen"/>
          <w:b/>
          <w:color w:val="0070C0"/>
          <w:sz w:val="32"/>
          <w:szCs w:val="32"/>
          <w:lang w:val="hy-AM"/>
        </w:rPr>
      </w:pPr>
      <w:r w:rsidRPr="00E55F95">
        <w:rPr>
          <w:rFonts w:ascii="Sylfaen" w:hAnsi="Sylfaen"/>
          <w:b/>
          <w:color w:val="0070C0"/>
          <w:sz w:val="32"/>
          <w:szCs w:val="32"/>
          <w:lang w:val="hy-AM"/>
        </w:rPr>
        <w:t>Մանկավարժական համակազմի մասնագիտական որակների զարգացումն ապահովող միջոցառումներ</w:t>
      </w:r>
    </w:p>
    <w:p w:rsidR="003513D8" w:rsidRPr="004A757D" w:rsidRDefault="003513D8" w:rsidP="003513D8">
      <w:pPr>
        <w:pStyle w:val="ListParagraph"/>
        <w:numPr>
          <w:ilvl w:val="0"/>
          <w:numId w:val="0"/>
        </w:numPr>
        <w:spacing w:line="276" w:lineRule="auto"/>
        <w:jc w:val="center"/>
        <w:rPr>
          <w:rFonts w:ascii="Sylfaen" w:hAnsi="Sylfaen"/>
          <w:sz w:val="24"/>
          <w:szCs w:val="24"/>
          <w:lang w:val="hy-AM"/>
        </w:rPr>
      </w:pPr>
    </w:p>
    <w:p w:rsidR="002A3BC2" w:rsidRPr="002E4076" w:rsidRDefault="003513D8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A757D">
        <w:rPr>
          <w:rFonts w:ascii="Sylfaen" w:hAnsi="Sylfaen"/>
          <w:sz w:val="24"/>
          <w:szCs w:val="24"/>
          <w:lang w:val="hy-AM"/>
        </w:rPr>
        <w:t xml:space="preserve">       </w:t>
      </w:r>
      <w:r w:rsidR="002A3BC2" w:rsidRPr="002E4076">
        <w:rPr>
          <w:rFonts w:ascii="Sylfaen" w:hAnsi="Sylfaen"/>
          <w:sz w:val="24"/>
          <w:szCs w:val="24"/>
          <w:lang w:val="hy-AM"/>
        </w:rPr>
        <w:t xml:space="preserve">Մանկավարժական համակազմի մասնագիտական որակների զարգացումն են ապահովում հաստատությունում և վերապատրաստող  կազմակերպություններում պարբերաբար կազմակերպվող տարատեսակ </w:t>
      </w:r>
      <w:r w:rsidR="00FD2152" w:rsidRPr="002E4076">
        <w:rPr>
          <w:rFonts w:ascii="Sylfaen" w:hAnsi="Sylfaen"/>
          <w:sz w:val="24"/>
          <w:szCs w:val="24"/>
          <w:lang w:val="hy-AM"/>
        </w:rPr>
        <w:t>վերապատրաստումները, դասընթացները, սեմինար-պարապմունքները, խորհրդատվություններն ու խորհրդակցությունները:</w:t>
      </w:r>
    </w:p>
    <w:p w:rsidR="00915236" w:rsidRPr="0080711E" w:rsidRDefault="003513D8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513D8">
        <w:rPr>
          <w:rFonts w:ascii="Sylfaen" w:hAnsi="Sylfaen"/>
          <w:sz w:val="24"/>
          <w:szCs w:val="24"/>
          <w:lang w:val="hy-AM"/>
        </w:rPr>
        <w:t xml:space="preserve">        </w:t>
      </w:r>
      <w:r w:rsidR="00FD2152" w:rsidRPr="002E4076">
        <w:rPr>
          <w:rFonts w:ascii="Sylfaen" w:hAnsi="Sylfaen"/>
          <w:sz w:val="24"/>
          <w:szCs w:val="24"/>
          <w:lang w:val="hy-AM"/>
        </w:rPr>
        <w:t>Թալինի թիվ 1 հիմնական դպրոցը հանդիսանում է ԿԶՆԱԿ-ի կենտրոն վերապատրաստող դպրոց</w:t>
      </w:r>
      <w:r w:rsidR="00420B0B" w:rsidRPr="002E4076">
        <w:rPr>
          <w:rFonts w:ascii="Sylfaen" w:hAnsi="Sylfaen"/>
          <w:sz w:val="24"/>
          <w:szCs w:val="24"/>
          <w:lang w:val="hy-AM"/>
        </w:rPr>
        <w:t xml:space="preserve">, որտեղ </w:t>
      </w:r>
      <w:r w:rsidR="000B2B5F" w:rsidRPr="000B2B5F">
        <w:rPr>
          <w:rFonts w:ascii="Sylfaen" w:hAnsi="Sylfaen"/>
          <w:sz w:val="24"/>
          <w:szCs w:val="24"/>
          <w:lang w:val="hy-AM"/>
        </w:rPr>
        <w:t>անցած</w:t>
      </w:r>
      <w:r w:rsidR="00420B0B" w:rsidRPr="002E4076">
        <w:rPr>
          <w:rFonts w:ascii="Sylfaen" w:hAnsi="Sylfaen"/>
          <w:sz w:val="24"/>
          <w:szCs w:val="24"/>
          <w:lang w:val="hy-AM"/>
        </w:rPr>
        <w:t xml:space="preserve"> տարի Հանրակրթության պետական չափոր</w:t>
      </w:r>
      <w:r w:rsidR="00CA0DE2" w:rsidRPr="00CA0DE2">
        <w:rPr>
          <w:rFonts w:ascii="Sylfaen" w:hAnsi="Sylfaen"/>
          <w:sz w:val="24"/>
          <w:szCs w:val="24"/>
          <w:lang w:val="hy-AM"/>
        </w:rPr>
        <w:t>ո</w:t>
      </w:r>
      <w:r w:rsidR="00420B0B" w:rsidRPr="002E4076">
        <w:rPr>
          <w:rFonts w:ascii="Sylfaen" w:hAnsi="Sylfaen"/>
          <w:sz w:val="24"/>
          <w:szCs w:val="24"/>
          <w:lang w:val="hy-AM"/>
        </w:rPr>
        <w:t>շչի վերապատրաստում է անցել դպրոցի ուսուցիչների  90</w:t>
      </w:r>
      <w:r w:rsidR="00420B0B">
        <w:rPr>
          <w:rFonts w:ascii="Sylfaen" w:hAnsi="Sylfaen"/>
          <w:sz w:val="24"/>
          <w:szCs w:val="24"/>
          <w:lang w:val="hy-AM"/>
        </w:rPr>
        <w:t>%</w:t>
      </w:r>
      <w:r w:rsidR="00420B0B" w:rsidRPr="002E4076">
        <w:rPr>
          <w:rFonts w:ascii="Sylfaen" w:hAnsi="Sylfaen"/>
          <w:sz w:val="24"/>
          <w:szCs w:val="24"/>
          <w:lang w:val="hy-AM"/>
        </w:rPr>
        <w:t xml:space="preserve">-ը, և տարածաշրջանի </w:t>
      </w:r>
      <w:r w:rsidR="00D43530" w:rsidRPr="002E4076">
        <w:rPr>
          <w:rFonts w:ascii="Sylfaen" w:hAnsi="Sylfaen"/>
          <w:sz w:val="24"/>
          <w:szCs w:val="24"/>
          <w:lang w:val="hy-AM"/>
        </w:rPr>
        <w:t>253 ուսուցիչներ, 25 տնօրեններ և տնօրենների տեղակալներ:</w:t>
      </w:r>
      <w:r w:rsidR="00264373" w:rsidRPr="00264373">
        <w:rPr>
          <w:rFonts w:ascii="Sylfaen" w:hAnsi="Sylfaen"/>
          <w:sz w:val="24"/>
          <w:szCs w:val="24"/>
          <w:lang w:val="hy-AM"/>
        </w:rPr>
        <w:t xml:space="preserve"> Դպրոցում յուրաքանչյուր </w:t>
      </w:r>
      <w:r w:rsidR="00264373" w:rsidRPr="00264373">
        <w:rPr>
          <w:rFonts w:ascii="Sylfaen" w:hAnsi="Sylfaen"/>
          <w:sz w:val="24"/>
          <w:szCs w:val="24"/>
          <w:lang w:val="hy-AM"/>
        </w:rPr>
        <w:lastRenderedPageBreak/>
        <w:t>կիսամյակի ավարտին մ</w:t>
      </w:r>
      <w:r w:rsidR="00D43530" w:rsidRPr="002E4076">
        <w:rPr>
          <w:rFonts w:ascii="Sylfaen" w:hAnsi="Sylfaen"/>
          <w:sz w:val="24"/>
          <w:szCs w:val="24"/>
          <w:lang w:val="hy-AM"/>
        </w:rPr>
        <w:t>անկավարժական օրինակելի աշխատանքի համար ուսուցիչները հաճախակի արժանանում են խրախուսանքի: Հաստատությունը համալրված է փորձառու և որակյալ կադրերով</w:t>
      </w:r>
      <w:r w:rsidR="00B952F9" w:rsidRPr="002E4076">
        <w:rPr>
          <w:rFonts w:ascii="Sylfaen" w:hAnsi="Sylfaen"/>
          <w:sz w:val="24"/>
          <w:szCs w:val="24"/>
          <w:lang w:val="hy-AM"/>
        </w:rPr>
        <w:t>:</w:t>
      </w:r>
      <w:r w:rsidR="009E6B1B" w:rsidRPr="009E6B1B">
        <w:rPr>
          <w:rFonts w:ascii="Sylfaen" w:hAnsi="Sylfaen"/>
          <w:sz w:val="24"/>
          <w:szCs w:val="24"/>
          <w:lang w:val="hy-AM"/>
        </w:rPr>
        <w:t xml:space="preserve"> Վերջին 5 տարիների ընթացքում մանկավարժական աշխատողների թափուր տեղերի համալրումն իրականացվել է սահմանված ընթացակարգերի համաձայն</w:t>
      </w:r>
      <w:r w:rsidR="004A7549" w:rsidRPr="004A7549">
        <w:rPr>
          <w:rFonts w:ascii="Sylfaen" w:hAnsi="Sylfaen"/>
          <w:sz w:val="24"/>
          <w:szCs w:val="24"/>
          <w:lang w:val="hy-AM"/>
        </w:rPr>
        <w:t>՝</w:t>
      </w:r>
      <w:r w:rsidR="009E6B1B" w:rsidRPr="009E6B1B">
        <w:rPr>
          <w:rFonts w:ascii="Sylfaen" w:hAnsi="Sylfaen"/>
          <w:sz w:val="24"/>
          <w:szCs w:val="24"/>
          <w:lang w:val="hy-AM"/>
        </w:rPr>
        <w:t xml:space="preserve"> ապահովվելով գործընթացների թափանցիկությունն ու արդարությունը: Համալրվել են մանկավարժական աշխատողների բոլոր թափուր տեղերը:</w:t>
      </w:r>
      <w:r w:rsidR="00B952F9" w:rsidRPr="002E4076">
        <w:rPr>
          <w:rFonts w:ascii="Sylfaen" w:hAnsi="Sylfaen"/>
          <w:sz w:val="24"/>
          <w:szCs w:val="24"/>
          <w:lang w:val="hy-AM"/>
        </w:rPr>
        <w:t xml:space="preserve"> Մանկավարժական համակազմի մասնագիտական որակների զարգացման համար մեծ դեր են խաղում փոխադարձ դասալսումները, բաց դասերը և</w:t>
      </w:r>
      <w:r w:rsidR="0011602F">
        <w:rPr>
          <w:rFonts w:ascii="Sylfaen" w:hAnsi="Sylfaen"/>
          <w:sz w:val="24"/>
          <w:szCs w:val="24"/>
          <w:lang w:val="hy-AM"/>
        </w:rPr>
        <w:t xml:space="preserve"> </w:t>
      </w:r>
      <w:r w:rsidR="00B952F9" w:rsidRPr="002E4076">
        <w:rPr>
          <w:rFonts w:ascii="Sylfaen" w:hAnsi="Sylfaen"/>
          <w:sz w:val="24"/>
          <w:szCs w:val="24"/>
          <w:lang w:val="hy-AM"/>
        </w:rPr>
        <w:t>միջոցառումները</w:t>
      </w:r>
      <w:r w:rsidR="00D65E23" w:rsidRPr="00D65E23">
        <w:rPr>
          <w:rFonts w:ascii="Sylfaen" w:hAnsi="Sylfaen"/>
          <w:sz w:val="24"/>
          <w:szCs w:val="24"/>
          <w:lang w:val="hy-AM"/>
        </w:rPr>
        <w:t xml:space="preserve"> նաև ուսուցիչների նոր տեխնոլոգիաների</w:t>
      </w:r>
      <w:r w:rsidR="00915236" w:rsidRPr="00915236">
        <w:rPr>
          <w:rFonts w:ascii="Sylfaen" w:hAnsi="Sylfaen"/>
          <w:sz w:val="24"/>
          <w:szCs w:val="24"/>
          <w:lang w:val="hy-AM"/>
        </w:rPr>
        <w:t>ն տիրապետելու դասընթացների կազմակերպում</w:t>
      </w:r>
      <w:r w:rsidR="00871329" w:rsidRPr="00871329">
        <w:rPr>
          <w:rFonts w:ascii="Sylfaen" w:hAnsi="Sylfaen"/>
          <w:sz w:val="24"/>
          <w:szCs w:val="24"/>
          <w:lang w:val="hy-AM"/>
        </w:rPr>
        <w:t>ը</w:t>
      </w:r>
      <w:r w:rsidR="00915236" w:rsidRPr="00915236">
        <w:rPr>
          <w:rFonts w:ascii="Sylfaen" w:hAnsi="Sylfaen"/>
          <w:sz w:val="24"/>
          <w:szCs w:val="24"/>
          <w:lang w:val="hy-AM"/>
        </w:rPr>
        <w:t>:</w:t>
      </w:r>
    </w:p>
    <w:p w:rsidR="00200DBB" w:rsidRPr="00C85BEC" w:rsidRDefault="00200DBB" w:rsidP="00A17671">
      <w:pPr>
        <w:pStyle w:val="ListParagraph"/>
        <w:numPr>
          <w:ilvl w:val="0"/>
          <w:numId w:val="0"/>
        </w:numPr>
        <w:spacing w:after="0" w:line="360" w:lineRule="auto"/>
        <w:ind w:left="142" w:firstLine="568"/>
        <w:jc w:val="both"/>
        <w:rPr>
          <w:rFonts w:ascii="Sylfaen" w:hAnsi="Sylfaen"/>
          <w:sz w:val="24"/>
          <w:szCs w:val="24"/>
          <w:lang w:val="hy-AM"/>
        </w:rPr>
      </w:pPr>
      <w:r w:rsidRPr="0080711E">
        <w:rPr>
          <w:rFonts w:ascii="Sylfaen" w:hAnsi="Sylfaen"/>
          <w:sz w:val="24"/>
          <w:szCs w:val="24"/>
          <w:lang w:val="hy-AM"/>
        </w:rPr>
        <w:t>Համակազմի շարունակական համալրում</w:t>
      </w:r>
      <w:r w:rsidR="00B905EE" w:rsidRPr="00B905EE">
        <w:rPr>
          <w:rFonts w:ascii="Sylfaen" w:hAnsi="Sylfaen"/>
          <w:sz w:val="24"/>
          <w:szCs w:val="24"/>
          <w:lang w:val="hy-AM"/>
        </w:rPr>
        <w:t xml:space="preserve"> որոշակի</w:t>
      </w:r>
      <w:r w:rsidRPr="0080711E">
        <w:rPr>
          <w:rFonts w:ascii="Sylfaen" w:hAnsi="Sylfaen"/>
          <w:sz w:val="24"/>
          <w:szCs w:val="24"/>
          <w:lang w:val="hy-AM"/>
        </w:rPr>
        <w:t xml:space="preserve"> փորձառու</w:t>
      </w:r>
      <w:r w:rsidR="00B905EE" w:rsidRPr="001F2A46">
        <w:rPr>
          <w:rFonts w:ascii="Sylfaen" w:hAnsi="Sylfaen"/>
          <w:sz w:val="24"/>
          <w:szCs w:val="24"/>
          <w:lang w:val="hy-AM"/>
        </w:rPr>
        <w:t>թյուն ունեցող</w:t>
      </w:r>
      <w:r w:rsidR="007E4E07" w:rsidRPr="007E4E07">
        <w:rPr>
          <w:rFonts w:ascii="Sylfaen" w:hAnsi="Sylfaen"/>
          <w:sz w:val="24"/>
          <w:szCs w:val="24"/>
          <w:lang w:val="hy-AM"/>
        </w:rPr>
        <w:t xml:space="preserve"> գրագետ, բանիմաց</w:t>
      </w:r>
      <w:r w:rsidRPr="0080711E">
        <w:rPr>
          <w:rFonts w:ascii="Sylfaen" w:hAnsi="Sylfaen"/>
          <w:sz w:val="24"/>
          <w:szCs w:val="24"/>
          <w:lang w:val="hy-AM"/>
        </w:rPr>
        <w:t xml:space="preserve"> երիտասարդ կադրերով:</w:t>
      </w:r>
    </w:p>
    <w:p w:rsidR="007A7C74" w:rsidRPr="00C85BEC" w:rsidRDefault="007A7C74" w:rsidP="00A17671">
      <w:pPr>
        <w:pStyle w:val="ListParagraph"/>
        <w:numPr>
          <w:ilvl w:val="0"/>
          <w:numId w:val="0"/>
        </w:numPr>
        <w:spacing w:after="0" w:line="360" w:lineRule="auto"/>
        <w:ind w:left="142" w:firstLine="568"/>
        <w:jc w:val="both"/>
        <w:rPr>
          <w:rFonts w:ascii="Sylfaen" w:hAnsi="Sylfaen"/>
          <w:sz w:val="24"/>
          <w:szCs w:val="24"/>
          <w:lang w:val="hy-AM"/>
        </w:rPr>
      </w:pPr>
      <w:r w:rsidRPr="00C85BEC">
        <w:rPr>
          <w:rFonts w:ascii="Sylfaen" w:hAnsi="Sylfaen"/>
          <w:sz w:val="24"/>
          <w:szCs w:val="24"/>
          <w:lang w:val="hy-AM"/>
        </w:rPr>
        <w:t>Հաստատության զարգացման ծրագրի գլխավոր նպատակը իրագործելու համար անհրաժեշտ է դպրոցում ձևավորել բանիմաց, ժամանակակից կրթական պահանջներին համընթաց քայլող պատրաստակամ մանկավարժների հզոր թիմ, որը կկարողանա իրականացնել դպրոցի որդեգրած քաղաքականությունը: Կրթական որակի բարձրացման և բարեփոխումների հաջողության ապահովման առանցքային դերը պատկանում է ուսուցչին:</w:t>
      </w:r>
    </w:p>
    <w:p w:rsidR="009E6B1B" w:rsidRPr="000618BE" w:rsidRDefault="003513D8" w:rsidP="003513D8">
      <w:pPr>
        <w:pStyle w:val="ListParagraph"/>
        <w:numPr>
          <w:ilvl w:val="0"/>
          <w:numId w:val="0"/>
        </w:num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513D8">
        <w:rPr>
          <w:rFonts w:ascii="Sylfaen" w:hAnsi="Sylfaen"/>
          <w:sz w:val="24"/>
          <w:szCs w:val="24"/>
          <w:lang w:val="hy-AM"/>
        </w:rPr>
        <w:t xml:space="preserve">     </w:t>
      </w:r>
      <w:r w:rsidR="009E6B1B" w:rsidRPr="000618BE">
        <w:rPr>
          <w:rFonts w:ascii="Sylfaen" w:hAnsi="Sylfaen"/>
          <w:sz w:val="24"/>
          <w:szCs w:val="24"/>
          <w:lang w:val="hy-AM"/>
        </w:rPr>
        <w:t xml:space="preserve">Յուրաքանչյուր ուսումնական տարվա սկզբին դպրոցում դասաբաշխումներն իրականացվում են կրթության որակի բարելավման և արդյունավետության բարձրացման սկզբունքներից ելնելով, </w:t>
      </w:r>
      <w:r w:rsidR="00E213A9" w:rsidRPr="000618BE">
        <w:rPr>
          <w:rFonts w:ascii="Sylfaen" w:hAnsi="Sylfaen"/>
          <w:sz w:val="24"/>
          <w:szCs w:val="24"/>
          <w:lang w:val="hy-AM"/>
        </w:rPr>
        <w:t>դրանց կազմման սկզբունքները թափանցիկ են և ընկալելի բոլոր մանկավարժների համար:</w:t>
      </w:r>
    </w:p>
    <w:p w:rsidR="00B952F9" w:rsidRPr="000618BE" w:rsidRDefault="003513D8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513D8">
        <w:rPr>
          <w:rFonts w:ascii="Sylfaen" w:hAnsi="Sylfaen"/>
          <w:sz w:val="24"/>
          <w:szCs w:val="24"/>
          <w:lang w:val="hy-AM"/>
        </w:rPr>
        <w:t xml:space="preserve">      </w:t>
      </w:r>
      <w:r w:rsidR="00E148B6">
        <w:rPr>
          <w:rFonts w:ascii="Sylfaen" w:hAnsi="Sylfaen"/>
          <w:sz w:val="24"/>
          <w:szCs w:val="24"/>
          <w:lang w:val="hy-AM"/>
        </w:rPr>
        <w:t>2024</w:t>
      </w:r>
      <w:r w:rsidR="00915236" w:rsidRPr="0080711E">
        <w:rPr>
          <w:rFonts w:ascii="Sylfaen" w:hAnsi="Sylfaen"/>
          <w:sz w:val="24"/>
          <w:szCs w:val="24"/>
          <w:lang w:val="hy-AM"/>
        </w:rPr>
        <w:t>-202</w:t>
      </w:r>
      <w:r w:rsidR="00E148B6">
        <w:rPr>
          <w:rFonts w:ascii="Sylfaen" w:hAnsi="Sylfaen"/>
          <w:sz w:val="24"/>
          <w:szCs w:val="24"/>
          <w:lang w:val="hy-AM"/>
        </w:rPr>
        <w:t>5</w:t>
      </w:r>
      <w:r w:rsidR="00915236" w:rsidRPr="0080711E">
        <w:rPr>
          <w:rFonts w:ascii="Sylfaen" w:hAnsi="Sylfaen"/>
          <w:sz w:val="24"/>
          <w:szCs w:val="24"/>
          <w:lang w:val="hy-AM"/>
        </w:rPr>
        <w:t xml:space="preserve"> ուստարվա ընթացքում նախատեսվում է 2-րդ,</w:t>
      </w:r>
      <w:r w:rsidR="00E148B6">
        <w:rPr>
          <w:rFonts w:ascii="Sylfaen" w:hAnsi="Sylfaen"/>
          <w:sz w:val="24"/>
          <w:szCs w:val="24"/>
          <w:lang w:val="hy-AM"/>
        </w:rPr>
        <w:t xml:space="preserve"> 3-րդ,</w:t>
      </w:r>
      <w:r w:rsidR="00915236" w:rsidRPr="0080711E">
        <w:rPr>
          <w:rFonts w:ascii="Sylfaen" w:hAnsi="Sylfaen"/>
          <w:sz w:val="24"/>
          <w:szCs w:val="24"/>
          <w:lang w:val="hy-AM"/>
        </w:rPr>
        <w:t xml:space="preserve"> 5-րդ</w:t>
      </w:r>
      <w:r w:rsidR="00E148B6">
        <w:rPr>
          <w:rFonts w:ascii="Sylfaen" w:hAnsi="Sylfaen"/>
          <w:sz w:val="24"/>
          <w:szCs w:val="24"/>
          <w:lang w:val="hy-AM"/>
        </w:rPr>
        <w:t xml:space="preserve">, 6-րդ, </w:t>
      </w:r>
      <w:r w:rsidR="00915236" w:rsidRPr="0080711E">
        <w:rPr>
          <w:rFonts w:ascii="Sylfaen" w:hAnsi="Sylfaen"/>
          <w:sz w:val="24"/>
          <w:szCs w:val="24"/>
          <w:lang w:val="hy-AM"/>
        </w:rPr>
        <w:t>7-րդ</w:t>
      </w:r>
      <w:r w:rsidR="00E148B6">
        <w:rPr>
          <w:rFonts w:ascii="Sylfaen" w:hAnsi="Sylfaen"/>
          <w:sz w:val="24"/>
          <w:szCs w:val="24"/>
          <w:lang w:val="hy-AM"/>
        </w:rPr>
        <w:t xml:space="preserve"> և 8-րդ</w:t>
      </w:r>
      <w:r w:rsidR="00915236" w:rsidRPr="0080711E">
        <w:rPr>
          <w:rFonts w:ascii="Sylfaen" w:hAnsi="Sylfaen"/>
          <w:sz w:val="24"/>
          <w:szCs w:val="24"/>
          <w:lang w:val="hy-AM"/>
        </w:rPr>
        <w:t xml:space="preserve"> դասարաններում դասընթացները ամբողջությամբ կազմակերպել նոր ՀՊՉ-ին համապատասխան, որի համար </w:t>
      </w:r>
      <w:r w:rsidR="00386EDE">
        <w:rPr>
          <w:rFonts w:ascii="Sylfaen" w:hAnsi="Sylfaen"/>
          <w:sz w:val="24"/>
          <w:szCs w:val="24"/>
          <w:lang w:val="hy-AM"/>
        </w:rPr>
        <w:t>տնօր</w:t>
      </w:r>
      <w:r w:rsidR="00386EDE" w:rsidRPr="00386EDE">
        <w:rPr>
          <w:rFonts w:ascii="Sylfaen" w:hAnsi="Sylfaen"/>
          <w:sz w:val="24"/>
          <w:szCs w:val="24"/>
          <w:lang w:val="hy-AM"/>
        </w:rPr>
        <w:t>ե</w:t>
      </w:r>
      <w:r w:rsidR="00915236" w:rsidRPr="0080711E">
        <w:rPr>
          <w:rFonts w:ascii="Sylfaen" w:hAnsi="Sylfaen"/>
          <w:sz w:val="24"/>
          <w:szCs w:val="24"/>
          <w:lang w:val="hy-AM"/>
        </w:rPr>
        <w:t>նության կողմից նախատեսվում է իրականացնել համակողմանի օգնություն և խիստ վերահսկողություն:</w:t>
      </w:r>
      <w:r w:rsidR="00D65E23" w:rsidRPr="00D65E23">
        <w:rPr>
          <w:rFonts w:ascii="Sylfaen" w:hAnsi="Sylfaen"/>
          <w:sz w:val="24"/>
          <w:szCs w:val="24"/>
          <w:lang w:val="hy-AM"/>
        </w:rPr>
        <w:t xml:space="preserve"> </w:t>
      </w:r>
    </w:p>
    <w:p w:rsidR="002331CD" w:rsidRPr="002331CD" w:rsidRDefault="003513D8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513D8">
        <w:rPr>
          <w:rFonts w:ascii="Sylfaen" w:hAnsi="Sylfaen"/>
          <w:sz w:val="24"/>
          <w:szCs w:val="24"/>
          <w:lang w:val="hy-AM"/>
        </w:rPr>
        <w:t xml:space="preserve">       </w:t>
      </w:r>
      <w:r w:rsidR="00760831" w:rsidRPr="000618BE">
        <w:rPr>
          <w:rFonts w:ascii="Sylfaen" w:hAnsi="Sylfaen"/>
          <w:sz w:val="24"/>
          <w:szCs w:val="24"/>
          <w:lang w:val="hy-AM"/>
        </w:rPr>
        <w:t xml:space="preserve">Նախատեսվում է իրականացնել նոր ուսումնական տարում նախագծային այնպիսի աշխատանքներ, որոնց միջոցով վեր կհանվեն համայնքային </w:t>
      </w:r>
      <w:r w:rsidR="001E0E92" w:rsidRPr="000618BE">
        <w:rPr>
          <w:rFonts w:ascii="Sylfaen" w:hAnsi="Sylfaen"/>
          <w:sz w:val="24"/>
          <w:szCs w:val="24"/>
          <w:lang w:val="hy-AM"/>
        </w:rPr>
        <w:t>տարբեր հիմնախնդիրներ և կիրականացվեն համայնքային կարիքների ուսումնասիրություն և վերլուծություն:</w:t>
      </w:r>
      <w:r w:rsidR="00760831" w:rsidRPr="000618BE">
        <w:rPr>
          <w:rFonts w:ascii="Sylfaen" w:hAnsi="Sylfaen"/>
          <w:sz w:val="24"/>
          <w:szCs w:val="24"/>
          <w:lang w:val="hy-AM"/>
        </w:rPr>
        <w:t xml:space="preserve"> </w:t>
      </w:r>
    </w:p>
    <w:p w:rsidR="00F06897" w:rsidRPr="00FA0AE1" w:rsidRDefault="003513D8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513D8">
        <w:rPr>
          <w:rFonts w:ascii="Sylfaen" w:hAnsi="Sylfaen"/>
          <w:sz w:val="24"/>
          <w:szCs w:val="24"/>
          <w:lang w:val="hy-AM"/>
        </w:rPr>
        <w:lastRenderedPageBreak/>
        <w:t xml:space="preserve">       </w:t>
      </w:r>
      <w:r w:rsidR="00F06897" w:rsidRPr="0080711E">
        <w:rPr>
          <w:rFonts w:ascii="Sylfaen" w:hAnsi="Sylfaen"/>
          <w:sz w:val="24"/>
          <w:szCs w:val="24"/>
          <w:lang w:val="hy-AM"/>
        </w:rPr>
        <w:t>Դպրոցում դասավանդում է</w:t>
      </w:r>
      <w:r w:rsidR="00B36E2F">
        <w:rPr>
          <w:rFonts w:ascii="Sylfaen" w:hAnsi="Sylfaen"/>
          <w:sz w:val="24"/>
          <w:szCs w:val="24"/>
          <w:lang w:val="hy-AM"/>
        </w:rPr>
        <w:t xml:space="preserve"> 31</w:t>
      </w:r>
      <w:r w:rsidR="00F06897" w:rsidRPr="0080711E">
        <w:rPr>
          <w:rFonts w:ascii="Sylfaen" w:hAnsi="Sylfaen"/>
          <w:sz w:val="24"/>
          <w:szCs w:val="24"/>
          <w:lang w:val="hy-AM"/>
        </w:rPr>
        <w:t xml:space="preserve"> բարձրագույն կրթությամբ, համապատասխան մասնագիտական որակավորմամբ  փորձառու ուսուցիչներ</w:t>
      </w:r>
      <w:r w:rsidR="00FA0AE1" w:rsidRPr="00FA0AE1">
        <w:rPr>
          <w:rFonts w:ascii="Sylfaen" w:hAnsi="Sylfaen"/>
          <w:sz w:val="24"/>
          <w:szCs w:val="24"/>
          <w:lang w:val="hy-AM"/>
        </w:rPr>
        <w:t xml:space="preserve">, աշխատում են նաև 5 ուսուցչի օգնականներ: </w:t>
      </w:r>
    </w:p>
    <w:p w:rsidR="00FA0AE1" w:rsidRPr="005D6454" w:rsidRDefault="00FA0AE1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FA0AE1">
        <w:rPr>
          <w:rFonts w:ascii="Sylfaen" w:hAnsi="Sylfaen"/>
          <w:sz w:val="24"/>
          <w:szCs w:val="24"/>
          <w:lang w:val="hy-AM"/>
        </w:rPr>
        <w:t>Մանկավարժական համակազմի մասնագիտական որակների զարգացմանն ուղղված իրականացվում են մի շարք միջոցառումներ</w:t>
      </w:r>
      <w:r w:rsidR="00117D3D" w:rsidRPr="00117D3D">
        <w:rPr>
          <w:rFonts w:ascii="Sylfaen" w:hAnsi="Sylfaen"/>
          <w:sz w:val="24"/>
          <w:szCs w:val="24"/>
          <w:lang w:val="hy-AM"/>
        </w:rPr>
        <w:t>՝   դասալսումներ</w:t>
      </w:r>
      <w:r w:rsidRPr="00FA0AE1">
        <w:rPr>
          <w:rFonts w:ascii="Sylfaen" w:hAnsi="Sylfaen"/>
          <w:sz w:val="24"/>
          <w:szCs w:val="24"/>
          <w:lang w:val="hy-AM"/>
        </w:rPr>
        <w:t xml:space="preserve"> </w:t>
      </w:r>
      <w:r w:rsidR="00117D3D" w:rsidRPr="00117D3D">
        <w:rPr>
          <w:rFonts w:ascii="Sylfaen" w:hAnsi="Sylfaen"/>
          <w:sz w:val="24"/>
          <w:szCs w:val="24"/>
          <w:lang w:val="hy-AM"/>
        </w:rPr>
        <w:t>տնօրենության և մ/մ նախագահների կողմից, որից հետո վերլուծություն և եթե կարիք կա կազմակերպել վերապատրաստում:</w:t>
      </w:r>
      <w:r w:rsidR="005D6454" w:rsidRPr="005D6454">
        <w:rPr>
          <w:rFonts w:ascii="Sylfaen" w:hAnsi="Sylfaen"/>
          <w:sz w:val="24"/>
          <w:szCs w:val="24"/>
          <w:lang w:val="hy-AM"/>
        </w:rPr>
        <w:t xml:space="preserve"> </w:t>
      </w:r>
      <w:r w:rsidR="00570846">
        <w:rPr>
          <w:rFonts w:ascii="Sylfaen" w:hAnsi="Sylfaen"/>
          <w:sz w:val="24"/>
          <w:szCs w:val="24"/>
          <w:lang w:val="hy-AM"/>
        </w:rPr>
        <w:t>Տնօր</w:t>
      </w:r>
      <w:r w:rsidR="00570846" w:rsidRPr="00570846">
        <w:rPr>
          <w:rFonts w:ascii="Sylfaen" w:hAnsi="Sylfaen"/>
          <w:sz w:val="24"/>
          <w:szCs w:val="24"/>
          <w:lang w:val="hy-AM"/>
        </w:rPr>
        <w:t>ի</w:t>
      </w:r>
      <w:r w:rsidR="005D6454" w:rsidRPr="005D6454">
        <w:rPr>
          <w:rFonts w:ascii="Sylfaen" w:hAnsi="Sylfaen"/>
          <w:sz w:val="24"/>
          <w:szCs w:val="24"/>
          <w:lang w:val="hy-AM"/>
        </w:rPr>
        <w:t xml:space="preserve">նությունը և </w:t>
      </w:r>
      <w:r w:rsidR="00117D3D" w:rsidRPr="00117D3D">
        <w:rPr>
          <w:rFonts w:ascii="Sylfaen" w:hAnsi="Sylfaen"/>
          <w:sz w:val="24"/>
          <w:szCs w:val="24"/>
          <w:lang w:val="hy-AM"/>
        </w:rPr>
        <w:t xml:space="preserve"> </w:t>
      </w:r>
      <w:r w:rsidR="005D6454" w:rsidRPr="005D6454">
        <w:rPr>
          <w:rFonts w:ascii="Sylfaen" w:hAnsi="Sylfaen"/>
          <w:sz w:val="24"/>
          <w:szCs w:val="24"/>
          <w:lang w:val="hy-AM"/>
        </w:rPr>
        <w:t>բ</w:t>
      </w:r>
      <w:r w:rsidR="00117D3D" w:rsidRPr="00117D3D">
        <w:rPr>
          <w:rFonts w:ascii="Sylfaen" w:hAnsi="Sylfaen"/>
          <w:sz w:val="24"/>
          <w:szCs w:val="24"/>
          <w:lang w:val="hy-AM"/>
        </w:rPr>
        <w:t>ոլոր ուսուցիչները մասնակցում են</w:t>
      </w:r>
      <w:r w:rsidR="002F7BE5" w:rsidRPr="002F7BE5">
        <w:rPr>
          <w:rFonts w:ascii="Sylfaen" w:hAnsi="Sylfaen"/>
          <w:sz w:val="24"/>
          <w:szCs w:val="24"/>
          <w:lang w:val="hy-AM"/>
        </w:rPr>
        <w:t xml:space="preserve"> </w:t>
      </w:r>
      <w:r w:rsidR="00CF5DF4" w:rsidRPr="00CF5DF4">
        <w:rPr>
          <w:rFonts w:ascii="Sylfaen" w:hAnsi="Sylfaen"/>
          <w:sz w:val="24"/>
          <w:szCs w:val="24"/>
          <w:lang w:val="hy-AM"/>
        </w:rPr>
        <w:t xml:space="preserve">պարբերաբար դպրոցում իրականացվող </w:t>
      </w:r>
      <w:r w:rsidR="00117D3D" w:rsidRPr="00117D3D">
        <w:rPr>
          <w:rFonts w:ascii="Sylfaen" w:hAnsi="Sylfaen"/>
          <w:sz w:val="24"/>
          <w:szCs w:val="24"/>
          <w:lang w:val="hy-AM"/>
        </w:rPr>
        <w:t xml:space="preserve"> </w:t>
      </w:r>
      <w:r w:rsidR="005D6454" w:rsidRPr="005D6454">
        <w:rPr>
          <w:rFonts w:ascii="Sylfaen" w:hAnsi="Sylfaen"/>
          <w:sz w:val="24"/>
          <w:szCs w:val="24"/>
          <w:lang w:val="hy-AM"/>
        </w:rPr>
        <w:t>ՏՀՏ-ների վերապատրաստմանը:</w:t>
      </w:r>
    </w:p>
    <w:p w:rsidR="005D6454" w:rsidRPr="00E55F95" w:rsidRDefault="00FC1645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E439E9">
        <w:rPr>
          <w:rFonts w:ascii="Sylfaen" w:hAnsi="Sylfaen"/>
          <w:sz w:val="24"/>
          <w:szCs w:val="24"/>
          <w:lang w:val="hy-AM"/>
        </w:rPr>
        <w:t xml:space="preserve">Յուրաքանչյուր կիսամյակում մեկ անգամ </w:t>
      </w:r>
      <w:r w:rsidR="00E439E9" w:rsidRPr="00E439E9">
        <w:rPr>
          <w:rFonts w:ascii="Sylfaen" w:hAnsi="Sylfaen"/>
          <w:sz w:val="24"/>
          <w:szCs w:val="24"/>
          <w:lang w:val="hy-AM"/>
        </w:rPr>
        <w:t>կազմակերպվում է որևէ առարկայի դրվածքը դպրոցում լսումներ</w:t>
      </w:r>
      <w:r w:rsidR="004C12B8" w:rsidRPr="004C12B8">
        <w:rPr>
          <w:rFonts w:ascii="Sylfaen" w:hAnsi="Sylfaen"/>
          <w:sz w:val="24"/>
          <w:szCs w:val="24"/>
          <w:lang w:val="hy-AM"/>
        </w:rPr>
        <w:t xml:space="preserve">, կազմակերպվում է նաև հմուտ ուսուցիչների առաջավոր փորձը </w:t>
      </w:r>
      <w:r w:rsidR="00490182" w:rsidRPr="00490182">
        <w:rPr>
          <w:rFonts w:ascii="Sylfaen" w:hAnsi="Sylfaen"/>
          <w:sz w:val="24"/>
          <w:szCs w:val="24"/>
          <w:lang w:val="hy-AM"/>
        </w:rPr>
        <w:t xml:space="preserve">դպրոցում </w:t>
      </w:r>
      <w:r w:rsidR="004C12B8" w:rsidRPr="004C12B8">
        <w:rPr>
          <w:rFonts w:ascii="Sylfaen" w:hAnsi="Sylfaen"/>
          <w:sz w:val="24"/>
          <w:szCs w:val="24"/>
          <w:lang w:val="hy-AM"/>
        </w:rPr>
        <w:t>խորհրդատվական սեմինարներ</w:t>
      </w:r>
      <w:r w:rsidR="00490182" w:rsidRPr="00490182">
        <w:rPr>
          <w:rFonts w:ascii="Sylfaen" w:hAnsi="Sylfaen"/>
          <w:sz w:val="24"/>
          <w:szCs w:val="24"/>
          <w:lang w:val="hy-AM"/>
        </w:rPr>
        <w:t>: Դպրոցի ամբողջ մանկավարժական համակազմը մասնակցում է ՏՄԱԿ-ի կողմից կազմակերպվող վերապատրաստումներին</w:t>
      </w:r>
      <w:r w:rsidR="004840A0" w:rsidRPr="004840A0">
        <w:rPr>
          <w:rFonts w:ascii="Sylfaen" w:hAnsi="Sylfaen"/>
          <w:sz w:val="24"/>
          <w:szCs w:val="24"/>
          <w:lang w:val="hy-AM"/>
        </w:rPr>
        <w:t xml:space="preserve">, նաև </w:t>
      </w:r>
      <w:r w:rsidR="00E55F95" w:rsidRPr="00E55F95">
        <w:rPr>
          <w:rFonts w:ascii="Sylfaen" w:hAnsi="Sylfaen"/>
          <w:sz w:val="24"/>
          <w:szCs w:val="24"/>
          <w:lang w:val="hy-AM"/>
        </w:rPr>
        <w:t>պ</w:t>
      </w:r>
      <w:r w:rsidR="00B72E39" w:rsidRPr="00B72E39">
        <w:rPr>
          <w:rFonts w:ascii="Sylfaen" w:hAnsi="Sylfaen"/>
          <w:sz w:val="24"/>
          <w:szCs w:val="24"/>
          <w:lang w:val="hy-AM"/>
        </w:rPr>
        <w:t>ետք է</w:t>
      </w:r>
      <w:r w:rsidR="00D423A0" w:rsidRPr="00D423A0">
        <w:rPr>
          <w:rFonts w:ascii="Sylfaen" w:hAnsi="Sylfaen"/>
          <w:sz w:val="24"/>
          <w:szCs w:val="24"/>
          <w:lang w:val="hy-AM"/>
        </w:rPr>
        <w:t xml:space="preserve"> </w:t>
      </w:r>
      <w:r w:rsidR="00B72E39" w:rsidRPr="00B72E39">
        <w:rPr>
          <w:rFonts w:ascii="Sylfaen" w:hAnsi="Sylfaen"/>
          <w:sz w:val="24"/>
          <w:szCs w:val="24"/>
          <w:lang w:val="hy-AM"/>
        </w:rPr>
        <w:t>խ</w:t>
      </w:r>
      <w:r w:rsidR="00D423A0" w:rsidRPr="00D423A0">
        <w:rPr>
          <w:rFonts w:ascii="Sylfaen" w:hAnsi="Sylfaen"/>
          <w:sz w:val="24"/>
          <w:szCs w:val="24"/>
          <w:lang w:val="hy-AM"/>
        </w:rPr>
        <w:t>թանել ուսուցիչներին մասնակցելու կամավոր ատեստավորմանը</w:t>
      </w:r>
      <w:r w:rsidR="00CF6C86" w:rsidRPr="00CF6C86">
        <w:rPr>
          <w:rFonts w:ascii="Sylfaen" w:hAnsi="Sylfaen"/>
          <w:sz w:val="24"/>
          <w:szCs w:val="24"/>
          <w:lang w:val="hy-AM"/>
        </w:rPr>
        <w:t xml:space="preserve"> և տարակարգի ձեռքբերմանը:</w:t>
      </w:r>
      <w:r w:rsidR="006875DE" w:rsidRPr="006875DE">
        <w:rPr>
          <w:rFonts w:ascii="Sylfaen" w:hAnsi="Sylfaen"/>
          <w:sz w:val="24"/>
          <w:szCs w:val="24"/>
          <w:lang w:val="hy-AM"/>
        </w:rPr>
        <w:t xml:space="preserve"> </w:t>
      </w:r>
    </w:p>
    <w:p w:rsidR="00FD2152" w:rsidRDefault="00F06897" w:rsidP="00EC435A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Բարձրագույն մասնագիտական կրթություն --  </w:t>
      </w:r>
      <w:r w:rsidR="00D31E66">
        <w:rPr>
          <w:rFonts w:ascii="Sylfaen" w:hAnsi="Sylfaen"/>
          <w:b/>
          <w:sz w:val="24"/>
          <w:szCs w:val="24"/>
        </w:rPr>
        <w:t>31</w:t>
      </w:r>
    </w:p>
    <w:p w:rsidR="00F06897" w:rsidRDefault="00F06897" w:rsidP="00EC435A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Կամավոր ատեստավորում անցած</w:t>
      </w:r>
      <w:r w:rsidR="00D65E23">
        <w:rPr>
          <w:rFonts w:ascii="Sylfaen" w:hAnsi="Sylfaen"/>
          <w:sz w:val="24"/>
          <w:szCs w:val="24"/>
        </w:rPr>
        <w:t xml:space="preserve"> --- </w:t>
      </w:r>
      <w:r w:rsidR="00D65E23" w:rsidRPr="00874C8C">
        <w:rPr>
          <w:rFonts w:ascii="Sylfaen" w:hAnsi="Sylfaen"/>
          <w:b/>
          <w:sz w:val="24"/>
          <w:szCs w:val="24"/>
          <w:lang w:val="ru-RU"/>
        </w:rPr>
        <w:t>3</w:t>
      </w:r>
      <w:r w:rsidR="00EC7427">
        <w:rPr>
          <w:rFonts w:ascii="Sylfaen" w:hAnsi="Sylfaen"/>
          <w:sz w:val="24"/>
          <w:szCs w:val="24"/>
          <w:lang w:val="ru-RU"/>
        </w:rPr>
        <w:t xml:space="preserve"> (</w:t>
      </w:r>
      <w:r w:rsidR="008A0349">
        <w:rPr>
          <w:rFonts w:ascii="Sylfaen" w:hAnsi="Sylfaen"/>
          <w:sz w:val="24"/>
          <w:szCs w:val="24"/>
          <w:lang w:val="ru-RU"/>
        </w:rPr>
        <w:t>72</w:t>
      </w:r>
      <w:r w:rsidR="00EC7427">
        <w:rPr>
          <w:rFonts w:ascii="Sylfaen" w:hAnsi="Sylfaen"/>
          <w:sz w:val="24"/>
          <w:szCs w:val="24"/>
        </w:rPr>
        <w:t>%,</w:t>
      </w:r>
      <w:r w:rsidR="004840A0">
        <w:rPr>
          <w:rFonts w:ascii="Sylfaen" w:hAnsi="Sylfaen"/>
          <w:sz w:val="24"/>
          <w:szCs w:val="24"/>
          <w:lang w:val="ru-RU"/>
        </w:rPr>
        <w:t xml:space="preserve"> </w:t>
      </w:r>
      <w:r w:rsidR="00EC7427">
        <w:rPr>
          <w:rFonts w:ascii="Sylfaen" w:hAnsi="Sylfaen"/>
          <w:sz w:val="24"/>
          <w:szCs w:val="24"/>
        </w:rPr>
        <w:t xml:space="preserve"> 73%,</w:t>
      </w:r>
      <w:r w:rsidR="004840A0">
        <w:rPr>
          <w:rFonts w:ascii="Sylfaen" w:hAnsi="Sylfaen"/>
          <w:sz w:val="24"/>
          <w:szCs w:val="24"/>
          <w:lang w:val="ru-RU"/>
        </w:rPr>
        <w:t xml:space="preserve"> </w:t>
      </w:r>
      <w:r w:rsidR="00EC7427">
        <w:rPr>
          <w:rFonts w:ascii="Sylfaen" w:hAnsi="Sylfaen"/>
          <w:sz w:val="24"/>
          <w:szCs w:val="24"/>
        </w:rPr>
        <w:t xml:space="preserve"> 95%</w:t>
      </w:r>
      <w:r w:rsidR="00EC7427">
        <w:rPr>
          <w:rFonts w:ascii="Sylfaen" w:hAnsi="Sylfaen"/>
          <w:sz w:val="24"/>
          <w:szCs w:val="24"/>
          <w:lang w:val="ru-RU"/>
        </w:rPr>
        <w:t>)</w:t>
      </w:r>
    </w:p>
    <w:p w:rsidR="00F06897" w:rsidRDefault="00F06897" w:rsidP="00EC435A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Տարակարգ ունեցող  --- </w:t>
      </w:r>
      <w:r w:rsidRPr="00874C8C">
        <w:rPr>
          <w:rFonts w:ascii="Sylfaen" w:hAnsi="Sylfaen"/>
          <w:b/>
          <w:sz w:val="24"/>
          <w:szCs w:val="24"/>
        </w:rPr>
        <w:t>1</w:t>
      </w:r>
      <w:r w:rsidR="00A23416">
        <w:rPr>
          <w:rFonts w:ascii="Sylfaen" w:hAnsi="Sylfaen"/>
          <w:sz w:val="24"/>
          <w:szCs w:val="24"/>
          <w:lang w:val="hy-AM"/>
        </w:rPr>
        <w:t>(I)</w:t>
      </w:r>
    </w:p>
    <w:p w:rsidR="00F06897" w:rsidRPr="00535F24" w:rsidRDefault="00F06897" w:rsidP="00EC435A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Մենթոր ուսուցիչ  --- </w:t>
      </w:r>
      <w:r w:rsidR="00B246F4">
        <w:rPr>
          <w:rFonts w:ascii="Sylfaen" w:hAnsi="Sylfaen"/>
          <w:b/>
          <w:sz w:val="24"/>
          <w:szCs w:val="24"/>
          <w:lang w:val="ru-RU"/>
        </w:rPr>
        <w:t>3</w:t>
      </w:r>
    </w:p>
    <w:p w:rsidR="00535F24" w:rsidRDefault="00535F24" w:rsidP="00535F24">
      <w:pPr>
        <w:pStyle w:val="ListParagraph"/>
        <w:numPr>
          <w:ilvl w:val="0"/>
          <w:numId w:val="0"/>
        </w:numPr>
        <w:spacing w:line="360" w:lineRule="auto"/>
        <w:ind w:left="914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535F24" w:rsidRDefault="00790386" w:rsidP="00535F24">
      <w:pPr>
        <w:pStyle w:val="ListParagraph"/>
        <w:numPr>
          <w:ilvl w:val="0"/>
          <w:numId w:val="0"/>
        </w:numPr>
        <w:spacing w:line="360" w:lineRule="auto"/>
        <w:ind w:left="914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535F24">
        <w:rPr>
          <w:rFonts w:ascii="Sylfaen" w:hAnsi="Sylfaen"/>
          <w:b/>
          <w:sz w:val="24"/>
          <w:szCs w:val="24"/>
          <w:lang w:val="hy-AM"/>
        </w:rPr>
        <w:t>Ուսուցիչների թիվն ըստ տարիքի</w:t>
      </w:r>
    </w:p>
    <w:tbl>
      <w:tblPr>
        <w:tblStyle w:val="TableGrid"/>
        <w:tblW w:w="0" w:type="auto"/>
        <w:tblInd w:w="1668" w:type="dxa"/>
        <w:tblLook w:val="04A0" w:firstRow="1" w:lastRow="0" w:firstColumn="1" w:lastColumn="0" w:noHBand="0" w:noVBand="1"/>
      </w:tblPr>
      <w:tblGrid>
        <w:gridCol w:w="2629"/>
        <w:gridCol w:w="1618"/>
        <w:gridCol w:w="2131"/>
      </w:tblGrid>
      <w:tr w:rsidR="002B786C" w:rsidTr="000C33E9">
        <w:trPr>
          <w:trHeight w:val="710"/>
        </w:trPr>
        <w:tc>
          <w:tcPr>
            <w:tcW w:w="2629" w:type="dxa"/>
            <w:shd w:val="clear" w:color="auto" w:fill="92D050"/>
          </w:tcPr>
          <w:p w:rsidR="002B786C" w:rsidRDefault="002B786C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Ուսուցիչներ</w:t>
            </w:r>
          </w:p>
        </w:tc>
        <w:tc>
          <w:tcPr>
            <w:tcW w:w="1618" w:type="dxa"/>
            <w:shd w:val="clear" w:color="auto" w:fill="92D050"/>
          </w:tcPr>
          <w:p w:rsidR="002B786C" w:rsidRPr="00D31E66" w:rsidRDefault="00D31E66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202</w:t>
            </w:r>
            <w:r>
              <w:rPr>
                <w:rFonts w:ascii="Sylfaen" w:hAnsi="Sylfaen"/>
                <w:sz w:val="24"/>
                <w:szCs w:val="24"/>
              </w:rPr>
              <w:t>4</w:t>
            </w:r>
            <w:r w:rsidR="002B786C" w:rsidRPr="002B786C">
              <w:rPr>
                <w:rFonts w:ascii="Sylfaen" w:hAnsi="Sylfaen"/>
                <w:sz w:val="24"/>
                <w:szCs w:val="24"/>
                <w:lang w:val="ru-RU"/>
              </w:rPr>
              <w:t>-202</w:t>
            </w:r>
            <w:r>
              <w:rPr>
                <w:rFonts w:ascii="Sylfaen" w:hAnsi="Sylfaen"/>
                <w:sz w:val="24"/>
                <w:szCs w:val="24"/>
              </w:rPr>
              <w:t>5</w:t>
            </w:r>
          </w:p>
          <w:p w:rsidR="002B786C" w:rsidRPr="00A72DF7" w:rsidRDefault="002B786C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2B786C">
              <w:rPr>
                <w:rFonts w:ascii="Sylfaen" w:hAnsi="Sylfaen" w:cs="Sylfaen"/>
                <w:sz w:val="24"/>
                <w:szCs w:val="24"/>
                <w:lang w:val="ru-RU"/>
              </w:rPr>
              <w:t>ուստարի</w:t>
            </w:r>
          </w:p>
        </w:tc>
        <w:tc>
          <w:tcPr>
            <w:tcW w:w="2131" w:type="dxa"/>
            <w:shd w:val="clear" w:color="auto" w:fill="92D050"/>
          </w:tcPr>
          <w:p w:rsidR="002B786C" w:rsidRDefault="002B786C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2B786C" w:rsidRPr="002B786C" w:rsidRDefault="002B786C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%</w:t>
            </w:r>
          </w:p>
        </w:tc>
      </w:tr>
      <w:tr w:rsidR="002B786C" w:rsidTr="000C33E9">
        <w:tc>
          <w:tcPr>
            <w:tcW w:w="2629" w:type="dxa"/>
          </w:tcPr>
          <w:p w:rsidR="002B786C" w:rsidRPr="00A72DF7" w:rsidRDefault="002B786C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Մինչև 30 տարեկան</w:t>
            </w:r>
          </w:p>
        </w:tc>
        <w:tc>
          <w:tcPr>
            <w:tcW w:w="1618" w:type="dxa"/>
          </w:tcPr>
          <w:p w:rsidR="002B786C" w:rsidRPr="0072617C" w:rsidRDefault="0072617C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0</w:t>
            </w:r>
          </w:p>
        </w:tc>
        <w:tc>
          <w:tcPr>
            <w:tcW w:w="2131" w:type="dxa"/>
          </w:tcPr>
          <w:p w:rsidR="002B786C" w:rsidRDefault="002B786C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2B786C" w:rsidTr="000C33E9">
        <w:tc>
          <w:tcPr>
            <w:tcW w:w="2629" w:type="dxa"/>
          </w:tcPr>
          <w:p w:rsidR="002B786C" w:rsidRPr="00D7269A" w:rsidRDefault="002B786C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31-40 տարեկան</w:t>
            </w:r>
          </w:p>
        </w:tc>
        <w:tc>
          <w:tcPr>
            <w:tcW w:w="1618" w:type="dxa"/>
          </w:tcPr>
          <w:p w:rsidR="002B786C" w:rsidRPr="0072617C" w:rsidRDefault="008C41A1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5</w:t>
            </w:r>
          </w:p>
        </w:tc>
        <w:tc>
          <w:tcPr>
            <w:tcW w:w="2131" w:type="dxa"/>
          </w:tcPr>
          <w:p w:rsidR="002B786C" w:rsidRPr="00431D33" w:rsidRDefault="00431D33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6,1</w:t>
            </w:r>
          </w:p>
        </w:tc>
      </w:tr>
      <w:tr w:rsidR="002B786C" w:rsidTr="000C33E9">
        <w:tc>
          <w:tcPr>
            <w:tcW w:w="2629" w:type="dxa"/>
          </w:tcPr>
          <w:p w:rsidR="002B786C" w:rsidRPr="00D7269A" w:rsidRDefault="002B786C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41-50 տարեկան</w:t>
            </w:r>
          </w:p>
        </w:tc>
        <w:tc>
          <w:tcPr>
            <w:tcW w:w="1618" w:type="dxa"/>
          </w:tcPr>
          <w:p w:rsidR="002B786C" w:rsidRPr="0072617C" w:rsidRDefault="0072617C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7</w:t>
            </w:r>
          </w:p>
        </w:tc>
        <w:tc>
          <w:tcPr>
            <w:tcW w:w="2131" w:type="dxa"/>
          </w:tcPr>
          <w:p w:rsidR="002B786C" w:rsidRPr="00431D33" w:rsidRDefault="00431D33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>2,6</w:t>
            </w:r>
          </w:p>
        </w:tc>
      </w:tr>
      <w:tr w:rsidR="002B786C" w:rsidTr="000C33E9">
        <w:tc>
          <w:tcPr>
            <w:tcW w:w="2629" w:type="dxa"/>
          </w:tcPr>
          <w:p w:rsidR="002B786C" w:rsidRDefault="002B786C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51-60 տարեկան</w:t>
            </w:r>
          </w:p>
        </w:tc>
        <w:tc>
          <w:tcPr>
            <w:tcW w:w="1618" w:type="dxa"/>
          </w:tcPr>
          <w:p w:rsidR="002B786C" w:rsidRPr="0072617C" w:rsidRDefault="0072617C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12</w:t>
            </w:r>
          </w:p>
        </w:tc>
        <w:tc>
          <w:tcPr>
            <w:tcW w:w="2131" w:type="dxa"/>
          </w:tcPr>
          <w:p w:rsidR="002B786C" w:rsidRPr="00431D33" w:rsidRDefault="00431D33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>8,7</w:t>
            </w:r>
          </w:p>
        </w:tc>
      </w:tr>
      <w:tr w:rsidR="002B786C" w:rsidTr="000C33E9">
        <w:tc>
          <w:tcPr>
            <w:tcW w:w="2629" w:type="dxa"/>
          </w:tcPr>
          <w:p w:rsidR="002B786C" w:rsidRDefault="002B786C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61 և ավելի</w:t>
            </w:r>
          </w:p>
        </w:tc>
        <w:tc>
          <w:tcPr>
            <w:tcW w:w="1618" w:type="dxa"/>
          </w:tcPr>
          <w:p w:rsidR="002B786C" w:rsidRPr="00D31E66" w:rsidRDefault="00D31E66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131" w:type="dxa"/>
          </w:tcPr>
          <w:p w:rsidR="002B786C" w:rsidRPr="00431D33" w:rsidRDefault="00431D33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>2.6</w:t>
            </w:r>
          </w:p>
        </w:tc>
      </w:tr>
      <w:tr w:rsidR="0072617C" w:rsidTr="000C33E9">
        <w:tc>
          <w:tcPr>
            <w:tcW w:w="2629" w:type="dxa"/>
          </w:tcPr>
          <w:p w:rsidR="0072617C" w:rsidRPr="000C33E9" w:rsidRDefault="000C33E9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Ընդամենը</w:t>
            </w:r>
          </w:p>
        </w:tc>
        <w:tc>
          <w:tcPr>
            <w:tcW w:w="1618" w:type="dxa"/>
          </w:tcPr>
          <w:p w:rsidR="0072617C" w:rsidRPr="00D31E66" w:rsidRDefault="00D31E66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72617C" w:rsidRDefault="0072617C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B3380F" w:rsidRDefault="00C506A3" w:rsidP="00880E21">
      <w:pPr>
        <w:spacing w:line="360" w:lineRule="auto"/>
        <w:ind w:left="554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  </w:t>
      </w:r>
      <w:r w:rsidR="00763B4B">
        <w:rPr>
          <w:noProof/>
        </w:rPr>
        <w:drawing>
          <wp:inline distT="0" distB="0" distL="0" distR="0" wp14:anchorId="2B97B5B9" wp14:editId="426238CB">
            <wp:extent cx="4991100" cy="3300412"/>
            <wp:effectExtent l="0" t="0" r="19050" b="1460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B596F" w:rsidRDefault="00C506A3" w:rsidP="00880E21">
      <w:pPr>
        <w:spacing w:line="360" w:lineRule="auto"/>
        <w:ind w:left="554"/>
        <w:jc w:val="both"/>
        <w:rPr>
          <w:rFonts w:ascii="Sylfaen" w:hAnsi="Sylfaen"/>
          <w:noProof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</w:rPr>
        <w:t xml:space="preserve">              </w:t>
      </w:r>
    </w:p>
    <w:p w:rsidR="008E200D" w:rsidRPr="00CB596F" w:rsidRDefault="00BB1B17" w:rsidP="00880E21">
      <w:pPr>
        <w:spacing w:line="360" w:lineRule="auto"/>
        <w:ind w:left="554"/>
        <w:jc w:val="both"/>
        <w:rPr>
          <w:rFonts w:ascii="Sylfaen" w:hAnsi="Sylfaen"/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1C527D2" wp14:editId="5824F5B6">
            <wp:extent cx="5353050" cy="2686050"/>
            <wp:effectExtent l="0" t="0" r="1905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3380F" w:rsidRDefault="00B3380F" w:rsidP="00880E21">
      <w:pPr>
        <w:spacing w:line="360" w:lineRule="auto"/>
        <w:ind w:left="554"/>
        <w:jc w:val="both"/>
        <w:rPr>
          <w:rFonts w:ascii="Sylfaen" w:hAnsi="Sylfaen"/>
          <w:sz w:val="24"/>
          <w:szCs w:val="24"/>
        </w:rPr>
      </w:pPr>
    </w:p>
    <w:p w:rsidR="00D40214" w:rsidRPr="00E178CC" w:rsidRDefault="00452673" w:rsidP="00880E21">
      <w:pPr>
        <w:spacing w:line="360" w:lineRule="auto"/>
        <w:ind w:left="554"/>
        <w:jc w:val="both"/>
        <w:rPr>
          <w:rFonts w:ascii="Sylfaen" w:hAnsi="Sylfaen"/>
          <w:b/>
          <w:sz w:val="24"/>
          <w:szCs w:val="24"/>
          <w:lang w:val="hy-AM"/>
        </w:rPr>
      </w:pPr>
      <w:r w:rsidRPr="00E178CC">
        <w:rPr>
          <w:rFonts w:ascii="Sylfaen" w:hAnsi="Sylfaen"/>
          <w:b/>
          <w:sz w:val="24"/>
          <w:szCs w:val="24"/>
          <w:lang w:val="hy-AM"/>
        </w:rPr>
        <w:t>Տվյալներ ուսուցիչների թվի և շաբաթական ծանրաբեռնվածության վերաբերյալ</w:t>
      </w:r>
    </w:p>
    <w:tbl>
      <w:tblPr>
        <w:tblStyle w:val="TableGrid"/>
        <w:tblW w:w="0" w:type="auto"/>
        <w:tblInd w:w="554" w:type="dxa"/>
        <w:tblLook w:val="04A0" w:firstRow="1" w:lastRow="0" w:firstColumn="1" w:lastColumn="0" w:noHBand="0" w:noVBand="1"/>
      </w:tblPr>
      <w:tblGrid>
        <w:gridCol w:w="2673"/>
        <w:gridCol w:w="1397"/>
        <w:gridCol w:w="1274"/>
        <w:gridCol w:w="1223"/>
        <w:gridCol w:w="1209"/>
        <w:gridCol w:w="2234"/>
      </w:tblGrid>
      <w:tr w:rsidR="006A7430" w:rsidTr="00CA6B28">
        <w:tc>
          <w:tcPr>
            <w:tcW w:w="2673" w:type="dxa"/>
            <w:shd w:val="clear" w:color="auto" w:fill="F2DBDB" w:themeFill="accent2" w:themeFillTint="33"/>
          </w:tcPr>
          <w:p w:rsidR="006A7430" w:rsidRPr="00452673" w:rsidRDefault="006A7430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Ցուցանիշը</w:t>
            </w:r>
          </w:p>
        </w:tc>
        <w:tc>
          <w:tcPr>
            <w:tcW w:w="1397" w:type="dxa"/>
            <w:shd w:val="clear" w:color="auto" w:fill="F2DBDB" w:themeFill="accent2" w:themeFillTint="33"/>
          </w:tcPr>
          <w:p w:rsidR="006A7430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2021-2022</w:t>
            </w:r>
          </w:p>
          <w:p w:rsidR="006A7430" w:rsidRPr="00452673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ուստարի</w:t>
            </w:r>
          </w:p>
        </w:tc>
        <w:tc>
          <w:tcPr>
            <w:tcW w:w="1274" w:type="dxa"/>
            <w:shd w:val="clear" w:color="auto" w:fill="F2DBDB" w:themeFill="accent2" w:themeFillTint="33"/>
          </w:tcPr>
          <w:p w:rsidR="006A7430" w:rsidRDefault="006A7430" w:rsidP="009F6495">
            <w:pPr>
              <w:spacing w:line="360" w:lineRule="auto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2022-2023</w:t>
            </w:r>
          </w:p>
          <w:p w:rsidR="006A7430" w:rsidRPr="00452673" w:rsidRDefault="006A7430" w:rsidP="009F6495">
            <w:pPr>
              <w:spacing w:line="360" w:lineRule="auto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ուստարի</w:t>
            </w:r>
          </w:p>
        </w:tc>
        <w:tc>
          <w:tcPr>
            <w:tcW w:w="1223" w:type="dxa"/>
            <w:shd w:val="clear" w:color="auto" w:fill="F2DBDB" w:themeFill="accent2" w:themeFillTint="33"/>
          </w:tcPr>
          <w:p w:rsidR="006A7430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2023-2024</w:t>
            </w:r>
          </w:p>
          <w:p w:rsidR="006A7430" w:rsidRPr="00CA6B28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sz w:val="22"/>
                <w:szCs w:val="22"/>
                <w:lang w:val="ru-RU"/>
              </w:rPr>
              <w:t>ուստարի</w:t>
            </w:r>
          </w:p>
        </w:tc>
        <w:tc>
          <w:tcPr>
            <w:tcW w:w="1209" w:type="dxa"/>
            <w:shd w:val="clear" w:color="auto" w:fill="F2DBDB" w:themeFill="accent2" w:themeFillTint="33"/>
          </w:tcPr>
          <w:p w:rsidR="006A7430" w:rsidRDefault="006A7430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2024-2025</w:t>
            </w:r>
          </w:p>
          <w:p w:rsidR="006A7430" w:rsidRPr="00CA6B28" w:rsidRDefault="006A7430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sz w:val="22"/>
                <w:szCs w:val="22"/>
                <w:lang w:val="ru-RU"/>
              </w:rPr>
              <w:t>ուստարի</w:t>
            </w:r>
          </w:p>
        </w:tc>
        <w:tc>
          <w:tcPr>
            <w:tcW w:w="2234" w:type="dxa"/>
            <w:shd w:val="clear" w:color="auto" w:fill="F2DBDB" w:themeFill="accent2" w:themeFillTint="33"/>
          </w:tcPr>
          <w:p w:rsidR="006A7430" w:rsidRPr="00452673" w:rsidRDefault="006A7430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Փոփոխությունների դինամիկան</w:t>
            </w:r>
          </w:p>
        </w:tc>
      </w:tr>
      <w:tr w:rsidR="006A7430" w:rsidTr="00CA6B28">
        <w:tc>
          <w:tcPr>
            <w:tcW w:w="2673" w:type="dxa"/>
            <w:shd w:val="clear" w:color="auto" w:fill="F2DBDB" w:themeFill="accent2" w:themeFillTint="33"/>
          </w:tcPr>
          <w:p w:rsidR="006A7430" w:rsidRPr="00452673" w:rsidRDefault="006A7430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Ուսուցիչների թիվը</w:t>
            </w:r>
          </w:p>
        </w:tc>
        <w:tc>
          <w:tcPr>
            <w:tcW w:w="1397" w:type="dxa"/>
          </w:tcPr>
          <w:p w:rsidR="006A7430" w:rsidRPr="00452673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32</w:t>
            </w:r>
          </w:p>
        </w:tc>
        <w:tc>
          <w:tcPr>
            <w:tcW w:w="1274" w:type="dxa"/>
          </w:tcPr>
          <w:p w:rsidR="006A7430" w:rsidRPr="00452673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32</w:t>
            </w:r>
          </w:p>
        </w:tc>
        <w:tc>
          <w:tcPr>
            <w:tcW w:w="1223" w:type="dxa"/>
          </w:tcPr>
          <w:p w:rsidR="006A7430" w:rsidRPr="00CA6B28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sz w:val="22"/>
                <w:szCs w:val="22"/>
                <w:lang w:val="ru-RU"/>
              </w:rPr>
              <w:t>32</w:t>
            </w:r>
          </w:p>
        </w:tc>
        <w:tc>
          <w:tcPr>
            <w:tcW w:w="1209" w:type="dxa"/>
          </w:tcPr>
          <w:p w:rsidR="006A7430" w:rsidRPr="006A7430" w:rsidRDefault="006A7430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  <w:lang w:val="ru-RU"/>
              </w:rPr>
              <w:t>3</w:t>
            </w:r>
            <w:r>
              <w:rPr>
                <w:rFonts w:ascii="Sylfaen" w:hAnsi="Sylfaen"/>
                <w:sz w:val="22"/>
                <w:szCs w:val="22"/>
              </w:rPr>
              <w:t>1</w:t>
            </w:r>
          </w:p>
        </w:tc>
        <w:tc>
          <w:tcPr>
            <w:tcW w:w="2234" w:type="dxa"/>
          </w:tcPr>
          <w:p w:rsidR="006A7430" w:rsidRPr="00452673" w:rsidRDefault="006A7430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 w:rsidRPr="006A7430">
              <w:rPr>
                <w:rFonts w:ascii="Sylfaen" w:hAnsi="Sylfaen"/>
                <w:sz w:val="22"/>
                <w:szCs w:val="22"/>
                <w:lang w:val="hy-AM"/>
              </w:rPr>
              <w:t>նվազում</w:t>
            </w:r>
          </w:p>
        </w:tc>
      </w:tr>
      <w:tr w:rsidR="006A7430" w:rsidTr="00CA6B28">
        <w:tc>
          <w:tcPr>
            <w:tcW w:w="2673" w:type="dxa"/>
            <w:shd w:val="clear" w:color="auto" w:fill="F2DBDB" w:themeFill="accent2" w:themeFillTint="33"/>
          </w:tcPr>
          <w:p w:rsidR="006A7430" w:rsidRPr="00452673" w:rsidRDefault="006A7430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lastRenderedPageBreak/>
              <w:t>Ուսուցիչների միջին շաբաթական ծանրաբեռնվածությունը</w:t>
            </w:r>
          </w:p>
        </w:tc>
        <w:tc>
          <w:tcPr>
            <w:tcW w:w="1397" w:type="dxa"/>
          </w:tcPr>
          <w:p w:rsidR="006A7430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  <w:p w:rsidR="006A7430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15.3</w:t>
            </w:r>
          </w:p>
          <w:p w:rsidR="006A7430" w:rsidRPr="00452673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74" w:type="dxa"/>
          </w:tcPr>
          <w:p w:rsidR="006A7430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  <w:p w:rsidR="006A7430" w:rsidRPr="00452673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15.3</w:t>
            </w:r>
          </w:p>
        </w:tc>
        <w:tc>
          <w:tcPr>
            <w:tcW w:w="1223" w:type="dxa"/>
          </w:tcPr>
          <w:p w:rsidR="006A7430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ru-RU"/>
              </w:rPr>
            </w:pPr>
          </w:p>
          <w:p w:rsidR="006A7430" w:rsidRPr="00CA6B28" w:rsidRDefault="006A7430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sz w:val="22"/>
                <w:szCs w:val="22"/>
                <w:lang w:val="ru-RU"/>
              </w:rPr>
              <w:t>15.5</w:t>
            </w:r>
          </w:p>
        </w:tc>
        <w:tc>
          <w:tcPr>
            <w:tcW w:w="1209" w:type="dxa"/>
          </w:tcPr>
          <w:p w:rsidR="006A7430" w:rsidRDefault="006A7430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ru-RU"/>
              </w:rPr>
            </w:pPr>
          </w:p>
          <w:p w:rsidR="006A7430" w:rsidRPr="00FC089E" w:rsidRDefault="00FC089E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16.4</w:t>
            </w:r>
          </w:p>
        </w:tc>
        <w:tc>
          <w:tcPr>
            <w:tcW w:w="2234" w:type="dxa"/>
          </w:tcPr>
          <w:p w:rsidR="006A7430" w:rsidRDefault="006A7430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  <w:p w:rsidR="006A7430" w:rsidRPr="00FC089E" w:rsidRDefault="00FC089E" w:rsidP="00452673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աճ</w:t>
            </w:r>
          </w:p>
        </w:tc>
      </w:tr>
    </w:tbl>
    <w:p w:rsidR="00452673" w:rsidRPr="00B3380F" w:rsidRDefault="00B3380F" w:rsidP="00880E21">
      <w:pPr>
        <w:spacing w:line="360" w:lineRule="auto"/>
        <w:ind w:left="554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Դինամիկայում</w:t>
      </w: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փոքր</w:t>
      </w: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նվազումը</w:t>
      </w: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կապված</w:t>
      </w: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է</w:t>
      </w: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ուսուցիչների</w:t>
      </w: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քանակի</w:t>
      </w: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ավելացման</w:t>
      </w: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հետ։</w:t>
      </w:r>
    </w:p>
    <w:p w:rsidR="00C10F7E" w:rsidRPr="00E178CC" w:rsidRDefault="00C55922" w:rsidP="00880E21">
      <w:pPr>
        <w:spacing w:line="360" w:lineRule="auto"/>
        <w:ind w:left="554"/>
        <w:jc w:val="both"/>
        <w:rPr>
          <w:rFonts w:ascii="Sylfaen" w:hAnsi="Sylfaen"/>
          <w:b/>
          <w:sz w:val="24"/>
          <w:szCs w:val="24"/>
          <w:lang w:val="hy-AM"/>
        </w:rPr>
      </w:pPr>
      <w:r w:rsidRPr="00E178CC">
        <w:rPr>
          <w:rFonts w:ascii="Sylfaen" w:hAnsi="Sylfaen"/>
          <w:b/>
          <w:sz w:val="24"/>
          <w:szCs w:val="24"/>
          <w:lang w:val="hy-AM"/>
        </w:rPr>
        <w:t>Տվյալներ ուսուցիչների վերաբերյալ</w:t>
      </w:r>
    </w:p>
    <w:tbl>
      <w:tblPr>
        <w:tblStyle w:val="TableGrid"/>
        <w:tblW w:w="0" w:type="auto"/>
        <w:tblInd w:w="554" w:type="dxa"/>
        <w:tblLook w:val="04A0" w:firstRow="1" w:lastRow="0" w:firstColumn="1" w:lastColumn="0" w:noHBand="0" w:noVBand="1"/>
      </w:tblPr>
      <w:tblGrid>
        <w:gridCol w:w="4634"/>
        <w:gridCol w:w="1299"/>
        <w:gridCol w:w="1418"/>
        <w:gridCol w:w="1275"/>
        <w:gridCol w:w="1384"/>
      </w:tblGrid>
      <w:tr w:rsidR="00BE514A" w:rsidTr="00CA6B28">
        <w:tc>
          <w:tcPr>
            <w:tcW w:w="4634" w:type="dxa"/>
            <w:shd w:val="clear" w:color="auto" w:fill="F2DBDB" w:themeFill="accent2" w:themeFillTint="33"/>
          </w:tcPr>
          <w:p w:rsidR="00BE514A" w:rsidRDefault="00BE514A" w:rsidP="00257F64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257F64">
              <w:rPr>
                <w:rFonts w:ascii="Sylfaen" w:hAnsi="Sylfaen"/>
                <w:sz w:val="24"/>
                <w:szCs w:val="24"/>
                <w:lang w:val="hy-AM"/>
              </w:rPr>
              <w:t>Ցուցանիշը</w:t>
            </w:r>
          </w:p>
        </w:tc>
        <w:tc>
          <w:tcPr>
            <w:tcW w:w="1299" w:type="dxa"/>
            <w:shd w:val="clear" w:color="auto" w:fill="F2DBDB" w:themeFill="accent2" w:themeFillTint="33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2021-2022</w:t>
            </w:r>
          </w:p>
          <w:p w:rsidR="00BE514A" w:rsidRPr="00452673" w:rsidRDefault="00BE514A" w:rsidP="009F6495">
            <w:pPr>
              <w:spacing w:line="360" w:lineRule="auto"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ուստարի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BE514A" w:rsidRDefault="00BE514A" w:rsidP="009F6495">
            <w:pPr>
              <w:spacing w:line="360" w:lineRule="auto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2022-2023</w:t>
            </w:r>
          </w:p>
          <w:p w:rsidR="00BE514A" w:rsidRPr="00452673" w:rsidRDefault="00BE514A" w:rsidP="009F6495">
            <w:pPr>
              <w:spacing w:line="360" w:lineRule="auto"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ուստարի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BE514A" w:rsidRDefault="00BE514A" w:rsidP="009F6495">
            <w:pPr>
              <w:spacing w:line="360" w:lineRule="auto"/>
              <w:rPr>
                <w:rFonts w:ascii="Sylfaen" w:hAnsi="Sylfaen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sz w:val="22"/>
                <w:szCs w:val="22"/>
                <w:lang w:val="ru-RU"/>
              </w:rPr>
              <w:t>2023-2024</w:t>
            </w:r>
          </w:p>
          <w:p w:rsidR="00BE514A" w:rsidRPr="00CA6B28" w:rsidRDefault="00BE514A" w:rsidP="009F6495">
            <w:pPr>
              <w:spacing w:line="360" w:lineRule="auto"/>
              <w:rPr>
                <w:rFonts w:ascii="Sylfaen" w:hAnsi="Sylfaen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sz w:val="22"/>
                <w:szCs w:val="22"/>
                <w:lang w:val="ru-RU"/>
              </w:rPr>
              <w:t>ուստարի</w:t>
            </w:r>
          </w:p>
        </w:tc>
        <w:tc>
          <w:tcPr>
            <w:tcW w:w="1384" w:type="dxa"/>
            <w:shd w:val="clear" w:color="auto" w:fill="F2DBDB" w:themeFill="accent2" w:themeFillTint="33"/>
          </w:tcPr>
          <w:p w:rsidR="00BE514A" w:rsidRPr="00BE514A" w:rsidRDefault="00BE514A" w:rsidP="00C85BEC">
            <w:pPr>
              <w:spacing w:line="360" w:lineRule="auto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  <w:lang w:val="ru-RU"/>
              </w:rPr>
              <w:t>202</w:t>
            </w:r>
            <w:r>
              <w:rPr>
                <w:rFonts w:ascii="Sylfaen" w:hAnsi="Sylfaen"/>
                <w:sz w:val="22"/>
                <w:szCs w:val="22"/>
              </w:rPr>
              <w:t>4</w:t>
            </w:r>
            <w:r>
              <w:rPr>
                <w:rFonts w:ascii="Sylfaen" w:hAnsi="Sylfaen"/>
                <w:sz w:val="22"/>
                <w:szCs w:val="22"/>
                <w:lang w:val="ru-RU"/>
              </w:rPr>
              <w:t>-202</w:t>
            </w:r>
            <w:r>
              <w:rPr>
                <w:rFonts w:ascii="Sylfaen" w:hAnsi="Sylfaen"/>
                <w:sz w:val="22"/>
                <w:szCs w:val="22"/>
              </w:rPr>
              <w:t>5</w:t>
            </w:r>
          </w:p>
          <w:p w:rsidR="00BE514A" w:rsidRPr="00CA6B28" w:rsidRDefault="00BE514A" w:rsidP="00C85BEC">
            <w:pPr>
              <w:spacing w:line="360" w:lineRule="auto"/>
              <w:rPr>
                <w:rFonts w:ascii="Sylfaen" w:hAnsi="Sylfaen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sz w:val="22"/>
                <w:szCs w:val="22"/>
                <w:lang w:val="ru-RU"/>
              </w:rPr>
              <w:t>ուստարի</w:t>
            </w:r>
          </w:p>
        </w:tc>
      </w:tr>
      <w:tr w:rsidR="00BE514A" w:rsidTr="00CA6B28">
        <w:tc>
          <w:tcPr>
            <w:tcW w:w="4634" w:type="dxa"/>
            <w:shd w:val="clear" w:color="auto" w:fill="F2DBDB" w:themeFill="accent2" w:themeFillTint="33"/>
          </w:tcPr>
          <w:p w:rsidR="00BE514A" w:rsidRPr="00257F64" w:rsidRDefault="00BE514A" w:rsidP="00B3380F">
            <w:pPr>
              <w:spacing w:line="36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Բարձրագույն մանկավարժական որակավորում ունեցող ուսուցիչների թիվը և </w:t>
            </w:r>
            <w:r w:rsidRPr="00257F64">
              <w:rPr>
                <w:rFonts w:ascii="Sylfaen" w:hAnsi="Sylfaen"/>
                <w:sz w:val="20"/>
                <w:szCs w:val="20"/>
                <w:lang w:val="hy-AM"/>
              </w:rPr>
              <w:t xml:space="preserve">%-ային հարաբերությունը մանկավարժների ընդհանուր թվի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257F64">
              <w:rPr>
                <w:rFonts w:ascii="Sylfaen" w:hAnsi="Sylfaen"/>
                <w:sz w:val="20"/>
                <w:szCs w:val="20"/>
                <w:lang w:val="hy-AM"/>
              </w:rPr>
              <w:t>ետ</w:t>
            </w:r>
          </w:p>
        </w:tc>
        <w:tc>
          <w:tcPr>
            <w:tcW w:w="1299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A23B72">
              <w:rPr>
                <w:rFonts w:ascii="Sylfaen" w:hAnsi="Sylfaen"/>
                <w:sz w:val="20"/>
                <w:szCs w:val="20"/>
                <w:lang w:val="ru-RU"/>
              </w:rPr>
              <w:t>32</w:t>
            </w:r>
          </w:p>
          <w:p w:rsidR="00BE514A" w:rsidRPr="00A23B72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100%</w:t>
            </w:r>
          </w:p>
        </w:tc>
        <w:tc>
          <w:tcPr>
            <w:tcW w:w="1418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A23B72">
              <w:rPr>
                <w:rFonts w:ascii="Sylfaen" w:hAnsi="Sylfaen"/>
                <w:sz w:val="20"/>
                <w:szCs w:val="20"/>
                <w:lang w:val="ru-RU"/>
              </w:rPr>
              <w:t>32</w:t>
            </w:r>
          </w:p>
          <w:p w:rsidR="00BE514A" w:rsidRPr="00A23B72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100%</w:t>
            </w:r>
          </w:p>
        </w:tc>
        <w:tc>
          <w:tcPr>
            <w:tcW w:w="1275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32</w:t>
            </w:r>
          </w:p>
          <w:p w:rsidR="00BE514A" w:rsidRPr="00CA6B28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100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%</w:t>
            </w:r>
          </w:p>
        </w:tc>
        <w:tc>
          <w:tcPr>
            <w:tcW w:w="1384" w:type="dxa"/>
          </w:tcPr>
          <w:p w:rsidR="00BE514A" w:rsidRPr="00BE514A" w:rsidRDefault="00BE514A" w:rsidP="00A23B72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</w:t>
            </w:r>
            <w:r>
              <w:rPr>
                <w:rFonts w:ascii="Sylfaen" w:hAnsi="Sylfaen"/>
                <w:sz w:val="20"/>
                <w:szCs w:val="20"/>
              </w:rPr>
              <w:t>1</w:t>
            </w:r>
          </w:p>
          <w:p w:rsidR="00BE514A" w:rsidRPr="00CA6B28" w:rsidRDefault="00BE514A" w:rsidP="00A23B72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100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%</w:t>
            </w:r>
          </w:p>
        </w:tc>
      </w:tr>
      <w:tr w:rsidR="00BE514A" w:rsidTr="00CA6B28">
        <w:tc>
          <w:tcPr>
            <w:tcW w:w="4634" w:type="dxa"/>
            <w:shd w:val="clear" w:color="auto" w:fill="F2DBDB" w:themeFill="accent2" w:themeFillTint="33"/>
          </w:tcPr>
          <w:p w:rsidR="00BE514A" w:rsidRPr="00A23B72" w:rsidRDefault="00BE514A" w:rsidP="00257F64">
            <w:p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A23B72">
              <w:rPr>
                <w:rFonts w:ascii="Sylfaen" w:hAnsi="Sylfaen"/>
                <w:sz w:val="20"/>
                <w:szCs w:val="20"/>
                <w:lang w:val="hy-AM"/>
              </w:rPr>
              <w:t>Ըստ մասնագիտությունների դասավանդող ուսուցիչների թիվը և %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-ը</w:t>
            </w:r>
          </w:p>
        </w:tc>
        <w:tc>
          <w:tcPr>
            <w:tcW w:w="1299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32</w:t>
            </w:r>
          </w:p>
          <w:p w:rsidR="00BE514A" w:rsidRPr="00A23B72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100%</w:t>
            </w:r>
          </w:p>
        </w:tc>
        <w:tc>
          <w:tcPr>
            <w:tcW w:w="1418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32</w:t>
            </w:r>
          </w:p>
          <w:p w:rsidR="00BE514A" w:rsidRPr="00A23B72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100%</w:t>
            </w:r>
          </w:p>
        </w:tc>
        <w:tc>
          <w:tcPr>
            <w:tcW w:w="1275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32</w:t>
            </w:r>
          </w:p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100%</w:t>
            </w:r>
          </w:p>
        </w:tc>
        <w:tc>
          <w:tcPr>
            <w:tcW w:w="1384" w:type="dxa"/>
          </w:tcPr>
          <w:p w:rsidR="00BE514A" w:rsidRPr="00BE514A" w:rsidRDefault="00BE514A" w:rsidP="00A23B72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>
              <w:rPr>
                <w:rFonts w:ascii="Sylfaen" w:hAnsi="Sylfaen"/>
                <w:sz w:val="20"/>
                <w:szCs w:val="20"/>
              </w:rPr>
              <w:t>1</w:t>
            </w:r>
          </w:p>
          <w:p w:rsidR="00BE514A" w:rsidRDefault="00BE514A" w:rsidP="00A23B72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100%</w:t>
            </w:r>
          </w:p>
        </w:tc>
      </w:tr>
      <w:tr w:rsidR="00BE514A" w:rsidTr="00CA6B28">
        <w:tc>
          <w:tcPr>
            <w:tcW w:w="4634" w:type="dxa"/>
            <w:shd w:val="clear" w:color="auto" w:fill="F2DBDB" w:themeFill="accent2" w:themeFillTint="33"/>
          </w:tcPr>
          <w:p w:rsidR="00BE514A" w:rsidRPr="00A23B72" w:rsidRDefault="00BE514A" w:rsidP="00257F64">
            <w:p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A23B72">
              <w:rPr>
                <w:rFonts w:ascii="Sylfaen" w:hAnsi="Sylfaen"/>
                <w:sz w:val="20"/>
                <w:szCs w:val="20"/>
                <w:lang w:val="hy-AM"/>
              </w:rPr>
              <w:t xml:space="preserve">Տարակարգ ունեցող ուսուցիչների թիվը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%-</w:t>
            </w:r>
            <w:r w:rsidRPr="00A23B72"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</w:tc>
        <w:tc>
          <w:tcPr>
            <w:tcW w:w="1299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</w:p>
          <w:p w:rsidR="00BE514A" w:rsidRPr="00A23B72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3.1%</w:t>
            </w:r>
          </w:p>
        </w:tc>
        <w:tc>
          <w:tcPr>
            <w:tcW w:w="1418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</w:p>
          <w:p w:rsidR="00BE514A" w:rsidRPr="00A23B72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3.1%</w:t>
            </w:r>
          </w:p>
        </w:tc>
        <w:tc>
          <w:tcPr>
            <w:tcW w:w="1275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  <w:p w:rsidR="00BE514A" w:rsidRPr="00CA6B28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3.1%</w:t>
            </w:r>
          </w:p>
        </w:tc>
        <w:tc>
          <w:tcPr>
            <w:tcW w:w="1384" w:type="dxa"/>
          </w:tcPr>
          <w:p w:rsidR="00BE514A" w:rsidRDefault="00BE514A" w:rsidP="00A23B72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  <w:p w:rsidR="00BE514A" w:rsidRPr="00CA6B28" w:rsidRDefault="00BE514A" w:rsidP="00BE514A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3.</w:t>
            </w: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%</w:t>
            </w:r>
          </w:p>
        </w:tc>
      </w:tr>
      <w:tr w:rsidR="00BE514A" w:rsidTr="00CA6B28">
        <w:tc>
          <w:tcPr>
            <w:tcW w:w="4634" w:type="dxa"/>
            <w:shd w:val="clear" w:color="auto" w:fill="F2DBDB" w:themeFill="accent2" w:themeFillTint="33"/>
          </w:tcPr>
          <w:p w:rsidR="00BE514A" w:rsidRPr="00BD6073" w:rsidRDefault="00BE514A" w:rsidP="00257F64">
            <w:p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Որպես վերապատրաստող ուսուցիչների թիվը և %</w:t>
            </w:r>
            <w:r w:rsidRPr="00BD6073">
              <w:rPr>
                <w:rFonts w:ascii="Sylfaen" w:hAnsi="Sylfaen"/>
                <w:sz w:val="20"/>
                <w:szCs w:val="20"/>
                <w:lang w:val="hy-AM"/>
              </w:rPr>
              <w:t>-ը</w:t>
            </w:r>
          </w:p>
        </w:tc>
        <w:tc>
          <w:tcPr>
            <w:tcW w:w="1299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-</w:t>
            </w:r>
          </w:p>
          <w:p w:rsidR="00BE514A" w:rsidRPr="00BD6073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3</w:t>
            </w:r>
          </w:p>
          <w:p w:rsidR="00BE514A" w:rsidRPr="00BD6073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</w:rPr>
              <w:t>9,3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%</w:t>
            </w:r>
          </w:p>
        </w:tc>
        <w:tc>
          <w:tcPr>
            <w:tcW w:w="1275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  <w:p w:rsidR="00BE514A" w:rsidRPr="00CA6B28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9,3%</w:t>
            </w:r>
          </w:p>
        </w:tc>
        <w:tc>
          <w:tcPr>
            <w:tcW w:w="1384" w:type="dxa"/>
          </w:tcPr>
          <w:p w:rsidR="00BE514A" w:rsidRDefault="00BE514A" w:rsidP="00A23B72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  <w:p w:rsidR="00BE514A" w:rsidRPr="00CA6B28" w:rsidRDefault="00BE514A" w:rsidP="00A23B72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9,3%</w:t>
            </w:r>
          </w:p>
        </w:tc>
      </w:tr>
      <w:tr w:rsidR="00BE514A" w:rsidTr="00CA6B28">
        <w:tc>
          <w:tcPr>
            <w:tcW w:w="4634" w:type="dxa"/>
            <w:shd w:val="clear" w:color="auto" w:fill="F2DBDB" w:themeFill="accent2" w:themeFillTint="33"/>
          </w:tcPr>
          <w:p w:rsidR="00BE514A" w:rsidRDefault="00BE514A" w:rsidP="00257F64">
            <w:p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Ուսուցիչների միջին տարիքը</w:t>
            </w:r>
          </w:p>
        </w:tc>
        <w:tc>
          <w:tcPr>
            <w:tcW w:w="1299" w:type="dxa"/>
          </w:tcPr>
          <w:p w:rsidR="00BE514A" w:rsidRPr="002B7DB1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53</w:t>
            </w:r>
          </w:p>
        </w:tc>
        <w:tc>
          <w:tcPr>
            <w:tcW w:w="1418" w:type="dxa"/>
          </w:tcPr>
          <w:p w:rsidR="00BE514A" w:rsidRPr="00BD6073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54</w:t>
            </w:r>
          </w:p>
        </w:tc>
        <w:tc>
          <w:tcPr>
            <w:tcW w:w="1275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54</w:t>
            </w:r>
          </w:p>
        </w:tc>
        <w:tc>
          <w:tcPr>
            <w:tcW w:w="1384" w:type="dxa"/>
          </w:tcPr>
          <w:p w:rsidR="00BE514A" w:rsidRDefault="00BE514A" w:rsidP="00A23B72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54</w:t>
            </w:r>
          </w:p>
        </w:tc>
      </w:tr>
      <w:tr w:rsidR="00BE514A" w:rsidTr="00CA6B28">
        <w:tc>
          <w:tcPr>
            <w:tcW w:w="4634" w:type="dxa"/>
            <w:shd w:val="clear" w:color="auto" w:fill="F2DBDB" w:themeFill="accent2" w:themeFillTint="33"/>
          </w:tcPr>
          <w:p w:rsidR="00BE514A" w:rsidRPr="009170A6" w:rsidRDefault="00BE514A" w:rsidP="00257F64">
            <w:p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գործընթացում ՏՀՏ կիրառող ուսուցիչների թիվը և </w:t>
            </w:r>
            <w:r w:rsidRPr="009170A6">
              <w:rPr>
                <w:rFonts w:ascii="Sylfaen" w:hAnsi="Sylfaen"/>
                <w:sz w:val="20"/>
                <w:szCs w:val="20"/>
                <w:lang w:val="hy-AM"/>
              </w:rPr>
              <w:t>%-ը</w:t>
            </w:r>
          </w:p>
        </w:tc>
        <w:tc>
          <w:tcPr>
            <w:tcW w:w="1299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24</w:t>
            </w:r>
          </w:p>
          <w:p w:rsidR="00BE514A" w:rsidRPr="009170A6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75%</w:t>
            </w:r>
          </w:p>
        </w:tc>
        <w:tc>
          <w:tcPr>
            <w:tcW w:w="1418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28</w:t>
            </w:r>
          </w:p>
          <w:p w:rsidR="00BE514A" w:rsidRPr="009170A6" w:rsidRDefault="00F459AC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8</w:t>
            </w:r>
            <w:r>
              <w:rPr>
                <w:rFonts w:ascii="Sylfaen" w:hAnsi="Sylfaen"/>
                <w:sz w:val="20"/>
                <w:szCs w:val="20"/>
              </w:rPr>
              <w:t>0</w:t>
            </w:r>
            <w:r w:rsidR="00BE514A">
              <w:rPr>
                <w:rFonts w:ascii="Sylfaen" w:hAnsi="Sylfaen"/>
                <w:sz w:val="20"/>
                <w:szCs w:val="20"/>
                <w:lang w:val="hy-AM"/>
              </w:rPr>
              <w:t>%</w:t>
            </w:r>
          </w:p>
        </w:tc>
        <w:tc>
          <w:tcPr>
            <w:tcW w:w="1275" w:type="dxa"/>
          </w:tcPr>
          <w:p w:rsidR="00BE514A" w:rsidRDefault="00BE514A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</w:p>
          <w:p w:rsidR="00BE514A" w:rsidRPr="00CA6B28" w:rsidRDefault="00F459AC" w:rsidP="009F6495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>
              <w:rPr>
                <w:rFonts w:ascii="Sylfaen" w:hAnsi="Sylfaen"/>
                <w:sz w:val="20"/>
                <w:szCs w:val="20"/>
              </w:rPr>
              <w:t>1</w:t>
            </w:r>
            <w:r w:rsidR="00BE514A">
              <w:rPr>
                <w:rFonts w:ascii="Sylfaen" w:hAnsi="Sylfaen"/>
                <w:sz w:val="20"/>
                <w:szCs w:val="20"/>
                <w:lang w:val="hy-AM"/>
              </w:rPr>
              <w:t>%</w:t>
            </w:r>
          </w:p>
        </w:tc>
        <w:tc>
          <w:tcPr>
            <w:tcW w:w="1384" w:type="dxa"/>
          </w:tcPr>
          <w:p w:rsidR="00BE514A" w:rsidRDefault="00BE514A" w:rsidP="00A23B72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28</w:t>
            </w:r>
          </w:p>
          <w:p w:rsidR="00BE514A" w:rsidRPr="00CA6B28" w:rsidRDefault="00F459AC" w:rsidP="00A23B72">
            <w:p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>
              <w:rPr>
                <w:rFonts w:ascii="Sylfaen" w:hAnsi="Sylfaen"/>
                <w:sz w:val="20"/>
                <w:szCs w:val="20"/>
              </w:rPr>
              <w:t>3</w:t>
            </w:r>
            <w:r w:rsidR="00BE514A">
              <w:rPr>
                <w:rFonts w:ascii="Sylfaen" w:hAnsi="Sylfaen"/>
                <w:sz w:val="20"/>
                <w:szCs w:val="20"/>
                <w:lang w:val="hy-AM"/>
              </w:rPr>
              <w:t>%</w:t>
            </w:r>
          </w:p>
        </w:tc>
      </w:tr>
    </w:tbl>
    <w:p w:rsidR="00C55922" w:rsidRPr="00452673" w:rsidRDefault="00C55922" w:rsidP="00880E21">
      <w:pPr>
        <w:spacing w:line="360" w:lineRule="auto"/>
        <w:ind w:left="554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TableGrid"/>
        <w:tblW w:w="11058" w:type="dxa"/>
        <w:tblInd w:w="-318" w:type="dxa"/>
        <w:tblLook w:val="04A0" w:firstRow="1" w:lastRow="0" w:firstColumn="1" w:lastColumn="0" w:noHBand="0" w:noVBand="1"/>
      </w:tblPr>
      <w:tblGrid>
        <w:gridCol w:w="5529"/>
        <w:gridCol w:w="5529"/>
      </w:tblGrid>
      <w:tr w:rsidR="00B26358" w:rsidRPr="00257F64" w:rsidTr="008253F6">
        <w:trPr>
          <w:trHeight w:val="701"/>
        </w:trPr>
        <w:tc>
          <w:tcPr>
            <w:tcW w:w="5529" w:type="dxa"/>
            <w:shd w:val="clear" w:color="auto" w:fill="00B0F0"/>
          </w:tcPr>
          <w:p w:rsidR="00B26358" w:rsidRPr="00257F64" w:rsidRDefault="00B26358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  <w:lang w:val="hy-AM"/>
              </w:rPr>
            </w:pPr>
            <w:r w:rsidRPr="00257F64">
              <w:rPr>
                <w:rFonts w:ascii="Sylfaen" w:hAnsi="Sylfaen"/>
                <w:sz w:val="32"/>
                <w:szCs w:val="32"/>
                <w:lang w:val="hy-AM"/>
              </w:rPr>
              <w:t>ՈՒԺԵՂ ԿՈՂՄԵՐ</w:t>
            </w:r>
          </w:p>
        </w:tc>
        <w:tc>
          <w:tcPr>
            <w:tcW w:w="5529" w:type="dxa"/>
            <w:shd w:val="clear" w:color="auto" w:fill="C00000"/>
          </w:tcPr>
          <w:p w:rsidR="00B26358" w:rsidRPr="00257F64" w:rsidRDefault="00B26358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  <w:lang w:val="hy-AM"/>
              </w:rPr>
            </w:pPr>
            <w:r w:rsidRPr="00257F64">
              <w:rPr>
                <w:rFonts w:ascii="Sylfaen" w:hAnsi="Sylfaen"/>
                <w:sz w:val="32"/>
                <w:szCs w:val="32"/>
                <w:lang w:val="hy-AM"/>
              </w:rPr>
              <w:t xml:space="preserve"> ԹՈՒՅԼ ԿՈՂՄԵՐ</w:t>
            </w:r>
          </w:p>
        </w:tc>
      </w:tr>
      <w:tr w:rsidR="00B26358" w:rsidRPr="00D40214" w:rsidTr="008253F6">
        <w:trPr>
          <w:trHeight w:val="1268"/>
        </w:trPr>
        <w:tc>
          <w:tcPr>
            <w:tcW w:w="5529" w:type="dxa"/>
          </w:tcPr>
          <w:p w:rsidR="00B26358" w:rsidRPr="00257F64" w:rsidRDefault="00D7269A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257F64">
              <w:rPr>
                <w:rFonts w:ascii="Sylfaen" w:hAnsi="Sylfaen"/>
                <w:sz w:val="24"/>
                <w:szCs w:val="24"/>
                <w:lang w:val="hy-AM"/>
              </w:rPr>
              <w:t>Բարձրագույն կրթություն, անհրաժեշտ որակավորում ունեցող ուսուցիչներ</w:t>
            </w:r>
            <w:r w:rsidR="00AE217B" w:rsidRPr="00257F64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957BE0" w:rsidRDefault="00957BE0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</w:rPr>
            </w:pPr>
            <w:r w:rsidRPr="00257F64">
              <w:rPr>
                <w:rFonts w:ascii="Sylfaen" w:hAnsi="Sylfaen"/>
                <w:sz w:val="24"/>
                <w:szCs w:val="24"/>
                <w:lang w:val="hy-AM"/>
              </w:rPr>
              <w:t>Բարոյահոգեբանական առողջ մթ</w:t>
            </w:r>
            <w:r>
              <w:rPr>
                <w:rFonts w:ascii="Sylfaen" w:hAnsi="Sylfaen"/>
                <w:sz w:val="24"/>
                <w:szCs w:val="24"/>
              </w:rPr>
              <w:t>նոլորտ:</w:t>
            </w:r>
          </w:p>
          <w:p w:rsidR="00957BE0" w:rsidRDefault="00957BE0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Բոլոր ուսուցիչներն աշխատում են իրենց մասնագիտության համապատասխան:</w:t>
            </w:r>
          </w:p>
          <w:p w:rsidR="00957BE0" w:rsidRDefault="00957BE0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Հեռավար կրթության իրականացում ՏՏ-ների միջոցով: </w:t>
            </w:r>
          </w:p>
          <w:p w:rsidR="00957BE0" w:rsidRPr="00AE217B" w:rsidRDefault="00957BE0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lastRenderedPageBreak/>
              <w:t>Մասնակցում են</w:t>
            </w:r>
            <w:r w:rsidR="0056552A">
              <w:rPr>
                <w:rFonts w:ascii="Sylfaen" w:hAnsi="Sylfaen"/>
                <w:sz w:val="24"/>
                <w:szCs w:val="24"/>
              </w:rPr>
              <w:t xml:space="preserve"> մանկավարժական խորհրդի նիստերին:</w:t>
            </w:r>
          </w:p>
          <w:p w:rsidR="00D7269A" w:rsidRPr="00D40214" w:rsidRDefault="00D7269A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</w:rPr>
            </w:pPr>
            <w:r w:rsidRPr="00D40214">
              <w:rPr>
                <w:rFonts w:ascii="Sylfaen" w:hAnsi="Sylfaen"/>
                <w:sz w:val="24"/>
                <w:szCs w:val="24"/>
                <w:lang w:val="ru-RU"/>
              </w:rPr>
              <w:t>Տարակարգ</w:t>
            </w:r>
            <w:r w:rsidRPr="00D40214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40214">
              <w:rPr>
                <w:rFonts w:ascii="Sylfaen" w:hAnsi="Sylfaen"/>
                <w:sz w:val="24"/>
                <w:szCs w:val="24"/>
                <w:lang w:val="ru-RU"/>
              </w:rPr>
              <w:t>ունեցող</w:t>
            </w:r>
            <w:r w:rsidRPr="00D40214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40214">
              <w:rPr>
                <w:rFonts w:ascii="Sylfaen" w:hAnsi="Sylfaen"/>
                <w:sz w:val="24"/>
                <w:szCs w:val="24"/>
                <w:lang w:val="ru-RU"/>
              </w:rPr>
              <w:t>ուսուցիչ</w:t>
            </w:r>
            <w:r w:rsidR="00B3380F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D40214">
              <w:rPr>
                <w:rFonts w:ascii="Sylfaen" w:hAnsi="Sylfaen"/>
                <w:sz w:val="24"/>
                <w:szCs w:val="24"/>
              </w:rPr>
              <w:t>(1)</w:t>
            </w:r>
            <w:r w:rsidR="00AE217B">
              <w:rPr>
                <w:rFonts w:ascii="Sylfaen" w:hAnsi="Sylfaen"/>
                <w:sz w:val="24"/>
                <w:szCs w:val="24"/>
              </w:rPr>
              <w:t>:</w:t>
            </w:r>
          </w:p>
          <w:p w:rsidR="00D7269A" w:rsidRPr="00AE217B" w:rsidRDefault="00D7269A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</w:rPr>
            </w:pPr>
            <w:r w:rsidRPr="00D40214">
              <w:rPr>
                <w:rFonts w:ascii="Sylfaen" w:hAnsi="Sylfaen"/>
                <w:sz w:val="24"/>
                <w:szCs w:val="24"/>
                <w:lang w:val="ru-RU"/>
              </w:rPr>
              <w:t>Կամավոր</w:t>
            </w:r>
            <w:r w:rsidRPr="00D40214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40214">
              <w:rPr>
                <w:rFonts w:ascii="Sylfaen" w:hAnsi="Sylfaen"/>
                <w:sz w:val="24"/>
                <w:szCs w:val="24"/>
                <w:lang w:val="ru-RU"/>
              </w:rPr>
              <w:t>ատեստավորում</w:t>
            </w:r>
            <w:r w:rsidRPr="00D40214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40214">
              <w:rPr>
                <w:rFonts w:ascii="Sylfaen" w:hAnsi="Sylfaen"/>
                <w:sz w:val="24"/>
                <w:szCs w:val="24"/>
                <w:lang w:val="ru-RU"/>
              </w:rPr>
              <w:t>անցած</w:t>
            </w:r>
            <w:r w:rsidRPr="00D40214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40214">
              <w:rPr>
                <w:rFonts w:ascii="Sylfaen" w:hAnsi="Sylfaen"/>
                <w:sz w:val="24"/>
                <w:szCs w:val="24"/>
                <w:lang w:val="ru-RU"/>
              </w:rPr>
              <w:t>ուսուցիչներ</w:t>
            </w:r>
            <w:r w:rsidRPr="00D40214">
              <w:rPr>
                <w:rFonts w:ascii="Sylfaen" w:hAnsi="Sylfaen"/>
                <w:sz w:val="24"/>
                <w:szCs w:val="24"/>
              </w:rPr>
              <w:t xml:space="preserve"> </w:t>
            </w:r>
            <w:r w:rsidR="00D65E23" w:rsidRPr="00D40214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="00D65E23" w:rsidRPr="00D40214">
              <w:rPr>
                <w:rFonts w:ascii="Sylfaen" w:hAnsi="Sylfaen"/>
                <w:sz w:val="24"/>
                <w:szCs w:val="24"/>
              </w:rPr>
              <w:t>3</w:t>
            </w:r>
            <w:r w:rsidRPr="00D40214">
              <w:rPr>
                <w:rFonts w:ascii="Sylfaen" w:hAnsi="Sylfaen"/>
                <w:sz w:val="24"/>
                <w:szCs w:val="24"/>
                <w:lang w:val="hy-AM"/>
              </w:rPr>
              <w:t>)</w:t>
            </w:r>
            <w:r w:rsidR="00AE217B">
              <w:rPr>
                <w:rFonts w:ascii="Sylfaen" w:hAnsi="Sylfaen"/>
                <w:sz w:val="24"/>
                <w:szCs w:val="24"/>
              </w:rPr>
              <w:t>:</w:t>
            </w:r>
          </w:p>
          <w:p w:rsidR="00D7269A" w:rsidRPr="00D40214" w:rsidRDefault="00185107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</w:rPr>
            </w:pPr>
            <w:r w:rsidRPr="00D40214">
              <w:rPr>
                <w:rFonts w:ascii="Sylfaen" w:hAnsi="Sylfaen"/>
                <w:sz w:val="24"/>
                <w:szCs w:val="24"/>
                <w:lang w:val="hy-AM"/>
              </w:rPr>
              <w:t>Մ</w:t>
            </w:r>
            <w:r w:rsidRPr="00D40214">
              <w:rPr>
                <w:rFonts w:ascii="Sylfaen" w:hAnsi="Sylfaen"/>
                <w:sz w:val="24"/>
                <w:szCs w:val="24"/>
                <w:lang w:val="ru-RU"/>
              </w:rPr>
              <w:t>ե</w:t>
            </w:r>
            <w:r w:rsidR="006F58BF" w:rsidRPr="00D40214">
              <w:rPr>
                <w:rFonts w:ascii="Sylfaen" w:hAnsi="Sylfaen"/>
                <w:sz w:val="24"/>
                <w:szCs w:val="24"/>
                <w:lang w:val="hy-AM"/>
              </w:rPr>
              <w:t>նթոր ուսուցիչներ</w:t>
            </w:r>
            <w:r w:rsidR="006F58BF" w:rsidRPr="00D40214">
              <w:rPr>
                <w:rFonts w:ascii="Sylfaen" w:hAnsi="Sylfaen"/>
                <w:sz w:val="24"/>
                <w:szCs w:val="24"/>
              </w:rPr>
              <w:t>(3)</w:t>
            </w:r>
            <w:r w:rsidR="00AE217B">
              <w:rPr>
                <w:rFonts w:ascii="Sylfaen" w:hAnsi="Sylfaen"/>
                <w:sz w:val="24"/>
                <w:szCs w:val="24"/>
              </w:rPr>
              <w:t>:</w:t>
            </w:r>
          </w:p>
          <w:p w:rsidR="006F58BF" w:rsidRPr="00D40214" w:rsidRDefault="00DA145C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</w:rPr>
            </w:pPr>
            <w:r w:rsidRPr="00D40214">
              <w:rPr>
                <w:rFonts w:ascii="Sylfaen" w:hAnsi="Sylfaen"/>
                <w:sz w:val="24"/>
                <w:szCs w:val="24"/>
              </w:rPr>
              <w:t>Իրենց գործին նվիրված մանկավարժներ</w:t>
            </w:r>
            <w:r w:rsidR="00AE217B">
              <w:rPr>
                <w:rFonts w:ascii="Sylfaen" w:hAnsi="Sylfaen"/>
                <w:sz w:val="24"/>
                <w:szCs w:val="24"/>
              </w:rPr>
              <w:t>:</w:t>
            </w:r>
          </w:p>
          <w:p w:rsidR="006F58BF" w:rsidRPr="00D40214" w:rsidRDefault="00F15BA7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</w:rPr>
            </w:pPr>
            <w:r w:rsidRPr="00D40214">
              <w:rPr>
                <w:rFonts w:ascii="Sylfaen" w:hAnsi="Sylfaen"/>
                <w:sz w:val="24"/>
                <w:szCs w:val="24"/>
              </w:rPr>
              <w:t>Փոխադարձ դասալսումներ, փորձի փոխանակում</w:t>
            </w:r>
            <w:r w:rsidR="00AE217B">
              <w:rPr>
                <w:rFonts w:ascii="Sylfaen" w:hAnsi="Sylfaen"/>
                <w:sz w:val="24"/>
                <w:szCs w:val="24"/>
              </w:rPr>
              <w:t>:</w:t>
            </w:r>
          </w:p>
          <w:p w:rsidR="00F15BA7" w:rsidRDefault="004A3527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Բոլոր առարկաներից կ</w:t>
            </w:r>
            <w:r w:rsidR="00F15BA7" w:rsidRPr="00D40214">
              <w:rPr>
                <w:rFonts w:ascii="Sylfaen" w:hAnsi="Sylfaen"/>
                <w:sz w:val="24"/>
                <w:szCs w:val="24"/>
              </w:rPr>
              <w:t>ազմակերպվող բաց դասեր</w:t>
            </w:r>
            <w:r>
              <w:rPr>
                <w:rFonts w:ascii="Sylfaen" w:hAnsi="Sylfaen"/>
                <w:sz w:val="24"/>
                <w:szCs w:val="24"/>
              </w:rPr>
              <w:t>:</w:t>
            </w:r>
          </w:p>
          <w:p w:rsidR="0056552A" w:rsidRDefault="0056552A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Ժամանակին կատարում են գրանցումներ էլեկտրոնային մատյաններում:</w:t>
            </w:r>
          </w:p>
          <w:p w:rsidR="0056552A" w:rsidRDefault="0056552A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Մասնակցում են մեթոդմիավորման նիստերին:</w:t>
            </w:r>
          </w:p>
          <w:p w:rsidR="0056552A" w:rsidRPr="00DB2638" w:rsidRDefault="0056552A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Նպաստում են երեխայի կրթության իրավունքի իրացմանը՝ հաշվի առնելով յուրաքանչյուրի կրթական կարիքների առանձնահատկությունները:</w:t>
            </w:r>
          </w:p>
          <w:p w:rsidR="00DB2638" w:rsidRDefault="00DB2638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Ընտրում և կիրառում են դասավանդման այնպիսի մեթոդներ և միջոցներ, որոնք ապահովում են ուսումնական գործընթացի բարձր որակ՝ իր ընտրությամբ օգտագործելով կրթության պետական կառավարման լիազորված մարմնի երաշխավորած դասագրքեր և ուսուցողական նյութեր, ձեռնարկներ և սովորողների գիտելիքների, հմտությունների և կարողությունների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 xml:space="preserve">գնահատման մեթոդներ:    </w:t>
            </w:r>
          </w:p>
          <w:p w:rsidR="0056552A" w:rsidRPr="008253F6" w:rsidRDefault="0056552A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Կանխարգելում են բուլինգի դեպքերը:</w:t>
            </w:r>
          </w:p>
          <w:p w:rsidR="008253F6" w:rsidRPr="008253F6" w:rsidRDefault="008253F6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Ունեն կազմակերպական և նյութատեխնիկական պայմաններ մասնագիտական գործունեություն իրականացնելու համար:</w:t>
            </w:r>
          </w:p>
          <w:p w:rsidR="008253F6" w:rsidRDefault="008253F6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Պաշտպանված են սովորողների, մանկավարժական և այլ աշխատողների </w:t>
            </w:r>
            <w:r w:rsidR="00DB2638">
              <w:rPr>
                <w:rFonts w:ascii="Sylfaen" w:hAnsi="Sylfaen"/>
                <w:sz w:val="24"/>
                <w:szCs w:val="24"/>
                <w:lang w:val="hy-AM"/>
              </w:rPr>
              <w:t xml:space="preserve">այնպիսի գործողություններից, որոնք նսեմացնում են իրենց մասնագիտական վարկանիշն ու արժանապատվությունը: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B946A8" w:rsidRDefault="0056552A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-108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ՀՊՉ-ին համապատասխան՝ մշակում և իրականացնում են</w:t>
            </w:r>
            <w:r w:rsidR="008253F6">
              <w:rPr>
                <w:rFonts w:ascii="Sylfaen" w:hAnsi="Sylfaen"/>
                <w:sz w:val="24"/>
                <w:szCs w:val="24"/>
                <w:lang w:val="hy-AM"/>
              </w:rPr>
              <w:t xml:space="preserve"> դասապլաններ, 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="00B946A8">
              <w:rPr>
                <w:rFonts w:ascii="Sylfaen" w:hAnsi="Sylfaen"/>
                <w:sz w:val="24"/>
                <w:szCs w:val="24"/>
              </w:rPr>
              <w:t>օրվա և կիսամյակային թեմատիկ պլաններ:</w:t>
            </w:r>
          </w:p>
          <w:p w:rsidR="0056552A" w:rsidRPr="00C50FC5" w:rsidRDefault="00B946A8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Հաստատության մանկավարժները մասնակցում են ուսումնական հաստատության կառավարմանը՝ ՀՀ օրենսդրությամբ և ուսումնական հաստատության կանոնադրության սահմանված կարգով:</w:t>
            </w:r>
            <w:r w:rsidR="0056552A">
              <w:rPr>
                <w:rFonts w:ascii="Sylfaen" w:hAnsi="Sylfaen"/>
                <w:sz w:val="24"/>
                <w:szCs w:val="24"/>
              </w:rPr>
              <w:t xml:space="preserve">  </w:t>
            </w:r>
          </w:p>
          <w:p w:rsidR="001F2A46" w:rsidRPr="00C50FC5" w:rsidRDefault="001F2A46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ՏՀՏ</w:t>
            </w:r>
            <w:r w:rsidRPr="00C50FC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վերապատրաստումներ</w:t>
            </w:r>
            <w:r w:rsidRPr="00C50FC5">
              <w:rPr>
                <w:rFonts w:ascii="Sylfaen" w:hAnsi="Sylfaen"/>
                <w:sz w:val="24"/>
                <w:szCs w:val="24"/>
              </w:rPr>
              <w:t xml:space="preserve"> </w:t>
            </w:r>
            <w:r w:rsidR="002A00FD">
              <w:rPr>
                <w:rFonts w:ascii="Sylfaen" w:hAnsi="Sylfaen"/>
                <w:sz w:val="24"/>
                <w:szCs w:val="24"/>
                <w:lang w:val="ru-RU"/>
              </w:rPr>
              <w:t>վարչական</w:t>
            </w:r>
            <w:r w:rsidR="002A00FD" w:rsidRPr="00C50FC5">
              <w:rPr>
                <w:rFonts w:ascii="Sylfaen" w:hAnsi="Sylfaen"/>
                <w:sz w:val="24"/>
                <w:szCs w:val="24"/>
              </w:rPr>
              <w:t xml:space="preserve"> </w:t>
            </w:r>
            <w:r w:rsidR="002A00FD"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="002A00FD" w:rsidRPr="00C50FC5">
              <w:rPr>
                <w:rFonts w:ascii="Sylfaen" w:hAnsi="Sylfaen"/>
                <w:sz w:val="24"/>
                <w:szCs w:val="24"/>
              </w:rPr>
              <w:t xml:space="preserve"> </w:t>
            </w:r>
            <w:r w:rsidR="002A00FD">
              <w:rPr>
                <w:rFonts w:ascii="Sylfaen" w:hAnsi="Sylfaen"/>
                <w:sz w:val="24"/>
                <w:szCs w:val="24"/>
                <w:lang w:val="ru-RU"/>
              </w:rPr>
              <w:t>մանկավարժական</w:t>
            </w:r>
            <w:r w:rsidR="002A00FD" w:rsidRPr="00C50FC5">
              <w:rPr>
                <w:rFonts w:ascii="Sylfaen" w:hAnsi="Sylfaen"/>
                <w:sz w:val="24"/>
                <w:szCs w:val="24"/>
              </w:rPr>
              <w:t xml:space="preserve"> </w:t>
            </w:r>
            <w:r w:rsidR="002A00FD">
              <w:rPr>
                <w:rFonts w:ascii="Sylfaen" w:hAnsi="Sylfaen"/>
                <w:sz w:val="24"/>
                <w:szCs w:val="24"/>
                <w:lang w:val="ru-RU"/>
              </w:rPr>
              <w:t>բոլոր</w:t>
            </w:r>
            <w:r w:rsidR="002A00FD" w:rsidRPr="00C50FC5">
              <w:rPr>
                <w:rFonts w:ascii="Sylfaen" w:hAnsi="Sylfaen"/>
                <w:sz w:val="24"/>
                <w:szCs w:val="24"/>
              </w:rPr>
              <w:t xml:space="preserve"> </w:t>
            </w:r>
            <w:r w:rsidR="002A00FD">
              <w:rPr>
                <w:rFonts w:ascii="Sylfaen" w:hAnsi="Sylfaen"/>
                <w:sz w:val="24"/>
                <w:szCs w:val="24"/>
                <w:lang w:val="ru-RU"/>
              </w:rPr>
              <w:t>աշխատողների</w:t>
            </w:r>
            <w:r w:rsidR="002A00FD" w:rsidRPr="00C50FC5">
              <w:rPr>
                <w:rFonts w:ascii="Sylfaen" w:hAnsi="Sylfaen"/>
                <w:sz w:val="24"/>
                <w:szCs w:val="24"/>
              </w:rPr>
              <w:t xml:space="preserve"> </w:t>
            </w:r>
            <w:r w:rsidR="002A00FD">
              <w:rPr>
                <w:rFonts w:ascii="Sylfaen" w:hAnsi="Sylfaen"/>
                <w:sz w:val="24"/>
                <w:szCs w:val="24"/>
                <w:lang w:val="ru-RU"/>
              </w:rPr>
              <w:t>համար</w:t>
            </w:r>
          </w:p>
          <w:p w:rsidR="0011602F" w:rsidRPr="0011602F" w:rsidRDefault="0011602F" w:rsidP="00077AAE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ՀՊՉ վերապատրաստված ուսուցիչներ:</w:t>
            </w:r>
          </w:p>
        </w:tc>
        <w:tc>
          <w:tcPr>
            <w:tcW w:w="5529" w:type="dxa"/>
          </w:tcPr>
          <w:p w:rsidR="0070080D" w:rsidRPr="00D40214" w:rsidRDefault="0070080D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 w:rsidRPr="00D40214">
              <w:rPr>
                <w:rFonts w:ascii="Sylfaen" w:hAnsi="Sylfaen"/>
                <w:sz w:val="24"/>
                <w:szCs w:val="24"/>
              </w:rPr>
              <w:lastRenderedPageBreak/>
              <w:t>Կամավոր ատեստավորման դիմելու պասիվություն</w:t>
            </w:r>
            <w:r w:rsidR="004A3527">
              <w:rPr>
                <w:rFonts w:ascii="Sylfaen" w:hAnsi="Sylfaen"/>
                <w:sz w:val="24"/>
                <w:szCs w:val="24"/>
              </w:rPr>
              <w:t>:</w:t>
            </w:r>
          </w:p>
          <w:p w:rsidR="0070080D" w:rsidRDefault="0070080D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 w:rsidRPr="00D40214">
              <w:rPr>
                <w:rFonts w:ascii="Sylfaen" w:hAnsi="Sylfaen"/>
                <w:sz w:val="24"/>
                <w:szCs w:val="24"/>
              </w:rPr>
              <w:t>Երիտասարդ ուսուցիչներով քիչ համալրված</w:t>
            </w:r>
            <w:r w:rsidR="004A3527">
              <w:rPr>
                <w:rFonts w:ascii="Sylfaen" w:hAnsi="Sylfaen"/>
                <w:sz w:val="24"/>
                <w:szCs w:val="24"/>
              </w:rPr>
              <w:t>:</w:t>
            </w:r>
            <w:r w:rsidR="007D3867">
              <w:rPr>
                <w:rFonts w:ascii="Sylfaen" w:hAnsi="Sylfaen"/>
                <w:sz w:val="24"/>
                <w:szCs w:val="24"/>
              </w:rPr>
              <w:t xml:space="preserve"> </w:t>
            </w:r>
            <w:r w:rsidR="00E46383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43315A" w:rsidRDefault="000F19A0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Ուսուցիչների</w:t>
            </w:r>
            <w:r w:rsidR="008826CD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0F19A0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ժամանակակից</w:t>
            </w:r>
            <w:r w:rsidRPr="000F19A0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տեխնոլոգիաների</w:t>
            </w:r>
            <w:r w:rsidRPr="000F19A0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թույլ</w:t>
            </w:r>
            <w:r w:rsidRPr="000F19A0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տիրապետելը</w:t>
            </w:r>
            <w:r w:rsidR="00083524" w:rsidRPr="00083524">
              <w:rPr>
                <w:rFonts w:ascii="Sylfaen" w:hAnsi="Sylfaen"/>
                <w:sz w:val="24"/>
                <w:szCs w:val="24"/>
              </w:rPr>
              <w:t>:</w:t>
            </w:r>
          </w:p>
          <w:p w:rsidR="001411CE" w:rsidRDefault="0029465F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Կրթության կառավարման տեղեկատվական համակարգի հետ աշխատանքի </w:t>
            </w:r>
            <w:r>
              <w:rPr>
                <w:rFonts w:ascii="Sylfaen" w:hAnsi="Sylfaen"/>
                <w:sz w:val="24"/>
                <w:szCs w:val="24"/>
              </w:rPr>
              <w:lastRenderedPageBreak/>
              <w:t>թերություններ:</w:t>
            </w:r>
          </w:p>
          <w:p w:rsidR="0029465F" w:rsidRDefault="0029465F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Ուսուցիչների միմյանց հետ համագործակցության պակաս, որի արդյունքում ինտեգրված դասեր չկան:</w:t>
            </w:r>
          </w:p>
          <w:p w:rsidR="0029465F" w:rsidRDefault="0029465F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Փորձի փոխանակման պակաս:</w:t>
            </w:r>
          </w:p>
          <w:p w:rsidR="0029465F" w:rsidRPr="0029465F" w:rsidRDefault="0029465F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</w:rPr>
            </w:pPr>
            <w:r w:rsidRPr="0029465F">
              <w:rPr>
                <w:rFonts w:ascii="Sylfaen" w:hAnsi="Sylfaen"/>
                <w:sz w:val="24"/>
                <w:szCs w:val="24"/>
              </w:rPr>
              <w:t>&lt;&lt;</w:t>
            </w:r>
            <w:r>
              <w:rPr>
                <w:rFonts w:ascii="Sylfaen" w:hAnsi="Sylfaen"/>
                <w:sz w:val="24"/>
                <w:szCs w:val="24"/>
              </w:rPr>
              <w:t>Տարվա լավագույն ուսուցիչ</w:t>
            </w:r>
            <w:r w:rsidRPr="0029465F">
              <w:rPr>
                <w:rFonts w:ascii="Sylfaen" w:hAnsi="Sylfaen"/>
                <w:sz w:val="24"/>
                <w:szCs w:val="24"/>
              </w:rPr>
              <w:t xml:space="preserve">&gt;&gt; </w:t>
            </w:r>
            <w:r>
              <w:rPr>
                <w:rFonts w:ascii="Sylfaen" w:hAnsi="Sylfaen"/>
                <w:sz w:val="24"/>
                <w:szCs w:val="24"/>
              </w:rPr>
              <w:t xml:space="preserve"> մրցույթի</w:t>
            </w:r>
            <w:r w:rsidRPr="0029465F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մասնակցության ցածր տոկոս:</w:t>
            </w:r>
          </w:p>
          <w:p w:rsidR="00B00978" w:rsidRPr="00B00978" w:rsidRDefault="0029465F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Ավագ սերնդի ուսուցիչների մոտ առցանց կրթության </w:t>
            </w:r>
            <w:r w:rsidR="00B00978">
              <w:rPr>
                <w:rFonts w:ascii="Sylfaen" w:hAnsi="Sylfaen"/>
                <w:sz w:val="24"/>
                <w:szCs w:val="24"/>
                <w:lang w:val="hy-AM"/>
              </w:rPr>
              <w:t>գործիքների թույլ տիրապետում:</w:t>
            </w:r>
          </w:p>
          <w:p w:rsidR="000337C1" w:rsidRPr="000337C1" w:rsidRDefault="00B00978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Նախագծային ուսուցման ոչ բավարար հմտություններ:</w:t>
            </w:r>
          </w:p>
          <w:p w:rsidR="000337C1" w:rsidRPr="000337C1" w:rsidRDefault="000337C1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Դպրոցի մանկավարժները չեն դիմում արտահերթ ատեստավորվելու կամ որակավորման համապատասխան տարակարգ ստանալու համար:</w:t>
            </w:r>
          </w:p>
          <w:p w:rsidR="0029465F" w:rsidRPr="00083524" w:rsidRDefault="000337C1" w:rsidP="00077AAE">
            <w:pPr>
              <w:pStyle w:val="ListParagraph"/>
              <w:numPr>
                <w:ilvl w:val="0"/>
                <w:numId w:val="50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Մինիմալ, վերարտադրական մանկավարժների ոչ արդյունավետ առկայություն, որոնք կարողանում են ուրիշներին պատմել միայն այն, ինչ գիտեն:   </w:t>
            </w:r>
            <w:r w:rsidR="0029465F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</w:tbl>
    <w:p w:rsidR="00C506A3" w:rsidRPr="008A7B9A" w:rsidRDefault="00C506A3" w:rsidP="001F572C">
      <w:pPr>
        <w:spacing w:line="360" w:lineRule="auto"/>
        <w:jc w:val="both"/>
        <w:rPr>
          <w:rFonts w:ascii="Sylfaen" w:hAnsi="Sylfaen"/>
          <w:b/>
          <w:sz w:val="32"/>
          <w:szCs w:val="32"/>
        </w:rPr>
      </w:pPr>
    </w:p>
    <w:p w:rsidR="001F572C" w:rsidRPr="00B3380F" w:rsidRDefault="001F572C" w:rsidP="001F572C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 w:rsidRPr="00E14A0F">
        <w:rPr>
          <w:rFonts w:ascii="Sylfaen" w:hAnsi="Sylfaen"/>
          <w:color w:val="4F81BD" w:themeColor="accent1"/>
          <w:sz w:val="28"/>
          <w:szCs w:val="28"/>
        </w:rPr>
        <w:t>Վերահսկողության</w:t>
      </w:r>
      <w:r w:rsidRPr="00B3380F">
        <w:rPr>
          <w:rFonts w:ascii="Sylfaen" w:hAnsi="Sylfaen"/>
          <w:color w:val="4F81BD" w:themeColor="accent1"/>
          <w:sz w:val="28"/>
          <w:szCs w:val="28"/>
        </w:rPr>
        <w:t xml:space="preserve"> </w:t>
      </w:r>
      <w:r w:rsidRPr="00E14A0F">
        <w:rPr>
          <w:rFonts w:ascii="Sylfaen" w:hAnsi="Sylfaen"/>
          <w:color w:val="4F81BD" w:themeColor="accent1"/>
          <w:sz w:val="28"/>
          <w:szCs w:val="28"/>
        </w:rPr>
        <w:t>մեխանիզմներ</w:t>
      </w:r>
      <w:r>
        <w:rPr>
          <w:rFonts w:ascii="Sylfaen" w:hAnsi="Sylfaen"/>
          <w:color w:val="4F81BD" w:themeColor="accent1"/>
          <w:sz w:val="28"/>
          <w:szCs w:val="28"/>
        </w:rPr>
        <w:t>՝</w:t>
      </w:r>
      <w:r w:rsidRPr="00B3380F">
        <w:rPr>
          <w:rFonts w:ascii="Sylfaen" w:hAnsi="Sylfaen"/>
          <w:color w:val="4F81BD" w:themeColor="accent1"/>
          <w:sz w:val="28"/>
          <w:szCs w:val="28"/>
        </w:rPr>
        <w:t xml:space="preserve"> </w:t>
      </w:r>
      <w:r w:rsidRPr="00B3380F">
        <w:rPr>
          <w:rFonts w:ascii="Sylfaen" w:hAnsi="Sylfaen"/>
          <w:color w:val="4F81BD" w:themeColor="accent1"/>
          <w:sz w:val="24"/>
          <w:szCs w:val="24"/>
        </w:rPr>
        <w:t xml:space="preserve"> </w:t>
      </w:r>
      <w:r w:rsidRPr="00B3380F">
        <w:rPr>
          <w:rFonts w:ascii="Sylfaen" w:hAnsi="Sylfaen"/>
          <w:sz w:val="24"/>
          <w:szCs w:val="24"/>
        </w:rPr>
        <w:t xml:space="preserve">   </w:t>
      </w:r>
      <w:r w:rsidRPr="00F85552">
        <w:rPr>
          <w:rFonts w:ascii="Sylfaen" w:hAnsi="Sylfaen"/>
          <w:sz w:val="24"/>
          <w:szCs w:val="24"/>
        </w:rPr>
        <w:t>Մշտադիտարկում</w:t>
      </w:r>
      <w:r w:rsidRPr="00B3380F">
        <w:rPr>
          <w:rFonts w:ascii="Sylfaen" w:hAnsi="Sylfaen"/>
          <w:sz w:val="24"/>
          <w:szCs w:val="24"/>
        </w:rPr>
        <w:t xml:space="preserve">,   </w:t>
      </w:r>
    </w:p>
    <w:p w:rsidR="001F572C" w:rsidRPr="00B3380F" w:rsidRDefault="001F572C" w:rsidP="001F572C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>Վերահսկող՝</w:t>
      </w:r>
      <w:r w:rsidRPr="00B3380F">
        <w:rPr>
          <w:rFonts w:ascii="Sylfaen" w:hAnsi="Sylfaen"/>
          <w:color w:val="0070C0"/>
          <w:sz w:val="28"/>
          <w:szCs w:val="28"/>
        </w:rPr>
        <w:t xml:space="preserve">  </w:t>
      </w: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տնօրենություն</w:t>
      </w:r>
      <w:r w:rsidRPr="00B3380F">
        <w:rPr>
          <w:rFonts w:ascii="Sylfaen" w:hAnsi="Sylfaen"/>
          <w:sz w:val="24"/>
          <w:szCs w:val="24"/>
        </w:rPr>
        <w:t xml:space="preserve">, </w:t>
      </w:r>
      <w:r w:rsidR="008E51C8">
        <w:rPr>
          <w:rFonts w:ascii="Sylfaen" w:hAnsi="Sylfaen"/>
          <w:sz w:val="24"/>
          <w:szCs w:val="24"/>
          <w:lang w:val="ru-RU"/>
        </w:rPr>
        <w:t>մ</w:t>
      </w:r>
      <w:r w:rsidR="008E51C8" w:rsidRPr="00B3380F">
        <w:rPr>
          <w:rFonts w:ascii="Sylfaen" w:hAnsi="Sylfaen"/>
          <w:sz w:val="24"/>
          <w:szCs w:val="24"/>
        </w:rPr>
        <w:t>/</w:t>
      </w:r>
      <w:r w:rsidR="008E51C8">
        <w:rPr>
          <w:rFonts w:ascii="Sylfaen" w:hAnsi="Sylfaen"/>
          <w:sz w:val="24"/>
          <w:szCs w:val="24"/>
          <w:lang w:val="ru-RU"/>
        </w:rPr>
        <w:t>մ</w:t>
      </w:r>
      <w:r w:rsidR="008E51C8" w:rsidRPr="00B3380F">
        <w:rPr>
          <w:rFonts w:ascii="Sylfaen" w:hAnsi="Sylfaen"/>
          <w:sz w:val="24"/>
          <w:szCs w:val="24"/>
        </w:rPr>
        <w:t xml:space="preserve"> </w:t>
      </w:r>
      <w:r w:rsidR="008E51C8">
        <w:rPr>
          <w:rFonts w:ascii="Sylfaen" w:hAnsi="Sylfaen"/>
          <w:sz w:val="24"/>
          <w:szCs w:val="24"/>
          <w:lang w:val="ru-RU"/>
        </w:rPr>
        <w:t>նախագահ</w:t>
      </w:r>
    </w:p>
    <w:p w:rsidR="001F572C" w:rsidRPr="00B3380F" w:rsidRDefault="001F572C" w:rsidP="001F572C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color w:val="0070C0"/>
          <w:sz w:val="28"/>
          <w:szCs w:val="28"/>
        </w:rPr>
        <w:t>Հաշվետվության</w:t>
      </w:r>
      <w:r w:rsidRPr="00B3380F">
        <w:rPr>
          <w:rFonts w:ascii="Sylfaen" w:hAnsi="Sylfaen"/>
          <w:color w:val="0070C0"/>
          <w:sz w:val="28"/>
          <w:szCs w:val="28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>ձևեր՝</w:t>
      </w:r>
      <w:r w:rsidRPr="00B3380F">
        <w:rPr>
          <w:rFonts w:ascii="Sylfaen" w:hAnsi="Sylfaen"/>
          <w:color w:val="0070C0"/>
          <w:sz w:val="28"/>
          <w:szCs w:val="28"/>
        </w:rPr>
        <w:t xml:space="preserve"> </w:t>
      </w:r>
      <w:r>
        <w:rPr>
          <w:rFonts w:ascii="Sylfaen" w:hAnsi="Sylfaen"/>
          <w:sz w:val="24"/>
          <w:szCs w:val="24"/>
        </w:rPr>
        <w:t>ներքին</w:t>
      </w:r>
      <w:r w:rsidRPr="00B3380F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գնահատում</w:t>
      </w:r>
      <w:r w:rsidR="00B3380F" w:rsidRPr="00B3380F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</w:rPr>
        <w:t>ՈՒԴԱ</w:t>
      </w:r>
    </w:p>
    <w:p w:rsidR="001F572C" w:rsidRPr="00B3380F" w:rsidRDefault="001F572C" w:rsidP="001F572C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</w:rPr>
      </w:pPr>
    </w:p>
    <w:tbl>
      <w:tblPr>
        <w:tblStyle w:val="TableGrid"/>
        <w:tblW w:w="10598" w:type="dxa"/>
        <w:tblLayout w:type="fixed"/>
        <w:tblLook w:val="04A0" w:firstRow="1" w:lastRow="0" w:firstColumn="1" w:lastColumn="0" w:noHBand="0" w:noVBand="1"/>
      </w:tblPr>
      <w:tblGrid>
        <w:gridCol w:w="1809"/>
        <w:gridCol w:w="2552"/>
        <w:gridCol w:w="2087"/>
        <w:gridCol w:w="1882"/>
        <w:gridCol w:w="2268"/>
      </w:tblGrid>
      <w:tr w:rsidR="001863AD" w:rsidRPr="00194223" w:rsidTr="00B3380F">
        <w:tc>
          <w:tcPr>
            <w:tcW w:w="1809" w:type="dxa"/>
            <w:shd w:val="clear" w:color="auto" w:fill="FDE9D9" w:themeFill="accent6" w:themeFillTint="33"/>
          </w:tcPr>
          <w:p w:rsidR="001F572C" w:rsidRPr="00B3380F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DE9D9" w:themeFill="accent6" w:themeFillTint="33"/>
          </w:tcPr>
          <w:p w:rsidR="001F572C" w:rsidRPr="00B3380F" w:rsidRDefault="00194223" w:rsidP="00B3380F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Ուսուցիչների</w:t>
            </w:r>
            <w:r w:rsidRPr="00B3380F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մասնակ</w:t>
            </w:r>
            <w:r w:rsidR="00B3380F" w:rsidRPr="00B3380F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ցությունը</w:t>
            </w:r>
            <w:r w:rsidR="00B3380F" w:rsidRPr="00B3380F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վերապատ</w:t>
            </w:r>
            <w:r w:rsidR="00B3380F" w:rsidRPr="00B3380F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րաստումներին</w:t>
            </w:r>
          </w:p>
        </w:tc>
        <w:tc>
          <w:tcPr>
            <w:tcW w:w="2087" w:type="dxa"/>
            <w:shd w:val="clear" w:color="auto" w:fill="FDE9D9" w:themeFill="accent6" w:themeFillTint="33"/>
          </w:tcPr>
          <w:p w:rsidR="001F572C" w:rsidRPr="00B3380F" w:rsidRDefault="00194223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ՈՒս</w:t>
            </w:r>
            <w:r w:rsidRPr="00B3380F">
              <w:rPr>
                <w:rFonts w:ascii="Sylfaen" w:hAnsi="Sylfaen"/>
                <w:sz w:val="20"/>
                <w:szCs w:val="20"/>
              </w:rPr>
              <w:t xml:space="preserve">.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գործընթացի</w:t>
            </w:r>
            <w:r w:rsidRPr="00B3380F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արդյունավետութ</w:t>
            </w:r>
            <w:r w:rsidR="00B3380F" w:rsidRPr="00B3380F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յան</w:t>
            </w:r>
            <w:r w:rsidRPr="00B3380F">
              <w:rPr>
                <w:rFonts w:ascii="Sylfaen" w:hAnsi="Sylfaen"/>
                <w:sz w:val="20"/>
                <w:szCs w:val="20"/>
              </w:rPr>
              <w:t xml:space="preserve"> </w:t>
            </w:r>
            <w:r w:rsidR="00B3380F">
              <w:rPr>
                <w:rFonts w:ascii="Sylfaen" w:hAnsi="Sylfaen"/>
                <w:sz w:val="20"/>
                <w:szCs w:val="20"/>
                <w:lang w:val="ru-RU"/>
              </w:rPr>
              <w:t>բարձրացում</w:t>
            </w:r>
          </w:p>
        </w:tc>
        <w:tc>
          <w:tcPr>
            <w:tcW w:w="1882" w:type="dxa"/>
            <w:shd w:val="clear" w:color="auto" w:fill="FDE9D9" w:themeFill="accent6" w:themeFillTint="33"/>
          </w:tcPr>
          <w:p w:rsidR="001F572C" w:rsidRPr="00A632C8" w:rsidRDefault="001863AD" w:rsidP="00B3380F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Ուսուցիչների</w:t>
            </w:r>
            <w:r w:rsidRPr="00A632C8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մասնագիտա</w:t>
            </w:r>
            <w:r w:rsidR="00B3380F" w:rsidRPr="00A632C8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կան</w:t>
            </w:r>
            <w:r w:rsidRPr="00A632C8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գիտելիք</w:t>
            </w:r>
            <w:r w:rsidR="00B3380F" w:rsidRPr="00A632C8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ների</w:t>
            </w:r>
            <w:r w:rsidRPr="00A632C8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զարգացում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1F572C" w:rsidRPr="00194223" w:rsidRDefault="001863AD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 xml:space="preserve">Ուսուցիչների </w:t>
            </w:r>
            <w:r w:rsidR="00B3380F">
              <w:rPr>
                <w:rFonts w:ascii="Sylfaen" w:hAnsi="Sylfaen"/>
                <w:sz w:val="20"/>
                <w:szCs w:val="20"/>
                <w:lang w:val="ru-RU"/>
              </w:rPr>
              <w:t>համագործակցություն</w:t>
            </w:r>
          </w:p>
        </w:tc>
      </w:tr>
      <w:tr w:rsidR="001863AD" w:rsidRPr="00194223" w:rsidTr="00B3380F">
        <w:tc>
          <w:tcPr>
            <w:tcW w:w="1809" w:type="dxa"/>
            <w:shd w:val="clear" w:color="auto" w:fill="EAF1DD" w:themeFill="accent3" w:themeFillTint="33"/>
          </w:tcPr>
          <w:p w:rsidR="001F572C" w:rsidRPr="005E7132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194223">
              <w:rPr>
                <w:rFonts w:ascii="Sylfaen" w:hAnsi="Sylfaen"/>
                <w:b/>
                <w:sz w:val="20"/>
                <w:szCs w:val="20"/>
                <w:lang w:val="ru-RU"/>
              </w:rPr>
              <w:t>5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գերազանց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552" w:type="dxa"/>
          </w:tcPr>
          <w:p w:rsidR="001F572C" w:rsidRPr="00194223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087" w:type="dxa"/>
          </w:tcPr>
          <w:p w:rsidR="001F572C" w:rsidRPr="00194223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882" w:type="dxa"/>
          </w:tcPr>
          <w:p w:rsidR="001F572C" w:rsidRPr="00194223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1F572C" w:rsidRPr="00194223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1863AD" w:rsidRPr="00194223" w:rsidTr="00B3380F">
        <w:tc>
          <w:tcPr>
            <w:tcW w:w="1809" w:type="dxa"/>
            <w:shd w:val="clear" w:color="auto" w:fill="EAF1DD" w:themeFill="accent3" w:themeFillTint="33"/>
          </w:tcPr>
          <w:p w:rsidR="001F572C" w:rsidRPr="005E7132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4</w:t>
            </w:r>
            <w:r w:rsidRPr="00194223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 լավ</w:t>
            </w:r>
            <w:r w:rsidRPr="00194223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552" w:type="dxa"/>
          </w:tcPr>
          <w:p w:rsidR="001F572C" w:rsidRPr="00194223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087" w:type="dxa"/>
          </w:tcPr>
          <w:p w:rsidR="001F572C" w:rsidRPr="00194223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882" w:type="dxa"/>
          </w:tcPr>
          <w:p w:rsidR="001F572C" w:rsidRPr="00194223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1F572C" w:rsidRPr="00194223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1863AD" w:rsidTr="00B3380F">
        <w:tc>
          <w:tcPr>
            <w:tcW w:w="1809" w:type="dxa"/>
            <w:shd w:val="clear" w:color="auto" w:fill="EAF1DD" w:themeFill="accent3" w:themeFillTint="33"/>
          </w:tcPr>
          <w:p w:rsidR="001F572C" w:rsidRPr="005E7132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3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բավարար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2552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7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1863AD" w:rsidTr="00B3380F">
        <w:tc>
          <w:tcPr>
            <w:tcW w:w="1809" w:type="dxa"/>
            <w:shd w:val="clear" w:color="auto" w:fill="EAF1DD" w:themeFill="accent3" w:themeFillTint="33"/>
          </w:tcPr>
          <w:p w:rsidR="001F572C" w:rsidRPr="005E7132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2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վատ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552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7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1863AD" w:rsidTr="00B3380F">
        <w:tc>
          <w:tcPr>
            <w:tcW w:w="1809" w:type="dxa"/>
            <w:shd w:val="clear" w:color="auto" w:fill="EAF1DD" w:themeFill="accent3" w:themeFillTint="33"/>
          </w:tcPr>
          <w:p w:rsidR="001F572C" w:rsidRPr="005E7132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1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անբավարար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552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87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F572C" w:rsidRDefault="001F572C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D34848" w:rsidRDefault="00D34848" w:rsidP="00C506A3">
      <w:pPr>
        <w:spacing w:after="0" w:line="276" w:lineRule="auto"/>
        <w:jc w:val="center"/>
        <w:rPr>
          <w:rFonts w:ascii="Sylfaen" w:hAnsi="Sylfaen"/>
          <w:b/>
          <w:color w:val="0070C0"/>
          <w:sz w:val="32"/>
          <w:szCs w:val="32"/>
        </w:rPr>
      </w:pPr>
    </w:p>
    <w:p w:rsidR="00BC4108" w:rsidRPr="00B3380F" w:rsidRDefault="00BC4108" w:rsidP="00C506A3">
      <w:pPr>
        <w:spacing w:after="0" w:line="276" w:lineRule="auto"/>
        <w:jc w:val="center"/>
        <w:rPr>
          <w:rFonts w:ascii="Sylfaen" w:hAnsi="Sylfaen"/>
          <w:b/>
          <w:color w:val="0070C0"/>
          <w:sz w:val="32"/>
          <w:szCs w:val="32"/>
        </w:rPr>
      </w:pPr>
      <w:r w:rsidRPr="00B3380F">
        <w:rPr>
          <w:rFonts w:ascii="Sylfaen" w:hAnsi="Sylfaen"/>
          <w:b/>
          <w:color w:val="0070C0"/>
          <w:sz w:val="32"/>
          <w:szCs w:val="32"/>
        </w:rPr>
        <w:t>Աշխատակազմի արժևորման, խրախուսման և ինքնակրթության</w:t>
      </w:r>
    </w:p>
    <w:p w:rsidR="00BC4108" w:rsidRPr="00B3380F" w:rsidRDefault="00B3380F" w:rsidP="00C506A3">
      <w:pPr>
        <w:spacing w:after="0" w:line="276" w:lineRule="auto"/>
        <w:jc w:val="center"/>
        <w:rPr>
          <w:rFonts w:ascii="Sylfaen" w:hAnsi="Sylfaen"/>
          <w:b/>
          <w:color w:val="0070C0"/>
          <w:sz w:val="32"/>
          <w:szCs w:val="32"/>
        </w:rPr>
      </w:pPr>
      <w:r w:rsidRPr="00B3380F">
        <w:rPr>
          <w:rFonts w:ascii="Sylfaen" w:hAnsi="Sylfaen"/>
          <w:b/>
          <w:color w:val="0070C0"/>
          <w:sz w:val="32"/>
          <w:szCs w:val="32"/>
          <w:lang w:val="ru-RU"/>
        </w:rPr>
        <w:t>հ</w:t>
      </w:r>
      <w:r w:rsidR="00BC4108" w:rsidRPr="00B3380F">
        <w:rPr>
          <w:rFonts w:ascii="Sylfaen" w:hAnsi="Sylfaen"/>
          <w:b/>
          <w:color w:val="0070C0"/>
          <w:sz w:val="32"/>
          <w:szCs w:val="32"/>
        </w:rPr>
        <w:t>նարավորություններ</w:t>
      </w:r>
    </w:p>
    <w:p w:rsidR="00C37D35" w:rsidRPr="00C37D35" w:rsidRDefault="00C37D35" w:rsidP="00C37D35">
      <w:pPr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</w:p>
    <w:p w:rsidR="003369DB" w:rsidRPr="00AF351C" w:rsidRDefault="00D930BE" w:rsidP="00C81CDC">
      <w:pPr>
        <w:spacing w:after="0" w:line="276" w:lineRule="auto"/>
        <w:ind w:firstLine="7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Հաստատության</w:t>
      </w:r>
      <w:r w:rsidRPr="00C81CD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ուսումնադաստիարակչական</w:t>
      </w:r>
      <w:r w:rsidRPr="00C81CD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գործունեության</w:t>
      </w:r>
      <w:r w:rsidRPr="00C81CD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կենտրոնական</w:t>
      </w:r>
      <w:r w:rsidRPr="00C81CD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դեմքն</w:t>
      </w:r>
      <w:r w:rsidRPr="00C81CD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ուսուցիչն</w:t>
      </w:r>
      <w:r w:rsidRPr="00C81CD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է</w:t>
      </w:r>
      <w:r w:rsidRPr="00C81CDC">
        <w:rPr>
          <w:rFonts w:ascii="Sylfaen" w:hAnsi="Sylfaen"/>
          <w:sz w:val="24"/>
          <w:szCs w:val="24"/>
        </w:rPr>
        <w:t xml:space="preserve">: </w:t>
      </w:r>
      <w:r w:rsidR="00EA6317">
        <w:rPr>
          <w:rFonts w:ascii="Sylfaen" w:hAnsi="Sylfaen"/>
          <w:sz w:val="24"/>
          <w:szCs w:val="24"/>
          <w:lang w:val="ru-RU"/>
        </w:rPr>
        <w:t>Մերօրյա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ուսուցիչը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իր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գիտելիքները</w:t>
      </w:r>
      <w:r w:rsidR="00EA6317" w:rsidRPr="00C81CDC">
        <w:rPr>
          <w:rFonts w:ascii="Sylfaen" w:hAnsi="Sylfaen"/>
          <w:sz w:val="24"/>
          <w:szCs w:val="24"/>
        </w:rPr>
        <w:t xml:space="preserve">, </w:t>
      </w:r>
      <w:r w:rsidR="00EA6317">
        <w:rPr>
          <w:rFonts w:ascii="Sylfaen" w:hAnsi="Sylfaen"/>
          <w:sz w:val="24"/>
          <w:szCs w:val="24"/>
          <w:lang w:val="ru-RU"/>
        </w:rPr>
        <w:t>վարպետությունը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և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կարողունակությունները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հարստացնելու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խնդիրներ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ունի</w:t>
      </w:r>
      <w:r w:rsidR="00EA6317" w:rsidRPr="00C81CDC">
        <w:rPr>
          <w:rFonts w:ascii="Sylfaen" w:hAnsi="Sylfaen"/>
          <w:sz w:val="24"/>
          <w:szCs w:val="24"/>
        </w:rPr>
        <w:t xml:space="preserve">, </w:t>
      </w:r>
      <w:r w:rsidR="00EA6317">
        <w:rPr>
          <w:rFonts w:ascii="Sylfaen" w:hAnsi="Sylfaen"/>
          <w:sz w:val="24"/>
          <w:szCs w:val="24"/>
          <w:lang w:val="ru-RU"/>
        </w:rPr>
        <w:t>որպեսզի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կարողանա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գործունեության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ընթացքում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հավասարապես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շեշտադրել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սովորողների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գիտելիքը</w:t>
      </w:r>
      <w:r w:rsidR="00EA6317" w:rsidRPr="00C81CDC">
        <w:rPr>
          <w:rFonts w:ascii="Sylfaen" w:hAnsi="Sylfaen"/>
          <w:sz w:val="24"/>
          <w:szCs w:val="24"/>
        </w:rPr>
        <w:t xml:space="preserve">, </w:t>
      </w:r>
      <w:r w:rsidR="00EA6317">
        <w:rPr>
          <w:rFonts w:ascii="Sylfaen" w:hAnsi="Sylfaen"/>
          <w:sz w:val="24"/>
          <w:szCs w:val="24"/>
          <w:lang w:val="ru-RU"/>
        </w:rPr>
        <w:t>հմտությունը</w:t>
      </w:r>
      <w:r w:rsidR="00EA6317" w:rsidRPr="00C81CDC">
        <w:rPr>
          <w:rFonts w:ascii="Sylfaen" w:hAnsi="Sylfaen"/>
          <w:sz w:val="24"/>
          <w:szCs w:val="24"/>
        </w:rPr>
        <w:t xml:space="preserve">, </w:t>
      </w:r>
      <w:r w:rsidR="00EA6317">
        <w:rPr>
          <w:rFonts w:ascii="Sylfaen" w:hAnsi="Sylfaen"/>
          <w:sz w:val="24"/>
          <w:szCs w:val="24"/>
          <w:lang w:val="ru-RU"/>
        </w:rPr>
        <w:t>դիրքորոշումը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և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արժեքային</w:t>
      </w:r>
      <w:r w:rsidR="00EA6317" w:rsidRPr="00C81CDC">
        <w:rPr>
          <w:rFonts w:ascii="Sylfaen" w:hAnsi="Sylfaen"/>
          <w:sz w:val="24"/>
          <w:szCs w:val="24"/>
        </w:rPr>
        <w:t xml:space="preserve"> </w:t>
      </w:r>
      <w:r w:rsidR="00EA6317">
        <w:rPr>
          <w:rFonts w:ascii="Sylfaen" w:hAnsi="Sylfaen"/>
          <w:sz w:val="24"/>
          <w:szCs w:val="24"/>
          <w:lang w:val="ru-RU"/>
        </w:rPr>
        <w:t>համակարգը</w:t>
      </w:r>
      <w:r w:rsidR="00EA6317" w:rsidRPr="00C81CDC">
        <w:rPr>
          <w:rFonts w:ascii="Sylfaen" w:hAnsi="Sylfaen"/>
          <w:sz w:val="24"/>
          <w:szCs w:val="24"/>
        </w:rPr>
        <w:t>:</w:t>
      </w:r>
    </w:p>
    <w:p w:rsidR="00427E85" w:rsidRPr="00AF351C" w:rsidRDefault="00BA49FC" w:rsidP="00C81CDC">
      <w:pPr>
        <w:spacing w:after="0" w:line="276" w:lineRule="auto"/>
        <w:ind w:firstLine="720"/>
        <w:jc w:val="both"/>
        <w:rPr>
          <w:rFonts w:ascii="Sylfaen" w:hAnsi="Sylfaen"/>
          <w:sz w:val="24"/>
          <w:szCs w:val="24"/>
        </w:rPr>
      </w:pPr>
      <w:r w:rsidRPr="00AF351C">
        <w:rPr>
          <w:rFonts w:ascii="Sylfaen" w:hAnsi="Sylfaen" w:cs="Sylfaen"/>
        </w:rPr>
        <w:t xml:space="preserve"> </w:t>
      </w:r>
      <w:r w:rsidRPr="00BA49FC">
        <w:rPr>
          <w:rFonts w:ascii="Sylfaen" w:hAnsi="Sylfaen"/>
          <w:sz w:val="24"/>
          <w:szCs w:val="24"/>
        </w:rPr>
        <w:t>Հաստատությունում</w:t>
      </w:r>
      <w:r w:rsidRPr="00AF351C">
        <w:rPr>
          <w:rFonts w:ascii="Sylfaen" w:hAnsi="Sylfaen"/>
          <w:sz w:val="24"/>
          <w:szCs w:val="24"/>
        </w:rPr>
        <w:t xml:space="preserve"> </w:t>
      </w:r>
      <w:r w:rsidRPr="00BA49FC">
        <w:rPr>
          <w:rFonts w:ascii="Sylfaen" w:hAnsi="Sylfaen"/>
          <w:sz w:val="24"/>
          <w:szCs w:val="24"/>
        </w:rPr>
        <w:t>մեծ</w:t>
      </w:r>
      <w:r w:rsidRPr="00AF351C">
        <w:rPr>
          <w:rFonts w:ascii="Sylfaen" w:hAnsi="Sylfaen"/>
          <w:sz w:val="24"/>
          <w:szCs w:val="24"/>
        </w:rPr>
        <w:t xml:space="preserve"> </w:t>
      </w:r>
      <w:r w:rsidRPr="00BA49FC">
        <w:rPr>
          <w:rFonts w:ascii="Sylfaen" w:hAnsi="Sylfaen"/>
          <w:sz w:val="24"/>
          <w:szCs w:val="24"/>
        </w:rPr>
        <w:t>և</w:t>
      </w:r>
      <w:r w:rsidRPr="00AF351C">
        <w:rPr>
          <w:rFonts w:ascii="Sylfaen" w:hAnsi="Sylfaen"/>
          <w:sz w:val="24"/>
          <w:szCs w:val="24"/>
        </w:rPr>
        <w:t xml:space="preserve"> </w:t>
      </w:r>
      <w:r w:rsidRPr="00BA49FC">
        <w:rPr>
          <w:rFonts w:ascii="Sylfaen" w:hAnsi="Sylfaen"/>
          <w:sz w:val="24"/>
          <w:szCs w:val="24"/>
        </w:rPr>
        <w:t>անգնահատլի</w:t>
      </w:r>
      <w:r w:rsidRPr="00AF351C">
        <w:rPr>
          <w:rFonts w:ascii="Sylfaen" w:hAnsi="Sylfaen"/>
          <w:sz w:val="24"/>
          <w:szCs w:val="24"/>
        </w:rPr>
        <w:t xml:space="preserve"> </w:t>
      </w:r>
      <w:r w:rsidRPr="00BA49FC">
        <w:rPr>
          <w:rFonts w:ascii="Sylfaen" w:hAnsi="Sylfaen"/>
          <w:sz w:val="24"/>
          <w:szCs w:val="24"/>
        </w:rPr>
        <w:t>է</w:t>
      </w:r>
      <w:r w:rsidRPr="00AF351C">
        <w:rPr>
          <w:rFonts w:ascii="Sylfaen" w:hAnsi="Sylfaen"/>
          <w:sz w:val="24"/>
          <w:szCs w:val="24"/>
        </w:rPr>
        <w:t xml:space="preserve"> </w:t>
      </w:r>
      <w:r w:rsidRPr="00BA49FC">
        <w:rPr>
          <w:rFonts w:ascii="Sylfaen" w:hAnsi="Sylfaen"/>
          <w:sz w:val="24"/>
          <w:szCs w:val="24"/>
        </w:rPr>
        <w:t>աշխատակազմի</w:t>
      </w:r>
      <w:r w:rsidRPr="00AF351C">
        <w:rPr>
          <w:rFonts w:ascii="Sylfaen" w:hAnsi="Sylfaen"/>
          <w:sz w:val="24"/>
          <w:szCs w:val="24"/>
        </w:rPr>
        <w:t xml:space="preserve"> </w:t>
      </w:r>
      <w:r w:rsidRPr="00BA49FC">
        <w:rPr>
          <w:rFonts w:ascii="Sylfaen" w:hAnsi="Sylfaen"/>
          <w:sz w:val="24"/>
          <w:szCs w:val="24"/>
        </w:rPr>
        <w:t>դերը՝</w:t>
      </w:r>
      <w:r w:rsidRPr="00AF351C">
        <w:rPr>
          <w:rFonts w:ascii="Sylfaen" w:hAnsi="Sylfaen"/>
          <w:sz w:val="24"/>
          <w:szCs w:val="24"/>
        </w:rPr>
        <w:t xml:space="preserve"> </w:t>
      </w:r>
      <w:r w:rsidRPr="00BA49FC">
        <w:rPr>
          <w:rFonts w:ascii="Sylfaen" w:hAnsi="Sylfaen"/>
          <w:sz w:val="24"/>
          <w:szCs w:val="24"/>
        </w:rPr>
        <w:t>փոփոխությունների</w:t>
      </w:r>
      <w:r w:rsidRPr="00AF351C">
        <w:rPr>
          <w:rFonts w:ascii="Sylfaen" w:hAnsi="Sylfaen"/>
          <w:sz w:val="24"/>
          <w:szCs w:val="24"/>
        </w:rPr>
        <w:t xml:space="preserve"> </w:t>
      </w:r>
      <w:r w:rsidRPr="00BA49FC">
        <w:rPr>
          <w:rFonts w:ascii="Sylfaen" w:hAnsi="Sylfaen"/>
          <w:sz w:val="24"/>
          <w:szCs w:val="24"/>
        </w:rPr>
        <w:t>իրականացման</w:t>
      </w:r>
      <w:r w:rsidRPr="00AF351C">
        <w:rPr>
          <w:rFonts w:ascii="Sylfaen" w:hAnsi="Sylfaen"/>
          <w:sz w:val="24"/>
          <w:szCs w:val="24"/>
        </w:rPr>
        <w:t xml:space="preserve"> </w:t>
      </w:r>
      <w:r w:rsidRPr="00BA49FC">
        <w:rPr>
          <w:rFonts w:ascii="Sylfaen" w:hAnsi="Sylfaen"/>
          <w:sz w:val="24"/>
          <w:szCs w:val="24"/>
        </w:rPr>
        <w:t>գործում</w:t>
      </w:r>
      <w:r w:rsidRPr="00AF351C">
        <w:rPr>
          <w:rFonts w:ascii="Sylfaen" w:hAnsi="Sylfaen"/>
          <w:sz w:val="24"/>
          <w:szCs w:val="24"/>
        </w:rPr>
        <w:t xml:space="preserve">: 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Աշխատակազմի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կողմից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աշխատանքների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ճիշտ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կազմակերպման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արդյունքն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է՝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փոփոխությունների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գործընթացի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ուղիղ</w:t>
      </w:r>
      <w:r w:rsidR="00C81CDC" w:rsidRPr="00AF351C">
        <w:rPr>
          <w:rFonts w:ascii="Sylfaen" w:hAnsi="Sylfaen"/>
          <w:sz w:val="24"/>
          <w:szCs w:val="24"/>
        </w:rPr>
        <w:t xml:space="preserve"> </w:t>
      </w:r>
      <w:r w:rsidR="00C81CDC">
        <w:rPr>
          <w:rFonts w:ascii="Sylfaen" w:hAnsi="Sylfaen"/>
          <w:sz w:val="24"/>
          <w:szCs w:val="24"/>
          <w:lang w:val="ru-RU"/>
        </w:rPr>
        <w:t>ճանապարհը</w:t>
      </w:r>
      <w:r w:rsidR="00C81CDC" w:rsidRPr="00AF351C">
        <w:rPr>
          <w:rFonts w:ascii="Sylfaen" w:hAnsi="Sylfaen"/>
          <w:sz w:val="24"/>
          <w:szCs w:val="24"/>
        </w:rPr>
        <w:t>:</w:t>
      </w:r>
      <w:r w:rsidRPr="00AF351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Դպրոցում</w:t>
      </w:r>
      <w:r w:rsidRPr="00AF351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աշխատող</w:t>
      </w:r>
      <w:r w:rsidRPr="00AF351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ցանկացած</w:t>
      </w:r>
      <w:r w:rsidRPr="00AF351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աշխատողի</w:t>
      </w:r>
      <w:r w:rsidRPr="00AF351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հաջողությունը</w:t>
      </w:r>
      <w:r w:rsidRPr="00AF351C">
        <w:rPr>
          <w:rFonts w:ascii="Sylfaen" w:hAnsi="Sylfaen"/>
          <w:sz w:val="24"/>
          <w:szCs w:val="24"/>
        </w:rPr>
        <w:t xml:space="preserve"> </w:t>
      </w:r>
      <w:r w:rsidR="003369DB">
        <w:rPr>
          <w:rFonts w:ascii="Sylfaen" w:hAnsi="Sylfaen"/>
          <w:sz w:val="24"/>
          <w:szCs w:val="24"/>
          <w:lang w:val="ru-RU"/>
        </w:rPr>
        <w:t>պայմանավորվում</w:t>
      </w:r>
      <w:r w:rsidR="003369DB" w:rsidRPr="00AF351C">
        <w:rPr>
          <w:rFonts w:ascii="Sylfaen" w:hAnsi="Sylfaen"/>
          <w:sz w:val="24"/>
          <w:szCs w:val="24"/>
        </w:rPr>
        <w:t xml:space="preserve"> </w:t>
      </w:r>
      <w:r w:rsidR="003369DB">
        <w:rPr>
          <w:rFonts w:ascii="Sylfaen" w:hAnsi="Sylfaen"/>
          <w:sz w:val="24"/>
          <w:szCs w:val="24"/>
          <w:lang w:val="ru-RU"/>
        </w:rPr>
        <w:t>է</w:t>
      </w:r>
      <w:r w:rsidR="003369DB" w:rsidRPr="00AF351C">
        <w:rPr>
          <w:rFonts w:ascii="Sylfaen" w:hAnsi="Sylfaen"/>
          <w:sz w:val="24"/>
          <w:szCs w:val="24"/>
        </w:rPr>
        <w:t xml:space="preserve"> </w:t>
      </w:r>
      <w:r w:rsidR="003369DB">
        <w:rPr>
          <w:rFonts w:ascii="Sylfaen" w:hAnsi="Sylfaen"/>
          <w:sz w:val="24"/>
          <w:szCs w:val="24"/>
          <w:lang w:val="ru-RU"/>
        </w:rPr>
        <w:t>նաև</w:t>
      </w:r>
      <w:r w:rsidR="003369DB" w:rsidRPr="00AF351C">
        <w:rPr>
          <w:rFonts w:ascii="Sylfaen" w:hAnsi="Sylfaen"/>
          <w:sz w:val="24"/>
          <w:szCs w:val="24"/>
        </w:rPr>
        <w:t xml:space="preserve"> </w:t>
      </w:r>
      <w:r w:rsidR="003369DB">
        <w:rPr>
          <w:rFonts w:ascii="Sylfaen" w:hAnsi="Sylfaen"/>
          <w:sz w:val="24"/>
          <w:szCs w:val="24"/>
          <w:lang w:val="ru-RU"/>
        </w:rPr>
        <w:t>մյուսների</w:t>
      </w:r>
      <w:r w:rsidR="003369DB" w:rsidRPr="00AF351C">
        <w:rPr>
          <w:rFonts w:ascii="Sylfaen" w:hAnsi="Sylfaen"/>
          <w:sz w:val="24"/>
          <w:szCs w:val="24"/>
        </w:rPr>
        <w:t xml:space="preserve"> </w:t>
      </w:r>
      <w:r w:rsidR="003369DB">
        <w:rPr>
          <w:rFonts w:ascii="Sylfaen" w:hAnsi="Sylfaen"/>
          <w:sz w:val="24"/>
          <w:szCs w:val="24"/>
          <w:lang w:val="ru-RU"/>
        </w:rPr>
        <w:t>աշխատանքով</w:t>
      </w:r>
      <w:r w:rsidR="003369DB" w:rsidRPr="00AF351C">
        <w:rPr>
          <w:rFonts w:ascii="Sylfaen" w:hAnsi="Sylfaen"/>
          <w:sz w:val="24"/>
          <w:szCs w:val="24"/>
        </w:rPr>
        <w:t>:</w:t>
      </w:r>
      <w:r w:rsidRPr="00AF351C">
        <w:rPr>
          <w:rFonts w:ascii="Sylfaen" w:hAnsi="Sylfaen"/>
          <w:sz w:val="24"/>
          <w:szCs w:val="24"/>
        </w:rPr>
        <w:t xml:space="preserve"> </w:t>
      </w:r>
    </w:p>
    <w:p w:rsidR="00427E85" w:rsidRPr="00AF351C" w:rsidRDefault="00427E85" w:rsidP="002878B9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</w:p>
    <w:p w:rsidR="00C506A3" w:rsidRPr="00AF351C" w:rsidRDefault="00EA6317" w:rsidP="002878B9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AF351C">
        <w:rPr>
          <w:rFonts w:ascii="Sylfaen" w:hAnsi="Sylfaen"/>
          <w:sz w:val="24"/>
          <w:szCs w:val="24"/>
        </w:rPr>
        <w:t xml:space="preserve">  </w:t>
      </w:r>
    </w:p>
    <w:tbl>
      <w:tblPr>
        <w:tblStyle w:val="TableGrid"/>
        <w:tblW w:w="10632" w:type="dxa"/>
        <w:tblInd w:w="-34" w:type="dxa"/>
        <w:tblLook w:val="04A0" w:firstRow="1" w:lastRow="0" w:firstColumn="1" w:lastColumn="0" w:noHBand="0" w:noVBand="1"/>
      </w:tblPr>
      <w:tblGrid>
        <w:gridCol w:w="4987"/>
        <w:gridCol w:w="5645"/>
      </w:tblGrid>
      <w:tr w:rsidR="00E7389B" w:rsidRPr="00D40214" w:rsidTr="00302297">
        <w:trPr>
          <w:trHeight w:val="701"/>
        </w:trPr>
        <w:tc>
          <w:tcPr>
            <w:tcW w:w="4987" w:type="dxa"/>
            <w:shd w:val="clear" w:color="auto" w:fill="00B0F0"/>
          </w:tcPr>
          <w:p w:rsidR="00E7389B" w:rsidRPr="00D40214" w:rsidRDefault="00E7389B" w:rsidP="001C323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  <w:lang w:val="ru-RU"/>
              </w:rPr>
            </w:pPr>
            <w:r w:rsidRPr="00D40214">
              <w:rPr>
                <w:rFonts w:ascii="Sylfaen" w:hAnsi="Sylfaen"/>
                <w:sz w:val="32"/>
                <w:szCs w:val="32"/>
                <w:lang w:val="ru-RU"/>
              </w:rPr>
              <w:t>ՈՒԺԵՂ ԿՈՂՄԵՐ</w:t>
            </w:r>
          </w:p>
        </w:tc>
        <w:tc>
          <w:tcPr>
            <w:tcW w:w="5645" w:type="dxa"/>
            <w:shd w:val="clear" w:color="auto" w:fill="C00000"/>
          </w:tcPr>
          <w:p w:rsidR="00E7389B" w:rsidRPr="00D40214" w:rsidRDefault="00E7389B" w:rsidP="001C323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32"/>
                <w:szCs w:val="32"/>
                <w:lang w:val="ru-RU"/>
              </w:rPr>
            </w:pPr>
            <w:r w:rsidRPr="00D40214">
              <w:rPr>
                <w:rFonts w:ascii="Sylfaen" w:hAnsi="Sylfaen"/>
                <w:sz w:val="32"/>
                <w:szCs w:val="32"/>
                <w:lang w:val="ru-RU"/>
              </w:rPr>
              <w:t xml:space="preserve"> ԹՈՒՅԼ ԿՈՂՄԵՐ</w:t>
            </w:r>
          </w:p>
        </w:tc>
      </w:tr>
      <w:tr w:rsidR="00E7389B" w:rsidRPr="00137663" w:rsidTr="00302297">
        <w:trPr>
          <w:trHeight w:val="701"/>
        </w:trPr>
        <w:tc>
          <w:tcPr>
            <w:tcW w:w="4987" w:type="dxa"/>
            <w:shd w:val="clear" w:color="auto" w:fill="auto"/>
          </w:tcPr>
          <w:p w:rsidR="00E7389B" w:rsidRPr="00617577" w:rsidRDefault="00E7389B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Մանկավարժական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առողջ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մթնոլորտ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</w:rPr>
              <w:t>թիմային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գործունեություն</w:t>
            </w:r>
            <w:r w:rsidRPr="001C323D">
              <w:rPr>
                <w:rFonts w:ascii="Sylfaen" w:hAnsi="Sylfaen"/>
                <w:sz w:val="24"/>
                <w:szCs w:val="24"/>
              </w:rPr>
              <w:t>:</w:t>
            </w:r>
          </w:p>
          <w:p w:rsidR="00617577" w:rsidRPr="001C323D" w:rsidRDefault="00617577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Երեք  մենթոր ուսուցիչներ:                                                                                                                                                                           </w:t>
            </w:r>
          </w:p>
          <w:p w:rsidR="00617577" w:rsidRPr="00617577" w:rsidRDefault="00AF27D5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Տարբեր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վերապատրաստումների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ծրագրերի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137663">
              <w:rPr>
                <w:rFonts w:ascii="Sylfaen" w:hAnsi="Sylfaen"/>
                <w:sz w:val="24"/>
                <w:szCs w:val="24"/>
                <w:lang w:val="ru-RU"/>
              </w:rPr>
              <w:t>մասնակցության</w:t>
            </w:r>
            <w:r w:rsidR="00137663"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137663">
              <w:rPr>
                <w:rFonts w:ascii="Sylfaen" w:hAnsi="Sylfaen"/>
                <w:sz w:val="24"/>
                <w:szCs w:val="24"/>
                <w:lang w:val="ru-RU"/>
              </w:rPr>
              <w:t>միջոցով</w:t>
            </w:r>
            <w:r w:rsidR="00137663"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137663"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մասնագիտական</w:t>
            </w:r>
            <w:r w:rsidR="00137663"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137663">
              <w:rPr>
                <w:rFonts w:ascii="Sylfaen" w:hAnsi="Sylfaen"/>
                <w:sz w:val="24"/>
                <w:szCs w:val="24"/>
                <w:lang w:val="ru-RU"/>
              </w:rPr>
              <w:t>հմտությունների</w:t>
            </w:r>
            <w:r w:rsidR="00137663"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137663">
              <w:rPr>
                <w:rFonts w:ascii="Sylfaen" w:hAnsi="Sylfaen"/>
                <w:sz w:val="24"/>
                <w:szCs w:val="24"/>
                <w:lang w:val="ru-RU"/>
              </w:rPr>
              <w:t>կատարելագործում</w:t>
            </w:r>
            <w:r w:rsidR="00137663" w:rsidRPr="001C323D">
              <w:rPr>
                <w:rFonts w:ascii="Sylfaen" w:hAnsi="Sylfaen"/>
                <w:sz w:val="24"/>
                <w:szCs w:val="24"/>
              </w:rPr>
              <w:t>:</w:t>
            </w:r>
          </w:p>
          <w:p w:rsidR="00AF27D5" w:rsidRPr="001C323D" w:rsidRDefault="00824991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Հաստատությունը գնահատում է անձնակազմի ջանքերն ու ձեռքբերումները՝ նպաստելով աշխատանքային դրական և մոտիվացնող միջավայրին:</w:t>
            </w:r>
            <w:r w:rsidR="00AF27D5"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E7389B" w:rsidRPr="00824991" w:rsidRDefault="00E7389B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Մանկավարժական բանիմաց համակազմ՝ պատրաստ նորարական մարտահրավերներին</w:t>
            </w:r>
            <w:r w:rsidR="00D972F3">
              <w:rPr>
                <w:rFonts w:ascii="Sylfaen" w:hAnsi="Sylfaen"/>
                <w:sz w:val="24"/>
                <w:szCs w:val="24"/>
              </w:rPr>
              <w:t>:</w:t>
            </w:r>
          </w:p>
          <w:p w:rsidR="00D92AFD" w:rsidRPr="00BA1C2C" w:rsidRDefault="00824991" w:rsidP="00BA1C2C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176"/>
              <w:jc w:val="both"/>
              <w:rPr>
                <w:rFonts w:ascii="Sylfaen" w:hAnsi="Sylfaen"/>
                <w:sz w:val="24"/>
                <w:szCs w:val="24"/>
              </w:rPr>
            </w:pPr>
            <w:r w:rsidRPr="00BA1C2C">
              <w:rPr>
                <w:rFonts w:ascii="Sylfaen" w:hAnsi="Sylfaen"/>
                <w:sz w:val="24"/>
                <w:szCs w:val="24"/>
                <w:lang w:val="hy-AM"/>
              </w:rPr>
              <w:t>ՏՏ ոլորտը լավ տիրապետող երիտասարդ մանկավարժները սիր</w:t>
            </w:r>
            <w:r w:rsidR="009B1A74">
              <w:rPr>
                <w:rFonts w:ascii="Sylfaen" w:hAnsi="Sylfaen"/>
                <w:sz w:val="24"/>
                <w:szCs w:val="24"/>
                <w:lang w:val="ru-RU"/>
              </w:rPr>
              <w:t>ո</w:t>
            </w:r>
            <w:r w:rsidRPr="00BA1C2C">
              <w:rPr>
                <w:rFonts w:ascii="Sylfaen" w:hAnsi="Sylfaen"/>
                <w:sz w:val="24"/>
                <w:szCs w:val="24"/>
                <w:lang w:val="hy-AM"/>
              </w:rPr>
              <w:t xml:space="preserve">վ աջակցում են </w:t>
            </w:r>
            <w:r w:rsidR="00D92AFD" w:rsidRPr="00BA1C2C">
              <w:rPr>
                <w:rFonts w:ascii="Sylfaen" w:hAnsi="Sylfaen"/>
                <w:sz w:val="24"/>
                <w:szCs w:val="24"/>
                <w:lang w:val="hy-AM"/>
              </w:rPr>
              <w:t>տարիքով ուսուցիչներին ՏՀՏ-ների կիրառման ժամանակ, իսկ տարիքով ուսուցիչները իրենց փորձ</w:t>
            </w:r>
            <w:r w:rsidR="009B1A74">
              <w:rPr>
                <w:rFonts w:ascii="Sylfaen" w:hAnsi="Sylfaen"/>
                <w:sz w:val="24"/>
                <w:szCs w:val="24"/>
                <w:lang w:val="ru-RU"/>
              </w:rPr>
              <w:t>ը</w:t>
            </w:r>
            <w:r w:rsidR="009B1A74" w:rsidRPr="009B1A74">
              <w:rPr>
                <w:rFonts w:ascii="Sylfaen" w:hAnsi="Sylfaen"/>
                <w:sz w:val="24"/>
                <w:szCs w:val="24"/>
              </w:rPr>
              <w:t xml:space="preserve"> </w:t>
            </w:r>
            <w:r w:rsidR="009B1A74"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="009B1A74" w:rsidRPr="009B1A74">
              <w:rPr>
                <w:rFonts w:ascii="Sylfaen" w:hAnsi="Sylfaen"/>
                <w:sz w:val="24"/>
                <w:szCs w:val="24"/>
              </w:rPr>
              <w:t xml:space="preserve"> </w:t>
            </w:r>
            <w:r w:rsidR="009B1A74">
              <w:rPr>
                <w:rFonts w:ascii="Sylfaen" w:hAnsi="Sylfaen"/>
                <w:sz w:val="24"/>
                <w:szCs w:val="24"/>
                <w:lang w:val="ru-RU"/>
              </w:rPr>
              <w:t>հմտությունները</w:t>
            </w:r>
            <w:r w:rsidR="00D92AFD" w:rsidRPr="00BA1C2C">
              <w:rPr>
                <w:rFonts w:ascii="Sylfaen" w:hAnsi="Sylfaen"/>
                <w:sz w:val="24"/>
                <w:szCs w:val="24"/>
                <w:lang w:val="hy-AM"/>
              </w:rPr>
              <w:t xml:space="preserve">՝ </w:t>
            </w:r>
            <w:r w:rsidR="008C5848" w:rsidRPr="00BA1C2C">
              <w:rPr>
                <w:rFonts w:ascii="Sylfaen" w:hAnsi="Sylfaen"/>
                <w:sz w:val="24"/>
                <w:szCs w:val="24"/>
                <w:lang w:val="hy-AM"/>
              </w:rPr>
              <w:t xml:space="preserve">    </w:t>
            </w:r>
            <w:r w:rsidR="00D92AFD" w:rsidRPr="00BA1C2C">
              <w:rPr>
                <w:rFonts w:ascii="Sylfaen" w:hAnsi="Sylfaen"/>
                <w:sz w:val="24"/>
                <w:szCs w:val="24"/>
                <w:lang w:val="hy-AM"/>
              </w:rPr>
              <w:t>փոխանցում  երիտա</w:t>
            </w:r>
            <w:r w:rsidR="009B1A74" w:rsidRPr="009B1A74">
              <w:rPr>
                <w:rFonts w:ascii="Sylfaen" w:hAnsi="Sylfaen"/>
                <w:sz w:val="24"/>
                <w:szCs w:val="24"/>
              </w:rPr>
              <w:t>-</w:t>
            </w:r>
            <w:r w:rsidR="00D92AFD" w:rsidRPr="00BA1C2C">
              <w:rPr>
                <w:rFonts w:ascii="Sylfaen" w:hAnsi="Sylfaen"/>
                <w:sz w:val="24"/>
                <w:szCs w:val="24"/>
                <w:lang w:val="hy-AM"/>
              </w:rPr>
              <w:t>սարդներին:</w:t>
            </w:r>
            <w:r w:rsidR="008C5848" w:rsidRPr="00BA1C2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AF27D5" w:rsidRPr="001C323D" w:rsidRDefault="00AF27D5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Մեթոդական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միավորումների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համակարգված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աշխատանքը</w:t>
            </w:r>
            <w:r w:rsidRPr="001C323D">
              <w:rPr>
                <w:rFonts w:ascii="Sylfaen" w:hAnsi="Sylfaen"/>
                <w:sz w:val="24"/>
                <w:szCs w:val="24"/>
              </w:rPr>
              <w:t>:</w:t>
            </w:r>
          </w:p>
          <w:p w:rsidR="00D972F3" w:rsidRPr="008C5848" w:rsidRDefault="00D972F3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Մեկ նպատակի շուրջ համախմբված մանկավարժներ:</w:t>
            </w:r>
          </w:p>
          <w:p w:rsidR="008C5848" w:rsidRDefault="008C5848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Ուսուցման ստեղծագործ աշխատանքի առկայություն:</w:t>
            </w:r>
          </w:p>
          <w:p w:rsidR="00D972F3" w:rsidRPr="00BA1C2C" w:rsidRDefault="00D972F3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Առաջավոր ուսուցիչները սիրով իրենց փորձը փոխանցում են սկսնակներին:</w:t>
            </w:r>
          </w:p>
          <w:p w:rsidR="00BA1C2C" w:rsidRPr="001C323D" w:rsidRDefault="00BA1C2C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Նոր չափորոշիչների պահանջներին ուղղված կրթական միջոցառումների </w:t>
            </w:r>
            <w:r>
              <w:rPr>
                <w:rFonts w:ascii="Sylfaen" w:hAnsi="Sylfaen"/>
                <w:sz w:val="24"/>
                <w:szCs w:val="24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սեմինարներ</w:t>
            </w:r>
            <w:r w:rsidRPr="00BA1C2C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վեբինարներ</w:t>
            </w:r>
            <w:r>
              <w:rPr>
                <w:rFonts w:ascii="Sylfaen" w:hAnsi="Sylfaen"/>
                <w:sz w:val="24"/>
                <w:szCs w:val="24"/>
              </w:rPr>
              <w:t>)</w:t>
            </w:r>
            <w:r w:rsidRPr="00BA1C2C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մասնակցություն</w:t>
            </w:r>
            <w:r w:rsidRPr="00BA1C2C">
              <w:rPr>
                <w:rFonts w:ascii="Sylfaen" w:hAnsi="Sylfaen"/>
                <w:sz w:val="24"/>
                <w:szCs w:val="24"/>
              </w:rPr>
              <w:t>:</w:t>
            </w:r>
          </w:p>
          <w:p w:rsidR="000D5425" w:rsidRPr="001C323D" w:rsidRDefault="000D5425" w:rsidP="00077AAE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Կամավոր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ատեստավորում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անցած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617577">
              <w:rPr>
                <w:rFonts w:ascii="Sylfaen" w:hAnsi="Sylfaen"/>
                <w:sz w:val="24"/>
                <w:szCs w:val="24"/>
              </w:rPr>
              <w:t>3</w:t>
            </w:r>
            <w:r w:rsidR="009B1A74" w:rsidRPr="009B1A74">
              <w:rPr>
                <w:rFonts w:ascii="Sylfaen" w:hAnsi="Sylfaen"/>
                <w:sz w:val="24"/>
                <w:szCs w:val="24"/>
              </w:rPr>
              <w:t xml:space="preserve"> (</w:t>
            </w:r>
            <w:r w:rsidR="00023B91">
              <w:rPr>
                <w:rFonts w:ascii="Sylfaen" w:hAnsi="Sylfaen"/>
                <w:sz w:val="24"/>
                <w:szCs w:val="24"/>
                <w:lang w:val="ru-RU"/>
              </w:rPr>
              <w:t>երեք</w:t>
            </w:r>
            <w:r w:rsidR="009B1A74" w:rsidRPr="009B1A74">
              <w:rPr>
                <w:rFonts w:ascii="Sylfaen" w:hAnsi="Sylfaen"/>
                <w:sz w:val="24"/>
                <w:szCs w:val="24"/>
              </w:rPr>
              <w:t>)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ուսուցիչ</w:t>
            </w:r>
            <w:r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023B91"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="00023B91"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9B1A74" w:rsidRPr="009B1A74">
              <w:rPr>
                <w:rFonts w:ascii="Sylfaen" w:hAnsi="Sylfaen"/>
                <w:sz w:val="24"/>
                <w:szCs w:val="24"/>
              </w:rPr>
              <w:t>1 (</w:t>
            </w:r>
            <w:r w:rsidR="00023B91">
              <w:rPr>
                <w:rFonts w:ascii="Sylfaen" w:hAnsi="Sylfaen"/>
                <w:sz w:val="24"/>
                <w:szCs w:val="24"/>
                <w:lang w:val="ru-RU"/>
              </w:rPr>
              <w:t>մեկ</w:t>
            </w:r>
            <w:r w:rsidR="009B1A74" w:rsidRPr="009B1A74">
              <w:rPr>
                <w:rFonts w:ascii="Sylfaen" w:hAnsi="Sylfaen"/>
                <w:sz w:val="24"/>
                <w:szCs w:val="24"/>
              </w:rPr>
              <w:t>)</w:t>
            </w:r>
            <w:r w:rsidR="00023B91"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023B91">
              <w:rPr>
                <w:rFonts w:ascii="Sylfaen" w:hAnsi="Sylfaen"/>
                <w:sz w:val="24"/>
                <w:szCs w:val="24"/>
                <w:lang w:val="ru-RU"/>
              </w:rPr>
              <w:t>ուսուցիչ</w:t>
            </w:r>
            <w:r w:rsidR="00023B91"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023B91">
              <w:rPr>
                <w:rFonts w:ascii="Sylfaen" w:hAnsi="Sylfaen"/>
                <w:sz w:val="24"/>
                <w:szCs w:val="24"/>
                <w:lang w:val="ru-RU"/>
              </w:rPr>
              <w:t>տարակարգ</w:t>
            </w:r>
            <w:r w:rsidR="00023B91" w:rsidRPr="001C323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023B91">
              <w:rPr>
                <w:rFonts w:ascii="Sylfaen" w:hAnsi="Sylfaen"/>
                <w:sz w:val="24"/>
                <w:szCs w:val="24"/>
                <w:lang w:val="ru-RU"/>
              </w:rPr>
              <w:t>ունեցող</w:t>
            </w:r>
          </w:p>
        </w:tc>
        <w:tc>
          <w:tcPr>
            <w:tcW w:w="5645" w:type="dxa"/>
            <w:shd w:val="clear" w:color="auto" w:fill="auto"/>
          </w:tcPr>
          <w:p w:rsidR="00E7389B" w:rsidRDefault="00B1386A" w:rsidP="00077AAE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92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lastRenderedPageBreak/>
              <w:t>Փոխոդարձ դասալսումների և քննարկումների պակաս:</w:t>
            </w:r>
          </w:p>
          <w:p w:rsidR="00B1386A" w:rsidRPr="00BA1C2C" w:rsidRDefault="00B1386A" w:rsidP="00077AAE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92" w:hanging="142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ՏՀՏ թույլ տիրապետողների առկայություն </w:t>
            </w:r>
            <w:r w:rsidRPr="001C323D">
              <w:rPr>
                <w:rFonts w:ascii="Sylfaen" w:hAnsi="Sylfaen"/>
                <w:sz w:val="24"/>
                <w:szCs w:val="24"/>
              </w:rPr>
              <w:t>(20</w:t>
            </w:r>
            <w:r>
              <w:rPr>
                <w:rFonts w:ascii="Sylfaen" w:hAnsi="Sylfaen"/>
                <w:sz w:val="24"/>
                <w:szCs w:val="24"/>
              </w:rPr>
              <w:t>%</w:t>
            </w:r>
            <w:r w:rsidRPr="001C323D">
              <w:rPr>
                <w:rFonts w:ascii="Sylfaen" w:hAnsi="Sylfaen"/>
                <w:sz w:val="24"/>
                <w:szCs w:val="24"/>
              </w:rPr>
              <w:t>):</w:t>
            </w:r>
          </w:p>
          <w:p w:rsidR="00137663" w:rsidRPr="00BA1C2C" w:rsidRDefault="00137663" w:rsidP="00077AAE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92" w:hanging="142"/>
              <w:rPr>
                <w:rFonts w:ascii="Sylfaen" w:hAnsi="Sylfaen"/>
                <w:sz w:val="24"/>
                <w:szCs w:val="24"/>
              </w:rPr>
            </w:pPr>
            <w:r w:rsidRPr="00BA1C2C">
              <w:rPr>
                <w:rFonts w:ascii="Sylfaen" w:hAnsi="Sylfaen" w:cs="Sylfaen"/>
                <w:sz w:val="24"/>
                <w:szCs w:val="24"/>
                <w:lang w:val="ru-RU"/>
              </w:rPr>
              <w:t>Ուսուցիչնե</w:t>
            </w:r>
            <w:r w:rsidRPr="00BA1C2C">
              <w:rPr>
                <w:rFonts w:ascii="Sylfaen" w:hAnsi="Sylfaen"/>
                <w:sz w:val="24"/>
                <w:szCs w:val="24"/>
                <w:lang w:val="ru-RU"/>
              </w:rPr>
              <w:t>րի</w:t>
            </w:r>
            <w:r w:rsidRPr="00BA1C2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A1C2C">
              <w:rPr>
                <w:rFonts w:ascii="Sylfaen" w:hAnsi="Sylfaen"/>
                <w:sz w:val="24"/>
                <w:szCs w:val="24"/>
                <w:lang w:val="ru-RU"/>
              </w:rPr>
              <w:t>մոտիվացիայի</w:t>
            </w:r>
            <w:r w:rsidRPr="00BA1C2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A1C2C">
              <w:rPr>
                <w:rFonts w:ascii="Sylfaen" w:hAnsi="Sylfaen"/>
                <w:sz w:val="24"/>
                <w:szCs w:val="24"/>
                <w:lang w:val="ru-RU"/>
              </w:rPr>
              <w:t>պակաս՝</w:t>
            </w:r>
            <w:r w:rsidRPr="00BA1C2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A1C2C"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համապետական</w:t>
            </w:r>
            <w:r w:rsidR="00BA1C2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BA1C2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A1C2C">
              <w:rPr>
                <w:rFonts w:ascii="Sylfaen" w:hAnsi="Sylfaen"/>
                <w:sz w:val="24"/>
                <w:szCs w:val="24"/>
                <w:lang w:val="ru-RU"/>
              </w:rPr>
              <w:t>մրցույթների</w:t>
            </w:r>
            <w:r w:rsidRPr="00BA1C2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A1C2C">
              <w:rPr>
                <w:rFonts w:ascii="Sylfaen" w:hAnsi="Sylfaen"/>
                <w:sz w:val="24"/>
                <w:szCs w:val="24"/>
                <w:lang w:val="ru-RU"/>
              </w:rPr>
              <w:t>մասնակցության</w:t>
            </w:r>
            <w:r w:rsidRPr="00BA1C2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A1C2C">
              <w:rPr>
                <w:rFonts w:ascii="Sylfaen" w:hAnsi="Sylfaen"/>
                <w:sz w:val="24"/>
                <w:szCs w:val="24"/>
                <w:lang w:val="ru-RU"/>
              </w:rPr>
              <w:t>բնագավառում</w:t>
            </w:r>
            <w:r w:rsidRPr="00BA1C2C">
              <w:rPr>
                <w:rFonts w:ascii="Sylfaen" w:hAnsi="Sylfaen"/>
                <w:sz w:val="24"/>
                <w:szCs w:val="24"/>
              </w:rPr>
              <w:t xml:space="preserve">: </w:t>
            </w:r>
          </w:p>
          <w:p w:rsidR="00702F88" w:rsidRPr="00702F88" w:rsidRDefault="00702F88" w:rsidP="00077AAE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92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Ինքնակրթությամբ</w:t>
            </w:r>
            <w:r w:rsidRPr="00702F8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չզբաղվող</w:t>
            </w:r>
            <w:r w:rsidRPr="00702F88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չնախաձեռնող</w:t>
            </w:r>
            <w:r w:rsidRPr="00702F8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որոշ</w:t>
            </w:r>
            <w:r w:rsidRPr="00702F8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ուսուցիչների</w:t>
            </w:r>
            <w:r w:rsidRPr="00702F8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առկայություն</w:t>
            </w:r>
            <w:r w:rsidRPr="00702F88">
              <w:rPr>
                <w:rFonts w:ascii="Sylfaen" w:hAnsi="Sylfaen"/>
                <w:sz w:val="24"/>
                <w:szCs w:val="24"/>
              </w:rPr>
              <w:t>:</w:t>
            </w:r>
          </w:p>
          <w:p w:rsidR="00702F88" w:rsidRPr="00702F88" w:rsidRDefault="00702F88" w:rsidP="00077AAE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92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Կամավոր ատեստավորման մասնակցության պակաս:</w:t>
            </w:r>
          </w:p>
          <w:p w:rsidR="00702F88" w:rsidRPr="00702F88" w:rsidRDefault="00702F88" w:rsidP="00077AAE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92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Նորարարություններից</w:t>
            </w:r>
            <w:r w:rsidRPr="00702F8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702F8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ժամանակակից</w:t>
            </w:r>
            <w:r w:rsidRPr="00702F8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մեթոդներից</w:t>
            </w:r>
            <w:r w:rsidRPr="00702F8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խուսափող</w:t>
            </w:r>
            <w:r w:rsidRPr="00702F8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ուսուցիչներ</w:t>
            </w:r>
            <w:r w:rsidRPr="00702F88">
              <w:rPr>
                <w:rFonts w:ascii="Sylfaen" w:hAnsi="Sylfaen"/>
                <w:sz w:val="24"/>
                <w:szCs w:val="24"/>
              </w:rPr>
              <w:t>:</w:t>
            </w:r>
          </w:p>
          <w:p w:rsidR="002A58BB" w:rsidRPr="002A58BB" w:rsidRDefault="00702F88" w:rsidP="00077AAE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92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Նախաձեռնությունների</w:t>
            </w:r>
            <w:r w:rsidRPr="002A58B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մեջ</w:t>
            </w:r>
            <w:r w:rsidRPr="002A58B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պասիվ</w:t>
            </w:r>
            <w:r w:rsidRPr="002A58B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մասնակից</w:t>
            </w:r>
            <w:r w:rsidRPr="002A58B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ուսուցիչներ</w:t>
            </w:r>
            <w:r w:rsidRPr="002A58BB">
              <w:rPr>
                <w:rFonts w:ascii="Sylfaen" w:hAnsi="Sylfaen"/>
                <w:sz w:val="24"/>
                <w:szCs w:val="24"/>
              </w:rPr>
              <w:t>:</w:t>
            </w:r>
          </w:p>
          <w:p w:rsidR="00BA1C2C" w:rsidRPr="00BA1C2C" w:rsidRDefault="002A58BB" w:rsidP="00077AAE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92" w:hanging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Երիտասարդ</w:t>
            </w:r>
            <w:r w:rsidRPr="002A58B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ուսուցիչների</w:t>
            </w:r>
            <w:r w:rsidRPr="002A58B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ոչ</w:t>
            </w:r>
            <w:r w:rsidRPr="002A58B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ակտիվ</w:t>
            </w:r>
            <w:r w:rsidRPr="002A58BB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պատասխանատվություն</w:t>
            </w:r>
            <w:r w:rsidRPr="002A58BB">
              <w:rPr>
                <w:rFonts w:ascii="Sylfaen" w:hAnsi="Sylfaen"/>
                <w:sz w:val="24"/>
                <w:szCs w:val="24"/>
              </w:rPr>
              <w:t>:</w:t>
            </w:r>
            <w:r w:rsidR="00702F88" w:rsidRPr="00702F88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B1386A" w:rsidRPr="001C323D" w:rsidRDefault="00B1386A" w:rsidP="00D972F3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AE2EDB" w:rsidRDefault="00AE2EDB" w:rsidP="003513D8">
      <w:pPr>
        <w:spacing w:line="360" w:lineRule="auto"/>
        <w:jc w:val="center"/>
        <w:rPr>
          <w:rFonts w:ascii="Sylfaen" w:hAnsi="Sylfaen"/>
          <w:b/>
          <w:sz w:val="32"/>
          <w:szCs w:val="32"/>
        </w:rPr>
      </w:pPr>
    </w:p>
    <w:p w:rsidR="009F0D29" w:rsidRDefault="009F0D29" w:rsidP="009F0D29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 w:rsidRPr="00E14A0F">
        <w:rPr>
          <w:rFonts w:ascii="Sylfaen" w:hAnsi="Sylfaen"/>
          <w:color w:val="4F81BD" w:themeColor="accent1"/>
          <w:sz w:val="28"/>
          <w:szCs w:val="28"/>
        </w:rPr>
        <w:t>Վերահսկողության մեխանիզմներ</w:t>
      </w:r>
      <w:r>
        <w:rPr>
          <w:rFonts w:ascii="Sylfaen" w:hAnsi="Sylfaen"/>
          <w:color w:val="4F81BD" w:themeColor="accent1"/>
          <w:sz w:val="28"/>
          <w:szCs w:val="28"/>
        </w:rPr>
        <w:t xml:space="preserve">՝ </w:t>
      </w:r>
      <w:r>
        <w:rPr>
          <w:rFonts w:ascii="Sylfaen" w:hAnsi="Sylfaen"/>
          <w:color w:val="4F81BD" w:themeColor="accent1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   </w:t>
      </w:r>
      <w:r w:rsidRPr="00F85552">
        <w:rPr>
          <w:rFonts w:ascii="Sylfaen" w:hAnsi="Sylfaen"/>
          <w:sz w:val="24"/>
          <w:szCs w:val="24"/>
        </w:rPr>
        <w:t>Մշտադիտարկում</w:t>
      </w:r>
    </w:p>
    <w:p w:rsidR="009F0D29" w:rsidRDefault="009F0D29" w:rsidP="009F0D29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 xml:space="preserve">Վերահսկող՝  </w:t>
      </w:r>
      <w:r>
        <w:rPr>
          <w:rFonts w:ascii="Sylfaen" w:hAnsi="Sylfaen"/>
          <w:sz w:val="24"/>
          <w:szCs w:val="24"/>
        </w:rPr>
        <w:t xml:space="preserve"> </w:t>
      </w:r>
      <w:r w:rsidR="009B1A74">
        <w:rPr>
          <w:rFonts w:ascii="Sylfaen" w:hAnsi="Sylfaen"/>
          <w:sz w:val="24"/>
          <w:szCs w:val="24"/>
          <w:lang w:val="ru-RU"/>
        </w:rPr>
        <w:t>Տ</w:t>
      </w:r>
      <w:r>
        <w:rPr>
          <w:rFonts w:ascii="Sylfaen" w:hAnsi="Sylfaen"/>
          <w:sz w:val="24"/>
          <w:szCs w:val="24"/>
        </w:rPr>
        <w:t>նօրենություն</w:t>
      </w:r>
    </w:p>
    <w:p w:rsidR="009F0D29" w:rsidRDefault="009F0D29" w:rsidP="009F0D29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color w:val="0070C0"/>
          <w:sz w:val="28"/>
          <w:szCs w:val="28"/>
        </w:rPr>
        <w:t xml:space="preserve">Հաշվետվության ձևեր՝ </w:t>
      </w:r>
      <w:r>
        <w:rPr>
          <w:rFonts w:ascii="Sylfaen" w:hAnsi="Sylfaen"/>
          <w:sz w:val="24"/>
          <w:szCs w:val="24"/>
        </w:rPr>
        <w:t xml:space="preserve"> </w:t>
      </w:r>
      <w:r w:rsidR="009B1A74">
        <w:rPr>
          <w:rFonts w:ascii="Sylfaen" w:hAnsi="Sylfaen"/>
          <w:sz w:val="24"/>
          <w:szCs w:val="24"/>
          <w:lang w:val="ru-RU"/>
        </w:rPr>
        <w:t>Ն</w:t>
      </w:r>
      <w:r>
        <w:rPr>
          <w:rFonts w:ascii="Sylfaen" w:hAnsi="Sylfaen"/>
          <w:sz w:val="24"/>
          <w:szCs w:val="24"/>
        </w:rPr>
        <w:t>երքին գնահատում</w:t>
      </w:r>
    </w:p>
    <w:p w:rsidR="009F0D29" w:rsidRDefault="009F0D29" w:rsidP="009F0D29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0"/>
        <w:gridCol w:w="2071"/>
        <w:gridCol w:w="2074"/>
        <w:gridCol w:w="2388"/>
        <w:gridCol w:w="1951"/>
      </w:tblGrid>
      <w:tr w:rsidR="00673A3C" w:rsidRPr="003A638A" w:rsidTr="00C53F34">
        <w:tc>
          <w:tcPr>
            <w:tcW w:w="2080" w:type="dxa"/>
            <w:shd w:val="clear" w:color="auto" w:fill="FDE9D9" w:themeFill="accent6" w:themeFillTint="33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71" w:type="dxa"/>
            <w:shd w:val="clear" w:color="auto" w:fill="FDE9D9" w:themeFill="accent6" w:themeFillTint="33"/>
          </w:tcPr>
          <w:p w:rsidR="009F0D29" w:rsidRPr="00673A3C" w:rsidRDefault="00673A3C" w:rsidP="009B1A7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Դպրոցում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կիրառվում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է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խրախուսման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միջոցներ</w:t>
            </w:r>
          </w:p>
        </w:tc>
        <w:tc>
          <w:tcPr>
            <w:tcW w:w="2074" w:type="dxa"/>
            <w:shd w:val="clear" w:color="auto" w:fill="FDE9D9" w:themeFill="accent6" w:themeFillTint="33"/>
          </w:tcPr>
          <w:p w:rsidR="009F0D29" w:rsidRPr="00673A3C" w:rsidRDefault="00673A3C" w:rsidP="009B1A7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Անձնակազմի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արժևորումն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ու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խրախուսումը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ընկած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է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դպրոցի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կառավարման</w:t>
            </w:r>
            <w:r w:rsidRPr="00673A3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հիմքում</w:t>
            </w:r>
          </w:p>
        </w:tc>
        <w:tc>
          <w:tcPr>
            <w:tcW w:w="2388" w:type="dxa"/>
            <w:shd w:val="clear" w:color="auto" w:fill="FDE9D9" w:themeFill="accent6" w:themeFillTint="33"/>
          </w:tcPr>
          <w:p w:rsidR="009F0D29" w:rsidRDefault="00673A3C" w:rsidP="009B1A7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Աշխատողների ինքնուրույն նախաձեռնությունների</w:t>
            </w:r>
          </w:p>
          <w:p w:rsidR="00673A3C" w:rsidRPr="00673A3C" w:rsidRDefault="00673A3C" w:rsidP="009B1A7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խրախուսումը</w:t>
            </w:r>
          </w:p>
        </w:tc>
        <w:tc>
          <w:tcPr>
            <w:tcW w:w="1951" w:type="dxa"/>
            <w:shd w:val="clear" w:color="auto" w:fill="FDE9D9" w:themeFill="accent6" w:themeFillTint="33"/>
          </w:tcPr>
          <w:p w:rsidR="009F0D29" w:rsidRPr="00C53F34" w:rsidRDefault="00C53F34" w:rsidP="009B1A7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Անձնակազմի ինքնակրթության նպաստավոր միջավայրի ձևավորում</w:t>
            </w:r>
          </w:p>
        </w:tc>
      </w:tr>
      <w:tr w:rsidR="00673A3C" w:rsidTr="00C53F34">
        <w:tc>
          <w:tcPr>
            <w:tcW w:w="2080" w:type="dxa"/>
            <w:shd w:val="clear" w:color="auto" w:fill="EAF1DD" w:themeFill="accent3" w:themeFillTint="33"/>
          </w:tcPr>
          <w:p w:rsidR="009F0D29" w:rsidRPr="005E7132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5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գերազանց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071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74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388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51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73A3C" w:rsidTr="00C53F34">
        <w:tc>
          <w:tcPr>
            <w:tcW w:w="2080" w:type="dxa"/>
            <w:shd w:val="clear" w:color="auto" w:fill="EAF1DD" w:themeFill="accent3" w:themeFillTint="33"/>
          </w:tcPr>
          <w:p w:rsidR="009F0D29" w:rsidRPr="005E7132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4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 լավ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071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74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388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51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73A3C" w:rsidTr="00C53F34">
        <w:tc>
          <w:tcPr>
            <w:tcW w:w="2080" w:type="dxa"/>
            <w:shd w:val="clear" w:color="auto" w:fill="EAF1DD" w:themeFill="accent3" w:themeFillTint="33"/>
          </w:tcPr>
          <w:p w:rsidR="009F0D29" w:rsidRPr="005E7132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3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բավարար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2071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74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388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51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73A3C" w:rsidTr="00C53F34">
        <w:tc>
          <w:tcPr>
            <w:tcW w:w="2080" w:type="dxa"/>
            <w:shd w:val="clear" w:color="auto" w:fill="EAF1DD" w:themeFill="accent3" w:themeFillTint="33"/>
          </w:tcPr>
          <w:p w:rsidR="009F0D29" w:rsidRPr="005E7132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2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վատ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071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74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388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51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73A3C" w:rsidTr="00C53F34">
        <w:tc>
          <w:tcPr>
            <w:tcW w:w="2080" w:type="dxa"/>
            <w:shd w:val="clear" w:color="auto" w:fill="EAF1DD" w:themeFill="accent3" w:themeFillTint="33"/>
          </w:tcPr>
          <w:p w:rsidR="009F0D29" w:rsidRPr="005E7132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1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անբավարար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071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74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388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51" w:type="dxa"/>
          </w:tcPr>
          <w:p w:rsidR="009F0D29" w:rsidRDefault="009F0D29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E05459" w:rsidRDefault="00E05459" w:rsidP="003513D8">
      <w:pPr>
        <w:spacing w:line="360" w:lineRule="auto"/>
        <w:jc w:val="center"/>
        <w:rPr>
          <w:rFonts w:ascii="Sylfaen" w:hAnsi="Sylfaen"/>
          <w:b/>
          <w:color w:val="0070C0"/>
          <w:sz w:val="32"/>
          <w:szCs w:val="32"/>
        </w:rPr>
      </w:pPr>
    </w:p>
    <w:p w:rsidR="00F15BA7" w:rsidRPr="009B1A74" w:rsidRDefault="00D86394" w:rsidP="003513D8">
      <w:pPr>
        <w:spacing w:line="360" w:lineRule="auto"/>
        <w:jc w:val="center"/>
        <w:rPr>
          <w:rFonts w:ascii="Sylfaen" w:hAnsi="Sylfaen"/>
          <w:b/>
          <w:color w:val="0070C0"/>
          <w:sz w:val="32"/>
          <w:szCs w:val="32"/>
        </w:rPr>
      </w:pPr>
      <w:r w:rsidRPr="009B1A74">
        <w:rPr>
          <w:rFonts w:ascii="Sylfaen" w:hAnsi="Sylfaen"/>
          <w:b/>
          <w:color w:val="0070C0"/>
          <w:sz w:val="32"/>
          <w:szCs w:val="32"/>
          <w:lang w:val="ru-RU"/>
        </w:rPr>
        <w:t>ՀԱՍՏԱՏՈՒԹՅԱՆ</w:t>
      </w:r>
      <w:r w:rsidRPr="009B1A74">
        <w:rPr>
          <w:rFonts w:ascii="Sylfaen" w:hAnsi="Sylfaen"/>
          <w:b/>
          <w:color w:val="0070C0"/>
          <w:sz w:val="32"/>
          <w:szCs w:val="32"/>
        </w:rPr>
        <w:t xml:space="preserve"> </w:t>
      </w:r>
      <w:r w:rsidRPr="009B1A74">
        <w:rPr>
          <w:rFonts w:ascii="Sylfaen" w:hAnsi="Sylfaen"/>
          <w:b/>
          <w:color w:val="0070C0"/>
          <w:sz w:val="32"/>
          <w:szCs w:val="32"/>
          <w:lang w:val="ru-RU"/>
        </w:rPr>
        <w:t>ՏՐԱՄԱԴՐԱԾ</w:t>
      </w:r>
      <w:r w:rsidRPr="009B1A74">
        <w:rPr>
          <w:rFonts w:ascii="Sylfaen" w:hAnsi="Sylfaen"/>
          <w:b/>
          <w:color w:val="0070C0"/>
          <w:sz w:val="32"/>
          <w:szCs w:val="32"/>
        </w:rPr>
        <w:t xml:space="preserve"> </w:t>
      </w:r>
      <w:r w:rsidRPr="009B1A74">
        <w:rPr>
          <w:rFonts w:ascii="Sylfaen" w:hAnsi="Sylfaen"/>
          <w:b/>
          <w:color w:val="0070C0"/>
          <w:sz w:val="32"/>
          <w:szCs w:val="32"/>
          <w:lang w:val="ru-RU"/>
        </w:rPr>
        <w:t>ԿՐԹՈՒԹՅԱՆ</w:t>
      </w:r>
      <w:r w:rsidRPr="009B1A74">
        <w:rPr>
          <w:rFonts w:ascii="Sylfaen" w:hAnsi="Sylfaen"/>
          <w:b/>
          <w:color w:val="0070C0"/>
          <w:sz w:val="32"/>
          <w:szCs w:val="32"/>
        </w:rPr>
        <w:t xml:space="preserve"> </w:t>
      </w:r>
      <w:r w:rsidRPr="009B1A74">
        <w:rPr>
          <w:rFonts w:ascii="Sylfaen" w:hAnsi="Sylfaen"/>
          <w:b/>
          <w:color w:val="0070C0"/>
          <w:sz w:val="32"/>
          <w:szCs w:val="32"/>
          <w:lang w:val="ru-RU"/>
        </w:rPr>
        <w:t>ՈՐԱԿ</w:t>
      </w:r>
    </w:p>
    <w:p w:rsidR="002F74CA" w:rsidRPr="008F7385" w:rsidRDefault="002F74CA" w:rsidP="003513D8">
      <w:pPr>
        <w:spacing w:line="360" w:lineRule="auto"/>
        <w:jc w:val="center"/>
        <w:rPr>
          <w:rFonts w:ascii="Sylfaen" w:hAnsi="Sylfaen"/>
          <w:b/>
          <w:color w:val="7030A0"/>
          <w:sz w:val="24"/>
          <w:szCs w:val="24"/>
        </w:rPr>
      </w:pPr>
      <w:r w:rsidRPr="00A24D67">
        <w:rPr>
          <w:rFonts w:ascii="Sylfaen" w:hAnsi="Sylfaen"/>
          <w:b/>
          <w:color w:val="7030A0"/>
          <w:sz w:val="24"/>
          <w:szCs w:val="24"/>
          <w:lang w:val="ru-RU"/>
        </w:rPr>
        <w:t>Չափորոշչային</w:t>
      </w:r>
      <w:r w:rsidRPr="008F7385">
        <w:rPr>
          <w:rFonts w:ascii="Sylfaen" w:hAnsi="Sylfaen"/>
          <w:b/>
          <w:color w:val="7030A0"/>
          <w:sz w:val="24"/>
          <w:szCs w:val="24"/>
        </w:rPr>
        <w:t xml:space="preserve"> </w:t>
      </w:r>
      <w:r w:rsidRPr="00A24D67">
        <w:rPr>
          <w:rFonts w:ascii="Sylfaen" w:hAnsi="Sylfaen"/>
          <w:b/>
          <w:color w:val="7030A0"/>
          <w:sz w:val="24"/>
          <w:szCs w:val="24"/>
          <w:lang w:val="ru-RU"/>
        </w:rPr>
        <w:t>պահանջներին</w:t>
      </w:r>
      <w:r w:rsidRPr="008F7385">
        <w:rPr>
          <w:rFonts w:ascii="Sylfaen" w:hAnsi="Sylfaen"/>
          <w:b/>
          <w:color w:val="7030A0"/>
          <w:sz w:val="24"/>
          <w:szCs w:val="24"/>
        </w:rPr>
        <w:t xml:space="preserve"> </w:t>
      </w:r>
      <w:r w:rsidRPr="00A24D67">
        <w:rPr>
          <w:rFonts w:ascii="Sylfaen" w:hAnsi="Sylfaen"/>
          <w:b/>
          <w:color w:val="7030A0"/>
          <w:sz w:val="24"/>
          <w:szCs w:val="24"/>
          <w:lang w:val="ru-RU"/>
        </w:rPr>
        <w:t>համապատասխան</w:t>
      </w:r>
      <w:r w:rsidRPr="008F7385">
        <w:rPr>
          <w:rFonts w:ascii="Sylfaen" w:hAnsi="Sylfaen"/>
          <w:b/>
          <w:color w:val="7030A0"/>
          <w:sz w:val="24"/>
          <w:szCs w:val="24"/>
        </w:rPr>
        <w:t xml:space="preserve"> </w:t>
      </w:r>
      <w:r w:rsidRPr="00A24D67">
        <w:rPr>
          <w:rFonts w:ascii="Sylfaen" w:hAnsi="Sylfaen"/>
          <w:b/>
          <w:color w:val="7030A0"/>
          <w:sz w:val="24"/>
          <w:szCs w:val="24"/>
          <w:lang w:val="ru-RU"/>
        </w:rPr>
        <w:t>կրթություն</w:t>
      </w:r>
    </w:p>
    <w:p w:rsidR="001B5255" w:rsidRPr="000322E2" w:rsidRDefault="003513D8" w:rsidP="003513D8">
      <w:pPr>
        <w:spacing w:line="360" w:lineRule="auto"/>
        <w:jc w:val="both"/>
        <w:rPr>
          <w:rFonts w:ascii="Sylfaen" w:hAnsi="Sylfaen"/>
          <w:sz w:val="24"/>
          <w:szCs w:val="24"/>
        </w:rPr>
      </w:pPr>
      <w:r w:rsidRPr="008F7385">
        <w:rPr>
          <w:rFonts w:ascii="Sylfaen" w:hAnsi="Sylfaen"/>
          <w:sz w:val="24"/>
          <w:szCs w:val="24"/>
        </w:rPr>
        <w:t xml:space="preserve">     </w:t>
      </w:r>
      <w:r>
        <w:rPr>
          <w:rFonts w:ascii="Sylfaen" w:hAnsi="Sylfaen"/>
          <w:sz w:val="24"/>
          <w:szCs w:val="24"/>
        </w:rPr>
        <w:t>Ո</w:t>
      </w:r>
      <w:r>
        <w:rPr>
          <w:rFonts w:ascii="Sylfaen" w:hAnsi="Sylfaen"/>
          <w:sz w:val="24"/>
          <w:szCs w:val="24"/>
          <w:lang w:val="ru-RU"/>
        </w:rPr>
        <w:t>ւ</w:t>
      </w:r>
      <w:r w:rsidR="009C6B43">
        <w:rPr>
          <w:rFonts w:ascii="Sylfaen" w:hAnsi="Sylfaen"/>
          <w:sz w:val="24"/>
          <w:szCs w:val="24"/>
        </w:rPr>
        <w:t>սման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որակը</w:t>
      </w:r>
      <w:r w:rsidR="009C6B43" w:rsidRPr="000322E2">
        <w:rPr>
          <w:rFonts w:ascii="Sylfaen" w:hAnsi="Sylfaen"/>
          <w:sz w:val="24"/>
          <w:szCs w:val="24"/>
        </w:rPr>
        <w:t xml:space="preserve">, </w:t>
      </w:r>
      <w:r w:rsidR="009C6B43">
        <w:rPr>
          <w:rFonts w:ascii="Sylfaen" w:hAnsi="Sylfaen"/>
          <w:sz w:val="24"/>
          <w:szCs w:val="24"/>
        </w:rPr>
        <w:t>աշակերտների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կարողունակությունները</w:t>
      </w:r>
      <w:r w:rsidR="009C6B43" w:rsidRPr="000322E2">
        <w:rPr>
          <w:rFonts w:ascii="Sylfaen" w:hAnsi="Sylfaen"/>
          <w:sz w:val="24"/>
          <w:szCs w:val="24"/>
        </w:rPr>
        <w:t xml:space="preserve">, </w:t>
      </w:r>
      <w:r w:rsidR="009C6B43">
        <w:rPr>
          <w:rFonts w:ascii="Sylfaen" w:hAnsi="Sylfaen"/>
          <w:sz w:val="24"/>
          <w:szCs w:val="24"/>
        </w:rPr>
        <w:t>գիտելիքների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անհրաժեշտ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ծավալը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ապահովելու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և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արժեհամակարգը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ձևավորելու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համար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դպրոցը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լուրջ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աշխատանք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է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տանում</w:t>
      </w:r>
      <w:r w:rsidR="009C6B43" w:rsidRPr="000322E2">
        <w:rPr>
          <w:rFonts w:ascii="Sylfaen" w:hAnsi="Sylfaen"/>
          <w:sz w:val="24"/>
          <w:szCs w:val="24"/>
        </w:rPr>
        <w:t xml:space="preserve">: </w:t>
      </w:r>
      <w:r w:rsidR="009C6B43">
        <w:rPr>
          <w:rFonts w:ascii="Sylfaen" w:hAnsi="Sylfaen"/>
          <w:sz w:val="24"/>
          <w:szCs w:val="24"/>
        </w:rPr>
        <w:t>Կրթության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որակը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սովորողի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կրթական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գործունեության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և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պատրաստվածության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lastRenderedPageBreak/>
        <w:t>համալիր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բնութագիրն</w:t>
      </w:r>
      <w:r w:rsidR="009C6B43" w:rsidRPr="000322E2">
        <w:rPr>
          <w:rFonts w:ascii="Sylfaen" w:hAnsi="Sylfaen"/>
          <w:sz w:val="24"/>
          <w:szCs w:val="24"/>
        </w:rPr>
        <w:t xml:space="preserve"> </w:t>
      </w:r>
      <w:r w:rsidR="009C6B43">
        <w:rPr>
          <w:rFonts w:ascii="Sylfaen" w:hAnsi="Sylfaen"/>
          <w:sz w:val="24"/>
          <w:szCs w:val="24"/>
        </w:rPr>
        <w:t>է</w:t>
      </w:r>
      <w:r w:rsidR="009C6B43" w:rsidRPr="000322E2">
        <w:rPr>
          <w:rFonts w:ascii="Sylfaen" w:hAnsi="Sylfaen"/>
          <w:sz w:val="24"/>
          <w:szCs w:val="24"/>
        </w:rPr>
        <w:t xml:space="preserve">, </w:t>
      </w:r>
      <w:r w:rsidR="000D5DB1">
        <w:rPr>
          <w:rFonts w:ascii="Sylfaen" w:hAnsi="Sylfaen"/>
          <w:sz w:val="24"/>
          <w:szCs w:val="24"/>
        </w:rPr>
        <w:t>որն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արտահայտում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է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դրանց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համապատասխանությունը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հանրակրթության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պետական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չափորոշիչներին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և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անհատի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կրթական</w:t>
      </w:r>
      <w:r w:rsidR="000D5DB1" w:rsidRPr="000322E2">
        <w:rPr>
          <w:rFonts w:ascii="Sylfaen" w:hAnsi="Sylfaen"/>
          <w:sz w:val="24"/>
          <w:szCs w:val="24"/>
        </w:rPr>
        <w:t xml:space="preserve"> </w:t>
      </w:r>
      <w:r w:rsidR="000D5DB1">
        <w:rPr>
          <w:rFonts w:ascii="Sylfaen" w:hAnsi="Sylfaen"/>
          <w:sz w:val="24"/>
          <w:szCs w:val="24"/>
        </w:rPr>
        <w:t>կարիքներին</w:t>
      </w:r>
      <w:r w:rsidR="000D5DB1" w:rsidRPr="000322E2">
        <w:rPr>
          <w:rFonts w:ascii="Sylfaen" w:hAnsi="Sylfaen"/>
          <w:sz w:val="24"/>
          <w:szCs w:val="24"/>
        </w:rPr>
        <w:t>:</w:t>
      </w:r>
      <w:r w:rsidR="00A24D67" w:rsidRPr="000322E2">
        <w:rPr>
          <w:rFonts w:ascii="Sylfaen" w:hAnsi="Sylfaen"/>
          <w:sz w:val="24"/>
          <w:szCs w:val="24"/>
        </w:rPr>
        <w:t xml:space="preserve">     </w:t>
      </w:r>
      <w:r w:rsidR="00A24D67">
        <w:rPr>
          <w:rFonts w:ascii="Sylfaen" w:hAnsi="Sylfaen"/>
          <w:sz w:val="24"/>
          <w:szCs w:val="24"/>
          <w:lang w:val="ru-RU"/>
        </w:rPr>
        <w:t>Կրթության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որակը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կախված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է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նրանից</w:t>
      </w:r>
      <w:r w:rsidR="00A24D67" w:rsidRPr="000322E2">
        <w:rPr>
          <w:rFonts w:ascii="Sylfaen" w:hAnsi="Sylfaen"/>
          <w:sz w:val="24"/>
          <w:szCs w:val="24"/>
        </w:rPr>
        <w:t xml:space="preserve">, </w:t>
      </w:r>
      <w:r w:rsidR="00A24D67">
        <w:rPr>
          <w:rFonts w:ascii="Sylfaen" w:hAnsi="Sylfaen"/>
          <w:sz w:val="24"/>
          <w:szCs w:val="24"/>
          <w:lang w:val="ru-RU"/>
        </w:rPr>
        <w:t>թե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որքանով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է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ուսուցիչը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կարողանում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բավարարել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չափորոշչային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պահանջները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կրթական</w:t>
      </w:r>
      <w:r w:rsidR="00A24D67" w:rsidRPr="000322E2">
        <w:rPr>
          <w:rFonts w:ascii="Sylfaen" w:hAnsi="Sylfaen"/>
          <w:sz w:val="24"/>
          <w:szCs w:val="24"/>
        </w:rPr>
        <w:t xml:space="preserve"> </w:t>
      </w:r>
      <w:r w:rsidR="00A24D67">
        <w:rPr>
          <w:rFonts w:ascii="Sylfaen" w:hAnsi="Sylfaen"/>
          <w:sz w:val="24"/>
          <w:szCs w:val="24"/>
          <w:lang w:val="ru-RU"/>
        </w:rPr>
        <w:t>գործընթացում</w:t>
      </w:r>
      <w:r w:rsidR="00A24D67" w:rsidRPr="000322E2">
        <w:rPr>
          <w:rFonts w:ascii="Sylfaen" w:hAnsi="Sylfaen"/>
          <w:sz w:val="24"/>
          <w:szCs w:val="24"/>
        </w:rPr>
        <w:t>:</w:t>
      </w:r>
    </w:p>
    <w:p w:rsidR="007F7763" w:rsidRPr="000322E2" w:rsidRDefault="007F7763" w:rsidP="003513D8">
      <w:p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Նոր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չափորոշչով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կրթության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կազմակերպման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ռազմավարություն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է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հանդիսանում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կարողունակությունների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վրա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հիմնված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կրթությունը</w:t>
      </w:r>
      <w:r w:rsidRPr="000322E2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ru-RU"/>
        </w:rPr>
        <w:t>որն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իրենից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ներկայացնում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է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գիտելիքների</w:t>
      </w:r>
      <w:r w:rsidRPr="000322E2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  <w:lang w:val="ru-RU"/>
        </w:rPr>
        <w:t>հմտությունների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դիրքորոշման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և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արժեքային</w:t>
      </w:r>
      <w:r w:rsidRPr="000322E2">
        <w:rPr>
          <w:rFonts w:ascii="Sylfaen" w:hAnsi="Sylfaen"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  <w:lang w:val="ru-RU"/>
        </w:rPr>
        <w:t>համակարգ</w:t>
      </w:r>
      <w:r w:rsidRPr="000322E2">
        <w:rPr>
          <w:rFonts w:ascii="Sylfaen" w:hAnsi="Sylfaen"/>
          <w:sz w:val="24"/>
          <w:szCs w:val="24"/>
        </w:rPr>
        <w:t>:</w:t>
      </w:r>
      <w:r w:rsidR="0079624B"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Հանրակրթության</w:t>
      </w:r>
      <w:r w:rsidR="0079624B"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պետական</w:t>
      </w:r>
      <w:r w:rsidR="0079624B"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Նոր</w:t>
      </w:r>
      <w:r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չափորոշչով</w:t>
      </w:r>
      <w:r w:rsidR="0079624B"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անցում</w:t>
      </w:r>
      <w:r w:rsidR="0079624B"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է</w:t>
      </w:r>
      <w:r w:rsidR="0079624B"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կատարվում</w:t>
      </w:r>
      <w:r w:rsidR="0079624B"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գիտելիքահեն</w:t>
      </w:r>
      <w:r w:rsidR="0079624B"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կրթությունից</w:t>
      </w:r>
      <w:r w:rsidR="0079624B"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կարողունակահեն</w:t>
      </w:r>
      <w:r w:rsidR="0079624B" w:rsidRPr="000322E2">
        <w:rPr>
          <w:rFonts w:ascii="Sylfaen" w:hAnsi="Sylfaen"/>
          <w:sz w:val="24"/>
          <w:szCs w:val="24"/>
        </w:rPr>
        <w:t xml:space="preserve"> </w:t>
      </w:r>
      <w:r w:rsidR="0079624B">
        <w:rPr>
          <w:rFonts w:ascii="Sylfaen" w:hAnsi="Sylfaen"/>
          <w:sz w:val="24"/>
          <w:szCs w:val="24"/>
          <w:lang w:val="ru-RU"/>
        </w:rPr>
        <w:t>կրթության</w:t>
      </w:r>
      <w:r w:rsidR="0079624B" w:rsidRPr="000322E2">
        <w:rPr>
          <w:rFonts w:ascii="Sylfaen" w:hAnsi="Sylfaen"/>
          <w:sz w:val="24"/>
          <w:szCs w:val="24"/>
        </w:rPr>
        <w:t>:</w:t>
      </w:r>
    </w:p>
    <w:p w:rsidR="00323C98" w:rsidRPr="000322E2" w:rsidRDefault="00A24D67" w:rsidP="003513D8">
      <w:pPr>
        <w:spacing w:line="360" w:lineRule="auto"/>
        <w:jc w:val="both"/>
        <w:rPr>
          <w:rFonts w:ascii="Sylfaen" w:hAnsi="Sylfaen"/>
          <w:sz w:val="24"/>
          <w:szCs w:val="24"/>
        </w:rPr>
      </w:pPr>
      <w:r w:rsidRPr="000322E2">
        <w:rPr>
          <w:rFonts w:ascii="Sylfaen" w:hAnsi="Sylfaen"/>
          <w:sz w:val="24"/>
          <w:szCs w:val="24"/>
        </w:rPr>
        <w:t xml:space="preserve"> </w:t>
      </w:r>
      <w:r w:rsidR="00B076BA" w:rsidRPr="000322E2">
        <w:rPr>
          <w:rFonts w:ascii="Sylfaen" w:hAnsi="Sylfaen"/>
          <w:sz w:val="24"/>
          <w:szCs w:val="24"/>
        </w:rPr>
        <w:t xml:space="preserve"> </w:t>
      </w:r>
      <w:r w:rsidR="00A84150">
        <w:rPr>
          <w:rFonts w:ascii="Sylfaen" w:hAnsi="Sylfaen"/>
          <w:sz w:val="24"/>
          <w:szCs w:val="24"/>
          <w:lang w:val="ru-RU"/>
        </w:rPr>
        <w:t>Դրա</w:t>
      </w:r>
      <w:r w:rsidR="00A84150" w:rsidRPr="000322E2">
        <w:rPr>
          <w:rFonts w:ascii="Sylfaen" w:hAnsi="Sylfaen"/>
          <w:sz w:val="24"/>
          <w:szCs w:val="24"/>
        </w:rPr>
        <w:t xml:space="preserve"> </w:t>
      </w:r>
      <w:r w:rsidR="00A84150">
        <w:rPr>
          <w:rFonts w:ascii="Sylfaen" w:hAnsi="Sylfaen"/>
          <w:sz w:val="24"/>
          <w:szCs w:val="24"/>
          <w:lang w:val="ru-RU"/>
        </w:rPr>
        <w:t>վառ</w:t>
      </w:r>
      <w:r w:rsidR="00A84150" w:rsidRPr="000322E2">
        <w:rPr>
          <w:rFonts w:ascii="Sylfaen" w:hAnsi="Sylfaen"/>
          <w:sz w:val="24"/>
          <w:szCs w:val="24"/>
        </w:rPr>
        <w:t xml:space="preserve"> </w:t>
      </w:r>
      <w:r w:rsidR="00A84150">
        <w:rPr>
          <w:rFonts w:ascii="Sylfaen" w:hAnsi="Sylfaen"/>
          <w:sz w:val="24"/>
          <w:szCs w:val="24"/>
          <w:lang w:val="ru-RU"/>
        </w:rPr>
        <w:t>ապացույցն</w:t>
      </w:r>
      <w:r w:rsidR="00A84150" w:rsidRPr="000322E2">
        <w:rPr>
          <w:rFonts w:ascii="Sylfaen" w:hAnsi="Sylfaen"/>
          <w:sz w:val="24"/>
          <w:szCs w:val="24"/>
        </w:rPr>
        <w:t xml:space="preserve"> </w:t>
      </w:r>
      <w:r w:rsidR="00A84150">
        <w:rPr>
          <w:rFonts w:ascii="Sylfaen" w:hAnsi="Sylfaen"/>
          <w:sz w:val="24"/>
          <w:szCs w:val="24"/>
          <w:lang w:val="ru-RU"/>
        </w:rPr>
        <w:t>են</w:t>
      </w:r>
      <w:r w:rsidR="00A84150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առարկաների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մեծ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մասի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տարեկան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և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քննական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գնահատականները</w:t>
      </w:r>
      <w:r w:rsidR="008C79AF" w:rsidRPr="000322E2">
        <w:rPr>
          <w:rFonts w:ascii="Sylfaen" w:hAnsi="Sylfaen"/>
          <w:sz w:val="24"/>
          <w:szCs w:val="24"/>
        </w:rPr>
        <w:t xml:space="preserve">, </w:t>
      </w:r>
      <w:r w:rsidR="008C79AF">
        <w:rPr>
          <w:rFonts w:ascii="Sylfaen" w:hAnsi="Sylfaen"/>
          <w:sz w:val="24"/>
          <w:szCs w:val="24"/>
          <w:lang w:val="ru-RU"/>
        </w:rPr>
        <w:t>տարբեր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կրթական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հաստատություններ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ընդունվող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սովորողների</w:t>
      </w:r>
      <w:r w:rsidR="008C79AF" w:rsidRPr="000322E2">
        <w:rPr>
          <w:rFonts w:ascii="Sylfaen" w:hAnsi="Sylfaen"/>
          <w:sz w:val="24"/>
          <w:szCs w:val="24"/>
        </w:rPr>
        <w:t xml:space="preserve"> </w:t>
      </w:r>
      <w:r w:rsidR="008C79AF">
        <w:rPr>
          <w:rFonts w:ascii="Sylfaen" w:hAnsi="Sylfaen"/>
          <w:sz w:val="24"/>
          <w:szCs w:val="24"/>
          <w:lang w:val="ru-RU"/>
        </w:rPr>
        <w:t>թիվը</w:t>
      </w:r>
      <w:r w:rsidR="008C79AF" w:rsidRPr="000322E2">
        <w:rPr>
          <w:rFonts w:ascii="Sylfaen" w:hAnsi="Sylfaen"/>
          <w:sz w:val="24"/>
          <w:szCs w:val="24"/>
        </w:rPr>
        <w:t>:</w:t>
      </w:r>
    </w:p>
    <w:p w:rsidR="0082616A" w:rsidRPr="000322E2" w:rsidRDefault="0082616A" w:rsidP="003513D8">
      <w:p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Դպրոցում</w:t>
      </w:r>
      <w:r w:rsidR="009553BA" w:rsidRPr="000322E2">
        <w:rPr>
          <w:rFonts w:ascii="Sylfaen" w:hAnsi="Sylfaen"/>
          <w:sz w:val="24"/>
          <w:szCs w:val="24"/>
        </w:rPr>
        <w:t xml:space="preserve"> 2023-2024 </w:t>
      </w:r>
      <w:r w:rsidR="009553BA">
        <w:rPr>
          <w:rFonts w:ascii="Sylfaen" w:hAnsi="Sylfaen"/>
          <w:sz w:val="24"/>
          <w:szCs w:val="24"/>
          <w:lang w:val="ru-RU"/>
        </w:rPr>
        <w:t>ուս</w:t>
      </w:r>
      <w:r w:rsidR="007D2BF7">
        <w:rPr>
          <w:rFonts w:ascii="Sylfaen" w:hAnsi="Sylfaen"/>
          <w:sz w:val="24"/>
          <w:szCs w:val="24"/>
          <w:lang w:val="ru-RU"/>
        </w:rPr>
        <w:t>ումնական</w:t>
      </w:r>
      <w:r w:rsidR="007D2BF7" w:rsidRPr="000322E2">
        <w:rPr>
          <w:rFonts w:ascii="Sylfaen" w:hAnsi="Sylfaen"/>
          <w:sz w:val="24"/>
          <w:szCs w:val="24"/>
        </w:rPr>
        <w:t xml:space="preserve"> </w:t>
      </w:r>
      <w:r w:rsidR="009553BA">
        <w:rPr>
          <w:rFonts w:ascii="Sylfaen" w:hAnsi="Sylfaen"/>
          <w:sz w:val="24"/>
          <w:szCs w:val="24"/>
          <w:lang w:val="ru-RU"/>
        </w:rPr>
        <w:t>տարում</w:t>
      </w:r>
      <w:r w:rsidR="009553BA" w:rsidRPr="000322E2">
        <w:rPr>
          <w:rFonts w:ascii="Sylfaen" w:hAnsi="Sylfaen"/>
          <w:sz w:val="24"/>
          <w:szCs w:val="24"/>
        </w:rPr>
        <w:t xml:space="preserve"> 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սովորում</w:t>
      </w:r>
      <w:r w:rsidRPr="000322E2">
        <w:rPr>
          <w:rFonts w:ascii="Sylfaen" w:hAnsi="Sylfaen"/>
          <w:sz w:val="24"/>
          <w:szCs w:val="24"/>
        </w:rPr>
        <w:t xml:space="preserve"> </w:t>
      </w:r>
      <w:r w:rsidR="009553BA">
        <w:rPr>
          <w:rFonts w:ascii="Sylfaen" w:hAnsi="Sylfaen"/>
          <w:sz w:val="24"/>
          <w:szCs w:val="24"/>
          <w:lang w:val="ru-RU"/>
        </w:rPr>
        <w:t>են</w:t>
      </w:r>
      <w:r w:rsidR="009553BA" w:rsidRPr="000322E2">
        <w:rPr>
          <w:rFonts w:ascii="Sylfaen" w:hAnsi="Sylfaen"/>
          <w:sz w:val="24"/>
          <w:szCs w:val="24"/>
        </w:rPr>
        <w:t xml:space="preserve"> </w:t>
      </w:r>
      <w:r w:rsidRPr="000322E2">
        <w:rPr>
          <w:rFonts w:ascii="Sylfaen" w:hAnsi="Sylfaen"/>
          <w:sz w:val="24"/>
          <w:szCs w:val="24"/>
        </w:rPr>
        <w:t xml:space="preserve"> 361 </w:t>
      </w:r>
      <w:r>
        <w:rPr>
          <w:rFonts w:ascii="Sylfaen" w:hAnsi="Sylfaen"/>
          <w:sz w:val="24"/>
          <w:szCs w:val="24"/>
          <w:lang w:val="ru-RU"/>
        </w:rPr>
        <w:t>աշակերտներ՝</w:t>
      </w:r>
      <w:r w:rsidRPr="000322E2">
        <w:rPr>
          <w:rFonts w:ascii="Sylfaen" w:hAnsi="Sylfaen"/>
          <w:sz w:val="24"/>
          <w:szCs w:val="24"/>
        </w:rPr>
        <w:t xml:space="preserve"> 177 </w:t>
      </w:r>
      <w:r>
        <w:rPr>
          <w:rFonts w:ascii="Sylfaen" w:hAnsi="Sylfaen"/>
          <w:sz w:val="24"/>
          <w:szCs w:val="24"/>
          <w:lang w:val="ru-RU"/>
        </w:rPr>
        <w:t>տղա</w:t>
      </w:r>
      <w:r w:rsidRPr="000322E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  <w:lang w:val="ru-RU"/>
        </w:rPr>
        <w:t>և</w:t>
      </w:r>
      <w:r w:rsidRPr="000322E2">
        <w:rPr>
          <w:rFonts w:ascii="Sylfaen" w:hAnsi="Sylfaen"/>
          <w:sz w:val="24"/>
          <w:szCs w:val="24"/>
        </w:rPr>
        <w:t xml:space="preserve"> 184 </w:t>
      </w:r>
      <w:r>
        <w:rPr>
          <w:rFonts w:ascii="Sylfaen" w:hAnsi="Sylfaen"/>
          <w:sz w:val="24"/>
          <w:szCs w:val="24"/>
          <w:lang w:val="ru-RU"/>
        </w:rPr>
        <w:t>աղջիկ</w:t>
      </w:r>
      <w:r w:rsidRPr="000322E2">
        <w:rPr>
          <w:rFonts w:ascii="Sylfaen" w:hAnsi="Sylfaen"/>
          <w:sz w:val="24"/>
          <w:szCs w:val="24"/>
        </w:rPr>
        <w:t>:</w:t>
      </w:r>
    </w:p>
    <w:p w:rsidR="009553BA" w:rsidRPr="009B1A74" w:rsidRDefault="009553BA" w:rsidP="009B1A74">
      <w:pPr>
        <w:pStyle w:val="ListParagraph"/>
        <w:numPr>
          <w:ilvl w:val="0"/>
          <w:numId w:val="0"/>
        </w:numPr>
        <w:spacing w:line="360" w:lineRule="auto"/>
        <w:jc w:val="center"/>
        <w:rPr>
          <w:rFonts w:ascii="Sylfaen" w:hAnsi="Sylfaen"/>
          <w:b/>
          <w:sz w:val="28"/>
          <w:szCs w:val="28"/>
        </w:rPr>
      </w:pPr>
      <w:r w:rsidRPr="009B1A74">
        <w:rPr>
          <w:rFonts w:ascii="Sylfaen" w:hAnsi="Sylfaen"/>
          <w:b/>
          <w:sz w:val="28"/>
          <w:szCs w:val="28"/>
          <w:lang w:val="hy-AM"/>
        </w:rPr>
        <w:t>Սովորողների շարժը</w:t>
      </w:r>
      <w:r w:rsidRPr="009B1A74">
        <w:rPr>
          <w:rFonts w:ascii="Sylfaen" w:hAnsi="Sylfaen"/>
          <w:b/>
          <w:sz w:val="28"/>
          <w:szCs w:val="28"/>
        </w:rPr>
        <w:t xml:space="preserve"> </w:t>
      </w:r>
      <w:r w:rsidRPr="009B1A74">
        <w:rPr>
          <w:rFonts w:ascii="Sylfaen" w:hAnsi="Sylfaen"/>
          <w:b/>
          <w:sz w:val="28"/>
          <w:szCs w:val="28"/>
          <w:lang w:val="ru-RU"/>
        </w:rPr>
        <w:t>ընթացիկ</w:t>
      </w:r>
      <w:r w:rsidRPr="009B1A74">
        <w:rPr>
          <w:rFonts w:ascii="Sylfaen" w:hAnsi="Sylfaen"/>
          <w:b/>
          <w:sz w:val="28"/>
          <w:szCs w:val="28"/>
        </w:rPr>
        <w:t xml:space="preserve"> </w:t>
      </w:r>
      <w:r w:rsidRPr="009B1A74">
        <w:rPr>
          <w:rFonts w:ascii="Sylfaen" w:hAnsi="Sylfaen"/>
          <w:b/>
          <w:sz w:val="28"/>
          <w:szCs w:val="28"/>
          <w:lang w:val="ru-RU"/>
        </w:rPr>
        <w:t>և</w:t>
      </w:r>
      <w:r w:rsidRPr="009B1A74">
        <w:rPr>
          <w:rFonts w:ascii="Sylfaen" w:hAnsi="Sylfaen"/>
          <w:b/>
          <w:sz w:val="28"/>
          <w:szCs w:val="28"/>
        </w:rPr>
        <w:t xml:space="preserve"> </w:t>
      </w:r>
      <w:r w:rsidRPr="009B1A74">
        <w:rPr>
          <w:rFonts w:ascii="Sylfaen" w:hAnsi="Sylfaen"/>
          <w:b/>
          <w:sz w:val="28"/>
          <w:szCs w:val="28"/>
          <w:lang w:val="ru-RU"/>
        </w:rPr>
        <w:t>նախորդ</w:t>
      </w:r>
      <w:r w:rsidRPr="009B1A74">
        <w:rPr>
          <w:rFonts w:ascii="Sylfaen" w:hAnsi="Sylfaen"/>
          <w:b/>
          <w:sz w:val="28"/>
          <w:szCs w:val="28"/>
        </w:rPr>
        <w:t xml:space="preserve"> </w:t>
      </w:r>
      <w:r w:rsidRPr="009B1A74">
        <w:rPr>
          <w:rFonts w:ascii="Sylfaen" w:hAnsi="Sylfaen"/>
          <w:b/>
          <w:sz w:val="28"/>
          <w:szCs w:val="28"/>
          <w:lang w:val="ru-RU"/>
        </w:rPr>
        <w:t>տարիների</w:t>
      </w:r>
      <w:r w:rsidRPr="009B1A74">
        <w:rPr>
          <w:rFonts w:ascii="Sylfaen" w:hAnsi="Sylfaen"/>
          <w:b/>
          <w:sz w:val="28"/>
          <w:szCs w:val="28"/>
        </w:rPr>
        <w:t xml:space="preserve"> </w:t>
      </w:r>
      <w:r w:rsidRPr="009B1A74">
        <w:rPr>
          <w:rFonts w:ascii="Sylfaen" w:hAnsi="Sylfaen"/>
          <w:b/>
          <w:sz w:val="28"/>
          <w:szCs w:val="28"/>
          <w:lang w:val="ru-RU"/>
        </w:rPr>
        <w:t>համար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850"/>
        <w:gridCol w:w="1633"/>
        <w:gridCol w:w="1701"/>
        <w:gridCol w:w="1560"/>
        <w:gridCol w:w="1275"/>
        <w:gridCol w:w="1418"/>
        <w:gridCol w:w="1276"/>
      </w:tblGrid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Դաս.</w:t>
            </w:r>
          </w:p>
        </w:tc>
        <w:tc>
          <w:tcPr>
            <w:tcW w:w="3334" w:type="dxa"/>
            <w:gridSpan w:val="2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2020-2021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2694" w:type="dxa"/>
            <w:gridSpan w:val="2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2022-2023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Դաս. քանակ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Սովոր. թիվ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Դաս. քանակ</w:t>
            </w:r>
          </w:p>
        </w:tc>
        <w:tc>
          <w:tcPr>
            <w:tcW w:w="1275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Սովոր. թիվ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Դաս. քանակ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Սովոր. թիվ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1-ին</w:t>
            </w: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37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34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41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2-րդ</w:t>
            </w: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35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36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34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3-րդ</w:t>
            </w: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29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38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35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4-րդ</w:t>
            </w: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49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30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36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5-րդ</w:t>
            </w: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46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49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32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6-րդ</w:t>
            </w: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48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47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49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7-րդ</w:t>
            </w: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36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50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45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8-րդ</w:t>
            </w: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36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36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47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t>9-րդ</w:t>
            </w: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38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38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36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b/>
                <w:sz w:val="24"/>
                <w:szCs w:val="24"/>
                <w:lang w:val="ru-RU"/>
              </w:rPr>
              <w:lastRenderedPageBreak/>
              <w:t>Ընդ.</w:t>
            </w: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16</w:t>
            </w: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354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358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76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880E21">
              <w:rPr>
                <w:rFonts w:ascii="Sylfaen" w:hAnsi="Sylfaen"/>
                <w:sz w:val="24"/>
                <w:szCs w:val="24"/>
                <w:lang w:val="ru-RU"/>
              </w:rPr>
              <w:t>355</w:t>
            </w:r>
          </w:p>
        </w:tc>
      </w:tr>
      <w:tr w:rsidR="009553BA" w:rsidRPr="00880E21" w:rsidTr="009553BA">
        <w:tc>
          <w:tcPr>
            <w:tcW w:w="850" w:type="dxa"/>
            <w:shd w:val="clear" w:color="auto" w:fill="EAF1DD" w:themeFill="accent3" w:themeFillTint="33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աճ</w:t>
            </w:r>
          </w:p>
        </w:tc>
        <w:tc>
          <w:tcPr>
            <w:tcW w:w="1560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աճ</w:t>
            </w:r>
          </w:p>
        </w:tc>
        <w:tc>
          <w:tcPr>
            <w:tcW w:w="1418" w:type="dxa"/>
          </w:tcPr>
          <w:p w:rsidR="009553BA" w:rsidRPr="00880E2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9553BA" w:rsidRPr="00880E21" w:rsidRDefault="00E05459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Ն</w:t>
            </w:r>
            <w:r w:rsidR="009553BA">
              <w:rPr>
                <w:rFonts w:ascii="Sylfaen" w:hAnsi="Sylfaen"/>
                <w:sz w:val="24"/>
                <w:szCs w:val="24"/>
                <w:lang w:val="ru-RU"/>
              </w:rPr>
              <w:t>վազում</w:t>
            </w:r>
          </w:p>
        </w:tc>
      </w:tr>
    </w:tbl>
    <w:p w:rsidR="009553BA" w:rsidRDefault="009553BA" w:rsidP="009553BA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  <w:lang w:val="ru-RU"/>
        </w:rPr>
        <w:t xml:space="preserve"> 2023-2024 ուստարի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50"/>
        <w:gridCol w:w="993"/>
        <w:gridCol w:w="992"/>
        <w:gridCol w:w="992"/>
        <w:gridCol w:w="992"/>
        <w:gridCol w:w="1048"/>
        <w:gridCol w:w="1057"/>
        <w:gridCol w:w="1057"/>
        <w:gridCol w:w="807"/>
      </w:tblGrid>
      <w:tr w:rsidR="009553BA" w:rsidTr="00C84186">
        <w:tc>
          <w:tcPr>
            <w:tcW w:w="992" w:type="dxa"/>
            <w:shd w:val="clear" w:color="auto" w:fill="EAF1DD" w:themeFill="accent3" w:themeFillTint="33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I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II</w:t>
            </w:r>
          </w:p>
        </w:tc>
        <w:tc>
          <w:tcPr>
            <w:tcW w:w="993" w:type="dxa"/>
            <w:shd w:val="clear" w:color="auto" w:fill="EAF1DD" w:themeFill="accent3" w:themeFillTint="33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III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IV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V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VI</w:t>
            </w:r>
          </w:p>
        </w:tc>
        <w:tc>
          <w:tcPr>
            <w:tcW w:w="1048" w:type="dxa"/>
            <w:shd w:val="clear" w:color="auto" w:fill="EAF1DD" w:themeFill="accent3" w:themeFillTint="33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VII</w:t>
            </w:r>
          </w:p>
        </w:tc>
        <w:tc>
          <w:tcPr>
            <w:tcW w:w="1057" w:type="dxa"/>
            <w:shd w:val="clear" w:color="auto" w:fill="EAF1DD" w:themeFill="accent3" w:themeFillTint="33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VIII</w:t>
            </w:r>
          </w:p>
        </w:tc>
        <w:tc>
          <w:tcPr>
            <w:tcW w:w="1057" w:type="dxa"/>
            <w:shd w:val="clear" w:color="auto" w:fill="EAF1DD" w:themeFill="accent3" w:themeFillTint="33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IX</w:t>
            </w:r>
          </w:p>
        </w:tc>
        <w:tc>
          <w:tcPr>
            <w:tcW w:w="807" w:type="dxa"/>
            <w:shd w:val="clear" w:color="auto" w:fill="EAF1DD" w:themeFill="accent3" w:themeFillTint="33"/>
          </w:tcPr>
          <w:p w:rsidR="009553BA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Ընդ.</w:t>
            </w:r>
          </w:p>
        </w:tc>
      </w:tr>
      <w:tr w:rsidR="009553BA" w:rsidTr="00C84186">
        <w:tc>
          <w:tcPr>
            <w:tcW w:w="992" w:type="dxa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850" w:type="dxa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3" w:type="dxa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992" w:type="dxa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2" w:type="dxa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2" w:type="dxa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48" w:type="dxa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57" w:type="dxa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57" w:type="dxa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807" w:type="dxa"/>
          </w:tcPr>
          <w:p w:rsidR="009553BA" w:rsidRPr="00B356F1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16</w:t>
            </w:r>
          </w:p>
        </w:tc>
      </w:tr>
      <w:tr w:rsidR="009553BA" w:rsidTr="00C84186">
        <w:tc>
          <w:tcPr>
            <w:tcW w:w="992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B439DD">
              <w:rPr>
                <w:rFonts w:ascii="Sylfaen" w:hAnsi="Sylfaen"/>
                <w:sz w:val="24"/>
                <w:szCs w:val="24"/>
                <w:lang w:val="hy-AM"/>
              </w:rPr>
              <w:t>40</w:t>
            </w:r>
          </w:p>
        </w:tc>
        <w:tc>
          <w:tcPr>
            <w:tcW w:w="850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B439DD">
              <w:rPr>
                <w:rFonts w:ascii="Sylfaen" w:hAnsi="Sylfaen"/>
                <w:sz w:val="24"/>
                <w:szCs w:val="24"/>
                <w:lang w:val="hy-AM"/>
              </w:rPr>
              <w:t>44</w:t>
            </w:r>
          </w:p>
        </w:tc>
        <w:tc>
          <w:tcPr>
            <w:tcW w:w="993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B439DD">
              <w:rPr>
                <w:rFonts w:ascii="Sylfaen" w:hAnsi="Sylfaen"/>
                <w:sz w:val="24"/>
                <w:szCs w:val="24"/>
                <w:lang w:val="hy-AM"/>
              </w:rPr>
              <w:t>34</w:t>
            </w:r>
          </w:p>
        </w:tc>
        <w:tc>
          <w:tcPr>
            <w:tcW w:w="992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B439DD">
              <w:rPr>
                <w:rFonts w:ascii="Sylfaen" w:hAnsi="Sylfaen"/>
                <w:sz w:val="24"/>
                <w:szCs w:val="24"/>
                <w:lang w:val="hy-AM"/>
              </w:rPr>
              <w:t>34</w:t>
            </w:r>
          </w:p>
        </w:tc>
        <w:tc>
          <w:tcPr>
            <w:tcW w:w="992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B439DD">
              <w:rPr>
                <w:rFonts w:ascii="Sylfaen" w:hAnsi="Sylfaen"/>
                <w:sz w:val="24"/>
                <w:szCs w:val="24"/>
                <w:lang w:val="hy-AM"/>
              </w:rPr>
              <w:t>36</w:t>
            </w:r>
          </w:p>
        </w:tc>
        <w:tc>
          <w:tcPr>
            <w:tcW w:w="992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B439DD">
              <w:rPr>
                <w:rFonts w:ascii="Sylfaen" w:hAnsi="Sylfaen"/>
                <w:sz w:val="24"/>
                <w:szCs w:val="24"/>
                <w:lang w:val="hy-AM"/>
              </w:rPr>
              <w:t>32</w:t>
            </w:r>
          </w:p>
        </w:tc>
        <w:tc>
          <w:tcPr>
            <w:tcW w:w="1048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B439DD">
              <w:rPr>
                <w:rFonts w:ascii="Sylfaen" w:hAnsi="Sylfaen"/>
                <w:sz w:val="24"/>
                <w:szCs w:val="24"/>
                <w:lang w:val="hy-AM"/>
              </w:rPr>
              <w:t>50</w:t>
            </w:r>
          </w:p>
        </w:tc>
        <w:tc>
          <w:tcPr>
            <w:tcW w:w="1057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B439DD">
              <w:rPr>
                <w:rFonts w:ascii="Sylfaen" w:hAnsi="Sylfaen"/>
                <w:sz w:val="24"/>
                <w:szCs w:val="24"/>
                <w:lang w:val="hy-AM"/>
              </w:rPr>
              <w:t>43</w:t>
            </w:r>
          </w:p>
        </w:tc>
        <w:tc>
          <w:tcPr>
            <w:tcW w:w="1057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B439DD">
              <w:rPr>
                <w:rFonts w:ascii="Sylfaen" w:hAnsi="Sylfaen"/>
                <w:sz w:val="24"/>
                <w:szCs w:val="24"/>
                <w:lang w:val="hy-AM"/>
              </w:rPr>
              <w:t>48</w:t>
            </w:r>
          </w:p>
        </w:tc>
        <w:tc>
          <w:tcPr>
            <w:tcW w:w="807" w:type="dxa"/>
          </w:tcPr>
          <w:p w:rsidR="009553BA" w:rsidRPr="00E05459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B439DD">
              <w:rPr>
                <w:rFonts w:ascii="Sylfaen" w:hAnsi="Sylfaen"/>
                <w:sz w:val="24"/>
                <w:szCs w:val="24"/>
                <w:lang w:val="hy-AM"/>
              </w:rPr>
              <w:t>361</w:t>
            </w:r>
            <w:r w:rsidR="00E05459">
              <w:rPr>
                <w:rFonts w:ascii="Sylfaen" w:hAnsi="Sylfaen"/>
                <w:sz w:val="24"/>
                <w:szCs w:val="24"/>
              </w:rPr>
              <w:t xml:space="preserve">  </w:t>
            </w:r>
          </w:p>
        </w:tc>
      </w:tr>
      <w:tr w:rsidR="009553BA" w:rsidTr="00C84186">
        <w:tc>
          <w:tcPr>
            <w:tcW w:w="992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50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93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048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057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057" w:type="dxa"/>
          </w:tcPr>
          <w:p w:rsidR="009553BA" w:rsidRPr="00B439DD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07" w:type="dxa"/>
          </w:tcPr>
          <w:p w:rsidR="009553BA" w:rsidRPr="002A4EA7" w:rsidRDefault="009553BA" w:rsidP="008F738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2A4EA7">
              <w:rPr>
                <w:rFonts w:ascii="Sylfaen" w:hAnsi="Sylfaen"/>
                <w:b/>
                <w:sz w:val="24"/>
                <w:szCs w:val="24"/>
                <w:lang w:val="ru-RU"/>
              </w:rPr>
              <w:t>աճ</w:t>
            </w:r>
          </w:p>
        </w:tc>
      </w:tr>
    </w:tbl>
    <w:p w:rsidR="00AC5DE1" w:rsidRDefault="00AC5DE1" w:rsidP="00AC5DE1">
      <w:pPr>
        <w:pStyle w:val="ListParagraph"/>
        <w:numPr>
          <w:ilvl w:val="0"/>
          <w:numId w:val="0"/>
        </w:numPr>
        <w:spacing w:line="360" w:lineRule="auto"/>
        <w:ind w:firstLine="720"/>
        <w:jc w:val="both"/>
        <w:rPr>
          <w:rFonts w:ascii="Sylfaen" w:hAnsi="Sylfaen"/>
          <w:b/>
          <w:sz w:val="24"/>
          <w:szCs w:val="24"/>
          <w:lang w:val="ru-RU"/>
        </w:rPr>
      </w:pPr>
      <w:r>
        <w:rPr>
          <w:rFonts w:ascii="Sylfaen" w:hAnsi="Sylfaen"/>
          <w:b/>
          <w:sz w:val="24"/>
          <w:szCs w:val="24"/>
          <w:lang w:val="ru-RU"/>
        </w:rPr>
        <w:t>202</w:t>
      </w:r>
      <w:r>
        <w:rPr>
          <w:rFonts w:ascii="Sylfaen" w:hAnsi="Sylfaen"/>
          <w:b/>
          <w:sz w:val="24"/>
          <w:szCs w:val="24"/>
        </w:rPr>
        <w:t>4</w:t>
      </w:r>
      <w:r>
        <w:rPr>
          <w:rFonts w:ascii="Sylfaen" w:hAnsi="Sylfaen"/>
          <w:b/>
          <w:sz w:val="24"/>
          <w:szCs w:val="24"/>
          <w:lang w:val="ru-RU"/>
        </w:rPr>
        <w:t>-202</w:t>
      </w:r>
      <w:r>
        <w:rPr>
          <w:rFonts w:ascii="Sylfaen" w:hAnsi="Sylfaen"/>
          <w:b/>
          <w:sz w:val="24"/>
          <w:szCs w:val="24"/>
        </w:rPr>
        <w:t>5</w:t>
      </w:r>
      <w:r>
        <w:rPr>
          <w:rFonts w:ascii="Sylfaen" w:hAnsi="Sylfaen"/>
          <w:b/>
          <w:sz w:val="24"/>
          <w:szCs w:val="24"/>
          <w:lang w:val="ru-RU"/>
        </w:rPr>
        <w:t xml:space="preserve"> ուստարի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50"/>
        <w:gridCol w:w="851"/>
        <w:gridCol w:w="850"/>
        <w:gridCol w:w="851"/>
        <w:gridCol w:w="992"/>
        <w:gridCol w:w="851"/>
        <w:gridCol w:w="850"/>
        <w:gridCol w:w="851"/>
        <w:gridCol w:w="1842"/>
      </w:tblGrid>
      <w:tr w:rsidR="00AC5DE1" w:rsidTr="00AC5DE1">
        <w:tc>
          <w:tcPr>
            <w:tcW w:w="992" w:type="dxa"/>
            <w:shd w:val="clear" w:color="auto" w:fill="EAF1DD" w:themeFill="accent3" w:themeFillTint="33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I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II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III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IV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V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VI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VII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VIII</w:t>
            </w:r>
          </w:p>
        </w:tc>
        <w:tc>
          <w:tcPr>
            <w:tcW w:w="851" w:type="dxa"/>
            <w:shd w:val="clear" w:color="auto" w:fill="EAF1DD" w:themeFill="accent3" w:themeFillTint="33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IX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AC5DE1" w:rsidRDefault="00AC5DE1" w:rsidP="00AC5DE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Ընդ.</w:t>
            </w:r>
          </w:p>
        </w:tc>
      </w:tr>
      <w:tr w:rsidR="00AC5DE1" w:rsidTr="00AC5DE1">
        <w:tc>
          <w:tcPr>
            <w:tcW w:w="992" w:type="dxa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850" w:type="dxa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851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851" w:type="dxa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2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851" w:type="dxa"/>
          </w:tcPr>
          <w:p w:rsidR="00AC5DE1" w:rsidRPr="00B356F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842" w:type="dxa"/>
          </w:tcPr>
          <w:p w:rsidR="00AC5DE1" w:rsidRPr="00AC5DE1" w:rsidRDefault="00AC5DE1" w:rsidP="00AC5DE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1</w:t>
            </w:r>
            <w:r>
              <w:rPr>
                <w:rFonts w:ascii="Sylfaen" w:hAnsi="Sylfaen"/>
                <w:b/>
                <w:sz w:val="24"/>
                <w:szCs w:val="24"/>
              </w:rPr>
              <w:t>7</w:t>
            </w:r>
          </w:p>
        </w:tc>
      </w:tr>
      <w:tr w:rsidR="00AC5DE1" w:rsidTr="00AC5DE1">
        <w:tc>
          <w:tcPr>
            <w:tcW w:w="992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42</w:t>
            </w:r>
          </w:p>
        </w:tc>
        <w:tc>
          <w:tcPr>
            <w:tcW w:w="850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AC5DE1" w:rsidRPr="00AC5DE1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42</w:t>
            </w:r>
          </w:p>
        </w:tc>
        <w:tc>
          <w:tcPr>
            <w:tcW w:w="1842" w:type="dxa"/>
          </w:tcPr>
          <w:p w:rsidR="00AC5DE1" w:rsidRPr="00E05459" w:rsidRDefault="00AC5DE1" w:rsidP="00AC5DE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>52</w:t>
            </w:r>
          </w:p>
        </w:tc>
      </w:tr>
      <w:tr w:rsidR="00AC5DE1" w:rsidTr="00AC5DE1">
        <w:tc>
          <w:tcPr>
            <w:tcW w:w="992" w:type="dxa"/>
          </w:tcPr>
          <w:p w:rsidR="00AC5DE1" w:rsidRPr="00B439DD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50" w:type="dxa"/>
          </w:tcPr>
          <w:p w:rsidR="00AC5DE1" w:rsidRPr="00B439DD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AC5DE1" w:rsidRPr="00B439DD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50" w:type="dxa"/>
          </w:tcPr>
          <w:p w:rsidR="00AC5DE1" w:rsidRPr="00B439DD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AC5DE1" w:rsidRPr="00B439DD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</w:tcPr>
          <w:p w:rsidR="00AC5DE1" w:rsidRPr="00B439DD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AC5DE1" w:rsidRPr="00B439DD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50" w:type="dxa"/>
          </w:tcPr>
          <w:p w:rsidR="00AC5DE1" w:rsidRPr="00B439DD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</w:tcPr>
          <w:p w:rsidR="00AC5DE1" w:rsidRPr="00B439DD" w:rsidRDefault="00AC5DE1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842" w:type="dxa"/>
          </w:tcPr>
          <w:p w:rsidR="00AC5DE1" w:rsidRPr="00AC5DE1" w:rsidRDefault="00AC5DE1" w:rsidP="00AC5DE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նվազում</w:t>
            </w:r>
          </w:p>
        </w:tc>
      </w:tr>
    </w:tbl>
    <w:p w:rsidR="00AC5DE1" w:rsidRDefault="00AC5DE1" w:rsidP="003513D8">
      <w:pPr>
        <w:spacing w:line="360" w:lineRule="auto"/>
        <w:jc w:val="both"/>
        <w:rPr>
          <w:rFonts w:ascii="Sylfaen" w:hAnsi="Sylfaen"/>
          <w:sz w:val="28"/>
          <w:szCs w:val="28"/>
        </w:rPr>
      </w:pPr>
    </w:p>
    <w:p w:rsidR="0068015E" w:rsidRPr="0068015E" w:rsidRDefault="0068015E" w:rsidP="003513D8">
      <w:pPr>
        <w:spacing w:line="360" w:lineRule="auto"/>
        <w:jc w:val="both"/>
        <w:rPr>
          <w:rFonts w:ascii="Sylfaen" w:hAnsi="Sylfaen"/>
          <w:sz w:val="28"/>
          <w:szCs w:val="28"/>
          <w:lang w:val="ru-RU"/>
        </w:rPr>
      </w:pPr>
      <w:r>
        <w:rPr>
          <w:rFonts w:ascii="Sylfaen" w:hAnsi="Sylfaen"/>
          <w:sz w:val="28"/>
          <w:szCs w:val="28"/>
          <w:lang w:val="ru-RU"/>
        </w:rPr>
        <w:t>Սովորողների շարժի դինամիկան</w:t>
      </w:r>
    </w:p>
    <w:p w:rsidR="00FE48CB" w:rsidRDefault="00FE48CB" w:rsidP="003513D8">
      <w:p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</w:t>
      </w:r>
      <w:r w:rsidR="002A4820">
        <w:rPr>
          <w:noProof/>
        </w:rPr>
        <w:drawing>
          <wp:inline distT="0" distB="0" distL="0" distR="0" wp14:anchorId="36394E31" wp14:editId="01EB6C0F">
            <wp:extent cx="5514975" cy="2943225"/>
            <wp:effectExtent l="0" t="0" r="9525" b="952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tbl>
      <w:tblPr>
        <w:tblStyle w:val="TableGrid"/>
        <w:tblW w:w="12065" w:type="dxa"/>
        <w:tblInd w:w="108" w:type="dxa"/>
        <w:tblLook w:val="04A0" w:firstRow="1" w:lastRow="0" w:firstColumn="1" w:lastColumn="0" w:noHBand="0" w:noVBand="1"/>
      </w:tblPr>
      <w:tblGrid>
        <w:gridCol w:w="2268"/>
        <w:gridCol w:w="1418"/>
        <w:gridCol w:w="1559"/>
        <w:gridCol w:w="1276"/>
        <w:gridCol w:w="1276"/>
        <w:gridCol w:w="1275"/>
        <w:gridCol w:w="2993"/>
      </w:tblGrid>
      <w:tr w:rsidR="00B64F95" w:rsidTr="00B64F95">
        <w:tc>
          <w:tcPr>
            <w:tcW w:w="2268" w:type="dxa"/>
          </w:tcPr>
          <w:p w:rsidR="00B64F95" w:rsidRPr="00A24D67" w:rsidRDefault="00B64F95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00"/>
          </w:tcPr>
          <w:p w:rsidR="00B64F95" w:rsidRPr="00D54EC6" w:rsidRDefault="00B64F95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t>2018-2019</w:t>
            </w:r>
          </w:p>
          <w:p w:rsidR="00B64F95" w:rsidRPr="00D54EC6" w:rsidRDefault="00B64F95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t>ուստարի</w:t>
            </w:r>
          </w:p>
        </w:tc>
        <w:tc>
          <w:tcPr>
            <w:tcW w:w="1559" w:type="dxa"/>
            <w:shd w:val="clear" w:color="auto" w:fill="FFFF00"/>
          </w:tcPr>
          <w:p w:rsidR="00B64F95" w:rsidRPr="00D54EC6" w:rsidRDefault="00B64F95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t>2019-2020</w:t>
            </w:r>
          </w:p>
          <w:p w:rsidR="00B64F95" w:rsidRPr="00D54EC6" w:rsidRDefault="00B64F95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t>ուստարի</w:t>
            </w:r>
          </w:p>
        </w:tc>
        <w:tc>
          <w:tcPr>
            <w:tcW w:w="1276" w:type="dxa"/>
            <w:shd w:val="clear" w:color="auto" w:fill="FFFF00"/>
          </w:tcPr>
          <w:p w:rsidR="00B64F95" w:rsidRPr="00D54EC6" w:rsidRDefault="00B64F95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t>2020-2021</w:t>
            </w:r>
          </w:p>
          <w:p w:rsidR="00B64F95" w:rsidRPr="00D54EC6" w:rsidRDefault="00B64F95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t>ուստարի</w:t>
            </w:r>
          </w:p>
        </w:tc>
        <w:tc>
          <w:tcPr>
            <w:tcW w:w="1276" w:type="dxa"/>
            <w:shd w:val="clear" w:color="auto" w:fill="FFFF00"/>
          </w:tcPr>
          <w:p w:rsidR="00B64F95" w:rsidRPr="00D54EC6" w:rsidRDefault="00B64F95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t>2021-2022</w:t>
            </w:r>
          </w:p>
          <w:p w:rsidR="00B64F95" w:rsidRPr="00D54EC6" w:rsidRDefault="00B64F95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t>ուստարի</w:t>
            </w:r>
          </w:p>
        </w:tc>
        <w:tc>
          <w:tcPr>
            <w:tcW w:w="1275" w:type="dxa"/>
            <w:shd w:val="clear" w:color="auto" w:fill="FFFF00"/>
          </w:tcPr>
          <w:p w:rsidR="00B64F95" w:rsidRDefault="00B64F95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2022-2023</w:t>
            </w:r>
          </w:p>
          <w:p w:rsidR="00B64F95" w:rsidRPr="00B64F95" w:rsidRDefault="00D528D2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ուստարի</w:t>
            </w:r>
          </w:p>
        </w:tc>
        <w:tc>
          <w:tcPr>
            <w:tcW w:w="2993" w:type="dxa"/>
            <w:shd w:val="clear" w:color="auto" w:fill="FFFF00"/>
          </w:tcPr>
          <w:p w:rsidR="00B64F95" w:rsidRPr="00D54EC6" w:rsidRDefault="00D528D2" w:rsidP="00B64F95">
            <w:p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2023-2024</w:t>
            </w:r>
          </w:p>
          <w:p w:rsidR="00B64F95" w:rsidRPr="00D54EC6" w:rsidRDefault="00B64F95" w:rsidP="00B64F95">
            <w:pPr>
              <w:spacing w:line="360" w:lineRule="auto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t>ուստարի</w:t>
            </w:r>
          </w:p>
        </w:tc>
      </w:tr>
      <w:tr w:rsidR="00B64F95" w:rsidTr="00B64F95">
        <w:tc>
          <w:tcPr>
            <w:tcW w:w="2268" w:type="dxa"/>
          </w:tcPr>
          <w:p w:rsidR="00B64F95" w:rsidRPr="00D54EC6" w:rsidRDefault="00B64F95" w:rsidP="00880E21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lastRenderedPageBreak/>
              <w:t>Գերազանցիկ</w:t>
            </w:r>
          </w:p>
        </w:tc>
        <w:tc>
          <w:tcPr>
            <w:tcW w:w="1418" w:type="dxa"/>
          </w:tcPr>
          <w:p w:rsidR="00B64F95" w:rsidRPr="0059425C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59</w:t>
            </w:r>
          </w:p>
        </w:tc>
        <w:tc>
          <w:tcPr>
            <w:tcW w:w="1559" w:type="dxa"/>
          </w:tcPr>
          <w:p w:rsidR="00B64F95" w:rsidRPr="0059425C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64</w:t>
            </w:r>
          </w:p>
        </w:tc>
        <w:tc>
          <w:tcPr>
            <w:tcW w:w="1276" w:type="dxa"/>
          </w:tcPr>
          <w:p w:rsidR="00B64F95" w:rsidRPr="00E12A01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52</w:t>
            </w:r>
          </w:p>
        </w:tc>
        <w:tc>
          <w:tcPr>
            <w:tcW w:w="1276" w:type="dxa"/>
          </w:tcPr>
          <w:p w:rsidR="00B64F95" w:rsidRPr="0059425C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62</w:t>
            </w:r>
          </w:p>
        </w:tc>
        <w:tc>
          <w:tcPr>
            <w:tcW w:w="1275" w:type="dxa"/>
          </w:tcPr>
          <w:p w:rsidR="00B64F95" w:rsidRPr="00D528D2" w:rsidRDefault="00D528D2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65</w:t>
            </w:r>
          </w:p>
        </w:tc>
        <w:tc>
          <w:tcPr>
            <w:tcW w:w="2993" w:type="dxa"/>
          </w:tcPr>
          <w:p w:rsidR="00B64F95" w:rsidRPr="0057439D" w:rsidRDefault="00D528D2" w:rsidP="00B64F95">
            <w:p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50</w:t>
            </w:r>
          </w:p>
        </w:tc>
      </w:tr>
      <w:tr w:rsidR="00B64F95" w:rsidTr="00B64F95">
        <w:tc>
          <w:tcPr>
            <w:tcW w:w="2268" w:type="dxa"/>
          </w:tcPr>
          <w:p w:rsidR="00B64F95" w:rsidRPr="00D54EC6" w:rsidRDefault="00B64F95" w:rsidP="00880E21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D54EC6">
              <w:rPr>
                <w:rFonts w:ascii="Sylfaen" w:hAnsi="Sylfaen"/>
                <w:b/>
                <w:sz w:val="24"/>
                <w:szCs w:val="24"/>
                <w:lang w:val="ru-RU"/>
              </w:rPr>
              <w:t>Առաջադիմություն</w:t>
            </w:r>
          </w:p>
        </w:tc>
        <w:tc>
          <w:tcPr>
            <w:tcW w:w="1418" w:type="dxa"/>
          </w:tcPr>
          <w:p w:rsidR="00B64F95" w:rsidRPr="0059425C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100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%</w:t>
            </w:r>
          </w:p>
        </w:tc>
        <w:tc>
          <w:tcPr>
            <w:tcW w:w="1559" w:type="dxa"/>
          </w:tcPr>
          <w:p w:rsidR="00B64F95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9425C">
              <w:rPr>
                <w:rFonts w:ascii="Sylfaen" w:hAnsi="Sylfae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B64F95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9425C">
              <w:rPr>
                <w:rFonts w:ascii="Sylfaen" w:hAnsi="Sylfae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B64F95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9425C">
              <w:rPr>
                <w:rFonts w:ascii="Sylfaen" w:hAnsi="Sylfaen"/>
                <w:sz w:val="24"/>
                <w:szCs w:val="24"/>
              </w:rPr>
              <w:t>100%</w:t>
            </w:r>
          </w:p>
        </w:tc>
        <w:tc>
          <w:tcPr>
            <w:tcW w:w="1275" w:type="dxa"/>
          </w:tcPr>
          <w:p w:rsidR="00B64F95" w:rsidRPr="00D528D2" w:rsidRDefault="00D528D2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100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%</w:t>
            </w:r>
          </w:p>
        </w:tc>
        <w:tc>
          <w:tcPr>
            <w:tcW w:w="2993" w:type="dxa"/>
          </w:tcPr>
          <w:p w:rsidR="00B64F95" w:rsidRDefault="00B64F95" w:rsidP="00B64F95">
            <w:pPr>
              <w:spacing w:line="360" w:lineRule="auto"/>
              <w:rPr>
                <w:rFonts w:ascii="Sylfaen" w:hAnsi="Sylfaen"/>
                <w:sz w:val="24"/>
                <w:szCs w:val="24"/>
              </w:rPr>
            </w:pPr>
            <w:r w:rsidRPr="0059425C">
              <w:rPr>
                <w:rFonts w:ascii="Sylfaen" w:hAnsi="Sylfaen"/>
                <w:sz w:val="24"/>
                <w:szCs w:val="24"/>
              </w:rPr>
              <w:t>100%</w:t>
            </w:r>
          </w:p>
        </w:tc>
      </w:tr>
      <w:tr w:rsidR="00B64F95" w:rsidTr="00B64F95">
        <w:tc>
          <w:tcPr>
            <w:tcW w:w="2268" w:type="dxa"/>
          </w:tcPr>
          <w:p w:rsidR="00B64F95" w:rsidRPr="00D54EC6" w:rsidRDefault="00B64F95" w:rsidP="00880E21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Որակ</w:t>
            </w:r>
          </w:p>
        </w:tc>
        <w:tc>
          <w:tcPr>
            <w:tcW w:w="1418" w:type="dxa"/>
          </w:tcPr>
          <w:p w:rsidR="00B64F95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27%</w:t>
            </w:r>
          </w:p>
        </w:tc>
        <w:tc>
          <w:tcPr>
            <w:tcW w:w="1559" w:type="dxa"/>
          </w:tcPr>
          <w:p w:rsidR="00B64F95" w:rsidRPr="009B1A74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25%</w:t>
            </w:r>
          </w:p>
        </w:tc>
        <w:tc>
          <w:tcPr>
            <w:tcW w:w="1276" w:type="dxa"/>
          </w:tcPr>
          <w:p w:rsidR="00B64F95" w:rsidRPr="009B1A74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26%</w:t>
            </w:r>
          </w:p>
        </w:tc>
        <w:tc>
          <w:tcPr>
            <w:tcW w:w="1276" w:type="dxa"/>
          </w:tcPr>
          <w:p w:rsidR="00B64F95" w:rsidRPr="009B1A74" w:rsidRDefault="00B64F95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29%</w:t>
            </w:r>
          </w:p>
        </w:tc>
        <w:tc>
          <w:tcPr>
            <w:tcW w:w="1275" w:type="dxa"/>
          </w:tcPr>
          <w:p w:rsidR="00B64F95" w:rsidRDefault="00D528D2" w:rsidP="00880E21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31%</w:t>
            </w:r>
          </w:p>
        </w:tc>
        <w:tc>
          <w:tcPr>
            <w:tcW w:w="2993" w:type="dxa"/>
          </w:tcPr>
          <w:p w:rsidR="00B64F95" w:rsidRPr="009B1A74" w:rsidRDefault="00D528D2" w:rsidP="00B64F95">
            <w:p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30</w:t>
            </w:r>
            <w:r w:rsidR="00B64F95">
              <w:rPr>
                <w:rFonts w:ascii="Sylfaen" w:hAnsi="Sylfaen"/>
                <w:sz w:val="24"/>
                <w:szCs w:val="24"/>
                <w:lang w:val="ru-RU"/>
              </w:rPr>
              <w:t>%</w:t>
            </w:r>
          </w:p>
        </w:tc>
      </w:tr>
    </w:tbl>
    <w:p w:rsidR="000E583B" w:rsidRDefault="00B92AF5" w:rsidP="00880E21">
      <w:pPr>
        <w:spacing w:line="360" w:lineRule="auto"/>
        <w:ind w:left="-426" w:firstLine="980"/>
        <w:jc w:val="both"/>
        <w:rPr>
          <w:rFonts w:ascii="Sylfaen" w:hAnsi="Sylfae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018A618" wp14:editId="7BA8FC67">
            <wp:extent cx="5210175" cy="2971800"/>
            <wp:effectExtent l="0" t="0" r="9525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41A69" w:rsidRPr="00A40D64" w:rsidRDefault="00F41A69" w:rsidP="00880E21">
      <w:pPr>
        <w:spacing w:line="360" w:lineRule="auto"/>
        <w:ind w:left="-426" w:firstLine="980"/>
        <w:jc w:val="both"/>
        <w:rPr>
          <w:rFonts w:ascii="Sylfaen" w:hAnsi="Sylfaen"/>
          <w:sz w:val="28"/>
          <w:szCs w:val="28"/>
          <w:lang w:val="ru-RU"/>
        </w:rPr>
      </w:pPr>
    </w:p>
    <w:p w:rsidR="00E55FBD" w:rsidRDefault="00E55FBD" w:rsidP="00E55FBD">
      <w:pPr>
        <w:spacing w:after="0"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202</w:t>
      </w:r>
      <w:r w:rsidRPr="00F97404">
        <w:rPr>
          <w:rFonts w:ascii="Sylfaen" w:hAnsi="Sylfaen"/>
          <w:b/>
          <w:sz w:val="28"/>
          <w:szCs w:val="28"/>
          <w:lang w:val="ru-RU"/>
        </w:rPr>
        <w:t>0</w:t>
      </w:r>
      <w:r w:rsidRPr="00934C67">
        <w:rPr>
          <w:rFonts w:ascii="Sylfaen" w:hAnsi="Sylfaen"/>
          <w:b/>
          <w:sz w:val="28"/>
          <w:szCs w:val="28"/>
          <w:lang w:val="hy-AM"/>
        </w:rPr>
        <w:t>-202</w:t>
      </w:r>
      <w:r w:rsidRPr="00F97404">
        <w:rPr>
          <w:rFonts w:ascii="Sylfaen" w:hAnsi="Sylfaen"/>
          <w:b/>
          <w:sz w:val="28"/>
          <w:szCs w:val="28"/>
          <w:lang w:val="ru-RU"/>
        </w:rPr>
        <w:t>1</w:t>
      </w:r>
      <w:r w:rsidRPr="00934C67">
        <w:rPr>
          <w:rFonts w:ascii="Sylfaen" w:hAnsi="Sylfaen"/>
          <w:b/>
          <w:sz w:val="28"/>
          <w:szCs w:val="28"/>
          <w:lang w:val="hy-AM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ուստարվա</w:t>
      </w:r>
      <w:r w:rsidRPr="00F97404">
        <w:rPr>
          <w:rFonts w:ascii="Sylfaen" w:hAnsi="Sylfaen"/>
          <w:b/>
          <w:sz w:val="28"/>
          <w:szCs w:val="28"/>
          <w:lang w:val="ru-RU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քննական</w:t>
      </w:r>
      <w:r w:rsidRPr="00F97404">
        <w:rPr>
          <w:rFonts w:ascii="Sylfaen" w:hAnsi="Sylfaen"/>
          <w:b/>
          <w:sz w:val="28"/>
          <w:szCs w:val="28"/>
          <w:lang w:val="ru-RU"/>
        </w:rPr>
        <w:t xml:space="preserve"> </w:t>
      </w:r>
      <w:r>
        <w:rPr>
          <w:rFonts w:ascii="Sylfaen" w:hAnsi="Sylfaen"/>
          <w:b/>
          <w:sz w:val="28"/>
          <w:szCs w:val="28"/>
          <w:lang w:val="ru-RU"/>
        </w:rPr>
        <w:t>և</w:t>
      </w:r>
      <w:r w:rsidRPr="00F97404">
        <w:rPr>
          <w:rFonts w:ascii="Sylfaen" w:hAnsi="Sylfaen"/>
          <w:b/>
          <w:sz w:val="28"/>
          <w:szCs w:val="28"/>
          <w:lang w:val="ru-RU"/>
        </w:rPr>
        <w:t xml:space="preserve"> </w:t>
      </w:r>
      <w:r>
        <w:rPr>
          <w:rFonts w:ascii="Sylfaen" w:hAnsi="Sylfaen"/>
          <w:b/>
          <w:sz w:val="28"/>
          <w:szCs w:val="28"/>
          <w:lang w:val="ru-RU"/>
        </w:rPr>
        <w:t>գիտելիքների</w:t>
      </w:r>
      <w:r w:rsidRPr="00F97404">
        <w:rPr>
          <w:rFonts w:ascii="Sylfaen" w:hAnsi="Sylfaen"/>
          <w:b/>
          <w:sz w:val="28"/>
          <w:szCs w:val="28"/>
          <w:lang w:val="ru-RU"/>
        </w:rPr>
        <w:t xml:space="preserve"> </w:t>
      </w:r>
      <w:r>
        <w:rPr>
          <w:rFonts w:ascii="Sylfaen" w:hAnsi="Sylfaen"/>
          <w:b/>
          <w:sz w:val="28"/>
          <w:szCs w:val="28"/>
          <w:lang w:val="ru-RU"/>
        </w:rPr>
        <w:t>ստուգման</w:t>
      </w:r>
      <w:r w:rsidRPr="00F97404">
        <w:rPr>
          <w:rFonts w:ascii="Sylfaen" w:hAnsi="Sylfaen"/>
          <w:b/>
          <w:sz w:val="28"/>
          <w:szCs w:val="28"/>
          <w:lang w:val="ru-RU"/>
        </w:rPr>
        <w:t xml:space="preserve">  </w:t>
      </w:r>
      <w:r w:rsidRPr="00934C67">
        <w:rPr>
          <w:rFonts w:ascii="Sylfaen" w:hAnsi="Sylfaen"/>
          <w:b/>
          <w:sz w:val="28"/>
          <w:szCs w:val="28"/>
        </w:rPr>
        <w:t>միջին</w:t>
      </w:r>
      <w:r w:rsidRPr="00F97404">
        <w:rPr>
          <w:rFonts w:ascii="Sylfaen" w:hAnsi="Sylfaen"/>
          <w:b/>
          <w:sz w:val="28"/>
          <w:szCs w:val="28"/>
          <w:lang w:val="ru-RU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գնահատականներ</w:t>
      </w: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533"/>
        <w:gridCol w:w="1996"/>
        <w:gridCol w:w="2977"/>
        <w:gridCol w:w="2234"/>
      </w:tblGrid>
      <w:tr w:rsidR="00E55FBD" w:rsidTr="002078C2">
        <w:tc>
          <w:tcPr>
            <w:tcW w:w="3533" w:type="dxa"/>
            <w:tcBorders>
              <w:right w:val="nil"/>
            </w:tcBorders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9-րդ դասարան</w:t>
            </w:r>
          </w:p>
        </w:tc>
        <w:tc>
          <w:tcPr>
            <w:tcW w:w="1996" w:type="dxa"/>
            <w:tcBorders>
              <w:left w:val="nil"/>
            </w:tcBorders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4-րդ դասարան</w:t>
            </w:r>
          </w:p>
        </w:tc>
        <w:tc>
          <w:tcPr>
            <w:tcW w:w="2234" w:type="dxa"/>
            <w:tcBorders>
              <w:left w:val="nil"/>
            </w:tcBorders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E55FBD" w:rsidTr="002078C2">
        <w:tc>
          <w:tcPr>
            <w:tcW w:w="3533" w:type="dxa"/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Քննական առարկան</w:t>
            </w:r>
          </w:p>
        </w:tc>
        <w:tc>
          <w:tcPr>
            <w:tcW w:w="1996" w:type="dxa"/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Առարկան</w:t>
            </w:r>
          </w:p>
        </w:tc>
        <w:tc>
          <w:tcPr>
            <w:tcW w:w="2234" w:type="dxa"/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</w:tr>
      <w:tr w:rsidR="00E55FBD" w:rsidRPr="00DA19D3" w:rsidTr="002078C2">
        <w:tc>
          <w:tcPr>
            <w:tcW w:w="3533" w:type="dxa"/>
            <w:shd w:val="clear" w:color="auto" w:fill="E5DFEC" w:themeFill="accent4" w:themeFillTint="33"/>
          </w:tcPr>
          <w:p w:rsidR="00E55FBD" w:rsidRPr="008F7385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լեզու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և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հայ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գրակ</w:t>
            </w:r>
          </w:p>
        </w:tc>
        <w:tc>
          <w:tcPr>
            <w:tcW w:w="1996" w:type="dxa"/>
          </w:tcPr>
          <w:p w:rsidR="00E55FBD" w:rsidRP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2977" w:type="dxa"/>
          </w:tcPr>
          <w:p w:rsidR="00E55FBD" w:rsidRPr="00DF4655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Մաթեմատիկա</w:t>
            </w:r>
          </w:p>
        </w:tc>
        <w:tc>
          <w:tcPr>
            <w:tcW w:w="2234" w:type="dxa"/>
          </w:tcPr>
          <w:p w:rsidR="00E55FBD" w:rsidRP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8.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5</w:t>
            </w:r>
          </w:p>
        </w:tc>
      </w:tr>
      <w:tr w:rsidR="00E55FBD" w:rsidRPr="001426C1" w:rsidTr="002078C2">
        <w:tc>
          <w:tcPr>
            <w:tcW w:w="3533" w:type="dxa"/>
            <w:shd w:val="clear" w:color="auto" w:fill="E5DFEC" w:themeFill="accent4" w:themeFillTint="33"/>
          </w:tcPr>
          <w:p w:rsidR="00E55FBD" w:rsidRPr="00084A3C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Մաթեմատիկա</w:t>
            </w:r>
          </w:p>
        </w:tc>
        <w:tc>
          <w:tcPr>
            <w:tcW w:w="1996" w:type="dxa"/>
          </w:tcPr>
          <w:p w:rsidR="00E55FBD" w:rsidRPr="00573B5A" w:rsidRDefault="00573B5A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2977" w:type="dxa"/>
          </w:tcPr>
          <w:p w:rsidR="00E55FBD" w:rsidRPr="00DF4655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Մայրենի</w:t>
            </w:r>
          </w:p>
        </w:tc>
        <w:tc>
          <w:tcPr>
            <w:tcW w:w="2234" w:type="dxa"/>
          </w:tcPr>
          <w:p w:rsidR="00E55FBD" w:rsidRP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8,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1</w:t>
            </w:r>
          </w:p>
        </w:tc>
      </w:tr>
      <w:tr w:rsidR="00E55FBD" w:rsidTr="002078C2">
        <w:tc>
          <w:tcPr>
            <w:tcW w:w="3533" w:type="dxa"/>
            <w:shd w:val="clear" w:color="auto" w:fill="E5DFEC" w:themeFill="accent4" w:themeFillTint="33"/>
          </w:tcPr>
          <w:p w:rsidR="00E55FBD" w:rsidRPr="00084A3C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 պատմություն</w:t>
            </w:r>
          </w:p>
        </w:tc>
        <w:tc>
          <w:tcPr>
            <w:tcW w:w="1996" w:type="dxa"/>
          </w:tcPr>
          <w:p w:rsidR="00E55FBD" w:rsidRPr="00DB09A5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DB09A5">
              <w:rPr>
                <w:rFonts w:ascii="Sylfaen" w:hAnsi="Sylfaen"/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E55FBD" w:rsidTr="002078C2">
        <w:tc>
          <w:tcPr>
            <w:tcW w:w="3533" w:type="dxa"/>
            <w:shd w:val="clear" w:color="auto" w:fill="E5DFEC" w:themeFill="accent4" w:themeFillTint="33"/>
          </w:tcPr>
          <w:p w:rsidR="00E55FBD" w:rsidRPr="00084A3C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Գրականություն</w:t>
            </w:r>
          </w:p>
        </w:tc>
        <w:tc>
          <w:tcPr>
            <w:tcW w:w="1996" w:type="dxa"/>
          </w:tcPr>
          <w:p w:rsidR="00E55FBD" w:rsidRPr="00DB09A5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DB09A5">
              <w:rPr>
                <w:rFonts w:ascii="Sylfaen" w:hAnsi="Sylfaen"/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E55FBD" w:rsidTr="002078C2">
        <w:tc>
          <w:tcPr>
            <w:tcW w:w="3533" w:type="dxa"/>
            <w:shd w:val="clear" w:color="auto" w:fill="E5DFEC" w:themeFill="accent4" w:themeFillTint="33"/>
          </w:tcPr>
          <w:p w:rsidR="00E55FBD" w:rsidRPr="00084A3C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  <w:lang w:val="ru-RU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Բնագիտություն</w:t>
            </w:r>
          </w:p>
        </w:tc>
        <w:tc>
          <w:tcPr>
            <w:tcW w:w="1996" w:type="dxa"/>
          </w:tcPr>
          <w:p w:rsidR="00E55FBD" w:rsidRP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2977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</w:tbl>
    <w:p w:rsidR="00E55FBD" w:rsidRDefault="00E55FBD" w:rsidP="00E55FBD">
      <w:pPr>
        <w:spacing w:after="0" w:line="360" w:lineRule="auto"/>
        <w:jc w:val="both"/>
        <w:rPr>
          <w:rFonts w:ascii="Sylfaen" w:hAnsi="Sylfaen"/>
          <w:b/>
          <w:sz w:val="28"/>
          <w:szCs w:val="28"/>
          <w:lang w:val="ru-RU"/>
        </w:rPr>
      </w:pPr>
    </w:p>
    <w:p w:rsidR="00E55FBD" w:rsidRDefault="00E55FBD" w:rsidP="00E55FBD">
      <w:pPr>
        <w:spacing w:after="0"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202</w:t>
      </w:r>
      <w:r>
        <w:rPr>
          <w:rFonts w:ascii="Sylfaen" w:hAnsi="Sylfaen"/>
          <w:b/>
          <w:sz w:val="28"/>
          <w:szCs w:val="28"/>
          <w:lang w:val="ru-RU"/>
        </w:rPr>
        <w:t>1</w:t>
      </w:r>
      <w:r w:rsidRPr="00934C67">
        <w:rPr>
          <w:rFonts w:ascii="Sylfaen" w:hAnsi="Sylfaen"/>
          <w:b/>
          <w:sz w:val="28"/>
          <w:szCs w:val="28"/>
          <w:lang w:val="hy-AM"/>
        </w:rPr>
        <w:t>-202</w:t>
      </w:r>
      <w:r>
        <w:rPr>
          <w:rFonts w:ascii="Sylfaen" w:hAnsi="Sylfaen"/>
          <w:b/>
          <w:sz w:val="28"/>
          <w:szCs w:val="28"/>
          <w:lang w:val="ru-RU"/>
        </w:rPr>
        <w:t>2</w:t>
      </w:r>
      <w:r w:rsidRPr="00934C67">
        <w:rPr>
          <w:rFonts w:ascii="Sylfaen" w:hAnsi="Sylfaen"/>
          <w:b/>
          <w:sz w:val="28"/>
          <w:szCs w:val="28"/>
          <w:lang w:val="hy-AM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ուստարվա</w:t>
      </w:r>
      <w:r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քննական</w:t>
      </w:r>
      <w:r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>
        <w:rPr>
          <w:rFonts w:ascii="Sylfaen" w:hAnsi="Sylfaen"/>
          <w:b/>
          <w:sz w:val="28"/>
          <w:szCs w:val="28"/>
          <w:lang w:val="ru-RU"/>
        </w:rPr>
        <w:t>և</w:t>
      </w:r>
      <w:r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>
        <w:rPr>
          <w:rFonts w:ascii="Sylfaen" w:hAnsi="Sylfaen"/>
          <w:b/>
          <w:sz w:val="28"/>
          <w:szCs w:val="28"/>
          <w:lang w:val="ru-RU"/>
        </w:rPr>
        <w:t>գիտելիքների</w:t>
      </w:r>
      <w:r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>
        <w:rPr>
          <w:rFonts w:ascii="Sylfaen" w:hAnsi="Sylfaen"/>
          <w:b/>
          <w:sz w:val="28"/>
          <w:szCs w:val="28"/>
          <w:lang w:val="ru-RU"/>
        </w:rPr>
        <w:t>ստուգման</w:t>
      </w:r>
      <w:r w:rsidRPr="00E75ECD">
        <w:rPr>
          <w:rFonts w:ascii="Sylfaen" w:hAnsi="Sylfaen"/>
          <w:b/>
          <w:sz w:val="28"/>
          <w:szCs w:val="28"/>
          <w:lang w:val="ru-RU"/>
        </w:rPr>
        <w:t xml:space="preserve">  </w:t>
      </w:r>
      <w:r w:rsidRPr="00934C67">
        <w:rPr>
          <w:rFonts w:ascii="Sylfaen" w:hAnsi="Sylfaen"/>
          <w:b/>
          <w:sz w:val="28"/>
          <w:szCs w:val="28"/>
        </w:rPr>
        <w:t>միջին</w:t>
      </w:r>
      <w:r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գնահատականներ</w:t>
      </w: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533"/>
        <w:gridCol w:w="1996"/>
        <w:gridCol w:w="2977"/>
        <w:gridCol w:w="2234"/>
      </w:tblGrid>
      <w:tr w:rsidR="00E55FBD" w:rsidTr="002078C2">
        <w:tc>
          <w:tcPr>
            <w:tcW w:w="3533" w:type="dxa"/>
            <w:tcBorders>
              <w:right w:val="nil"/>
            </w:tcBorders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lastRenderedPageBreak/>
              <w:t>9-րդ դասարան</w:t>
            </w:r>
          </w:p>
        </w:tc>
        <w:tc>
          <w:tcPr>
            <w:tcW w:w="1996" w:type="dxa"/>
            <w:tcBorders>
              <w:left w:val="nil"/>
            </w:tcBorders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4-րդ դասարան</w:t>
            </w:r>
          </w:p>
        </w:tc>
        <w:tc>
          <w:tcPr>
            <w:tcW w:w="2234" w:type="dxa"/>
            <w:tcBorders>
              <w:left w:val="nil"/>
            </w:tcBorders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E55FBD" w:rsidTr="002078C2">
        <w:tc>
          <w:tcPr>
            <w:tcW w:w="3533" w:type="dxa"/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Քննական առարկան</w:t>
            </w:r>
          </w:p>
        </w:tc>
        <w:tc>
          <w:tcPr>
            <w:tcW w:w="1996" w:type="dxa"/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Առարկան</w:t>
            </w:r>
          </w:p>
        </w:tc>
        <w:tc>
          <w:tcPr>
            <w:tcW w:w="2234" w:type="dxa"/>
            <w:shd w:val="clear" w:color="auto" w:fill="E5DFEC" w:themeFill="accent4" w:themeFillTint="33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</w:tr>
      <w:tr w:rsidR="00E55FBD" w:rsidRPr="00DA19D3" w:rsidTr="002078C2">
        <w:tc>
          <w:tcPr>
            <w:tcW w:w="3533" w:type="dxa"/>
            <w:shd w:val="clear" w:color="auto" w:fill="E5DFEC" w:themeFill="accent4" w:themeFillTint="33"/>
          </w:tcPr>
          <w:p w:rsidR="00E55FBD" w:rsidRPr="008F7385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լեզու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և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հայ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գրակ</w:t>
            </w:r>
          </w:p>
        </w:tc>
        <w:tc>
          <w:tcPr>
            <w:tcW w:w="1996" w:type="dxa"/>
          </w:tcPr>
          <w:p w:rsidR="00E55FBD" w:rsidRP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2977" w:type="dxa"/>
          </w:tcPr>
          <w:p w:rsidR="00E55FBD" w:rsidRPr="00DF4655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Մաթեմատիկա</w:t>
            </w:r>
          </w:p>
        </w:tc>
        <w:tc>
          <w:tcPr>
            <w:tcW w:w="2234" w:type="dxa"/>
          </w:tcPr>
          <w:p w:rsidR="00E55FBD" w:rsidRP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8.</w:t>
            </w:r>
            <w:r w:rsidR="00573B5A">
              <w:rPr>
                <w:rFonts w:ascii="Sylfaen" w:hAnsi="Sylfaen"/>
                <w:b/>
                <w:sz w:val="24"/>
                <w:szCs w:val="24"/>
                <w:lang w:val="ru-RU"/>
              </w:rPr>
              <w:t>3</w:t>
            </w:r>
          </w:p>
        </w:tc>
      </w:tr>
      <w:tr w:rsidR="00E55FBD" w:rsidRPr="001426C1" w:rsidTr="002078C2">
        <w:tc>
          <w:tcPr>
            <w:tcW w:w="3533" w:type="dxa"/>
            <w:shd w:val="clear" w:color="auto" w:fill="E5DFEC" w:themeFill="accent4" w:themeFillTint="33"/>
          </w:tcPr>
          <w:p w:rsidR="00E55FBD" w:rsidRPr="00084A3C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Մաթեմատիկա</w:t>
            </w:r>
          </w:p>
        </w:tc>
        <w:tc>
          <w:tcPr>
            <w:tcW w:w="1996" w:type="dxa"/>
          </w:tcPr>
          <w:p w:rsidR="00E55FBD" w:rsidRPr="00573B5A" w:rsidRDefault="00573B5A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2977" w:type="dxa"/>
          </w:tcPr>
          <w:p w:rsidR="00E55FBD" w:rsidRPr="00DF4655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Մայրենի</w:t>
            </w:r>
          </w:p>
        </w:tc>
        <w:tc>
          <w:tcPr>
            <w:tcW w:w="2234" w:type="dxa"/>
          </w:tcPr>
          <w:p w:rsidR="00E55FBD" w:rsidRP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8,</w:t>
            </w:r>
            <w:r w:rsidR="00573B5A">
              <w:rPr>
                <w:rFonts w:ascii="Sylfaen" w:hAnsi="Sylfaen"/>
                <w:b/>
                <w:sz w:val="24"/>
                <w:szCs w:val="24"/>
                <w:lang w:val="ru-RU"/>
              </w:rPr>
              <w:t>4</w:t>
            </w:r>
          </w:p>
        </w:tc>
      </w:tr>
      <w:tr w:rsidR="00E55FBD" w:rsidTr="002078C2">
        <w:tc>
          <w:tcPr>
            <w:tcW w:w="3533" w:type="dxa"/>
            <w:shd w:val="clear" w:color="auto" w:fill="E5DFEC" w:themeFill="accent4" w:themeFillTint="33"/>
          </w:tcPr>
          <w:p w:rsidR="00E55FBD" w:rsidRPr="00084A3C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 պատմություն</w:t>
            </w:r>
          </w:p>
        </w:tc>
        <w:tc>
          <w:tcPr>
            <w:tcW w:w="1996" w:type="dxa"/>
          </w:tcPr>
          <w:p w:rsidR="00E55FBD" w:rsidRPr="00DB09A5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DB09A5">
              <w:rPr>
                <w:rFonts w:ascii="Sylfaen" w:hAnsi="Sylfaen"/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E55FBD" w:rsidTr="002078C2">
        <w:tc>
          <w:tcPr>
            <w:tcW w:w="3533" w:type="dxa"/>
            <w:shd w:val="clear" w:color="auto" w:fill="E5DFEC" w:themeFill="accent4" w:themeFillTint="33"/>
          </w:tcPr>
          <w:p w:rsidR="00E55FBD" w:rsidRPr="00084A3C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Գրականություն</w:t>
            </w:r>
          </w:p>
        </w:tc>
        <w:tc>
          <w:tcPr>
            <w:tcW w:w="1996" w:type="dxa"/>
          </w:tcPr>
          <w:p w:rsidR="00E55FBD" w:rsidRPr="00DB09A5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DB09A5">
              <w:rPr>
                <w:rFonts w:ascii="Sylfaen" w:hAnsi="Sylfaen"/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E55FBD" w:rsidTr="002078C2">
        <w:tc>
          <w:tcPr>
            <w:tcW w:w="3533" w:type="dxa"/>
            <w:shd w:val="clear" w:color="auto" w:fill="E5DFEC" w:themeFill="accent4" w:themeFillTint="33"/>
          </w:tcPr>
          <w:p w:rsidR="00E55FBD" w:rsidRPr="00084A3C" w:rsidRDefault="00E55FB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  <w:lang w:val="ru-RU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Բնագիտություն</w:t>
            </w:r>
          </w:p>
        </w:tc>
        <w:tc>
          <w:tcPr>
            <w:tcW w:w="1996" w:type="dxa"/>
          </w:tcPr>
          <w:p w:rsidR="00E55FBD" w:rsidRP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2977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E55FBD" w:rsidRDefault="00E55FB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</w:tbl>
    <w:p w:rsidR="00E55FBD" w:rsidRDefault="00E55FBD" w:rsidP="00AE2EDB">
      <w:pPr>
        <w:spacing w:after="0" w:line="360" w:lineRule="auto"/>
        <w:jc w:val="center"/>
        <w:rPr>
          <w:rFonts w:ascii="Sylfaen" w:hAnsi="Sylfaen"/>
          <w:b/>
          <w:sz w:val="28"/>
          <w:szCs w:val="28"/>
          <w:lang w:val="ru-RU"/>
        </w:rPr>
      </w:pPr>
    </w:p>
    <w:p w:rsidR="005322D7" w:rsidRDefault="005322D7" w:rsidP="00AE2EDB">
      <w:pPr>
        <w:spacing w:after="0"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934C67">
        <w:rPr>
          <w:rFonts w:ascii="Sylfaen" w:hAnsi="Sylfaen"/>
          <w:b/>
          <w:sz w:val="28"/>
          <w:szCs w:val="28"/>
          <w:lang w:val="hy-AM"/>
        </w:rPr>
        <w:t xml:space="preserve">2022-2023 </w:t>
      </w:r>
      <w:r w:rsidRPr="00934C67">
        <w:rPr>
          <w:rFonts w:ascii="Sylfaen" w:hAnsi="Sylfaen"/>
          <w:b/>
          <w:sz w:val="28"/>
          <w:szCs w:val="28"/>
        </w:rPr>
        <w:t>ուստարվա</w:t>
      </w:r>
      <w:r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քննական</w:t>
      </w:r>
      <w:r w:rsidR="00DF23B4"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 w:rsidR="00DF23B4">
        <w:rPr>
          <w:rFonts w:ascii="Sylfaen" w:hAnsi="Sylfaen"/>
          <w:b/>
          <w:sz w:val="28"/>
          <w:szCs w:val="28"/>
          <w:lang w:val="ru-RU"/>
        </w:rPr>
        <w:t>և</w:t>
      </w:r>
      <w:r w:rsidR="00DF23B4"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 w:rsidR="00E75ECD">
        <w:rPr>
          <w:rFonts w:ascii="Sylfaen" w:hAnsi="Sylfaen"/>
          <w:b/>
          <w:sz w:val="28"/>
          <w:szCs w:val="28"/>
          <w:lang w:val="ru-RU"/>
        </w:rPr>
        <w:t>գիտելիքների</w:t>
      </w:r>
      <w:r w:rsidR="00DF23B4"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 w:rsidR="00DF23B4">
        <w:rPr>
          <w:rFonts w:ascii="Sylfaen" w:hAnsi="Sylfaen"/>
          <w:b/>
          <w:sz w:val="28"/>
          <w:szCs w:val="28"/>
          <w:lang w:val="ru-RU"/>
        </w:rPr>
        <w:t>ստուգման</w:t>
      </w:r>
      <w:r w:rsidR="00DF23B4"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միջին</w:t>
      </w:r>
      <w:r w:rsidRPr="00E75ECD">
        <w:rPr>
          <w:rFonts w:ascii="Sylfaen" w:hAnsi="Sylfaen"/>
          <w:b/>
          <w:sz w:val="28"/>
          <w:szCs w:val="28"/>
          <w:lang w:val="ru-RU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գնահատականներ</w:t>
      </w: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533"/>
        <w:gridCol w:w="1996"/>
        <w:gridCol w:w="2977"/>
        <w:gridCol w:w="2234"/>
      </w:tblGrid>
      <w:tr w:rsidR="002078C2" w:rsidTr="002078C2">
        <w:tc>
          <w:tcPr>
            <w:tcW w:w="3533" w:type="dxa"/>
            <w:tcBorders>
              <w:right w:val="nil"/>
            </w:tcBorders>
            <w:shd w:val="clear" w:color="auto" w:fill="E5DFEC" w:themeFill="accent4" w:themeFillTint="33"/>
          </w:tcPr>
          <w:p w:rsidR="009C29BE" w:rsidRDefault="009C29BE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9-րդ դասարան</w:t>
            </w:r>
          </w:p>
        </w:tc>
        <w:tc>
          <w:tcPr>
            <w:tcW w:w="1996" w:type="dxa"/>
            <w:tcBorders>
              <w:left w:val="nil"/>
            </w:tcBorders>
            <w:shd w:val="clear" w:color="auto" w:fill="E5DFEC" w:themeFill="accent4" w:themeFillTint="33"/>
          </w:tcPr>
          <w:p w:rsidR="009C29BE" w:rsidRDefault="009C29BE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E5DFEC" w:themeFill="accent4" w:themeFillTint="33"/>
          </w:tcPr>
          <w:p w:rsidR="009C29BE" w:rsidRDefault="009C29BE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4-րդ դասարան</w:t>
            </w:r>
          </w:p>
        </w:tc>
        <w:tc>
          <w:tcPr>
            <w:tcW w:w="2234" w:type="dxa"/>
            <w:tcBorders>
              <w:left w:val="nil"/>
            </w:tcBorders>
            <w:shd w:val="clear" w:color="auto" w:fill="E5DFEC" w:themeFill="accent4" w:themeFillTint="33"/>
          </w:tcPr>
          <w:p w:rsidR="009C29BE" w:rsidRDefault="009C29BE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2078C2" w:rsidTr="002078C2">
        <w:tc>
          <w:tcPr>
            <w:tcW w:w="3533" w:type="dxa"/>
            <w:shd w:val="clear" w:color="auto" w:fill="E5DFEC" w:themeFill="accent4" w:themeFillTint="33"/>
          </w:tcPr>
          <w:p w:rsidR="009C29BE" w:rsidRDefault="009C29BE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Քննական առարկան</w:t>
            </w:r>
          </w:p>
        </w:tc>
        <w:tc>
          <w:tcPr>
            <w:tcW w:w="1996" w:type="dxa"/>
            <w:shd w:val="clear" w:color="auto" w:fill="E5DFEC" w:themeFill="accent4" w:themeFillTint="33"/>
          </w:tcPr>
          <w:p w:rsidR="009C29BE" w:rsidRDefault="009C29BE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9C29BE" w:rsidRDefault="009C29BE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Առարկան</w:t>
            </w:r>
          </w:p>
        </w:tc>
        <w:tc>
          <w:tcPr>
            <w:tcW w:w="2234" w:type="dxa"/>
            <w:shd w:val="clear" w:color="auto" w:fill="E5DFEC" w:themeFill="accent4" w:themeFillTint="33"/>
          </w:tcPr>
          <w:p w:rsidR="009C29BE" w:rsidRDefault="009C29BE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</w:tr>
      <w:tr w:rsidR="00084A3C" w:rsidTr="002078C2">
        <w:tc>
          <w:tcPr>
            <w:tcW w:w="3533" w:type="dxa"/>
            <w:shd w:val="clear" w:color="auto" w:fill="E5DFEC" w:themeFill="accent4" w:themeFillTint="33"/>
          </w:tcPr>
          <w:p w:rsidR="00084A3C" w:rsidRPr="008F7385" w:rsidRDefault="00084A3C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լեզու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և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հայ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գրակ</w:t>
            </w:r>
          </w:p>
        </w:tc>
        <w:tc>
          <w:tcPr>
            <w:tcW w:w="1996" w:type="dxa"/>
          </w:tcPr>
          <w:p w:rsidR="00084A3C" w:rsidRPr="00DB09A5" w:rsidRDefault="00084A3C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DB09A5">
              <w:rPr>
                <w:rFonts w:ascii="Sylfaen" w:hAnsi="Sylfaen"/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084A3C" w:rsidRPr="00DF4655" w:rsidRDefault="00084A3C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Մաթեմատիկա</w:t>
            </w:r>
          </w:p>
        </w:tc>
        <w:tc>
          <w:tcPr>
            <w:tcW w:w="2234" w:type="dxa"/>
          </w:tcPr>
          <w:p w:rsidR="00084A3C" w:rsidRPr="00DA19D3" w:rsidRDefault="00084A3C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8.6</w:t>
            </w:r>
          </w:p>
        </w:tc>
      </w:tr>
      <w:tr w:rsidR="00084A3C" w:rsidTr="002078C2">
        <w:tc>
          <w:tcPr>
            <w:tcW w:w="3533" w:type="dxa"/>
            <w:shd w:val="clear" w:color="auto" w:fill="E5DFEC" w:themeFill="accent4" w:themeFillTint="33"/>
          </w:tcPr>
          <w:p w:rsidR="00084A3C" w:rsidRPr="00084A3C" w:rsidRDefault="00084A3C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Մաթեմատիկա</w:t>
            </w:r>
          </w:p>
        </w:tc>
        <w:tc>
          <w:tcPr>
            <w:tcW w:w="1996" w:type="dxa"/>
          </w:tcPr>
          <w:p w:rsidR="00084A3C" w:rsidRPr="00DB09A5" w:rsidRDefault="00084A3C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DB09A5">
              <w:rPr>
                <w:rFonts w:ascii="Sylfaen" w:hAnsi="Sylfaen"/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084A3C" w:rsidRPr="00DF4655" w:rsidRDefault="00084A3C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Մայրենի</w:t>
            </w:r>
          </w:p>
        </w:tc>
        <w:tc>
          <w:tcPr>
            <w:tcW w:w="2234" w:type="dxa"/>
          </w:tcPr>
          <w:p w:rsidR="00084A3C" w:rsidRPr="001426C1" w:rsidRDefault="00084A3C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8,5</w:t>
            </w:r>
          </w:p>
        </w:tc>
      </w:tr>
      <w:tr w:rsidR="00084A3C" w:rsidTr="002078C2">
        <w:tc>
          <w:tcPr>
            <w:tcW w:w="3533" w:type="dxa"/>
            <w:shd w:val="clear" w:color="auto" w:fill="E5DFEC" w:themeFill="accent4" w:themeFillTint="33"/>
          </w:tcPr>
          <w:p w:rsidR="00084A3C" w:rsidRPr="00084A3C" w:rsidRDefault="00084A3C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 պատմություն</w:t>
            </w:r>
          </w:p>
        </w:tc>
        <w:tc>
          <w:tcPr>
            <w:tcW w:w="1996" w:type="dxa"/>
          </w:tcPr>
          <w:p w:rsidR="00084A3C" w:rsidRPr="00DB09A5" w:rsidRDefault="00084A3C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DB09A5">
              <w:rPr>
                <w:rFonts w:ascii="Sylfaen" w:hAnsi="Sylfaen"/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084A3C" w:rsidRDefault="00084A3C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84A3C" w:rsidRDefault="00084A3C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84A3C" w:rsidTr="002078C2">
        <w:tc>
          <w:tcPr>
            <w:tcW w:w="3533" w:type="dxa"/>
            <w:shd w:val="clear" w:color="auto" w:fill="E5DFEC" w:themeFill="accent4" w:themeFillTint="33"/>
          </w:tcPr>
          <w:p w:rsidR="00084A3C" w:rsidRPr="00084A3C" w:rsidRDefault="00084A3C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Գրականություն</w:t>
            </w:r>
          </w:p>
        </w:tc>
        <w:tc>
          <w:tcPr>
            <w:tcW w:w="1996" w:type="dxa"/>
          </w:tcPr>
          <w:p w:rsidR="00084A3C" w:rsidRPr="00DB09A5" w:rsidRDefault="00913900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084A3C" w:rsidRDefault="00084A3C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84A3C" w:rsidRDefault="00084A3C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84A3C" w:rsidTr="002078C2">
        <w:tc>
          <w:tcPr>
            <w:tcW w:w="3533" w:type="dxa"/>
            <w:shd w:val="clear" w:color="auto" w:fill="E5DFEC" w:themeFill="accent4" w:themeFillTint="33"/>
          </w:tcPr>
          <w:p w:rsidR="00084A3C" w:rsidRPr="00084A3C" w:rsidRDefault="00084A3C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  <w:lang w:val="ru-RU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Բնագիտություն</w:t>
            </w:r>
          </w:p>
        </w:tc>
        <w:tc>
          <w:tcPr>
            <w:tcW w:w="1996" w:type="dxa"/>
          </w:tcPr>
          <w:p w:rsidR="00084A3C" w:rsidRPr="00DB09A5" w:rsidRDefault="00084A3C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DB09A5">
              <w:rPr>
                <w:rFonts w:ascii="Sylfaen" w:hAnsi="Sylfaen"/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084A3C" w:rsidRDefault="00084A3C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84A3C" w:rsidRDefault="00084A3C" w:rsidP="00AE2EDB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</w:tbl>
    <w:p w:rsidR="00D04A5F" w:rsidRDefault="00D04A5F" w:rsidP="006C24C1">
      <w:pPr>
        <w:spacing w:after="0" w:line="360" w:lineRule="auto"/>
        <w:jc w:val="center"/>
        <w:rPr>
          <w:rFonts w:ascii="Sylfaen" w:hAnsi="Sylfaen"/>
          <w:b/>
          <w:sz w:val="28"/>
          <w:szCs w:val="28"/>
        </w:rPr>
      </w:pPr>
    </w:p>
    <w:p w:rsidR="006C24C1" w:rsidRDefault="006C24C1" w:rsidP="006C24C1">
      <w:pPr>
        <w:spacing w:after="0"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202</w:t>
      </w:r>
      <w:r>
        <w:rPr>
          <w:rFonts w:ascii="Sylfaen" w:hAnsi="Sylfaen"/>
          <w:b/>
          <w:sz w:val="28"/>
          <w:szCs w:val="28"/>
        </w:rPr>
        <w:t>3</w:t>
      </w:r>
      <w:r>
        <w:rPr>
          <w:rFonts w:ascii="Sylfaen" w:hAnsi="Sylfaen"/>
          <w:b/>
          <w:sz w:val="28"/>
          <w:szCs w:val="28"/>
          <w:lang w:val="hy-AM"/>
        </w:rPr>
        <w:t>-202</w:t>
      </w:r>
      <w:r>
        <w:rPr>
          <w:rFonts w:ascii="Sylfaen" w:hAnsi="Sylfaen"/>
          <w:b/>
          <w:sz w:val="28"/>
          <w:szCs w:val="28"/>
        </w:rPr>
        <w:t>4</w:t>
      </w:r>
      <w:r w:rsidRPr="00934C67">
        <w:rPr>
          <w:rFonts w:ascii="Sylfaen" w:hAnsi="Sylfaen"/>
          <w:b/>
          <w:sz w:val="28"/>
          <w:szCs w:val="28"/>
          <w:lang w:val="hy-AM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ուստարվա</w:t>
      </w:r>
      <w:r w:rsidRPr="006C24C1">
        <w:rPr>
          <w:rFonts w:ascii="Sylfaen" w:hAnsi="Sylfaen"/>
          <w:b/>
          <w:sz w:val="28"/>
          <w:szCs w:val="28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քննական</w:t>
      </w:r>
      <w:r w:rsidRPr="006C24C1">
        <w:rPr>
          <w:rFonts w:ascii="Sylfaen" w:hAnsi="Sylfaen"/>
          <w:b/>
          <w:sz w:val="28"/>
          <w:szCs w:val="28"/>
        </w:rPr>
        <w:t xml:space="preserve"> </w:t>
      </w:r>
      <w:r>
        <w:rPr>
          <w:rFonts w:ascii="Sylfaen" w:hAnsi="Sylfaen"/>
          <w:b/>
          <w:sz w:val="28"/>
          <w:szCs w:val="28"/>
          <w:lang w:val="ru-RU"/>
        </w:rPr>
        <w:t>և</w:t>
      </w:r>
      <w:r w:rsidRPr="006C24C1">
        <w:rPr>
          <w:rFonts w:ascii="Sylfaen" w:hAnsi="Sylfaen"/>
          <w:b/>
          <w:sz w:val="28"/>
          <w:szCs w:val="28"/>
        </w:rPr>
        <w:t xml:space="preserve"> </w:t>
      </w:r>
      <w:r>
        <w:rPr>
          <w:rFonts w:ascii="Sylfaen" w:hAnsi="Sylfaen"/>
          <w:b/>
          <w:sz w:val="28"/>
          <w:szCs w:val="28"/>
          <w:lang w:val="ru-RU"/>
        </w:rPr>
        <w:t>գիտելիքների</w:t>
      </w:r>
      <w:r w:rsidRPr="006C24C1">
        <w:rPr>
          <w:rFonts w:ascii="Sylfaen" w:hAnsi="Sylfaen"/>
          <w:b/>
          <w:sz w:val="28"/>
          <w:szCs w:val="28"/>
        </w:rPr>
        <w:t xml:space="preserve"> </w:t>
      </w:r>
      <w:r>
        <w:rPr>
          <w:rFonts w:ascii="Sylfaen" w:hAnsi="Sylfaen"/>
          <w:b/>
          <w:sz w:val="28"/>
          <w:szCs w:val="28"/>
          <w:lang w:val="ru-RU"/>
        </w:rPr>
        <w:t>ստուգման</w:t>
      </w:r>
      <w:r w:rsidRPr="006C24C1">
        <w:rPr>
          <w:rFonts w:ascii="Sylfaen" w:hAnsi="Sylfaen"/>
          <w:b/>
          <w:sz w:val="28"/>
          <w:szCs w:val="28"/>
        </w:rPr>
        <w:t xml:space="preserve">  </w:t>
      </w:r>
      <w:r w:rsidRPr="00934C67">
        <w:rPr>
          <w:rFonts w:ascii="Sylfaen" w:hAnsi="Sylfaen"/>
          <w:b/>
          <w:sz w:val="28"/>
          <w:szCs w:val="28"/>
        </w:rPr>
        <w:t>միջին</w:t>
      </w:r>
      <w:r w:rsidRPr="006C24C1">
        <w:rPr>
          <w:rFonts w:ascii="Sylfaen" w:hAnsi="Sylfaen"/>
          <w:b/>
          <w:sz w:val="28"/>
          <w:szCs w:val="28"/>
        </w:rPr>
        <w:t xml:space="preserve"> </w:t>
      </w:r>
      <w:r w:rsidRPr="00934C67">
        <w:rPr>
          <w:rFonts w:ascii="Sylfaen" w:hAnsi="Sylfaen"/>
          <w:b/>
          <w:sz w:val="28"/>
          <w:szCs w:val="28"/>
        </w:rPr>
        <w:t>գնահատականներ</w:t>
      </w: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533"/>
        <w:gridCol w:w="1996"/>
        <w:gridCol w:w="2977"/>
        <w:gridCol w:w="2234"/>
      </w:tblGrid>
      <w:tr w:rsidR="006C24C1" w:rsidTr="006C24C1">
        <w:tc>
          <w:tcPr>
            <w:tcW w:w="3533" w:type="dxa"/>
            <w:tcBorders>
              <w:right w:val="nil"/>
            </w:tcBorders>
            <w:shd w:val="clear" w:color="auto" w:fill="E5DFEC" w:themeFill="accent4" w:themeFillTint="33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9-րդ դասարան</w:t>
            </w:r>
          </w:p>
        </w:tc>
        <w:tc>
          <w:tcPr>
            <w:tcW w:w="1996" w:type="dxa"/>
            <w:tcBorders>
              <w:left w:val="nil"/>
            </w:tcBorders>
            <w:shd w:val="clear" w:color="auto" w:fill="E5DFEC" w:themeFill="accent4" w:themeFillTint="33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E5DFEC" w:themeFill="accent4" w:themeFillTint="33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4-րդ դասարան</w:t>
            </w:r>
          </w:p>
        </w:tc>
        <w:tc>
          <w:tcPr>
            <w:tcW w:w="2234" w:type="dxa"/>
            <w:tcBorders>
              <w:left w:val="nil"/>
            </w:tcBorders>
            <w:shd w:val="clear" w:color="auto" w:fill="E5DFEC" w:themeFill="accent4" w:themeFillTint="33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6C24C1" w:rsidTr="006C24C1">
        <w:tc>
          <w:tcPr>
            <w:tcW w:w="3533" w:type="dxa"/>
            <w:shd w:val="clear" w:color="auto" w:fill="E5DFEC" w:themeFill="accent4" w:themeFillTint="33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Քննական առարկան</w:t>
            </w:r>
          </w:p>
        </w:tc>
        <w:tc>
          <w:tcPr>
            <w:tcW w:w="1996" w:type="dxa"/>
            <w:shd w:val="clear" w:color="auto" w:fill="E5DFEC" w:themeFill="accent4" w:themeFillTint="33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Առարկան</w:t>
            </w:r>
          </w:p>
        </w:tc>
        <w:tc>
          <w:tcPr>
            <w:tcW w:w="2234" w:type="dxa"/>
            <w:shd w:val="clear" w:color="auto" w:fill="E5DFEC" w:themeFill="accent4" w:themeFillTint="33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</w:tr>
      <w:tr w:rsidR="006C24C1" w:rsidTr="006C24C1">
        <w:tc>
          <w:tcPr>
            <w:tcW w:w="3533" w:type="dxa"/>
            <w:shd w:val="clear" w:color="auto" w:fill="E5DFEC" w:themeFill="accent4" w:themeFillTint="33"/>
          </w:tcPr>
          <w:p w:rsidR="006C24C1" w:rsidRPr="008F7385" w:rsidRDefault="006C24C1" w:rsidP="006C24C1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լեզու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և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հայ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գրակ</w:t>
            </w:r>
          </w:p>
        </w:tc>
        <w:tc>
          <w:tcPr>
            <w:tcW w:w="1996" w:type="dxa"/>
          </w:tcPr>
          <w:p w:rsidR="006C24C1" w:rsidRPr="00DB09A5" w:rsidRDefault="00165684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C24C1" w:rsidRPr="00DF4655" w:rsidRDefault="006C24C1" w:rsidP="006C24C1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Մաթեմատիկա</w:t>
            </w:r>
          </w:p>
        </w:tc>
        <w:tc>
          <w:tcPr>
            <w:tcW w:w="2234" w:type="dxa"/>
          </w:tcPr>
          <w:p w:rsidR="006C24C1" w:rsidRPr="00DA19D3" w:rsidRDefault="001F53D0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9</w:t>
            </w:r>
          </w:p>
        </w:tc>
      </w:tr>
      <w:tr w:rsidR="006C24C1" w:rsidTr="006C24C1">
        <w:tc>
          <w:tcPr>
            <w:tcW w:w="3533" w:type="dxa"/>
            <w:shd w:val="clear" w:color="auto" w:fill="E5DFEC" w:themeFill="accent4" w:themeFillTint="33"/>
          </w:tcPr>
          <w:p w:rsidR="006C24C1" w:rsidRPr="00084A3C" w:rsidRDefault="006C24C1" w:rsidP="006C24C1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Մաթեմատիկա</w:t>
            </w:r>
          </w:p>
        </w:tc>
        <w:tc>
          <w:tcPr>
            <w:tcW w:w="1996" w:type="dxa"/>
          </w:tcPr>
          <w:p w:rsidR="006C24C1" w:rsidRPr="00DB09A5" w:rsidRDefault="00165684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C24C1" w:rsidRPr="00DF4655" w:rsidRDefault="006C24C1" w:rsidP="006C24C1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Մայրենի</w:t>
            </w:r>
          </w:p>
        </w:tc>
        <w:tc>
          <w:tcPr>
            <w:tcW w:w="2234" w:type="dxa"/>
          </w:tcPr>
          <w:p w:rsidR="006C24C1" w:rsidRPr="001426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8,5</w:t>
            </w:r>
          </w:p>
        </w:tc>
      </w:tr>
      <w:tr w:rsidR="006C24C1" w:rsidTr="006C24C1">
        <w:tc>
          <w:tcPr>
            <w:tcW w:w="3533" w:type="dxa"/>
            <w:shd w:val="clear" w:color="auto" w:fill="E5DFEC" w:themeFill="accent4" w:themeFillTint="33"/>
          </w:tcPr>
          <w:p w:rsidR="006C24C1" w:rsidRPr="00084A3C" w:rsidRDefault="006C24C1" w:rsidP="006C24C1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 պատմություն</w:t>
            </w:r>
          </w:p>
        </w:tc>
        <w:tc>
          <w:tcPr>
            <w:tcW w:w="1996" w:type="dxa"/>
          </w:tcPr>
          <w:p w:rsidR="006C24C1" w:rsidRPr="00DB09A5" w:rsidRDefault="00165684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6C24C1" w:rsidTr="006C24C1">
        <w:tc>
          <w:tcPr>
            <w:tcW w:w="3533" w:type="dxa"/>
            <w:shd w:val="clear" w:color="auto" w:fill="E5DFEC" w:themeFill="accent4" w:themeFillTint="33"/>
          </w:tcPr>
          <w:p w:rsidR="006C24C1" w:rsidRPr="00084A3C" w:rsidRDefault="006C24C1" w:rsidP="006C24C1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Գրականություն</w:t>
            </w:r>
          </w:p>
        </w:tc>
        <w:tc>
          <w:tcPr>
            <w:tcW w:w="1996" w:type="dxa"/>
          </w:tcPr>
          <w:p w:rsidR="006C24C1" w:rsidRPr="00DB09A5" w:rsidRDefault="00DB49E0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6C24C1" w:rsidTr="006C24C1">
        <w:tc>
          <w:tcPr>
            <w:tcW w:w="3533" w:type="dxa"/>
            <w:shd w:val="clear" w:color="auto" w:fill="E5DFEC" w:themeFill="accent4" w:themeFillTint="33"/>
          </w:tcPr>
          <w:p w:rsidR="006C24C1" w:rsidRPr="00084A3C" w:rsidRDefault="006C24C1" w:rsidP="006C24C1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  <w:lang w:val="ru-RU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Բնագիտություն</w:t>
            </w:r>
          </w:p>
        </w:tc>
        <w:tc>
          <w:tcPr>
            <w:tcW w:w="1996" w:type="dxa"/>
          </w:tcPr>
          <w:p w:rsidR="006C24C1" w:rsidRPr="00DB09A5" w:rsidRDefault="00DB49E0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6C24C1" w:rsidRDefault="006C24C1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</w:tbl>
    <w:p w:rsidR="00B140BF" w:rsidRPr="006C24C1" w:rsidRDefault="000C7D9D" w:rsidP="00AE2EDB">
      <w:pPr>
        <w:spacing w:after="0" w:line="360" w:lineRule="auto"/>
        <w:ind w:left="-426" w:firstLine="980"/>
        <w:jc w:val="both"/>
        <w:rPr>
          <w:rFonts w:ascii="Sylfaen" w:hAnsi="Sylfaen"/>
          <w:b/>
          <w:sz w:val="28"/>
          <w:szCs w:val="28"/>
        </w:rPr>
      </w:pPr>
      <w:r w:rsidRPr="006C24C1">
        <w:rPr>
          <w:rFonts w:ascii="Sylfaen" w:hAnsi="Sylfaen"/>
          <w:b/>
          <w:sz w:val="28"/>
          <w:szCs w:val="28"/>
        </w:rPr>
        <w:lastRenderedPageBreak/>
        <w:t>2020-2021</w:t>
      </w:r>
      <w:r w:rsidR="00B140BF" w:rsidRPr="006C24C1">
        <w:rPr>
          <w:rFonts w:ascii="Sylfaen" w:hAnsi="Sylfaen"/>
          <w:b/>
          <w:sz w:val="28"/>
          <w:szCs w:val="28"/>
        </w:rPr>
        <w:t xml:space="preserve"> </w:t>
      </w:r>
      <w:r w:rsidR="00B140BF">
        <w:rPr>
          <w:rFonts w:ascii="Sylfaen" w:hAnsi="Sylfaen"/>
          <w:b/>
          <w:sz w:val="28"/>
          <w:szCs w:val="28"/>
          <w:lang w:val="ru-RU"/>
        </w:rPr>
        <w:t>ուսումնական</w:t>
      </w:r>
      <w:r w:rsidR="00B140BF" w:rsidRPr="006C24C1">
        <w:rPr>
          <w:rFonts w:ascii="Sylfaen" w:hAnsi="Sylfaen"/>
          <w:b/>
          <w:sz w:val="28"/>
          <w:szCs w:val="28"/>
        </w:rPr>
        <w:t xml:space="preserve"> </w:t>
      </w:r>
      <w:r w:rsidR="00B140BF">
        <w:rPr>
          <w:rFonts w:ascii="Sylfaen" w:hAnsi="Sylfaen"/>
          <w:b/>
          <w:sz w:val="28"/>
          <w:szCs w:val="28"/>
          <w:lang w:val="ru-RU"/>
        </w:rPr>
        <w:t>տարվա</w:t>
      </w:r>
      <w:r w:rsidR="00B140BF" w:rsidRPr="006C24C1">
        <w:rPr>
          <w:rFonts w:ascii="Sylfaen" w:hAnsi="Sylfaen"/>
          <w:b/>
          <w:sz w:val="28"/>
          <w:szCs w:val="28"/>
        </w:rPr>
        <w:t xml:space="preserve"> </w:t>
      </w:r>
      <w:r w:rsidR="00B140BF">
        <w:rPr>
          <w:rFonts w:ascii="Sylfaen" w:hAnsi="Sylfaen"/>
          <w:b/>
          <w:sz w:val="28"/>
          <w:szCs w:val="28"/>
          <w:lang w:val="ru-RU"/>
        </w:rPr>
        <w:t>տարեկան</w:t>
      </w:r>
      <w:r w:rsidR="00B140BF" w:rsidRPr="006C24C1">
        <w:rPr>
          <w:rFonts w:ascii="Sylfaen" w:hAnsi="Sylfaen"/>
          <w:b/>
          <w:sz w:val="28"/>
          <w:szCs w:val="28"/>
        </w:rPr>
        <w:t xml:space="preserve"> </w:t>
      </w:r>
      <w:r w:rsidR="00B140BF">
        <w:rPr>
          <w:rFonts w:ascii="Sylfaen" w:hAnsi="Sylfaen"/>
          <w:b/>
          <w:sz w:val="28"/>
          <w:szCs w:val="28"/>
          <w:lang w:val="ru-RU"/>
        </w:rPr>
        <w:t>միջին</w:t>
      </w:r>
      <w:r w:rsidR="00B140BF" w:rsidRPr="006C24C1">
        <w:rPr>
          <w:rFonts w:ascii="Sylfaen" w:hAnsi="Sylfaen"/>
          <w:b/>
          <w:sz w:val="28"/>
          <w:szCs w:val="28"/>
        </w:rPr>
        <w:t xml:space="preserve"> </w:t>
      </w:r>
      <w:r w:rsidR="00B140BF">
        <w:rPr>
          <w:rFonts w:ascii="Sylfaen" w:hAnsi="Sylfaen"/>
          <w:b/>
          <w:sz w:val="28"/>
          <w:szCs w:val="28"/>
          <w:lang w:val="ru-RU"/>
        </w:rPr>
        <w:t>գնահատականներ</w:t>
      </w: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533"/>
        <w:gridCol w:w="1996"/>
        <w:gridCol w:w="2977"/>
        <w:gridCol w:w="2234"/>
      </w:tblGrid>
      <w:tr w:rsidR="00072696" w:rsidTr="008F7385">
        <w:tc>
          <w:tcPr>
            <w:tcW w:w="3533" w:type="dxa"/>
            <w:tcBorders>
              <w:right w:val="nil"/>
            </w:tcBorders>
            <w:shd w:val="clear" w:color="auto" w:fill="E5DFEC" w:themeFill="accent4" w:themeFillTint="33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9-րդ դասարան</w:t>
            </w:r>
          </w:p>
        </w:tc>
        <w:tc>
          <w:tcPr>
            <w:tcW w:w="1996" w:type="dxa"/>
            <w:tcBorders>
              <w:left w:val="nil"/>
            </w:tcBorders>
            <w:shd w:val="clear" w:color="auto" w:fill="E5DFEC" w:themeFill="accent4" w:themeFillTint="33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E5DFEC" w:themeFill="accent4" w:themeFillTint="33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4-րդ դասարան</w:t>
            </w:r>
          </w:p>
        </w:tc>
        <w:tc>
          <w:tcPr>
            <w:tcW w:w="2234" w:type="dxa"/>
            <w:tcBorders>
              <w:left w:val="nil"/>
            </w:tcBorders>
            <w:shd w:val="clear" w:color="auto" w:fill="E5DFEC" w:themeFill="accent4" w:themeFillTint="33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72696" w:rsidTr="008F7385">
        <w:tc>
          <w:tcPr>
            <w:tcW w:w="3533" w:type="dxa"/>
            <w:shd w:val="clear" w:color="auto" w:fill="E5DFEC" w:themeFill="accent4" w:themeFillTint="33"/>
          </w:tcPr>
          <w:p w:rsidR="00072696" w:rsidRDefault="00072696" w:rsidP="00072696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Ա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ռարկան</w:t>
            </w:r>
          </w:p>
        </w:tc>
        <w:tc>
          <w:tcPr>
            <w:tcW w:w="1996" w:type="dxa"/>
            <w:shd w:val="clear" w:color="auto" w:fill="E5DFEC" w:themeFill="accent4" w:themeFillTint="33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Առարկան</w:t>
            </w:r>
          </w:p>
        </w:tc>
        <w:tc>
          <w:tcPr>
            <w:tcW w:w="2234" w:type="dxa"/>
            <w:shd w:val="clear" w:color="auto" w:fill="E5DFEC" w:themeFill="accent4" w:themeFillTint="33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</w:tr>
      <w:tr w:rsidR="00072696" w:rsidTr="008F7385">
        <w:tc>
          <w:tcPr>
            <w:tcW w:w="3533" w:type="dxa"/>
            <w:shd w:val="clear" w:color="auto" w:fill="E5DFEC" w:themeFill="accent4" w:themeFillTint="33"/>
          </w:tcPr>
          <w:p w:rsidR="00072696" w:rsidRPr="008F7385" w:rsidRDefault="00072696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լեզու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և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հայ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գրակ</w:t>
            </w:r>
          </w:p>
        </w:tc>
        <w:tc>
          <w:tcPr>
            <w:tcW w:w="1996" w:type="dxa"/>
          </w:tcPr>
          <w:p w:rsidR="00072696" w:rsidRPr="00DB09A5" w:rsidRDefault="006B7E39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072696" w:rsidRPr="00DF4655" w:rsidRDefault="00072696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Մաթեմատիկա</w:t>
            </w:r>
          </w:p>
        </w:tc>
        <w:tc>
          <w:tcPr>
            <w:tcW w:w="2234" w:type="dxa"/>
          </w:tcPr>
          <w:p w:rsidR="00072696" w:rsidRPr="008F7385" w:rsidRDefault="0003515E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8</w:t>
            </w:r>
            <w:r w:rsidR="00D75BC7">
              <w:rPr>
                <w:rFonts w:ascii="Sylfaen" w:hAnsi="Sylfaen"/>
                <w:b/>
                <w:sz w:val="24"/>
                <w:szCs w:val="24"/>
              </w:rPr>
              <w:t>.2</w:t>
            </w:r>
          </w:p>
        </w:tc>
      </w:tr>
      <w:tr w:rsidR="00072696" w:rsidTr="008F7385">
        <w:tc>
          <w:tcPr>
            <w:tcW w:w="3533" w:type="dxa"/>
            <w:shd w:val="clear" w:color="auto" w:fill="E5DFEC" w:themeFill="accent4" w:themeFillTint="33"/>
          </w:tcPr>
          <w:p w:rsidR="00072696" w:rsidRPr="00084A3C" w:rsidRDefault="00072696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Մաթեմատիկա</w:t>
            </w:r>
          </w:p>
        </w:tc>
        <w:tc>
          <w:tcPr>
            <w:tcW w:w="1996" w:type="dxa"/>
          </w:tcPr>
          <w:p w:rsidR="00072696" w:rsidRPr="00DB09A5" w:rsidRDefault="006B7E39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072696" w:rsidRPr="00DF4655" w:rsidRDefault="00072696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Մայրենի</w:t>
            </w:r>
          </w:p>
        </w:tc>
        <w:tc>
          <w:tcPr>
            <w:tcW w:w="2234" w:type="dxa"/>
          </w:tcPr>
          <w:p w:rsidR="00072696" w:rsidRPr="008F7385" w:rsidRDefault="0003515E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8</w:t>
            </w:r>
          </w:p>
        </w:tc>
      </w:tr>
      <w:tr w:rsidR="00072696" w:rsidTr="008F7385">
        <w:tc>
          <w:tcPr>
            <w:tcW w:w="3533" w:type="dxa"/>
            <w:shd w:val="clear" w:color="auto" w:fill="E5DFEC" w:themeFill="accent4" w:themeFillTint="33"/>
          </w:tcPr>
          <w:p w:rsidR="00072696" w:rsidRPr="00084A3C" w:rsidRDefault="00072696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 պատմություն</w:t>
            </w:r>
          </w:p>
        </w:tc>
        <w:tc>
          <w:tcPr>
            <w:tcW w:w="1996" w:type="dxa"/>
          </w:tcPr>
          <w:p w:rsidR="00072696" w:rsidRPr="00DB09A5" w:rsidRDefault="006B7E39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7.2</w:t>
            </w:r>
          </w:p>
        </w:tc>
        <w:tc>
          <w:tcPr>
            <w:tcW w:w="2977" w:type="dxa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72696" w:rsidTr="008F7385">
        <w:tc>
          <w:tcPr>
            <w:tcW w:w="3533" w:type="dxa"/>
            <w:shd w:val="clear" w:color="auto" w:fill="E5DFEC" w:themeFill="accent4" w:themeFillTint="33"/>
          </w:tcPr>
          <w:p w:rsidR="00072696" w:rsidRPr="00084A3C" w:rsidRDefault="00072696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Գրականություն</w:t>
            </w:r>
          </w:p>
        </w:tc>
        <w:tc>
          <w:tcPr>
            <w:tcW w:w="1996" w:type="dxa"/>
          </w:tcPr>
          <w:p w:rsidR="00072696" w:rsidRPr="00DB09A5" w:rsidRDefault="006B7E39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7.2</w:t>
            </w:r>
          </w:p>
        </w:tc>
        <w:tc>
          <w:tcPr>
            <w:tcW w:w="2977" w:type="dxa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72696" w:rsidTr="008F7385">
        <w:tc>
          <w:tcPr>
            <w:tcW w:w="3533" w:type="dxa"/>
            <w:shd w:val="clear" w:color="auto" w:fill="E5DFEC" w:themeFill="accent4" w:themeFillTint="33"/>
          </w:tcPr>
          <w:p w:rsidR="00072696" w:rsidRPr="00084A3C" w:rsidRDefault="00072696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  <w:lang w:val="ru-RU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Բնագիտություն</w:t>
            </w:r>
          </w:p>
        </w:tc>
        <w:tc>
          <w:tcPr>
            <w:tcW w:w="1996" w:type="dxa"/>
          </w:tcPr>
          <w:p w:rsidR="00072696" w:rsidRPr="006B7E39" w:rsidRDefault="006B7E39" w:rsidP="008F7385">
            <w:p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6.2</w:t>
            </w:r>
          </w:p>
        </w:tc>
        <w:tc>
          <w:tcPr>
            <w:tcW w:w="2977" w:type="dxa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72696" w:rsidRDefault="00072696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</w:tbl>
    <w:p w:rsidR="00072696" w:rsidRDefault="00072696" w:rsidP="00072696">
      <w:pPr>
        <w:spacing w:after="0" w:line="360" w:lineRule="auto"/>
        <w:ind w:left="-426" w:firstLine="980"/>
        <w:jc w:val="both"/>
        <w:rPr>
          <w:rFonts w:ascii="Sylfaen" w:hAnsi="Sylfaen"/>
          <w:b/>
          <w:sz w:val="28"/>
          <w:szCs w:val="28"/>
          <w:lang w:val="ru-RU"/>
        </w:rPr>
      </w:pPr>
    </w:p>
    <w:p w:rsidR="000C7D9D" w:rsidRDefault="000C7D9D" w:rsidP="000C7D9D">
      <w:pPr>
        <w:spacing w:after="0" w:line="360" w:lineRule="auto"/>
        <w:ind w:left="-426" w:firstLine="980"/>
        <w:jc w:val="both"/>
        <w:rPr>
          <w:rFonts w:ascii="Sylfaen" w:hAnsi="Sylfaen"/>
          <w:b/>
          <w:sz w:val="28"/>
          <w:szCs w:val="28"/>
          <w:lang w:val="ru-RU"/>
        </w:rPr>
      </w:pPr>
      <w:r>
        <w:rPr>
          <w:rFonts w:ascii="Sylfaen" w:hAnsi="Sylfaen"/>
          <w:b/>
          <w:sz w:val="28"/>
          <w:szCs w:val="28"/>
          <w:lang w:val="ru-RU"/>
        </w:rPr>
        <w:t>2021-2022 ուսումնական տարվա տարեկան միջին գնահատականներ</w:t>
      </w: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533"/>
        <w:gridCol w:w="1996"/>
        <w:gridCol w:w="2977"/>
        <w:gridCol w:w="2234"/>
      </w:tblGrid>
      <w:tr w:rsidR="000C7D9D" w:rsidTr="008F7385">
        <w:tc>
          <w:tcPr>
            <w:tcW w:w="3533" w:type="dxa"/>
            <w:tcBorders>
              <w:right w:val="nil"/>
            </w:tcBorders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9-րդ դասարան</w:t>
            </w:r>
          </w:p>
        </w:tc>
        <w:tc>
          <w:tcPr>
            <w:tcW w:w="1996" w:type="dxa"/>
            <w:tcBorders>
              <w:left w:val="nil"/>
            </w:tcBorders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4-րդ դասարան</w:t>
            </w:r>
          </w:p>
        </w:tc>
        <w:tc>
          <w:tcPr>
            <w:tcW w:w="2234" w:type="dxa"/>
            <w:tcBorders>
              <w:left w:val="nil"/>
            </w:tcBorders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Ա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ռարկան</w:t>
            </w:r>
          </w:p>
        </w:tc>
        <w:tc>
          <w:tcPr>
            <w:tcW w:w="1996" w:type="dxa"/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Առարկան</w:t>
            </w:r>
          </w:p>
        </w:tc>
        <w:tc>
          <w:tcPr>
            <w:tcW w:w="2234" w:type="dxa"/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Pr="008F7385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լեզու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և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հայ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գրակ</w:t>
            </w:r>
          </w:p>
        </w:tc>
        <w:tc>
          <w:tcPr>
            <w:tcW w:w="1996" w:type="dxa"/>
          </w:tcPr>
          <w:p w:rsidR="000C7D9D" w:rsidRPr="008F7385" w:rsidRDefault="006B7E39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0C7D9D" w:rsidRPr="00DF4655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Մաթեմատիկա</w:t>
            </w:r>
          </w:p>
        </w:tc>
        <w:tc>
          <w:tcPr>
            <w:tcW w:w="2234" w:type="dxa"/>
          </w:tcPr>
          <w:p w:rsidR="000C7D9D" w:rsidRPr="008F7385" w:rsidRDefault="008F7385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8.</w:t>
            </w:r>
            <w:r>
              <w:rPr>
                <w:rFonts w:ascii="Sylfaen" w:hAnsi="Sylfaen"/>
                <w:b/>
                <w:sz w:val="24"/>
                <w:szCs w:val="24"/>
              </w:rPr>
              <w:t>3</w:t>
            </w: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Pr="00084A3C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Մաթեմատիկա</w:t>
            </w:r>
          </w:p>
        </w:tc>
        <w:tc>
          <w:tcPr>
            <w:tcW w:w="1996" w:type="dxa"/>
          </w:tcPr>
          <w:p w:rsidR="000C7D9D" w:rsidRPr="00DB09A5" w:rsidRDefault="006B7E39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6.1</w:t>
            </w:r>
          </w:p>
        </w:tc>
        <w:tc>
          <w:tcPr>
            <w:tcW w:w="2977" w:type="dxa"/>
          </w:tcPr>
          <w:p w:rsidR="000C7D9D" w:rsidRPr="00DF4655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Մայրենի</w:t>
            </w:r>
          </w:p>
        </w:tc>
        <w:tc>
          <w:tcPr>
            <w:tcW w:w="2234" w:type="dxa"/>
          </w:tcPr>
          <w:p w:rsidR="000C7D9D" w:rsidRPr="008F7385" w:rsidRDefault="0003515E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8</w:t>
            </w: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Pr="00084A3C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 պատմություն</w:t>
            </w:r>
          </w:p>
        </w:tc>
        <w:tc>
          <w:tcPr>
            <w:tcW w:w="1996" w:type="dxa"/>
          </w:tcPr>
          <w:p w:rsidR="000C7D9D" w:rsidRPr="00DB09A5" w:rsidRDefault="006B7E39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7.2</w:t>
            </w:r>
          </w:p>
        </w:tc>
        <w:tc>
          <w:tcPr>
            <w:tcW w:w="2977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Pr="00084A3C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Գրականություն</w:t>
            </w:r>
          </w:p>
        </w:tc>
        <w:tc>
          <w:tcPr>
            <w:tcW w:w="1996" w:type="dxa"/>
          </w:tcPr>
          <w:p w:rsidR="000C7D9D" w:rsidRPr="00DB09A5" w:rsidRDefault="008F7385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7.5</w:t>
            </w:r>
          </w:p>
        </w:tc>
        <w:tc>
          <w:tcPr>
            <w:tcW w:w="2977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Pr="00084A3C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  <w:lang w:val="ru-RU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Բնագիտություն</w:t>
            </w:r>
          </w:p>
        </w:tc>
        <w:tc>
          <w:tcPr>
            <w:tcW w:w="1996" w:type="dxa"/>
          </w:tcPr>
          <w:p w:rsidR="000C7D9D" w:rsidRPr="00DB09A5" w:rsidRDefault="008F7385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6.5</w:t>
            </w:r>
          </w:p>
        </w:tc>
        <w:tc>
          <w:tcPr>
            <w:tcW w:w="2977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</w:tbl>
    <w:p w:rsidR="000C7D9D" w:rsidRDefault="000C7D9D" w:rsidP="00072696">
      <w:pPr>
        <w:spacing w:after="0" w:line="360" w:lineRule="auto"/>
        <w:ind w:left="-426" w:firstLine="980"/>
        <w:jc w:val="both"/>
        <w:rPr>
          <w:rFonts w:ascii="Sylfaen" w:hAnsi="Sylfaen"/>
          <w:b/>
          <w:sz w:val="28"/>
          <w:szCs w:val="28"/>
          <w:lang w:val="ru-RU"/>
        </w:rPr>
      </w:pPr>
    </w:p>
    <w:p w:rsidR="000C7D9D" w:rsidRDefault="000C7D9D" w:rsidP="000C7D9D">
      <w:pPr>
        <w:spacing w:after="0" w:line="360" w:lineRule="auto"/>
        <w:ind w:left="-426" w:firstLine="980"/>
        <w:jc w:val="both"/>
        <w:rPr>
          <w:rFonts w:ascii="Sylfaen" w:hAnsi="Sylfaen"/>
          <w:b/>
          <w:sz w:val="28"/>
          <w:szCs w:val="28"/>
          <w:lang w:val="ru-RU"/>
        </w:rPr>
      </w:pPr>
      <w:r>
        <w:rPr>
          <w:rFonts w:ascii="Sylfaen" w:hAnsi="Sylfaen"/>
          <w:b/>
          <w:sz w:val="28"/>
          <w:szCs w:val="28"/>
          <w:lang w:val="ru-RU"/>
        </w:rPr>
        <w:t>2022-2023 ուսումնական տարվա տարեկան միջին գնահատականներ</w:t>
      </w: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533"/>
        <w:gridCol w:w="1996"/>
        <w:gridCol w:w="2977"/>
        <w:gridCol w:w="2234"/>
      </w:tblGrid>
      <w:tr w:rsidR="000C7D9D" w:rsidTr="008F7385">
        <w:tc>
          <w:tcPr>
            <w:tcW w:w="3533" w:type="dxa"/>
            <w:tcBorders>
              <w:right w:val="nil"/>
            </w:tcBorders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9-րդ դասարան</w:t>
            </w:r>
          </w:p>
        </w:tc>
        <w:tc>
          <w:tcPr>
            <w:tcW w:w="1996" w:type="dxa"/>
            <w:tcBorders>
              <w:left w:val="nil"/>
            </w:tcBorders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4-րդ դասարան</w:t>
            </w:r>
          </w:p>
        </w:tc>
        <w:tc>
          <w:tcPr>
            <w:tcW w:w="2234" w:type="dxa"/>
            <w:tcBorders>
              <w:left w:val="nil"/>
            </w:tcBorders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Ա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ռարկան</w:t>
            </w:r>
          </w:p>
        </w:tc>
        <w:tc>
          <w:tcPr>
            <w:tcW w:w="1996" w:type="dxa"/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Առարկան</w:t>
            </w:r>
          </w:p>
        </w:tc>
        <w:tc>
          <w:tcPr>
            <w:tcW w:w="2234" w:type="dxa"/>
            <w:shd w:val="clear" w:color="auto" w:fill="E5DFEC" w:themeFill="accent4" w:themeFillTint="33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Pr="008F7385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լեզու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և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հայ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գրակ</w:t>
            </w:r>
          </w:p>
        </w:tc>
        <w:tc>
          <w:tcPr>
            <w:tcW w:w="1996" w:type="dxa"/>
          </w:tcPr>
          <w:p w:rsidR="000C7D9D" w:rsidRPr="008F7385" w:rsidRDefault="008F7385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7.1</w:t>
            </w:r>
          </w:p>
        </w:tc>
        <w:tc>
          <w:tcPr>
            <w:tcW w:w="2977" w:type="dxa"/>
          </w:tcPr>
          <w:p w:rsidR="000C7D9D" w:rsidRPr="00DF4655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Մաթեմատիկա</w:t>
            </w:r>
          </w:p>
        </w:tc>
        <w:tc>
          <w:tcPr>
            <w:tcW w:w="2234" w:type="dxa"/>
          </w:tcPr>
          <w:p w:rsidR="000C7D9D" w:rsidRPr="008F7385" w:rsidRDefault="008F7385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8.</w:t>
            </w:r>
            <w:r>
              <w:rPr>
                <w:rFonts w:ascii="Sylfaen" w:hAnsi="Sylfaen"/>
                <w:b/>
                <w:sz w:val="24"/>
                <w:szCs w:val="24"/>
              </w:rPr>
              <w:t>4</w:t>
            </w: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Pr="00084A3C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Մաթեմատիկա</w:t>
            </w:r>
          </w:p>
        </w:tc>
        <w:tc>
          <w:tcPr>
            <w:tcW w:w="1996" w:type="dxa"/>
          </w:tcPr>
          <w:p w:rsidR="000C7D9D" w:rsidRPr="00DB09A5" w:rsidRDefault="008F7385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6.5</w:t>
            </w:r>
          </w:p>
        </w:tc>
        <w:tc>
          <w:tcPr>
            <w:tcW w:w="2977" w:type="dxa"/>
          </w:tcPr>
          <w:p w:rsidR="000C7D9D" w:rsidRPr="00DF4655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Մայրենի</w:t>
            </w:r>
          </w:p>
        </w:tc>
        <w:tc>
          <w:tcPr>
            <w:tcW w:w="2234" w:type="dxa"/>
          </w:tcPr>
          <w:p w:rsidR="000C7D9D" w:rsidRPr="008F7385" w:rsidRDefault="008F7385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8.</w:t>
            </w:r>
            <w:r>
              <w:rPr>
                <w:rFonts w:ascii="Sylfaen" w:hAnsi="Sylfaen"/>
                <w:b/>
                <w:sz w:val="24"/>
                <w:szCs w:val="24"/>
              </w:rPr>
              <w:t>2</w:t>
            </w: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Pr="00084A3C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 պատմություն</w:t>
            </w:r>
          </w:p>
        </w:tc>
        <w:tc>
          <w:tcPr>
            <w:tcW w:w="1996" w:type="dxa"/>
          </w:tcPr>
          <w:p w:rsidR="000C7D9D" w:rsidRPr="00DB09A5" w:rsidRDefault="008F7385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7.5</w:t>
            </w:r>
          </w:p>
        </w:tc>
        <w:tc>
          <w:tcPr>
            <w:tcW w:w="2977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Pr="00084A3C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Գրականություն</w:t>
            </w:r>
          </w:p>
        </w:tc>
        <w:tc>
          <w:tcPr>
            <w:tcW w:w="1996" w:type="dxa"/>
          </w:tcPr>
          <w:p w:rsidR="000C7D9D" w:rsidRPr="00DB09A5" w:rsidRDefault="008F7385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7.5</w:t>
            </w:r>
          </w:p>
        </w:tc>
        <w:tc>
          <w:tcPr>
            <w:tcW w:w="2977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0C7D9D" w:rsidTr="008F7385">
        <w:tc>
          <w:tcPr>
            <w:tcW w:w="3533" w:type="dxa"/>
            <w:shd w:val="clear" w:color="auto" w:fill="E5DFEC" w:themeFill="accent4" w:themeFillTint="33"/>
          </w:tcPr>
          <w:p w:rsidR="000C7D9D" w:rsidRPr="00084A3C" w:rsidRDefault="000C7D9D" w:rsidP="008F7385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  <w:lang w:val="ru-RU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Բնագիտություն</w:t>
            </w:r>
          </w:p>
        </w:tc>
        <w:tc>
          <w:tcPr>
            <w:tcW w:w="1996" w:type="dxa"/>
          </w:tcPr>
          <w:p w:rsidR="000C7D9D" w:rsidRPr="00DB09A5" w:rsidRDefault="008F7385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6.8</w:t>
            </w:r>
          </w:p>
        </w:tc>
        <w:tc>
          <w:tcPr>
            <w:tcW w:w="2977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0C7D9D" w:rsidRDefault="000C7D9D" w:rsidP="008F7385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</w:tbl>
    <w:p w:rsidR="00394F26" w:rsidRDefault="00394F26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ru-RU"/>
        </w:rPr>
      </w:pPr>
    </w:p>
    <w:p w:rsidR="00B07C5E" w:rsidRDefault="00B07C5E" w:rsidP="00B07C5E">
      <w:pPr>
        <w:spacing w:after="0" w:line="360" w:lineRule="auto"/>
        <w:ind w:left="-426" w:firstLine="980"/>
        <w:jc w:val="both"/>
        <w:rPr>
          <w:rFonts w:ascii="Sylfaen" w:hAnsi="Sylfaen"/>
          <w:b/>
          <w:sz w:val="28"/>
          <w:szCs w:val="28"/>
          <w:lang w:val="ru-RU"/>
        </w:rPr>
      </w:pPr>
      <w:r>
        <w:rPr>
          <w:rFonts w:ascii="Sylfaen" w:hAnsi="Sylfaen"/>
          <w:b/>
          <w:sz w:val="28"/>
          <w:szCs w:val="28"/>
          <w:lang w:val="ru-RU"/>
        </w:rPr>
        <w:lastRenderedPageBreak/>
        <w:t>2023-2024 ուսումնական տարվա տարեկան միջին գնահատականներ</w:t>
      </w: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533"/>
        <w:gridCol w:w="1996"/>
        <w:gridCol w:w="2977"/>
        <w:gridCol w:w="2234"/>
      </w:tblGrid>
      <w:tr w:rsidR="00B07C5E" w:rsidTr="006C24C1">
        <w:tc>
          <w:tcPr>
            <w:tcW w:w="3533" w:type="dxa"/>
            <w:tcBorders>
              <w:right w:val="nil"/>
            </w:tcBorders>
            <w:shd w:val="clear" w:color="auto" w:fill="E5DFEC" w:themeFill="accent4" w:themeFillTint="33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9-րդ դասարան</w:t>
            </w:r>
          </w:p>
        </w:tc>
        <w:tc>
          <w:tcPr>
            <w:tcW w:w="1996" w:type="dxa"/>
            <w:tcBorders>
              <w:left w:val="nil"/>
            </w:tcBorders>
            <w:shd w:val="clear" w:color="auto" w:fill="E5DFEC" w:themeFill="accent4" w:themeFillTint="33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E5DFEC" w:themeFill="accent4" w:themeFillTint="33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4-րդ դասարան</w:t>
            </w:r>
          </w:p>
        </w:tc>
        <w:tc>
          <w:tcPr>
            <w:tcW w:w="2234" w:type="dxa"/>
            <w:tcBorders>
              <w:left w:val="nil"/>
            </w:tcBorders>
            <w:shd w:val="clear" w:color="auto" w:fill="E5DFEC" w:themeFill="accent4" w:themeFillTint="33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B07C5E" w:rsidTr="006C24C1">
        <w:tc>
          <w:tcPr>
            <w:tcW w:w="3533" w:type="dxa"/>
            <w:shd w:val="clear" w:color="auto" w:fill="E5DFEC" w:themeFill="accent4" w:themeFillTint="33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ru-RU"/>
              </w:rPr>
              <w:t>Ա</w:t>
            </w: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ռարկան</w:t>
            </w:r>
          </w:p>
        </w:tc>
        <w:tc>
          <w:tcPr>
            <w:tcW w:w="1996" w:type="dxa"/>
            <w:shd w:val="clear" w:color="auto" w:fill="E5DFEC" w:themeFill="accent4" w:themeFillTint="33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Առարկան</w:t>
            </w:r>
          </w:p>
        </w:tc>
        <w:tc>
          <w:tcPr>
            <w:tcW w:w="2234" w:type="dxa"/>
            <w:shd w:val="clear" w:color="auto" w:fill="E5DFEC" w:themeFill="accent4" w:themeFillTint="33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C29BE">
              <w:rPr>
                <w:rFonts w:ascii="Sylfaen" w:hAnsi="Sylfaen"/>
                <w:b/>
                <w:sz w:val="24"/>
                <w:szCs w:val="24"/>
                <w:lang w:val="ru-RU"/>
              </w:rPr>
              <w:t>գնահատականը</w:t>
            </w:r>
          </w:p>
        </w:tc>
      </w:tr>
      <w:tr w:rsidR="00B07C5E" w:rsidTr="006C24C1">
        <w:tc>
          <w:tcPr>
            <w:tcW w:w="3533" w:type="dxa"/>
            <w:shd w:val="clear" w:color="auto" w:fill="E5DFEC" w:themeFill="accent4" w:themeFillTint="33"/>
          </w:tcPr>
          <w:p w:rsidR="00B07C5E" w:rsidRPr="008F7385" w:rsidRDefault="00B07C5E" w:rsidP="006C24C1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լեզու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և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  <w:lang w:val="hy-AM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հայ</w:t>
            </w:r>
            <w:r w:rsidRPr="008F7385">
              <w:rPr>
                <w:rFonts w:ascii="Sylfaen" w:hAnsi="Sylfaen"/>
                <w:b/>
                <w:sz w:val="22"/>
                <w:szCs w:val="22"/>
              </w:rPr>
              <w:t xml:space="preserve"> </w:t>
            </w:r>
            <w:r w:rsidRPr="00084A3C">
              <w:rPr>
                <w:rFonts w:ascii="Sylfaen" w:hAnsi="Sylfaen"/>
                <w:b/>
                <w:sz w:val="22"/>
                <w:szCs w:val="22"/>
              </w:rPr>
              <w:t>գրակ</w:t>
            </w:r>
          </w:p>
        </w:tc>
        <w:tc>
          <w:tcPr>
            <w:tcW w:w="1996" w:type="dxa"/>
          </w:tcPr>
          <w:p w:rsidR="00B07C5E" w:rsidRPr="008F7385" w:rsidRDefault="004E3F94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B07C5E" w:rsidRPr="00DF4655" w:rsidRDefault="00B07C5E" w:rsidP="006C24C1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Մաթեմատիկա</w:t>
            </w:r>
          </w:p>
        </w:tc>
        <w:tc>
          <w:tcPr>
            <w:tcW w:w="2234" w:type="dxa"/>
          </w:tcPr>
          <w:p w:rsidR="00B07C5E" w:rsidRPr="008F7385" w:rsidRDefault="00431DC0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9</w:t>
            </w:r>
          </w:p>
        </w:tc>
      </w:tr>
      <w:tr w:rsidR="00B07C5E" w:rsidTr="006C24C1">
        <w:tc>
          <w:tcPr>
            <w:tcW w:w="3533" w:type="dxa"/>
            <w:shd w:val="clear" w:color="auto" w:fill="E5DFEC" w:themeFill="accent4" w:themeFillTint="33"/>
          </w:tcPr>
          <w:p w:rsidR="00B07C5E" w:rsidRPr="00084A3C" w:rsidRDefault="00B07C5E" w:rsidP="006C24C1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Մաթեմատիկա</w:t>
            </w:r>
          </w:p>
        </w:tc>
        <w:tc>
          <w:tcPr>
            <w:tcW w:w="1996" w:type="dxa"/>
          </w:tcPr>
          <w:p w:rsidR="00B07C5E" w:rsidRPr="00DB09A5" w:rsidRDefault="004E3F94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B07C5E" w:rsidRPr="00DF4655" w:rsidRDefault="00B07C5E" w:rsidP="006C24C1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DF4655">
              <w:rPr>
                <w:rFonts w:ascii="Sylfaen" w:hAnsi="Sylfaen"/>
                <w:b/>
                <w:sz w:val="24"/>
                <w:szCs w:val="24"/>
                <w:lang w:val="hy-AM"/>
              </w:rPr>
              <w:t>Մայրենի</w:t>
            </w:r>
          </w:p>
        </w:tc>
        <w:tc>
          <w:tcPr>
            <w:tcW w:w="2234" w:type="dxa"/>
          </w:tcPr>
          <w:p w:rsidR="00B07C5E" w:rsidRPr="008F7385" w:rsidRDefault="00431DC0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8.5</w:t>
            </w:r>
          </w:p>
        </w:tc>
      </w:tr>
      <w:tr w:rsidR="00B07C5E" w:rsidTr="006C24C1">
        <w:tc>
          <w:tcPr>
            <w:tcW w:w="3533" w:type="dxa"/>
            <w:shd w:val="clear" w:color="auto" w:fill="E5DFEC" w:themeFill="accent4" w:themeFillTint="33"/>
          </w:tcPr>
          <w:p w:rsidR="00B07C5E" w:rsidRPr="00084A3C" w:rsidRDefault="00B07C5E" w:rsidP="006C24C1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Հայոց պատմություն</w:t>
            </w:r>
          </w:p>
        </w:tc>
        <w:tc>
          <w:tcPr>
            <w:tcW w:w="1996" w:type="dxa"/>
          </w:tcPr>
          <w:p w:rsidR="00B07C5E" w:rsidRPr="00DB09A5" w:rsidRDefault="004E3F94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7.5</w:t>
            </w:r>
          </w:p>
        </w:tc>
        <w:tc>
          <w:tcPr>
            <w:tcW w:w="2977" w:type="dxa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B07C5E" w:rsidTr="006C24C1">
        <w:tc>
          <w:tcPr>
            <w:tcW w:w="3533" w:type="dxa"/>
            <w:shd w:val="clear" w:color="auto" w:fill="E5DFEC" w:themeFill="accent4" w:themeFillTint="33"/>
          </w:tcPr>
          <w:p w:rsidR="00B07C5E" w:rsidRPr="00084A3C" w:rsidRDefault="00B07C5E" w:rsidP="006C24C1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Գրականություն</w:t>
            </w:r>
          </w:p>
        </w:tc>
        <w:tc>
          <w:tcPr>
            <w:tcW w:w="1996" w:type="dxa"/>
          </w:tcPr>
          <w:p w:rsidR="00B07C5E" w:rsidRPr="00DB09A5" w:rsidRDefault="004E3F94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  <w:tr w:rsidR="00B07C5E" w:rsidTr="006C24C1">
        <w:tc>
          <w:tcPr>
            <w:tcW w:w="3533" w:type="dxa"/>
            <w:shd w:val="clear" w:color="auto" w:fill="E5DFEC" w:themeFill="accent4" w:themeFillTint="33"/>
          </w:tcPr>
          <w:p w:rsidR="00B07C5E" w:rsidRPr="00084A3C" w:rsidRDefault="00B07C5E" w:rsidP="006C24C1">
            <w:pPr>
              <w:spacing w:line="360" w:lineRule="auto"/>
              <w:jc w:val="both"/>
              <w:rPr>
                <w:rFonts w:ascii="Sylfaen" w:hAnsi="Sylfaen"/>
                <w:b/>
                <w:sz w:val="22"/>
                <w:szCs w:val="22"/>
                <w:lang w:val="ru-RU"/>
              </w:rPr>
            </w:pPr>
            <w:r w:rsidRPr="00084A3C">
              <w:rPr>
                <w:rFonts w:ascii="Sylfaen" w:hAnsi="Sylfaen"/>
                <w:b/>
                <w:sz w:val="22"/>
                <w:szCs w:val="22"/>
              </w:rPr>
              <w:t>Բնագիտություն</w:t>
            </w:r>
          </w:p>
        </w:tc>
        <w:tc>
          <w:tcPr>
            <w:tcW w:w="1996" w:type="dxa"/>
          </w:tcPr>
          <w:p w:rsidR="00B07C5E" w:rsidRPr="00DB09A5" w:rsidRDefault="004E3F94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  <w:tc>
          <w:tcPr>
            <w:tcW w:w="2234" w:type="dxa"/>
          </w:tcPr>
          <w:p w:rsidR="00B07C5E" w:rsidRDefault="00B07C5E" w:rsidP="006C24C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</w:tc>
      </w:tr>
    </w:tbl>
    <w:p w:rsidR="0070685E" w:rsidRDefault="0070685E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</w:p>
    <w:p w:rsidR="0070685E" w:rsidRDefault="0070685E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</w:p>
    <w:p w:rsidR="0070685E" w:rsidRDefault="0070685E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</w:p>
    <w:p w:rsidR="00394F26" w:rsidRPr="0070685E" w:rsidRDefault="00394F26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  <w:r w:rsidRPr="00D34848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Վերջին</w:t>
      </w:r>
      <w:r w:rsidR="002716BD"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4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D34848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տարիների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D34848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գիտելիքների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D34848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ստուգման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D34848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արդյունքներով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4-</w:t>
      </w:r>
      <w:r w:rsidRPr="00D34848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րդ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D34848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դասարանի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D34848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սովորողների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D34848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առաջադիմության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D34848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դինամիկան</w:t>
      </w:r>
    </w:p>
    <w:p w:rsidR="00394F26" w:rsidRDefault="00394F26" w:rsidP="00394F26">
      <w:pPr>
        <w:spacing w:after="0" w:line="240" w:lineRule="auto"/>
        <w:jc w:val="both"/>
        <w:rPr>
          <w:rFonts w:ascii="Sylfaen" w:eastAsia="Times New Roman" w:hAnsi="Sylfaen" w:cs="Calibri"/>
          <w:iCs w:val="0"/>
          <w:color w:val="000000"/>
          <w:sz w:val="22"/>
          <w:szCs w:val="22"/>
        </w:rPr>
      </w:pPr>
    </w:p>
    <w:p w:rsidR="0070685E" w:rsidRPr="0070685E" w:rsidRDefault="0070685E" w:rsidP="00394F26">
      <w:pPr>
        <w:spacing w:after="0" w:line="240" w:lineRule="auto"/>
        <w:jc w:val="both"/>
        <w:rPr>
          <w:rFonts w:ascii="Sylfaen" w:eastAsia="Times New Roman" w:hAnsi="Sylfaen" w:cs="Calibri"/>
          <w:iCs w:val="0"/>
          <w:color w:val="000000"/>
          <w:sz w:val="22"/>
          <w:szCs w:val="22"/>
        </w:rPr>
      </w:pPr>
    </w:p>
    <w:p w:rsidR="00394F26" w:rsidRDefault="002716BD" w:rsidP="006850B2">
      <w:pPr>
        <w:spacing w:line="360" w:lineRule="auto"/>
        <w:ind w:firstLine="720"/>
        <w:jc w:val="both"/>
        <w:rPr>
          <w:noProof/>
        </w:rPr>
      </w:pPr>
      <w:r>
        <w:rPr>
          <w:noProof/>
        </w:rPr>
        <w:drawing>
          <wp:inline distT="0" distB="0" distL="0" distR="0" wp14:anchorId="4723A359" wp14:editId="20C0755D">
            <wp:extent cx="4457700" cy="2743200"/>
            <wp:effectExtent l="0" t="0" r="19050" b="190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0685E" w:rsidRDefault="0070685E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</w:p>
    <w:p w:rsidR="0070685E" w:rsidRDefault="0070685E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</w:p>
    <w:p w:rsidR="0070685E" w:rsidRDefault="0070685E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</w:p>
    <w:p w:rsidR="0070685E" w:rsidRDefault="0070685E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</w:p>
    <w:p w:rsidR="0070685E" w:rsidRDefault="0070685E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</w:p>
    <w:p w:rsidR="0070685E" w:rsidRDefault="0070685E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</w:p>
    <w:p w:rsidR="0070685E" w:rsidRDefault="0070685E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</w:p>
    <w:p w:rsidR="00394F26" w:rsidRPr="0070685E" w:rsidRDefault="00394F26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</w:pPr>
      <w:r w:rsidRPr="006906DD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Վերջին</w:t>
      </w:r>
      <w:r w:rsidR="00126A6B"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4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6906DD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տարիների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6906DD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քննական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6906DD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արդյունքներով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9-</w:t>
      </w:r>
      <w:r w:rsidRPr="006906DD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րդ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6906DD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դասարանի</w:t>
      </w:r>
      <w:r w:rsidRPr="0070685E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 xml:space="preserve"> </w:t>
      </w:r>
      <w:r w:rsidRPr="006906DD">
        <w:rPr>
          <w:rFonts w:ascii="Sylfaen" w:eastAsia="Times New Roman" w:hAnsi="Sylfaen" w:cs="Calibri"/>
          <w:b/>
          <w:iCs w:val="0"/>
          <w:color w:val="000000"/>
          <w:sz w:val="24"/>
          <w:szCs w:val="24"/>
        </w:rPr>
        <w:t>սովորողների</w:t>
      </w:r>
    </w:p>
    <w:p w:rsidR="00394F26" w:rsidRPr="00394F26" w:rsidRDefault="00394F26" w:rsidP="00394F26">
      <w:pPr>
        <w:spacing w:after="0" w:line="240" w:lineRule="auto"/>
        <w:jc w:val="center"/>
        <w:rPr>
          <w:rFonts w:ascii="Sylfaen" w:eastAsia="Times New Roman" w:hAnsi="Sylfaen" w:cs="Calibri"/>
          <w:b/>
          <w:iCs w:val="0"/>
          <w:color w:val="000000"/>
          <w:sz w:val="28"/>
          <w:szCs w:val="28"/>
        </w:rPr>
      </w:pPr>
      <w:r w:rsidRPr="00394F26">
        <w:rPr>
          <w:rFonts w:ascii="Sylfaen" w:eastAsia="Times New Roman" w:hAnsi="Sylfaen" w:cs="Calibri"/>
          <w:b/>
          <w:iCs w:val="0"/>
          <w:color w:val="000000"/>
          <w:sz w:val="28"/>
          <w:szCs w:val="28"/>
        </w:rPr>
        <w:t>առաջադիմության դինամիկան</w:t>
      </w:r>
    </w:p>
    <w:p w:rsidR="00394F26" w:rsidRDefault="00394F26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</w:rPr>
      </w:pPr>
    </w:p>
    <w:p w:rsidR="00394F26" w:rsidRDefault="004439AF" w:rsidP="006850B2">
      <w:pPr>
        <w:spacing w:line="360" w:lineRule="auto"/>
        <w:ind w:firstLine="720"/>
        <w:jc w:val="both"/>
        <w:rPr>
          <w:noProof/>
        </w:rPr>
      </w:pPr>
      <w:r>
        <w:rPr>
          <w:noProof/>
        </w:rPr>
        <w:drawing>
          <wp:inline distT="0" distB="0" distL="0" distR="0" wp14:anchorId="27C65ACD" wp14:editId="421B0A7E">
            <wp:extent cx="5200650" cy="2771775"/>
            <wp:effectExtent l="0" t="0" r="19050" b="952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439AF" w:rsidRDefault="004439AF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</w:rPr>
      </w:pPr>
    </w:p>
    <w:p w:rsidR="00607F48" w:rsidRDefault="006850B2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Հաստատության կրթության որակի ցուցանիշներից կարելի է նշել առարկայական օլիմպիադաների տարածքային փուլին ակտիվ մասնակցությունը, որտեղ սովորողները արժանացել են տարբեր մրցանակների՝ անցնելով մարզային փուլ: Մարզային փուլում նույնպես գրավել են պատվավոր տեղեր</w:t>
      </w:r>
      <w:r w:rsidR="00607F48">
        <w:rPr>
          <w:rFonts w:ascii="Sylfaen" w:hAnsi="Sylfaen"/>
          <w:sz w:val="24"/>
          <w:szCs w:val="24"/>
          <w:lang w:val="hy-AM"/>
        </w:rPr>
        <w:t>՝ մաթեմատիկա և ՆԶՊ առարկաներից:</w:t>
      </w:r>
    </w:p>
    <w:p w:rsidR="00905B88" w:rsidRDefault="006850B2" w:rsidP="006850B2">
      <w:pPr>
        <w:spacing w:line="360" w:lineRule="auto"/>
        <w:ind w:firstLine="720"/>
        <w:jc w:val="bot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="00607F48" w:rsidRPr="00607F48">
        <w:rPr>
          <w:rFonts w:ascii="Sylfaen" w:hAnsi="Sylfaen"/>
          <w:b/>
          <w:sz w:val="24"/>
          <w:szCs w:val="24"/>
          <w:lang w:val="hy-AM"/>
        </w:rPr>
        <w:t>Օլիմպիադաների մասնակցություն</w:t>
      </w:r>
    </w:p>
    <w:p w:rsidR="00607F48" w:rsidRDefault="00607F48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2020-2021 ուստարի- տարածքային փուլ 27, մարզային 1</w:t>
      </w:r>
    </w:p>
    <w:p w:rsidR="00607F48" w:rsidRDefault="00607F48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2021-2022 ուստարի- տարածքային փուլ </w:t>
      </w:r>
      <w:r w:rsidR="00214588">
        <w:rPr>
          <w:rFonts w:ascii="Sylfaen" w:hAnsi="Sylfaen"/>
          <w:sz w:val="24"/>
          <w:szCs w:val="24"/>
          <w:lang w:val="hy-AM"/>
        </w:rPr>
        <w:t>30, մարզային 2</w:t>
      </w:r>
    </w:p>
    <w:p w:rsidR="00124B92" w:rsidRPr="00802E2A" w:rsidRDefault="00124B92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AD6A08">
        <w:rPr>
          <w:rFonts w:ascii="Sylfaen" w:hAnsi="Sylfaen"/>
          <w:sz w:val="24"/>
          <w:szCs w:val="24"/>
          <w:lang w:val="hy-AM"/>
        </w:rPr>
        <w:t>2</w:t>
      </w:r>
      <w:r w:rsidR="00214588">
        <w:rPr>
          <w:rFonts w:ascii="Sylfaen" w:hAnsi="Sylfaen"/>
          <w:sz w:val="24"/>
          <w:szCs w:val="24"/>
          <w:lang w:val="hy-AM"/>
        </w:rPr>
        <w:t>022-2023 ուստարի- տարածքային փուլ</w:t>
      </w:r>
      <w:r w:rsidR="008A0E76">
        <w:rPr>
          <w:rFonts w:ascii="Sylfaen" w:hAnsi="Sylfaen"/>
          <w:sz w:val="24"/>
          <w:szCs w:val="24"/>
          <w:lang w:val="hy-AM"/>
        </w:rPr>
        <w:t xml:space="preserve"> 3</w:t>
      </w:r>
      <w:r w:rsidRPr="00AD6A08">
        <w:rPr>
          <w:rFonts w:ascii="Sylfaen" w:hAnsi="Sylfaen"/>
          <w:sz w:val="24"/>
          <w:szCs w:val="24"/>
          <w:lang w:val="hy-AM"/>
        </w:rPr>
        <w:t>1</w:t>
      </w:r>
      <w:r w:rsidR="003228E9" w:rsidRPr="00C50FC5">
        <w:rPr>
          <w:rFonts w:ascii="Sylfaen" w:hAnsi="Sylfaen"/>
          <w:sz w:val="24"/>
          <w:szCs w:val="24"/>
          <w:lang w:val="hy-AM"/>
        </w:rPr>
        <w:t xml:space="preserve"> </w:t>
      </w:r>
      <w:r w:rsidR="00214588">
        <w:rPr>
          <w:rFonts w:ascii="Sylfaen" w:hAnsi="Sylfaen"/>
          <w:sz w:val="24"/>
          <w:szCs w:val="24"/>
          <w:lang w:val="hy-AM"/>
        </w:rPr>
        <w:t>,  մարզային</w:t>
      </w:r>
      <w:r w:rsidR="00963800">
        <w:rPr>
          <w:rFonts w:ascii="Sylfaen" w:hAnsi="Sylfaen"/>
          <w:sz w:val="24"/>
          <w:szCs w:val="24"/>
          <w:lang w:val="hy-AM"/>
        </w:rPr>
        <w:t xml:space="preserve"> </w:t>
      </w:r>
      <w:r w:rsidR="00963800" w:rsidRPr="00051017">
        <w:rPr>
          <w:rFonts w:ascii="Sylfaen" w:hAnsi="Sylfaen"/>
          <w:sz w:val="24"/>
          <w:szCs w:val="24"/>
          <w:lang w:val="hy-AM"/>
        </w:rPr>
        <w:t>5</w:t>
      </w:r>
    </w:p>
    <w:p w:rsidR="00C91E72" w:rsidRPr="00802E2A" w:rsidRDefault="00C91E72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802E2A">
        <w:rPr>
          <w:rFonts w:ascii="Sylfaen" w:hAnsi="Sylfaen"/>
          <w:sz w:val="24"/>
          <w:szCs w:val="24"/>
          <w:lang w:val="hy-AM"/>
        </w:rPr>
        <w:t>2023-2024 ուստարի- տարածքային փուլ 33, մարզային 1</w:t>
      </w:r>
    </w:p>
    <w:p w:rsidR="00214588" w:rsidRDefault="00214588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Յուրաքանչյուր տարի դպրոցում ավելանում է մասնակիցների քանակը: </w:t>
      </w:r>
    </w:p>
    <w:p w:rsidR="00701388" w:rsidRPr="00A632C8" w:rsidRDefault="00701388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Դպրոցը ակտիվ մասնակցում է նաև սպորտային միջոցառումներին և մարզային փուլում ամեն տարի </w:t>
      </w:r>
      <w:r w:rsidR="00E646EC">
        <w:rPr>
          <w:rFonts w:ascii="Sylfaen" w:hAnsi="Sylfaen"/>
          <w:sz w:val="24"/>
          <w:szCs w:val="24"/>
          <w:lang w:val="hy-AM"/>
        </w:rPr>
        <w:t xml:space="preserve">զբաղեցնում  </w:t>
      </w:r>
      <w:r w:rsidR="00E646EC" w:rsidRPr="00E646EC">
        <w:rPr>
          <w:rFonts w:ascii="Sylfaen" w:hAnsi="Sylfaen"/>
          <w:sz w:val="24"/>
          <w:szCs w:val="24"/>
          <w:lang w:val="hy-AM"/>
        </w:rPr>
        <w:t>I կամ</w:t>
      </w:r>
      <w:r w:rsidR="00E646EC">
        <w:rPr>
          <w:rFonts w:ascii="Sylfaen" w:hAnsi="Sylfaen"/>
          <w:sz w:val="24"/>
          <w:szCs w:val="24"/>
          <w:lang w:val="hy-AM"/>
        </w:rPr>
        <w:t xml:space="preserve">  II</w:t>
      </w:r>
      <w:r w:rsidR="00E646EC" w:rsidRPr="00E646EC">
        <w:rPr>
          <w:rFonts w:ascii="Sylfaen" w:hAnsi="Sylfaen"/>
          <w:sz w:val="24"/>
          <w:szCs w:val="24"/>
          <w:lang w:val="hy-AM"/>
        </w:rPr>
        <w:t xml:space="preserve"> </w:t>
      </w:r>
      <w:r w:rsidR="00E646EC">
        <w:rPr>
          <w:rFonts w:ascii="Sylfaen" w:hAnsi="Sylfaen"/>
          <w:sz w:val="24"/>
          <w:szCs w:val="24"/>
          <w:lang w:val="hy-AM"/>
        </w:rPr>
        <w:t xml:space="preserve">պատվավոր </w:t>
      </w:r>
      <w:r w:rsidR="00E646EC" w:rsidRPr="00E646EC">
        <w:rPr>
          <w:rFonts w:ascii="Sylfaen" w:hAnsi="Sylfaen"/>
          <w:sz w:val="24"/>
          <w:szCs w:val="24"/>
          <w:lang w:val="hy-AM"/>
        </w:rPr>
        <w:t>տեղերը:</w:t>
      </w:r>
    </w:p>
    <w:p w:rsidR="008C6781" w:rsidRPr="00DA0B04" w:rsidRDefault="003E6847" w:rsidP="006850B2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DA0B04">
        <w:rPr>
          <w:rFonts w:ascii="Sylfaen" w:hAnsi="Sylfaen"/>
          <w:sz w:val="24"/>
          <w:szCs w:val="24"/>
          <w:lang w:val="hy-AM"/>
        </w:rPr>
        <w:t xml:space="preserve">   </w:t>
      </w:r>
    </w:p>
    <w:p w:rsidR="005322D7" w:rsidRPr="008C6781" w:rsidRDefault="00BD63AE" w:rsidP="003513D8">
      <w:pPr>
        <w:spacing w:line="360" w:lineRule="auto"/>
        <w:jc w:val="center"/>
        <w:rPr>
          <w:rFonts w:ascii="Sylfaen" w:hAnsi="Sylfaen"/>
          <w:b/>
          <w:sz w:val="26"/>
          <w:szCs w:val="26"/>
          <w:lang w:val="hy-AM"/>
        </w:rPr>
      </w:pPr>
      <w:r w:rsidRPr="008C6781">
        <w:rPr>
          <w:rFonts w:ascii="Sylfaen" w:hAnsi="Sylfaen"/>
          <w:b/>
          <w:sz w:val="26"/>
          <w:szCs w:val="26"/>
          <w:lang w:val="hy-AM"/>
        </w:rPr>
        <w:lastRenderedPageBreak/>
        <w:t>Կրթության որակի ապահովման համար տարվում են հետևյալ աշխատանքները</w:t>
      </w:r>
    </w:p>
    <w:p w:rsidR="00A96F09" w:rsidRPr="00607F48" w:rsidRDefault="00A96F09" w:rsidP="00A96F09">
      <w:pPr>
        <w:spacing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Դպրոցում առարկայական խմբակների բացակայությունը մեծ ազդեցություն է ունենում կրթության որակի վրա: 2023</w:t>
      </w:r>
      <w:r w:rsidR="006C4171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- 2024 ուստարում հանրակրթության պետական չափորոշչային պահանջներին համապատասխան դպրոցում կբացվեն առարկայական խմբակներ, որը իր դրական մեծ ազդեցությունը կթողնի կրթության որակի վրա:</w:t>
      </w:r>
      <w:r w:rsidR="00B54B29">
        <w:rPr>
          <w:rFonts w:ascii="Sylfaen" w:hAnsi="Sylfaen"/>
          <w:sz w:val="24"/>
          <w:szCs w:val="24"/>
          <w:lang w:val="hy-AM"/>
        </w:rPr>
        <w:t xml:space="preserve"> Դպրոցը ունենալով մանկավարժական հզոր ներուժ ջանք չի խնայում որակի բարձրացման</w:t>
      </w:r>
      <w:r w:rsidR="00AB23DA">
        <w:rPr>
          <w:rFonts w:ascii="Sylfaen" w:hAnsi="Sylfaen"/>
          <w:sz w:val="24"/>
          <w:szCs w:val="24"/>
          <w:lang w:val="hy-AM"/>
        </w:rPr>
        <w:t xml:space="preserve"> գործում՝ ներառյալ լրացուցիչ պարապմունքները:</w:t>
      </w:r>
    </w:p>
    <w:p w:rsidR="00BD63AE" w:rsidRPr="00BD6254" w:rsidRDefault="00A317D2" w:rsidP="00EC435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BD6254">
        <w:rPr>
          <w:rFonts w:ascii="Sylfaen" w:hAnsi="Sylfaen"/>
          <w:sz w:val="24"/>
          <w:szCs w:val="24"/>
          <w:lang w:val="hy-AM"/>
        </w:rPr>
        <w:t>Հանրակրթության պետական չափորոշիչներին և ծրագրերին  համապատասխան կազմված թեմատիկ պլաններ</w:t>
      </w:r>
      <w:r w:rsidR="00D307D6" w:rsidRPr="00BD6254">
        <w:rPr>
          <w:rFonts w:ascii="Sylfaen" w:hAnsi="Sylfaen"/>
          <w:sz w:val="24"/>
          <w:szCs w:val="24"/>
          <w:lang w:val="hy-AM"/>
        </w:rPr>
        <w:t>:</w:t>
      </w:r>
    </w:p>
    <w:p w:rsidR="00A317D2" w:rsidRPr="00BD6254" w:rsidRDefault="00A317D2" w:rsidP="00EC435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BD6254">
        <w:rPr>
          <w:rFonts w:ascii="Sylfaen" w:hAnsi="Sylfaen"/>
          <w:sz w:val="24"/>
          <w:szCs w:val="24"/>
          <w:lang w:val="hy-AM"/>
        </w:rPr>
        <w:t>Այդ պլանների վերահսկողություն մեթոդմիավորումների կողմից</w:t>
      </w:r>
      <w:r w:rsidR="00D307D6" w:rsidRPr="00BD6254">
        <w:rPr>
          <w:rFonts w:ascii="Sylfaen" w:hAnsi="Sylfaen"/>
          <w:sz w:val="24"/>
          <w:szCs w:val="24"/>
          <w:lang w:val="hy-AM"/>
        </w:rPr>
        <w:t>:</w:t>
      </w:r>
    </w:p>
    <w:p w:rsidR="00A317D2" w:rsidRDefault="00A317D2" w:rsidP="00EC435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Առարկաների դասավանդման դրվածքի ուսումնասիրություններ</w:t>
      </w:r>
      <w:r w:rsidR="00D307D6">
        <w:rPr>
          <w:rFonts w:ascii="Sylfaen" w:hAnsi="Sylfaen"/>
          <w:sz w:val="24"/>
          <w:szCs w:val="24"/>
        </w:rPr>
        <w:t>:</w:t>
      </w:r>
    </w:p>
    <w:p w:rsidR="00A317D2" w:rsidRDefault="00D307D6" w:rsidP="00EC435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Հայտորոշիչ գրավոր աշխատանքների միջոցով մնացորդային գիտելիքների ստուգում:</w:t>
      </w:r>
    </w:p>
    <w:p w:rsidR="00D307D6" w:rsidRDefault="00D307D6" w:rsidP="00EC435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Սովորողների առաջադիմության մասին զեկուցվում է մեթոդմիավորման նիստերում</w:t>
      </w:r>
      <w:r w:rsidR="000A70D8">
        <w:rPr>
          <w:rFonts w:ascii="Sylfaen" w:hAnsi="Sylfaen"/>
          <w:sz w:val="24"/>
          <w:szCs w:val="24"/>
        </w:rPr>
        <w:t>:</w:t>
      </w:r>
    </w:p>
    <w:p w:rsidR="00D307D6" w:rsidRDefault="00D307D6" w:rsidP="00EC435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Ուսուցիչների մասնագիտական աճի ապահովում</w:t>
      </w:r>
      <w:r w:rsidR="000A70D8">
        <w:rPr>
          <w:rFonts w:ascii="Sylfaen" w:hAnsi="Sylfaen"/>
          <w:sz w:val="24"/>
          <w:szCs w:val="24"/>
        </w:rPr>
        <w:t>:</w:t>
      </w:r>
    </w:p>
    <w:p w:rsidR="00D307D6" w:rsidRDefault="00D307D6" w:rsidP="00EC435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Արդյունավետ մեթոդների և նորագույն տեխնոլոգիաների օգտագործումը դասապրոցեսի ընթացքում:</w:t>
      </w:r>
    </w:p>
    <w:p w:rsidR="00486B52" w:rsidRPr="00486B52" w:rsidRDefault="00486B52" w:rsidP="00486B52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b/>
          <w:sz w:val="24"/>
          <w:szCs w:val="24"/>
        </w:rPr>
      </w:pPr>
    </w:p>
    <w:tbl>
      <w:tblPr>
        <w:tblStyle w:val="TableGrid"/>
        <w:tblW w:w="10826" w:type="dxa"/>
        <w:tblInd w:w="-176" w:type="dxa"/>
        <w:tblLook w:val="04A0" w:firstRow="1" w:lastRow="0" w:firstColumn="1" w:lastColumn="0" w:noHBand="0" w:noVBand="1"/>
      </w:tblPr>
      <w:tblGrid>
        <w:gridCol w:w="5529"/>
        <w:gridCol w:w="5297"/>
      </w:tblGrid>
      <w:tr w:rsidR="00C7364B" w:rsidTr="00E11BFF">
        <w:tc>
          <w:tcPr>
            <w:tcW w:w="5529" w:type="dxa"/>
            <w:shd w:val="clear" w:color="auto" w:fill="00B0F0"/>
            <w:vAlign w:val="center"/>
          </w:tcPr>
          <w:p w:rsidR="00C7364B" w:rsidRPr="00C7364B" w:rsidRDefault="00C7364B" w:rsidP="003513D8">
            <w:p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  <w:r w:rsidRPr="00C7364B">
              <w:rPr>
                <w:rFonts w:ascii="Sylfaen" w:hAnsi="Sylfaen"/>
                <w:sz w:val="32"/>
                <w:szCs w:val="32"/>
              </w:rPr>
              <w:t>ՈՒԺԵՂ  ԿՈՂՄԵՐ</w:t>
            </w:r>
          </w:p>
        </w:tc>
        <w:tc>
          <w:tcPr>
            <w:tcW w:w="5297" w:type="dxa"/>
            <w:shd w:val="clear" w:color="auto" w:fill="FF0000"/>
            <w:vAlign w:val="center"/>
          </w:tcPr>
          <w:p w:rsidR="00C7364B" w:rsidRPr="00C7364B" w:rsidRDefault="00C7364B" w:rsidP="003513D8">
            <w:pPr>
              <w:spacing w:line="360" w:lineRule="auto"/>
              <w:jc w:val="center"/>
              <w:rPr>
                <w:rFonts w:ascii="Sylfaen" w:hAnsi="Sylfaen"/>
                <w:sz w:val="32"/>
                <w:szCs w:val="32"/>
              </w:rPr>
            </w:pPr>
            <w:r w:rsidRPr="00C7364B">
              <w:rPr>
                <w:rFonts w:ascii="Sylfaen" w:hAnsi="Sylfaen"/>
                <w:sz w:val="32"/>
                <w:szCs w:val="32"/>
              </w:rPr>
              <w:t>ԹՈՒՅԼ  ԿՈՂՄԵՐ</w:t>
            </w:r>
          </w:p>
        </w:tc>
      </w:tr>
      <w:tr w:rsidR="00C7364B" w:rsidRPr="00815BD7" w:rsidTr="00E11BFF">
        <w:tc>
          <w:tcPr>
            <w:tcW w:w="5529" w:type="dxa"/>
          </w:tcPr>
          <w:p w:rsidR="00C7364B" w:rsidRPr="00ED32CD" w:rsidRDefault="002B4BEC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</w:rPr>
            </w:pPr>
            <w:r w:rsidRPr="00ED32CD">
              <w:rPr>
                <w:rFonts w:ascii="Sylfaen" w:hAnsi="Sylfaen"/>
                <w:sz w:val="24"/>
                <w:szCs w:val="24"/>
                <w:lang w:val="hy-AM"/>
              </w:rPr>
              <w:t xml:space="preserve">Գիտելիքների ստուգման, ավարտական քննությունների </w:t>
            </w:r>
            <w:r w:rsidR="00917EB6" w:rsidRPr="00ED32CD">
              <w:rPr>
                <w:rFonts w:ascii="Sylfaen" w:hAnsi="Sylfaen"/>
                <w:sz w:val="24"/>
                <w:szCs w:val="24"/>
                <w:lang w:val="hy-AM"/>
              </w:rPr>
              <w:t>արդյունքները</w:t>
            </w:r>
            <w:r w:rsidR="00AE3E9E" w:rsidRPr="00ED32CD">
              <w:rPr>
                <w:rFonts w:ascii="Sylfaen" w:hAnsi="Sylfaen"/>
                <w:sz w:val="24"/>
                <w:szCs w:val="24"/>
              </w:rPr>
              <w:t>:</w:t>
            </w:r>
          </w:p>
          <w:p w:rsidR="00917EB6" w:rsidRPr="00FE7463" w:rsidRDefault="00917EB6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ED32CD">
              <w:rPr>
                <w:rFonts w:ascii="Sylfaen" w:hAnsi="Sylfaen"/>
                <w:sz w:val="24"/>
                <w:szCs w:val="24"/>
                <w:lang w:val="hy-AM"/>
              </w:rPr>
              <w:t>Դպրոցում պարբերաբար դասալսումները՝ տնօրենի և ուսումնական գծով տեղակալի կողմից</w:t>
            </w:r>
            <w:r w:rsidR="00701388" w:rsidRPr="00ED32CD">
              <w:rPr>
                <w:rFonts w:ascii="Sylfaen" w:hAnsi="Sylfaen"/>
                <w:sz w:val="24"/>
                <w:szCs w:val="24"/>
                <w:lang w:val="hy-AM"/>
              </w:rPr>
              <w:t>, մ/մ նախագահների կողմից:</w:t>
            </w:r>
          </w:p>
          <w:p w:rsidR="00FE7463" w:rsidRPr="00ED32CD" w:rsidRDefault="00FE7463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Դասալսումների արդյունավետություն և քննարկում:</w:t>
            </w:r>
          </w:p>
          <w:p w:rsidR="00917EB6" w:rsidRPr="00ED32CD" w:rsidRDefault="00917EB6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ED32CD">
              <w:rPr>
                <w:rFonts w:ascii="Sylfaen" w:hAnsi="Sylfaen"/>
                <w:sz w:val="24"/>
                <w:szCs w:val="24"/>
                <w:lang w:val="hy-AM"/>
              </w:rPr>
              <w:t>Ներքին գնահատման արդյունքները (գրավոր աշխատանքների)</w:t>
            </w:r>
            <w:r w:rsidR="00AE3E9E" w:rsidRPr="00ED32CD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917EB6" w:rsidRPr="00ED32CD" w:rsidRDefault="00917EB6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ED32CD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Նորագույն տեխնոլոգիաների կիրառումը</w:t>
            </w:r>
            <w:r w:rsidR="00AE3E9E" w:rsidRPr="00ED32CD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E646EC" w:rsidRPr="00ED32CD" w:rsidRDefault="00E646EC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ED32CD">
              <w:rPr>
                <w:rFonts w:ascii="Sylfaen" w:hAnsi="Sylfaen"/>
                <w:sz w:val="24"/>
                <w:szCs w:val="24"/>
                <w:lang w:val="hy-AM"/>
              </w:rPr>
              <w:t>Ակտիվ մասնակցությունը սպորտային միջոցառումներին:</w:t>
            </w:r>
          </w:p>
          <w:p w:rsidR="00917EB6" w:rsidRPr="00ED32CD" w:rsidRDefault="00917EB6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ED32CD">
              <w:rPr>
                <w:rFonts w:ascii="Sylfaen" w:hAnsi="Sylfaen"/>
                <w:sz w:val="24"/>
                <w:szCs w:val="24"/>
                <w:lang w:val="hy-AM"/>
              </w:rPr>
              <w:t>Առարկայական օլիմպիադաներում ցույց տված արդյունքները</w:t>
            </w:r>
            <w:r w:rsidR="00CE36BF" w:rsidRPr="00ED32CD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CE36BF" w:rsidRPr="00ED32CD" w:rsidRDefault="00CE36BF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ED32CD">
              <w:rPr>
                <w:rFonts w:ascii="Sylfaen" w:hAnsi="Sylfaen"/>
                <w:sz w:val="24"/>
                <w:szCs w:val="24"/>
                <w:lang w:val="hy-AM"/>
              </w:rPr>
              <w:t xml:space="preserve">2017թ-ից սկսած դպրոցն իրականացնում է </w:t>
            </w:r>
            <w:r w:rsidR="00CF55BC" w:rsidRPr="00ED32CD">
              <w:rPr>
                <w:rFonts w:ascii="Sylfaen" w:hAnsi="Sylfaen"/>
                <w:sz w:val="24"/>
                <w:szCs w:val="24"/>
                <w:lang w:val="hy-AM"/>
              </w:rPr>
              <w:t>ն</w:t>
            </w:r>
            <w:r w:rsidRPr="00ED32CD">
              <w:rPr>
                <w:rFonts w:ascii="Sylfaen" w:hAnsi="Sylfaen"/>
                <w:sz w:val="24"/>
                <w:szCs w:val="24"/>
                <w:lang w:val="hy-AM"/>
              </w:rPr>
              <w:t>երառական կրթություն:</w:t>
            </w:r>
          </w:p>
          <w:p w:rsidR="00CE36BF" w:rsidRPr="0090612B" w:rsidRDefault="00CE36BF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ED32CD">
              <w:rPr>
                <w:rFonts w:ascii="Sylfaen" w:hAnsi="Sylfaen"/>
                <w:sz w:val="24"/>
                <w:szCs w:val="24"/>
                <w:lang w:val="hy-AM"/>
              </w:rPr>
              <w:t>Բոլոր սովորողները ապահովված են դասագրքերով:</w:t>
            </w:r>
          </w:p>
          <w:p w:rsidR="0090612B" w:rsidRPr="0090612B" w:rsidRDefault="0090612B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ՀՊՉ վերապատրաստված ուսուցիչներ</w:t>
            </w:r>
            <w:r w:rsidR="00D32DF4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90612B" w:rsidRPr="00D32DF4" w:rsidRDefault="00D32DF4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D32DF4">
              <w:rPr>
                <w:rFonts w:ascii="Sylfaen" w:hAnsi="Sylfaen"/>
                <w:sz w:val="24"/>
                <w:szCs w:val="24"/>
                <w:lang w:val="hy-AM"/>
              </w:rPr>
              <w:t>Հաստատության ուսումնական պլանը մշակված և գործածության մեջ է դրված չափորոշչային պահանջներին համապատասխան:</w:t>
            </w:r>
          </w:p>
          <w:p w:rsidR="00D32DF4" w:rsidRPr="00020CEA" w:rsidRDefault="00D32DF4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D32DF4">
              <w:rPr>
                <w:rFonts w:ascii="Sylfaen" w:hAnsi="Sylfaen"/>
                <w:sz w:val="24"/>
                <w:szCs w:val="24"/>
                <w:lang w:val="hy-AM"/>
              </w:rPr>
              <w:t>ՀՊՉ-ին համապատասխան ուսուցման կազմակերպում:</w:t>
            </w:r>
          </w:p>
          <w:p w:rsidR="00020CEA" w:rsidRPr="00020CEA" w:rsidRDefault="00020CEA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020CEA">
              <w:rPr>
                <w:rFonts w:ascii="Sylfaen" w:hAnsi="Sylfaen"/>
                <w:sz w:val="24"/>
                <w:szCs w:val="24"/>
                <w:lang w:val="hy-AM"/>
              </w:rPr>
              <w:t xml:space="preserve">ԿԱՊԿՈՒ սովորողների ԱՈՒՊ-ները մշակվում են համաձայն հանրակրթության պետական </w:t>
            </w:r>
            <w:r w:rsidR="000D0692">
              <w:rPr>
                <w:rFonts w:ascii="Sylfaen" w:hAnsi="Sylfaen"/>
                <w:sz w:val="24"/>
                <w:szCs w:val="24"/>
                <w:lang w:val="hy-AM"/>
              </w:rPr>
              <w:t>չափորոշչ</w:t>
            </w:r>
            <w:r w:rsidRPr="00020CEA">
              <w:rPr>
                <w:rFonts w:ascii="Sylfaen" w:hAnsi="Sylfaen"/>
                <w:sz w:val="24"/>
                <w:szCs w:val="24"/>
                <w:lang w:val="hy-AM"/>
              </w:rPr>
              <w:t>ի՝ հաշվի առնելով սովորողների կարիքները:</w:t>
            </w:r>
          </w:p>
          <w:p w:rsidR="00020CEA" w:rsidRPr="00FE7463" w:rsidRDefault="00020CEA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020CEA">
              <w:rPr>
                <w:rFonts w:ascii="Sylfaen" w:hAnsi="Sylfaen"/>
                <w:sz w:val="24"/>
                <w:szCs w:val="24"/>
                <w:lang w:val="hy-AM"/>
              </w:rPr>
              <w:t>Չափորոշչային պահանջներին համապատասխան թեմատիկ պլաններ և օրվա դասի պլանների առկայություն:</w:t>
            </w:r>
          </w:p>
          <w:p w:rsidR="00FE7463" w:rsidRPr="0090612B" w:rsidRDefault="005E6410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5E6410">
              <w:rPr>
                <w:rFonts w:ascii="Sylfaen" w:hAnsi="Sylfaen"/>
                <w:sz w:val="24"/>
                <w:szCs w:val="24"/>
                <w:lang w:val="hy-AM"/>
              </w:rPr>
              <w:t>Հեռավար հարթակների բավարար տիրապետում և կիրառություն:</w:t>
            </w:r>
          </w:p>
          <w:p w:rsidR="00C76913" w:rsidRPr="0090612B" w:rsidRDefault="00C76913" w:rsidP="00077AAE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18" w:hanging="284"/>
              <w:rPr>
                <w:rFonts w:ascii="Sylfaen" w:hAnsi="Sylfaen"/>
                <w:color w:val="FF0000"/>
                <w:sz w:val="24"/>
                <w:szCs w:val="24"/>
                <w:lang w:val="hy-AM"/>
              </w:rPr>
            </w:pPr>
            <w:r w:rsidRPr="0090612B">
              <w:rPr>
                <w:rFonts w:ascii="Sylfaen" w:hAnsi="Sylfaen"/>
                <w:b/>
                <w:color w:val="FF0000"/>
                <w:sz w:val="24"/>
                <w:szCs w:val="24"/>
                <w:lang w:val="hy-AM"/>
              </w:rPr>
              <w:t xml:space="preserve"> </w:t>
            </w:r>
            <w:r w:rsidR="001607BA" w:rsidRPr="001607BA">
              <w:rPr>
                <w:rFonts w:ascii="Sylfaen" w:hAnsi="Sylfaen"/>
                <w:b/>
                <w:color w:val="FF0000"/>
                <w:sz w:val="24"/>
                <w:szCs w:val="24"/>
                <w:lang w:val="hy-AM"/>
              </w:rPr>
              <w:t>Հ</w:t>
            </w:r>
            <w:r w:rsidRPr="0090612B">
              <w:rPr>
                <w:rFonts w:ascii="Sylfaen" w:hAnsi="Sylfaen"/>
                <w:b/>
                <w:color w:val="FF0000"/>
                <w:sz w:val="24"/>
                <w:szCs w:val="24"/>
                <w:lang w:val="hy-AM"/>
              </w:rPr>
              <w:t xml:space="preserve">անրակրթության նոր </w:t>
            </w:r>
            <w:r w:rsidR="00755788">
              <w:rPr>
                <w:rFonts w:ascii="Sylfaen" w:hAnsi="Sylfaen"/>
                <w:b/>
                <w:color w:val="FF0000"/>
                <w:sz w:val="24"/>
                <w:szCs w:val="24"/>
                <w:lang w:val="hy-AM"/>
              </w:rPr>
              <w:t>չափորոշիչներ</w:t>
            </w:r>
            <w:r w:rsidR="00755788" w:rsidRPr="00755788">
              <w:rPr>
                <w:rFonts w:ascii="Sylfaen" w:hAnsi="Sylfaen"/>
                <w:b/>
                <w:color w:val="FF0000"/>
                <w:sz w:val="24"/>
                <w:szCs w:val="24"/>
                <w:lang w:val="hy-AM"/>
              </w:rPr>
              <w:t>ը</w:t>
            </w:r>
            <w:r w:rsidRPr="0090612B">
              <w:rPr>
                <w:rFonts w:ascii="Sylfaen" w:hAnsi="Sylfaen"/>
                <w:b/>
                <w:color w:val="FF0000"/>
                <w:sz w:val="24"/>
                <w:szCs w:val="24"/>
                <w:lang w:val="hy-AM"/>
              </w:rPr>
              <w:t xml:space="preserve"> հաստատությունում</w:t>
            </w:r>
            <w:r w:rsidRPr="0090612B">
              <w:rPr>
                <w:rFonts w:ascii="Sylfaen" w:hAnsi="Sylfaen"/>
                <w:color w:val="FF0000"/>
                <w:sz w:val="24"/>
                <w:szCs w:val="24"/>
                <w:lang w:val="hy-AM"/>
              </w:rPr>
              <w:t xml:space="preserve"> </w:t>
            </w:r>
            <w:r w:rsidRPr="0090612B">
              <w:rPr>
                <w:rFonts w:ascii="Sylfaen" w:hAnsi="Sylfaen"/>
                <w:b/>
                <w:color w:val="FF0000"/>
                <w:sz w:val="24"/>
                <w:szCs w:val="24"/>
                <w:lang w:val="hy-AM"/>
              </w:rPr>
              <w:t>իրականացվում են՝</w:t>
            </w:r>
          </w:p>
          <w:p w:rsidR="00C76913" w:rsidRDefault="00C76913" w:rsidP="00077AA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59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Մնացորդային գիտելիքի ստուգում</w:t>
            </w:r>
          </w:p>
          <w:p w:rsidR="00C76913" w:rsidRDefault="00C76913" w:rsidP="00077AA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59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Հայտորոշիչ աշխատանքներ</w:t>
            </w:r>
          </w:p>
          <w:p w:rsidR="00C76913" w:rsidRDefault="00C76913" w:rsidP="00077AA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59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Գրավորներ տնօրենության կողմից</w:t>
            </w:r>
          </w:p>
          <w:p w:rsidR="00C76913" w:rsidRDefault="001450E7" w:rsidP="00077AA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59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Խմբակների ձևավորում</w:t>
            </w:r>
          </w:p>
          <w:p w:rsidR="001450E7" w:rsidRDefault="001450E7" w:rsidP="00077AA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59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Մշտադիտարկումներ</w:t>
            </w:r>
          </w:p>
          <w:p w:rsidR="001450E7" w:rsidRDefault="001450E7" w:rsidP="00077AA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59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Երկարօրյա խմբերի ձևավորում</w:t>
            </w:r>
          </w:p>
          <w:p w:rsidR="001450E7" w:rsidRDefault="001450E7" w:rsidP="00077AA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59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Վերջնարդյունքների </w:t>
            </w:r>
            <w:r w:rsidR="00D86394">
              <w:rPr>
                <w:rFonts w:ascii="Sylfaen" w:hAnsi="Sylfaen"/>
                <w:sz w:val="24"/>
                <w:szCs w:val="24"/>
                <w:lang w:val="ru-RU"/>
              </w:rPr>
              <w:t xml:space="preserve">      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ապահովման դիտարկում</w:t>
            </w:r>
          </w:p>
          <w:p w:rsidR="001450E7" w:rsidRPr="00A06C42" w:rsidRDefault="001450E7" w:rsidP="00077AA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59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Առարկայական</w:t>
            </w:r>
            <w:r w:rsidR="0090612B">
              <w:rPr>
                <w:rFonts w:ascii="Sylfaen" w:hAnsi="Sylfae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 մրցույթներ, վիկտորինաներ, </w:t>
            </w:r>
            <w:r w:rsidR="0090612B">
              <w:rPr>
                <w:rFonts w:ascii="Sylfaen" w:hAnsi="Sylfae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բանավեճեր, ինտելեկտուալ խաղեր</w:t>
            </w:r>
          </w:p>
          <w:p w:rsidR="00A06C42" w:rsidRPr="00C76913" w:rsidRDefault="00A06C42" w:rsidP="00077AA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59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Քիմիա- կենսաբանության, ֆիզիկայի, ինֆորմատիկայի և աշխարհագրության լաբորատորիաների կառուցումը ընթացքի մեջ է:</w:t>
            </w:r>
          </w:p>
        </w:tc>
        <w:tc>
          <w:tcPr>
            <w:tcW w:w="5297" w:type="dxa"/>
          </w:tcPr>
          <w:p w:rsidR="00C7364B" w:rsidRPr="00567EFB" w:rsidRDefault="00203E54" w:rsidP="00077AAE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176" w:hanging="142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567EFB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Օլիմպիադաների պասիվ մասնակցությունը</w:t>
            </w:r>
            <w:r w:rsidR="00FA3751" w:rsidRPr="00567EFB">
              <w:rPr>
                <w:rFonts w:ascii="Sylfaen" w:hAnsi="Sylfaen"/>
                <w:sz w:val="24"/>
                <w:szCs w:val="24"/>
                <w:lang w:val="ru-RU"/>
              </w:rPr>
              <w:t xml:space="preserve"> և հաղթանակների ոչ բավարար մակարդակ:</w:t>
            </w:r>
          </w:p>
          <w:p w:rsidR="00197EC7" w:rsidRPr="00567EFB" w:rsidRDefault="0043315A" w:rsidP="00077AAE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  <w:lang w:val="ru-RU"/>
              </w:rPr>
            </w:pPr>
            <w:r w:rsidRPr="00567EFB">
              <w:rPr>
                <w:rFonts w:ascii="Sylfaen" w:hAnsi="Sylfaen"/>
                <w:sz w:val="24"/>
                <w:szCs w:val="24"/>
                <w:lang w:val="hy-AM"/>
              </w:rPr>
              <w:t>Սովորողների     գ</w:t>
            </w:r>
            <w:r w:rsidR="00203E54" w:rsidRPr="00567EFB">
              <w:rPr>
                <w:rFonts w:ascii="Sylfaen" w:hAnsi="Sylfaen"/>
                <w:sz w:val="24"/>
                <w:szCs w:val="24"/>
                <w:lang w:val="hy-AM"/>
              </w:rPr>
              <w:t>երժամանակակից տեխնոլոգիաներին  թույլ տիրապետումը</w:t>
            </w:r>
            <w:r w:rsidR="00197EC7" w:rsidRPr="00567EFB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FA3751" w:rsidRPr="00567EFB" w:rsidRDefault="00FA3751" w:rsidP="00077AAE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  <w:lang w:val="ru-RU"/>
              </w:rPr>
            </w:pPr>
            <w:r w:rsidRPr="00567EFB">
              <w:rPr>
                <w:rFonts w:ascii="Sylfaen" w:hAnsi="Sylfaen"/>
                <w:sz w:val="24"/>
                <w:szCs w:val="24"/>
                <w:lang w:val="ru-RU"/>
              </w:rPr>
              <w:t>ԲՏՃՄ առարկաներով հետաքրքրվածության պակաս:</w:t>
            </w:r>
          </w:p>
          <w:p w:rsidR="00FA3751" w:rsidRDefault="00051017" w:rsidP="00077AAE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  <w:lang w:val="ru-RU"/>
              </w:rPr>
            </w:pPr>
            <w:r w:rsidRPr="00567EFB">
              <w:rPr>
                <w:rFonts w:ascii="Sylfaen" w:hAnsi="Sylfaen"/>
                <w:sz w:val="24"/>
                <w:szCs w:val="24"/>
                <w:lang w:val="ru-RU"/>
              </w:rPr>
              <w:t>Որոշ ծնողների անտարբերությունը իրենց երեխաների կրթության նկատմամբ:</w:t>
            </w:r>
          </w:p>
          <w:p w:rsidR="00DF588E" w:rsidRDefault="00DF588E" w:rsidP="00077AAE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Երկարօրյա ուսուցման բացակայություն:</w:t>
            </w:r>
          </w:p>
          <w:p w:rsidR="00DF588E" w:rsidRDefault="00DF588E" w:rsidP="00077AAE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Նոր գնահատման համակարգի ոչ լիարժեք տիրապետում:</w:t>
            </w:r>
          </w:p>
          <w:p w:rsidR="00DF588E" w:rsidRDefault="00DF588E" w:rsidP="00077AAE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Նորարական</w:t>
            </w:r>
            <w:r w:rsidR="00D3537D">
              <w:rPr>
                <w:rFonts w:ascii="Sylfaen" w:hAnsi="Sylfaen"/>
                <w:sz w:val="24"/>
                <w:szCs w:val="24"/>
                <w:lang w:val="ru-RU"/>
              </w:rPr>
              <w:t xml:space="preserve"> մեթոդների բացակայություն:</w:t>
            </w:r>
          </w:p>
          <w:p w:rsidR="00D3537D" w:rsidRDefault="00D3537D" w:rsidP="00077AAE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Գերժամանակակից ՏՀՏ-ների բացակայություն:</w:t>
            </w:r>
          </w:p>
          <w:p w:rsidR="00D3537D" w:rsidRDefault="00D3537D" w:rsidP="00077AAE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176" w:hanging="142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Սովորողների միջև մրցակցության բացակայություն:</w:t>
            </w:r>
          </w:p>
          <w:p w:rsidR="00D3537D" w:rsidRPr="00567EFB" w:rsidRDefault="00D3537D" w:rsidP="00D3537D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176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051017" w:rsidRPr="00FA3751" w:rsidRDefault="00051017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203E54" w:rsidRPr="00203E54" w:rsidRDefault="002C7128" w:rsidP="00880E2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</w:tr>
    </w:tbl>
    <w:p w:rsidR="005322D7" w:rsidRDefault="005322D7" w:rsidP="00880E21">
      <w:pPr>
        <w:spacing w:line="360" w:lineRule="auto"/>
        <w:ind w:left="-426" w:firstLine="980"/>
        <w:jc w:val="both"/>
        <w:rPr>
          <w:rFonts w:ascii="Sylfaen" w:hAnsi="Sylfaen"/>
          <w:sz w:val="28"/>
          <w:szCs w:val="28"/>
          <w:lang w:val="ru-RU"/>
        </w:rPr>
      </w:pPr>
    </w:p>
    <w:p w:rsidR="000A7D07" w:rsidRPr="00090E8E" w:rsidRDefault="000A7D07" w:rsidP="000A7D07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 w:rsidRPr="00E14A0F">
        <w:rPr>
          <w:rFonts w:ascii="Sylfaen" w:hAnsi="Sylfaen"/>
          <w:color w:val="4F81BD" w:themeColor="accent1"/>
          <w:sz w:val="28"/>
          <w:szCs w:val="28"/>
        </w:rPr>
        <w:t>Վերահսկողության</w:t>
      </w:r>
      <w:r w:rsidRPr="000A7D07">
        <w:rPr>
          <w:rFonts w:ascii="Sylfaen" w:hAnsi="Sylfaen"/>
          <w:color w:val="4F81BD" w:themeColor="accent1"/>
          <w:sz w:val="28"/>
          <w:szCs w:val="28"/>
          <w:lang w:val="ru-RU"/>
        </w:rPr>
        <w:t xml:space="preserve"> </w:t>
      </w:r>
      <w:r w:rsidRPr="00E14A0F">
        <w:rPr>
          <w:rFonts w:ascii="Sylfaen" w:hAnsi="Sylfaen"/>
          <w:color w:val="4F81BD" w:themeColor="accent1"/>
          <w:sz w:val="28"/>
          <w:szCs w:val="28"/>
        </w:rPr>
        <w:t>մեխանիզմներ</w:t>
      </w:r>
      <w:r>
        <w:rPr>
          <w:rFonts w:ascii="Sylfaen" w:hAnsi="Sylfaen"/>
          <w:color w:val="4F81BD" w:themeColor="accent1"/>
          <w:sz w:val="28"/>
          <w:szCs w:val="28"/>
        </w:rPr>
        <w:t>՝</w:t>
      </w:r>
      <w:r w:rsidRPr="000A7D07">
        <w:rPr>
          <w:rFonts w:ascii="Sylfaen" w:hAnsi="Sylfaen"/>
          <w:color w:val="4F81BD" w:themeColor="accent1"/>
          <w:sz w:val="28"/>
          <w:szCs w:val="28"/>
          <w:lang w:val="ru-RU"/>
        </w:rPr>
        <w:t xml:space="preserve"> </w:t>
      </w:r>
      <w:r w:rsidRPr="000A7D07">
        <w:rPr>
          <w:rFonts w:ascii="Sylfaen" w:hAnsi="Sylfaen"/>
          <w:color w:val="4F81BD" w:themeColor="accent1"/>
          <w:sz w:val="24"/>
          <w:szCs w:val="24"/>
          <w:lang w:val="ru-RU"/>
        </w:rPr>
        <w:t xml:space="preserve"> </w:t>
      </w:r>
      <w:r w:rsidRPr="000A7D07">
        <w:rPr>
          <w:rFonts w:ascii="Sylfaen" w:hAnsi="Sylfaen"/>
          <w:sz w:val="24"/>
          <w:szCs w:val="24"/>
          <w:lang w:val="ru-RU"/>
        </w:rPr>
        <w:t xml:space="preserve">   </w:t>
      </w:r>
      <w:r w:rsidRPr="00F85552">
        <w:rPr>
          <w:rFonts w:ascii="Sylfaen" w:hAnsi="Sylfaen"/>
          <w:sz w:val="24"/>
          <w:szCs w:val="24"/>
        </w:rPr>
        <w:t>Մշտադիտարկում</w:t>
      </w:r>
      <w:r w:rsidRPr="000A7D07">
        <w:rPr>
          <w:rFonts w:ascii="Sylfaen" w:hAnsi="Sylfaen"/>
          <w:sz w:val="24"/>
          <w:szCs w:val="24"/>
          <w:lang w:val="ru-RU"/>
        </w:rPr>
        <w:t xml:space="preserve">,   </w:t>
      </w:r>
      <w:r w:rsidR="00090E8E">
        <w:rPr>
          <w:rFonts w:ascii="Sylfaen" w:hAnsi="Sylfaen"/>
          <w:sz w:val="24"/>
          <w:szCs w:val="24"/>
        </w:rPr>
        <w:t>շարունա</w:t>
      </w:r>
      <w:r w:rsidR="00090E8E">
        <w:rPr>
          <w:rFonts w:ascii="Sylfaen" w:hAnsi="Sylfaen"/>
          <w:sz w:val="24"/>
          <w:szCs w:val="24"/>
          <w:lang w:val="ru-RU"/>
        </w:rPr>
        <w:t>կական բարելավում</w:t>
      </w:r>
    </w:p>
    <w:p w:rsidR="000A7D07" w:rsidRPr="00090E8E" w:rsidRDefault="000A7D07" w:rsidP="000A7D07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 w:rsidRPr="000A7D07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>Վերահսկող՝</w:t>
      </w:r>
      <w:r w:rsidRPr="000A7D07">
        <w:rPr>
          <w:rFonts w:ascii="Sylfaen" w:hAnsi="Sylfaen"/>
          <w:color w:val="0070C0"/>
          <w:sz w:val="28"/>
          <w:szCs w:val="28"/>
          <w:lang w:val="ru-RU"/>
        </w:rPr>
        <w:t xml:space="preserve">  </w:t>
      </w:r>
      <w:r w:rsidRPr="000A7D07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տնօրենություն</w:t>
      </w:r>
      <w:r w:rsidRPr="000A7D07">
        <w:rPr>
          <w:rFonts w:ascii="Sylfaen" w:hAnsi="Sylfaen"/>
          <w:sz w:val="24"/>
          <w:szCs w:val="24"/>
          <w:lang w:val="ru-RU"/>
        </w:rPr>
        <w:t xml:space="preserve">, </w:t>
      </w:r>
      <w:r w:rsidR="00090E8E">
        <w:rPr>
          <w:rFonts w:ascii="Sylfaen" w:hAnsi="Sylfaen"/>
          <w:sz w:val="24"/>
          <w:szCs w:val="24"/>
          <w:lang w:val="ru-RU"/>
        </w:rPr>
        <w:t>ուսուցիչներ, դասղեկներ</w:t>
      </w:r>
    </w:p>
    <w:p w:rsidR="000A7D07" w:rsidRPr="008C6781" w:rsidRDefault="000A7D07" w:rsidP="000A7D07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color w:val="0070C0"/>
          <w:sz w:val="28"/>
          <w:szCs w:val="28"/>
        </w:rPr>
        <w:t>Հաշվետվության</w:t>
      </w:r>
      <w:r w:rsidRPr="008C6781">
        <w:rPr>
          <w:rFonts w:ascii="Sylfaen" w:hAnsi="Sylfaen"/>
          <w:color w:val="0070C0"/>
          <w:sz w:val="28"/>
          <w:szCs w:val="28"/>
          <w:lang w:val="ru-RU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>ձևեր՝</w:t>
      </w:r>
      <w:r w:rsidRPr="008C6781">
        <w:rPr>
          <w:rFonts w:ascii="Sylfaen" w:hAnsi="Sylfaen"/>
          <w:color w:val="0070C0"/>
          <w:sz w:val="28"/>
          <w:szCs w:val="28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ներքին</w:t>
      </w:r>
      <w:r w:rsidRPr="008C6781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գնահատում</w:t>
      </w:r>
      <w:r w:rsidRPr="008C6781">
        <w:rPr>
          <w:rFonts w:ascii="Sylfaen" w:hAnsi="Sylfaen"/>
          <w:sz w:val="24"/>
          <w:szCs w:val="24"/>
          <w:lang w:val="ru-RU"/>
        </w:rPr>
        <w:t xml:space="preserve">, </w:t>
      </w:r>
      <w:r>
        <w:rPr>
          <w:rFonts w:ascii="Sylfaen" w:hAnsi="Sylfaen"/>
          <w:sz w:val="24"/>
          <w:szCs w:val="24"/>
        </w:rPr>
        <w:t>ՈՒԴԱ</w:t>
      </w:r>
    </w:p>
    <w:p w:rsidR="000A7D07" w:rsidRPr="008C6781" w:rsidRDefault="000A7D07" w:rsidP="000A7D07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4"/>
        <w:gridCol w:w="1907"/>
        <w:gridCol w:w="2092"/>
        <w:gridCol w:w="1932"/>
        <w:gridCol w:w="2659"/>
      </w:tblGrid>
      <w:tr w:rsidR="007E6B2B" w:rsidTr="009E139D">
        <w:tc>
          <w:tcPr>
            <w:tcW w:w="1974" w:type="dxa"/>
            <w:shd w:val="clear" w:color="auto" w:fill="FDE9D9" w:themeFill="accent6" w:themeFillTint="33"/>
          </w:tcPr>
          <w:p w:rsidR="000A7D07" w:rsidRPr="008C6781" w:rsidRDefault="000A7D07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1907" w:type="dxa"/>
            <w:shd w:val="clear" w:color="auto" w:fill="FDE9D9" w:themeFill="accent6" w:themeFillTint="33"/>
          </w:tcPr>
          <w:p w:rsidR="000A7D07" w:rsidRPr="00A632C8" w:rsidRDefault="007E6B2B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Նոր</w:t>
            </w:r>
            <w:r w:rsidRPr="00A632C8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ՀՊՉ</w:t>
            </w:r>
            <w:r w:rsidRPr="00A632C8">
              <w:rPr>
                <w:rFonts w:ascii="Sylfaen" w:hAnsi="Sylfaen"/>
                <w:sz w:val="20"/>
                <w:szCs w:val="20"/>
                <w:lang w:val="ru-RU"/>
              </w:rPr>
              <w:t>-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ի</w:t>
            </w:r>
            <w:r w:rsidRPr="00A632C8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գնահատման</w:t>
            </w:r>
            <w:r w:rsidRPr="00A632C8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ձևերի</w:t>
            </w:r>
            <w:r w:rsidRPr="00A632C8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կիրառումը</w:t>
            </w:r>
          </w:p>
        </w:tc>
        <w:tc>
          <w:tcPr>
            <w:tcW w:w="2092" w:type="dxa"/>
            <w:shd w:val="clear" w:color="auto" w:fill="FDE9D9" w:themeFill="accent6" w:themeFillTint="33"/>
          </w:tcPr>
          <w:p w:rsidR="000A7D07" w:rsidRPr="00A632C8" w:rsidRDefault="007E6B2B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ՀՊՉ</w:t>
            </w:r>
            <w:r w:rsidRPr="00A632C8">
              <w:rPr>
                <w:rFonts w:ascii="Sylfaen" w:hAnsi="Sylfaen"/>
                <w:sz w:val="20"/>
                <w:szCs w:val="20"/>
                <w:lang w:val="ru-RU"/>
              </w:rPr>
              <w:t>-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ով</w:t>
            </w:r>
            <w:r w:rsidRPr="00A632C8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սահմանված</w:t>
            </w:r>
            <w:r w:rsidRPr="00A632C8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վերջնարդյունքների</w:t>
            </w:r>
            <w:r w:rsidRPr="00A632C8">
              <w:rPr>
                <w:rFonts w:ascii="Sylfaen" w:hAnsi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ապահովումը</w:t>
            </w:r>
          </w:p>
        </w:tc>
        <w:tc>
          <w:tcPr>
            <w:tcW w:w="1932" w:type="dxa"/>
            <w:shd w:val="clear" w:color="auto" w:fill="FDE9D9" w:themeFill="accent6" w:themeFillTint="33"/>
          </w:tcPr>
          <w:p w:rsidR="000A7D07" w:rsidRPr="007E6B2B" w:rsidRDefault="007E6B2B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Սովորողների</w:t>
            </w:r>
            <w:r w:rsidRPr="007E6B2B"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առաջադիմության</w:t>
            </w:r>
            <w:r w:rsidRPr="007E6B2B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բարձրացումը</w:t>
            </w:r>
          </w:p>
        </w:tc>
        <w:tc>
          <w:tcPr>
            <w:tcW w:w="2659" w:type="dxa"/>
            <w:shd w:val="clear" w:color="auto" w:fill="FDE9D9" w:themeFill="accent6" w:themeFillTint="33"/>
          </w:tcPr>
          <w:p w:rsidR="000A7D07" w:rsidRDefault="009E139D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Վերապատրաստումների</w:t>
            </w:r>
          </w:p>
          <w:p w:rsidR="009E139D" w:rsidRPr="007E6B2B" w:rsidRDefault="009E139D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մասնակցությունը</w:t>
            </w:r>
          </w:p>
        </w:tc>
      </w:tr>
      <w:tr w:rsidR="009E139D" w:rsidTr="009E139D">
        <w:tc>
          <w:tcPr>
            <w:tcW w:w="1974" w:type="dxa"/>
            <w:shd w:val="clear" w:color="auto" w:fill="EAF1DD" w:themeFill="accent3" w:themeFillTint="33"/>
          </w:tcPr>
          <w:p w:rsidR="000A7D07" w:rsidRPr="005E7132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5</w:t>
            </w:r>
            <w:r w:rsidR="008C6781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գերազանց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1907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32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59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E139D" w:rsidTr="009E139D">
        <w:tc>
          <w:tcPr>
            <w:tcW w:w="1974" w:type="dxa"/>
            <w:shd w:val="clear" w:color="auto" w:fill="EAF1DD" w:themeFill="accent3" w:themeFillTint="33"/>
          </w:tcPr>
          <w:p w:rsidR="000A7D07" w:rsidRPr="005E7132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4</w:t>
            </w:r>
            <w:r w:rsidR="008C6781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լավ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1907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32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59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E139D" w:rsidTr="009E139D">
        <w:tc>
          <w:tcPr>
            <w:tcW w:w="1974" w:type="dxa"/>
            <w:shd w:val="clear" w:color="auto" w:fill="EAF1DD" w:themeFill="accent3" w:themeFillTint="33"/>
          </w:tcPr>
          <w:p w:rsidR="000A7D07" w:rsidRPr="005E7132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3</w:t>
            </w:r>
            <w:r w:rsidR="008C6781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բավարար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1907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32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59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E139D" w:rsidTr="009E139D">
        <w:tc>
          <w:tcPr>
            <w:tcW w:w="1974" w:type="dxa"/>
            <w:shd w:val="clear" w:color="auto" w:fill="EAF1DD" w:themeFill="accent3" w:themeFillTint="33"/>
          </w:tcPr>
          <w:p w:rsidR="000A7D07" w:rsidRPr="005E7132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2</w:t>
            </w:r>
            <w:r w:rsidR="008C6781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վատ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1907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32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59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E139D" w:rsidTr="009E139D">
        <w:tc>
          <w:tcPr>
            <w:tcW w:w="1974" w:type="dxa"/>
            <w:shd w:val="clear" w:color="auto" w:fill="EAF1DD" w:themeFill="accent3" w:themeFillTint="33"/>
          </w:tcPr>
          <w:p w:rsidR="000A7D07" w:rsidRPr="005E7132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1</w:t>
            </w:r>
            <w:r w:rsidR="008C6781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անբավարար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1907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32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59" w:type="dxa"/>
          </w:tcPr>
          <w:p w:rsidR="000A7D07" w:rsidRDefault="000A7D07" w:rsidP="008A7B9A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1B5206" w:rsidRPr="008C6781" w:rsidRDefault="00484680" w:rsidP="00AE2EDB">
      <w:pPr>
        <w:spacing w:after="0" w:line="360" w:lineRule="auto"/>
        <w:ind w:left="-426" w:firstLine="980"/>
        <w:jc w:val="center"/>
        <w:rPr>
          <w:rFonts w:ascii="Sylfaen" w:hAnsi="Sylfaen"/>
          <w:b/>
          <w:color w:val="0070C0"/>
          <w:sz w:val="32"/>
          <w:szCs w:val="32"/>
          <w:lang w:val="hy-AM"/>
        </w:rPr>
      </w:pPr>
      <w:r w:rsidRPr="008C6781">
        <w:rPr>
          <w:rFonts w:ascii="Sylfaen" w:hAnsi="Sylfaen"/>
          <w:b/>
          <w:color w:val="0070C0"/>
          <w:sz w:val="32"/>
          <w:szCs w:val="32"/>
          <w:lang w:val="hy-AM"/>
        </w:rPr>
        <w:lastRenderedPageBreak/>
        <w:t>Հաստատության կողմից օգտագործվող տեխնոլոգիաները և կիրառվող նորարարությունները</w:t>
      </w:r>
    </w:p>
    <w:p w:rsidR="005A70AB" w:rsidRPr="00F217BD" w:rsidRDefault="003513D8" w:rsidP="003513D8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513D8">
        <w:rPr>
          <w:rFonts w:ascii="Sylfaen" w:hAnsi="Sylfaen"/>
          <w:sz w:val="24"/>
          <w:szCs w:val="24"/>
          <w:lang w:val="hy-AM"/>
        </w:rPr>
        <w:t xml:space="preserve">      </w:t>
      </w:r>
      <w:r w:rsidR="001B227F" w:rsidRPr="002B4BEC">
        <w:rPr>
          <w:rFonts w:ascii="Sylfaen" w:hAnsi="Sylfaen"/>
          <w:sz w:val="24"/>
          <w:szCs w:val="24"/>
          <w:lang w:val="hy-AM"/>
        </w:rPr>
        <w:t xml:space="preserve"> </w:t>
      </w:r>
      <w:r w:rsidR="00A84150" w:rsidRPr="002B4BEC">
        <w:rPr>
          <w:rFonts w:ascii="Sylfaen" w:hAnsi="Sylfaen"/>
          <w:sz w:val="24"/>
          <w:szCs w:val="24"/>
          <w:lang w:val="hy-AM"/>
        </w:rPr>
        <w:t xml:space="preserve"> </w:t>
      </w:r>
      <w:r w:rsidR="009C6B43" w:rsidRPr="002B4BEC">
        <w:rPr>
          <w:rFonts w:ascii="Sylfaen" w:hAnsi="Sylfaen"/>
          <w:sz w:val="24"/>
          <w:szCs w:val="24"/>
          <w:lang w:val="hy-AM"/>
        </w:rPr>
        <w:t xml:space="preserve"> </w:t>
      </w:r>
      <w:r w:rsidR="002852B5" w:rsidRPr="00BC704F">
        <w:rPr>
          <w:rFonts w:ascii="Sylfaen" w:hAnsi="Sylfaen"/>
          <w:sz w:val="24"/>
          <w:szCs w:val="24"/>
          <w:lang w:val="hy-AM"/>
        </w:rPr>
        <w:t xml:space="preserve">Արդյունավետ </w:t>
      </w:r>
      <w:r w:rsidR="00C07413" w:rsidRPr="00BC704F">
        <w:rPr>
          <w:rFonts w:ascii="Sylfaen" w:hAnsi="Sylfaen"/>
          <w:sz w:val="24"/>
          <w:szCs w:val="24"/>
          <w:lang w:val="hy-AM"/>
        </w:rPr>
        <w:t xml:space="preserve">ուսումնառության կազմակերպմանը նպաստում է տեղեկատվական </w:t>
      </w:r>
      <w:r w:rsidR="00387D06">
        <w:rPr>
          <w:rFonts w:ascii="Sylfaen" w:hAnsi="Sylfaen"/>
          <w:sz w:val="24"/>
          <w:szCs w:val="24"/>
          <w:lang w:val="hy-AM"/>
        </w:rPr>
        <w:t>տեխնո</w:t>
      </w:r>
      <w:r w:rsidR="00387D06" w:rsidRPr="00387D06">
        <w:rPr>
          <w:rFonts w:ascii="Sylfaen" w:hAnsi="Sylfaen"/>
          <w:sz w:val="24"/>
          <w:szCs w:val="24"/>
          <w:lang w:val="hy-AM"/>
        </w:rPr>
        <w:t>լ</w:t>
      </w:r>
      <w:r w:rsidR="00C07413" w:rsidRPr="00BC704F">
        <w:rPr>
          <w:rFonts w:ascii="Sylfaen" w:hAnsi="Sylfaen"/>
          <w:sz w:val="24"/>
          <w:szCs w:val="24"/>
          <w:lang w:val="hy-AM"/>
        </w:rPr>
        <w:t>ոգիաների կիրառումը:</w:t>
      </w:r>
      <w:r w:rsidR="00E931CF" w:rsidRPr="00E931CF">
        <w:rPr>
          <w:rFonts w:ascii="Sylfaen" w:hAnsi="Sylfaen"/>
          <w:sz w:val="24"/>
          <w:szCs w:val="24"/>
          <w:lang w:val="hy-AM"/>
        </w:rPr>
        <w:t xml:space="preserve"> Հիմա արդեն շատ է կարևորվում ժամանակակից ՏՀՏ-ների ներդրումը դասապրոցեսում:</w:t>
      </w:r>
      <w:r w:rsidR="00C07413" w:rsidRPr="00BC704F">
        <w:rPr>
          <w:rFonts w:ascii="Sylfaen" w:hAnsi="Sylfaen"/>
          <w:sz w:val="24"/>
          <w:szCs w:val="24"/>
          <w:lang w:val="hy-AM"/>
        </w:rPr>
        <w:t xml:space="preserve"> Դպրոցում գործում է </w:t>
      </w:r>
      <w:r w:rsidR="00342577" w:rsidRPr="00BC704F">
        <w:rPr>
          <w:rFonts w:ascii="Sylfaen" w:hAnsi="Sylfaen"/>
          <w:sz w:val="24"/>
          <w:szCs w:val="24"/>
          <w:lang w:val="hy-AM"/>
        </w:rPr>
        <w:t xml:space="preserve"> </w:t>
      </w:r>
      <w:r w:rsidR="00C43D1E" w:rsidRPr="00BC704F">
        <w:rPr>
          <w:rFonts w:ascii="Sylfaen" w:hAnsi="Sylfaen"/>
          <w:sz w:val="24"/>
          <w:szCs w:val="24"/>
          <w:lang w:val="hy-AM"/>
        </w:rPr>
        <w:t xml:space="preserve">երկու համակարգչային </w:t>
      </w:r>
      <w:r w:rsidR="00112B24" w:rsidRPr="00BC704F">
        <w:rPr>
          <w:rFonts w:ascii="Sylfaen" w:hAnsi="Sylfaen"/>
          <w:sz w:val="24"/>
          <w:szCs w:val="24"/>
          <w:lang w:val="hy-AM"/>
        </w:rPr>
        <w:t>սենյակները, որոնցից մեկը</w:t>
      </w:r>
      <w:r w:rsidR="00152CBA">
        <w:rPr>
          <w:rFonts w:ascii="Sylfaen" w:hAnsi="Sylfaen"/>
          <w:sz w:val="24"/>
          <w:szCs w:val="24"/>
          <w:lang w:val="hy-AM"/>
        </w:rPr>
        <w:t xml:space="preserve"> ամբողջությամբ նորոգվել և համալրվել է համապատասխան գույքով դպրոցի շրջանավարտ բարերարի կողմից</w:t>
      </w:r>
      <w:r w:rsidR="000E3F6D" w:rsidRPr="00BC704F">
        <w:rPr>
          <w:rFonts w:ascii="Sylfaen" w:hAnsi="Sylfaen"/>
          <w:sz w:val="24"/>
          <w:szCs w:val="24"/>
          <w:lang w:val="hy-AM"/>
        </w:rPr>
        <w:t>,</w:t>
      </w:r>
      <w:r w:rsidR="00112B24" w:rsidRPr="00BC704F">
        <w:rPr>
          <w:rFonts w:ascii="Sylfaen" w:hAnsi="Sylfaen"/>
          <w:sz w:val="24"/>
          <w:szCs w:val="24"/>
          <w:lang w:val="hy-AM"/>
        </w:rPr>
        <w:t xml:space="preserve"> բոլոր հարմարություններով՝ 15 համակարգիչ</w:t>
      </w:r>
      <w:r w:rsidR="00112B24">
        <w:rPr>
          <w:rFonts w:ascii="Sylfaen" w:hAnsi="Sylfaen"/>
          <w:sz w:val="24"/>
          <w:szCs w:val="24"/>
          <w:lang w:val="hy-AM"/>
        </w:rPr>
        <w:t>(Pentium Dual-Core)</w:t>
      </w:r>
      <w:r w:rsidR="00C07413" w:rsidRPr="00BC704F">
        <w:rPr>
          <w:rFonts w:ascii="Sylfaen" w:hAnsi="Sylfaen"/>
          <w:sz w:val="24"/>
          <w:szCs w:val="24"/>
          <w:lang w:val="hy-AM"/>
        </w:rPr>
        <w:t xml:space="preserve"> </w:t>
      </w:r>
      <w:r w:rsidR="00112B24" w:rsidRPr="00BC704F">
        <w:rPr>
          <w:rFonts w:ascii="Sylfaen" w:hAnsi="Sylfaen"/>
          <w:sz w:val="24"/>
          <w:szCs w:val="24"/>
          <w:lang w:val="hy-AM"/>
        </w:rPr>
        <w:t>երկրորդ սերնդի, էլէկտրոնային էկրանով(</w:t>
      </w:r>
      <w:r w:rsidR="00152CBA">
        <w:rPr>
          <w:rFonts w:ascii="Sylfaen" w:hAnsi="Sylfaen"/>
          <w:sz w:val="24"/>
          <w:szCs w:val="24"/>
          <w:lang w:val="hy-AM"/>
        </w:rPr>
        <w:t>119սմ</w:t>
      </w:r>
      <w:r w:rsidR="00112B24" w:rsidRPr="00BC704F">
        <w:rPr>
          <w:rFonts w:ascii="Sylfaen" w:hAnsi="Sylfaen"/>
          <w:sz w:val="24"/>
          <w:szCs w:val="24"/>
          <w:lang w:val="hy-AM"/>
        </w:rPr>
        <w:t>)</w:t>
      </w:r>
      <w:r w:rsidR="00152CBA">
        <w:rPr>
          <w:rFonts w:ascii="Sylfaen" w:hAnsi="Sylfaen"/>
          <w:sz w:val="24"/>
          <w:szCs w:val="24"/>
          <w:lang w:val="hy-AM"/>
        </w:rPr>
        <w:t>, ականջակալներով</w:t>
      </w:r>
      <w:r w:rsidR="00F10801" w:rsidRPr="00BC704F">
        <w:rPr>
          <w:rFonts w:ascii="Sylfaen" w:hAnsi="Sylfaen"/>
          <w:sz w:val="24"/>
          <w:szCs w:val="24"/>
          <w:lang w:val="hy-AM"/>
        </w:rPr>
        <w:t>,</w:t>
      </w:r>
      <w:r w:rsidR="00152CBA">
        <w:rPr>
          <w:rFonts w:ascii="Sylfaen" w:hAnsi="Sylfaen"/>
          <w:sz w:val="24"/>
          <w:szCs w:val="24"/>
          <w:lang w:val="hy-AM"/>
        </w:rPr>
        <w:t xml:space="preserve">  տեսախցիկներով</w:t>
      </w:r>
      <w:r w:rsidR="00F10801" w:rsidRPr="00BC704F">
        <w:rPr>
          <w:rFonts w:ascii="Sylfaen" w:hAnsi="Sylfaen"/>
          <w:sz w:val="24"/>
          <w:szCs w:val="24"/>
          <w:lang w:val="hy-AM"/>
        </w:rPr>
        <w:t xml:space="preserve"> և համապատասխան սեղան-նստարաններով</w:t>
      </w:r>
      <w:r w:rsidR="00775A48">
        <w:rPr>
          <w:rFonts w:ascii="Sylfaen" w:hAnsi="Sylfaen"/>
          <w:sz w:val="24"/>
          <w:szCs w:val="24"/>
          <w:lang w:val="hy-AM"/>
        </w:rPr>
        <w:t>: Ե</w:t>
      </w:r>
      <w:r w:rsidR="00B9060A">
        <w:rPr>
          <w:rFonts w:ascii="Sylfaen" w:hAnsi="Sylfaen"/>
          <w:sz w:val="24"/>
          <w:szCs w:val="24"/>
          <w:lang w:val="hy-AM"/>
        </w:rPr>
        <w:t>րկրորդ</w:t>
      </w:r>
      <w:r w:rsidR="00A81295" w:rsidRPr="00BC704F">
        <w:rPr>
          <w:rFonts w:ascii="Sylfaen" w:hAnsi="Sylfaen"/>
          <w:sz w:val="24"/>
          <w:szCs w:val="24"/>
          <w:lang w:val="hy-AM"/>
        </w:rPr>
        <w:t xml:space="preserve"> սենյակում առկա են 8 </w:t>
      </w:r>
      <w:r w:rsidR="00A81295">
        <w:rPr>
          <w:rFonts w:ascii="Sylfaen" w:hAnsi="Sylfaen"/>
          <w:sz w:val="24"/>
          <w:szCs w:val="24"/>
          <w:lang w:val="hy-AM"/>
        </w:rPr>
        <w:t>(</w:t>
      </w:r>
      <w:r w:rsidR="00A81295" w:rsidRPr="00BC704F">
        <w:rPr>
          <w:rFonts w:ascii="Sylfaen" w:hAnsi="Sylfaen"/>
          <w:sz w:val="24"/>
          <w:szCs w:val="24"/>
          <w:lang w:val="hy-AM"/>
        </w:rPr>
        <w:t>Pentium  4</w:t>
      </w:r>
      <w:r w:rsidR="00A81295">
        <w:rPr>
          <w:rFonts w:ascii="Sylfaen" w:hAnsi="Sylfaen"/>
          <w:sz w:val="24"/>
          <w:szCs w:val="24"/>
          <w:lang w:val="hy-AM"/>
        </w:rPr>
        <w:t>)</w:t>
      </w:r>
      <w:r w:rsidR="00A81295" w:rsidRPr="00BC704F">
        <w:rPr>
          <w:rFonts w:ascii="Sylfaen" w:hAnsi="Sylfaen"/>
          <w:sz w:val="24"/>
          <w:szCs w:val="24"/>
          <w:lang w:val="hy-AM"/>
        </w:rPr>
        <w:t xml:space="preserve"> </w:t>
      </w:r>
      <w:r w:rsidR="00A81295">
        <w:rPr>
          <w:rFonts w:ascii="Sylfaen" w:hAnsi="Sylfaen"/>
          <w:sz w:val="24"/>
          <w:szCs w:val="24"/>
          <w:lang w:val="hy-AM"/>
        </w:rPr>
        <w:t>համակարգիչ, մեկ պրոյեկտոր</w:t>
      </w:r>
      <w:r w:rsidR="00F10801">
        <w:rPr>
          <w:rFonts w:ascii="Sylfaen" w:hAnsi="Sylfaen"/>
          <w:sz w:val="24"/>
          <w:szCs w:val="24"/>
          <w:lang w:val="hy-AM"/>
        </w:rPr>
        <w:t>,</w:t>
      </w:r>
      <w:r w:rsidR="00775A48">
        <w:rPr>
          <w:rFonts w:ascii="Sylfaen" w:hAnsi="Sylfaen"/>
          <w:sz w:val="24"/>
          <w:szCs w:val="24"/>
          <w:lang w:val="hy-AM"/>
        </w:rPr>
        <w:t xml:space="preserve"> և այն այժմ վերանորոգման փուլում է, որտեղ նախատեսված է ավելացնել 10 վերջին սերնդի համակարգիչներ և 2 նոթբուք, </w:t>
      </w:r>
      <w:r w:rsidR="00F10801">
        <w:rPr>
          <w:rFonts w:ascii="Sylfaen" w:hAnsi="Sylfaen"/>
          <w:sz w:val="24"/>
          <w:szCs w:val="24"/>
          <w:lang w:val="hy-AM"/>
        </w:rPr>
        <w:t xml:space="preserve"> </w:t>
      </w:r>
      <w:r w:rsidR="005F5FFB" w:rsidRPr="00BC704F">
        <w:rPr>
          <w:rFonts w:ascii="Sylfaen" w:hAnsi="Sylfaen"/>
          <w:sz w:val="24"/>
          <w:szCs w:val="24"/>
          <w:lang w:val="hy-AM"/>
        </w:rPr>
        <w:t xml:space="preserve"> դպրոցու</w:t>
      </w:r>
      <w:r w:rsidR="00155418" w:rsidRPr="00155418">
        <w:rPr>
          <w:rFonts w:ascii="Sylfaen" w:hAnsi="Sylfaen"/>
          <w:sz w:val="24"/>
          <w:szCs w:val="24"/>
          <w:lang w:val="hy-AM"/>
        </w:rPr>
        <w:t xml:space="preserve">մ </w:t>
      </w:r>
      <w:r w:rsidR="005F5FFB" w:rsidRPr="00BC704F">
        <w:rPr>
          <w:rFonts w:ascii="Sylfaen" w:hAnsi="Sylfaen"/>
          <w:sz w:val="24"/>
          <w:szCs w:val="24"/>
          <w:lang w:val="hy-AM"/>
        </w:rPr>
        <w:t xml:space="preserve"> գործում է </w:t>
      </w:r>
      <w:r w:rsidR="00F10801" w:rsidRPr="00BC704F">
        <w:rPr>
          <w:rFonts w:ascii="Sylfaen" w:hAnsi="Sylfaen"/>
          <w:sz w:val="24"/>
          <w:szCs w:val="24"/>
          <w:lang w:val="hy-AM"/>
        </w:rPr>
        <w:t>Ucom-ի կողմից տրամադրված ինտերնետ:</w:t>
      </w:r>
      <w:r w:rsidR="00E931CF" w:rsidRPr="00E931CF">
        <w:rPr>
          <w:rFonts w:ascii="Sylfaen" w:hAnsi="Sylfaen"/>
          <w:sz w:val="24"/>
          <w:szCs w:val="24"/>
          <w:lang w:val="hy-AM"/>
        </w:rPr>
        <w:t xml:space="preserve"> Դպրոցի ուսուցիչների մեծամասնությունը կարողանում են շաբաթական 1-2 անգամ դասերը իրականացնել </w:t>
      </w:r>
      <w:r w:rsidR="00F217BD" w:rsidRPr="00F217BD">
        <w:rPr>
          <w:rFonts w:ascii="Sylfaen" w:hAnsi="Sylfaen"/>
          <w:sz w:val="24"/>
          <w:szCs w:val="24"/>
          <w:lang w:val="hy-AM"/>
        </w:rPr>
        <w:t xml:space="preserve">տեղեկատվական տեխնոլոգիաներով: Դպրոցի բոլոր մանկավարժական համակազմը բավարար չափով կարողանում են օգտվել </w:t>
      </w:r>
      <w:r w:rsidR="00F217BD">
        <w:rPr>
          <w:rFonts w:ascii="Sylfaen" w:hAnsi="Sylfaen"/>
          <w:sz w:val="24"/>
          <w:szCs w:val="24"/>
          <w:lang w:val="hy-AM"/>
        </w:rPr>
        <w:t xml:space="preserve">Teams </w:t>
      </w:r>
      <w:r w:rsidR="00F217BD" w:rsidRPr="00F217BD">
        <w:rPr>
          <w:rFonts w:ascii="Sylfaen" w:hAnsi="Sylfaen"/>
          <w:sz w:val="24"/>
          <w:szCs w:val="24"/>
          <w:lang w:val="hy-AM"/>
        </w:rPr>
        <w:t>կրթական հարթակից՝ պարբերաբար մասնակցելով դասընթացների, վերապատրաստումների:</w:t>
      </w:r>
      <w:r w:rsidR="00BD69BA" w:rsidRPr="00BD69BA">
        <w:rPr>
          <w:rFonts w:ascii="Sylfaen" w:hAnsi="Sylfaen"/>
          <w:sz w:val="24"/>
          <w:szCs w:val="24"/>
          <w:lang w:val="hy-AM"/>
        </w:rPr>
        <w:t xml:space="preserve"> Այժմ արդեն դպրոցի ամբողջ փաստաթղթաշրջանառությունը, ֆինանսատնտեսական գործունեությունը իրականացվում է տեղեկատվական տեխնոլոգիաների միջոցով:</w:t>
      </w:r>
      <w:r w:rsidR="00F217BD" w:rsidRPr="00F217BD">
        <w:rPr>
          <w:rFonts w:ascii="Sylfaen" w:hAnsi="Sylfaen"/>
          <w:sz w:val="24"/>
          <w:szCs w:val="24"/>
          <w:lang w:val="hy-AM"/>
        </w:rPr>
        <w:t xml:space="preserve"> </w:t>
      </w:r>
    </w:p>
    <w:p w:rsidR="005A70AB" w:rsidRPr="00E931CF" w:rsidRDefault="003513D8" w:rsidP="003513D8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513D8">
        <w:rPr>
          <w:rFonts w:ascii="Sylfaen" w:hAnsi="Sylfaen"/>
          <w:sz w:val="24"/>
          <w:szCs w:val="24"/>
          <w:lang w:val="hy-AM"/>
        </w:rPr>
        <w:t xml:space="preserve">     </w:t>
      </w:r>
      <w:r w:rsidR="005A70AB" w:rsidRPr="00BC704F">
        <w:rPr>
          <w:rFonts w:ascii="Sylfaen" w:hAnsi="Sylfaen"/>
          <w:sz w:val="24"/>
          <w:szCs w:val="24"/>
          <w:lang w:val="hy-AM"/>
        </w:rPr>
        <w:t xml:space="preserve">Դպրոցը ուսումնադաստիարակչական աշխատանքն արդյունավետ դարձնելու նպատակով մշտապես օգտվում է </w:t>
      </w:r>
      <w:r w:rsidR="005E53D1" w:rsidRPr="00BC704F">
        <w:rPr>
          <w:rFonts w:ascii="Sylfaen" w:hAnsi="Sylfaen"/>
          <w:sz w:val="24"/>
          <w:szCs w:val="24"/>
          <w:lang w:val="hy-AM"/>
        </w:rPr>
        <w:t>ներքոհիշյալ կայքերից</w:t>
      </w:r>
      <w:r w:rsidR="00E931CF" w:rsidRPr="00E931CF">
        <w:rPr>
          <w:rFonts w:ascii="Sylfaen" w:hAnsi="Sylfaen"/>
          <w:sz w:val="24"/>
          <w:szCs w:val="24"/>
          <w:lang w:val="hy-AM"/>
        </w:rPr>
        <w:t>:</w:t>
      </w:r>
    </w:p>
    <w:p w:rsidR="005E53D1" w:rsidRPr="003513D8" w:rsidRDefault="00987A71" w:rsidP="003513D8">
      <w:pPr>
        <w:spacing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3513D8">
        <w:rPr>
          <w:rFonts w:ascii="Sylfaen" w:hAnsi="Sylfaen" w:cs="Sylfaen"/>
          <w:b/>
          <w:sz w:val="32"/>
          <w:szCs w:val="32"/>
          <w:lang w:val="hy-AM"/>
        </w:rPr>
        <w:t>Կրթական</w:t>
      </w:r>
      <w:r w:rsidR="003513D8" w:rsidRPr="003513D8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3513D8">
        <w:rPr>
          <w:rFonts w:ascii="Sylfaen" w:hAnsi="Sylfaen"/>
          <w:b/>
          <w:sz w:val="32"/>
          <w:szCs w:val="32"/>
          <w:lang w:val="hy-AM"/>
        </w:rPr>
        <w:t>տեխնոլոգիաների</w:t>
      </w:r>
      <w:r w:rsidR="003513D8" w:rsidRPr="003513D8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3513D8">
        <w:rPr>
          <w:rFonts w:ascii="Sylfaen" w:hAnsi="Sylfaen"/>
          <w:b/>
          <w:sz w:val="32"/>
          <w:szCs w:val="32"/>
          <w:lang w:val="hy-AM"/>
        </w:rPr>
        <w:t>ազգային</w:t>
      </w:r>
      <w:r w:rsidR="003513D8" w:rsidRPr="003513D8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3513D8">
        <w:rPr>
          <w:rFonts w:ascii="Sylfaen" w:hAnsi="Sylfaen"/>
          <w:b/>
          <w:sz w:val="32"/>
          <w:szCs w:val="32"/>
          <w:lang w:val="hy-AM"/>
        </w:rPr>
        <w:t>կենտրոն</w:t>
      </w:r>
      <w:r w:rsidR="003513D8" w:rsidRPr="003513D8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5E53D1" w:rsidRPr="003513D8">
        <w:rPr>
          <w:rFonts w:ascii="Sylfaen" w:hAnsi="Sylfaen"/>
          <w:b/>
          <w:sz w:val="28"/>
          <w:szCs w:val="28"/>
          <w:lang w:val="hy-AM"/>
        </w:rPr>
        <w:t>(ԿՏԱԿ)</w:t>
      </w:r>
    </w:p>
    <w:p w:rsidR="003A1D09" w:rsidRPr="008C20B6" w:rsidRDefault="003513D8" w:rsidP="003513D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3513D8">
        <w:rPr>
          <w:rFonts w:ascii="Sylfaen" w:hAnsi="Sylfaen"/>
          <w:sz w:val="24"/>
          <w:szCs w:val="24"/>
          <w:lang w:val="hy-AM"/>
        </w:rPr>
        <w:t xml:space="preserve">      </w:t>
      </w:r>
      <w:r w:rsidR="003A1D09" w:rsidRPr="00A62CB9">
        <w:rPr>
          <w:rFonts w:ascii="Sylfaen" w:hAnsi="Sylfaen"/>
          <w:sz w:val="24"/>
          <w:szCs w:val="24"/>
          <w:lang w:val="hy-AM"/>
        </w:rPr>
        <w:t>Կազմակերպության շնորհիվ հանրակրթական դպրոցներում ապահովվում է տեղեկատվական և հաղորդակցական տեխնոլոգիաները</w:t>
      </w:r>
      <w:r w:rsidR="0066687E" w:rsidRPr="00A62CB9">
        <w:rPr>
          <w:rFonts w:ascii="Sylfaen" w:hAnsi="Sylfaen"/>
          <w:sz w:val="24"/>
          <w:szCs w:val="24"/>
          <w:lang w:val="hy-AM"/>
        </w:rPr>
        <w:t>, հանրակրթական դպրոցներում համընդանուր  համակարգչային ցանցի ներդրումը, կրթական և հաղորդակցական տեխնոլոգիաների բնագավառի բոլոր ծրագրերի կոորդինացումը</w:t>
      </w:r>
      <w:r w:rsidR="00BD69BA" w:rsidRPr="00BD69BA">
        <w:rPr>
          <w:rFonts w:ascii="Sylfaen" w:hAnsi="Sylfaen"/>
          <w:sz w:val="24"/>
          <w:szCs w:val="24"/>
          <w:lang w:val="hy-AM"/>
        </w:rPr>
        <w:t xml:space="preserve">՝ Emis </w:t>
      </w:r>
      <w:r w:rsidR="00BD69BA">
        <w:rPr>
          <w:rFonts w:ascii="Sylfaen" w:hAnsi="Sylfaen"/>
          <w:sz w:val="24"/>
          <w:szCs w:val="24"/>
          <w:lang w:val="hy-AM"/>
        </w:rPr>
        <w:t>ծրագիրը</w:t>
      </w:r>
      <w:r w:rsidR="008C20B6" w:rsidRPr="008C20B6">
        <w:rPr>
          <w:rFonts w:ascii="Sylfaen" w:hAnsi="Sylfaen"/>
          <w:sz w:val="24"/>
          <w:szCs w:val="24"/>
          <w:lang w:val="hy-AM"/>
        </w:rPr>
        <w:t>, դպրոցների կառավարման տեղեկատվական համակարգը</w:t>
      </w:r>
      <w:r w:rsidR="00BD69BA">
        <w:rPr>
          <w:rFonts w:ascii="Sylfaen" w:hAnsi="Sylfaen"/>
          <w:sz w:val="24"/>
          <w:szCs w:val="24"/>
          <w:lang w:val="hy-AM"/>
        </w:rPr>
        <w:t xml:space="preserve"> </w:t>
      </w:r>
      <w:r w:rsidR="00BD69BA" w:rsidRPr="00BD69BA">
        <w:rPr>
          <w:rFonts w:ascii="Sylfaen" w:hAnsi="Sylfaen"/>
          <w:sz w:val="24"/>
          <w:szCs w:val="24"/>
          <w:lang w:val="hy-AM"/>
        </w:rPr>
        <w:t>(դասամատյանները, սովորողները, անձնակազմը</w:t>
      </w:r>
      <w:r w:rsidR="008C20B6" w:rsidRPr="008C20B6">
        <w:rPr>
          <w:rFonts w:ascii="Sylfaen" w:hAnsi="Sylfaen"/>
          <w:sz w:val="24"/>
          <w:szCs w:val="24"/>
          <w:lang w:val="hy-AM"/>
        </w:rPr>
        <w:t>, սովորողների շարժը, խմբակները, գրքերը և այլն</w:t>
      </w:r>
      <w:r w:rsidR="00BD69BA" w:rsidRPr="00BD69BA">
        <w:rPr>
          <w:rFonts w:ascii="Sylfaen" w:hAnsi="Sylfaen"/>
          <w:sz w:val="24"/>
          <w:szCs w:val="24"/>
          <w:lang w:val="hy-AM"/>
        </w:rPr>
        <w:t>)</w:t>
      </w:r>
      <w:r w:rsidR="008C20B6" w:rsidRPr="008C20B6">
        <w:rPr>
          <w:rFonts w:ascii="Sylfaen" w:hAnsi="Sylfaen"/>
          <w:sz w:val="24"/>
          <w:szCs w:val="24"/>
          <w:lang w:val="hy-AM"/>
        </w:rPr>
        <w:t>:</w:t>
      </w:r>
    </w:p>
    <w:p w:rsidR="000A1BE6" w:rsidRPr="003513D8" w:rsidRDefault="00987A71" w:rsidP="003513D8">
      <w:pPr>
        <w:spacing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3513D8">
        <w:rPr>
          <w:rFonts w:ascii="Sylfaen" w:hAnsi="Sylfaen"/>
          <w:b/>
          <w:sz w:val="28"/>
          <w:szCs w:val="28"/>
          <w:lang w:val="hy-AM"/>
        </w:rPr>
        <w:lastRenderedPageBreak/>
        <w:t>Կրթության</w:t>
      </w:r>
      <w:r w:rsidR="003513D8" w:rsidRPr="003513D8">
        <w:rPr>
          <w:rFonts w:ascii="Sylfaen" w:hAnsi="Sylfaen"/>
          <w:b/>
          <w:sz w:val="28"/>
          <w:szCs w:val="28"/>
          <w:lang w:val="hy-AM"/>
        </w:rPr>
        <w:t xml:space="preserve"> </w:t>
      </w:r>
      <w:r w:rsidRPr="003513D8">
        <w:rPr>
          <w:rFonts w:ascii="Sylfaen" w:hAnsi="Sylfaen"/>
          <w:b/>
          <w:sz w:val="28"/>
          <w:szCs w:val="28"/>
          <w:lang w:val="hy-AM"/>
        </w:rPr>
        <w:t>զարգացման</w:t>
      </w:r>
      <w:r w:rsidR="003513D8" w:rsidRPr="003513D8">
        <w:rPr>
          <w:rFonts w:ascii="Sylfaen" w:hAnsi="Sylfaen"/>
          <w:b/>
          <w:sz w:val="28"/>
          <w:szCs w:val="28"/>
          <w:lang w:val="hy-AM"/>
        </w:rPr>
        <w:t xml:space="preserve"> և </w:t>
      </w:r>
      <w:r w:rsidRPr="003513D8">
        <w:rPr>
          <w:rFonts w:ascii="Sylfaen" w:hAnsi="Sylfaen"/>
          <w:b/>
          <w:sz w:val="28"/>
          <w:szCs w:val="28"/>
          <w:lang w:val="hy-AM"/>
        </w:rPr>
        <w:t xml:space="preserve">նորարարությունների ազգային կենտրոն </w:t>
      </w:r>
      <w:r w:rsidR="0084138D" w:rsidRPr="003513D8">
        <w:rPr>
          <w:rFonts w:ascii="Sylfaen" w:hAnsi="Sylfaen"/>
          <w:b/>
          <w:sz w:val="28"/>
          <w:szCs w:val="28"/>
          <w:lang w:val="hy-AM"/>
        </w:rPr>
        <w:t>(</w:t>
      </w:r>
      <w:r w:rsidR="003A1D09" w:rsidRPr="003513D8">
        <w:rPr>
          <w:rFonts w:ascii="Sylfaen" w:hAnsi="Sylfaen"/>
          <w:b/>
          <w:sz w:val="28"/>
          <w:szCs w:val="28"/>
          <w:lang w:val="hy-AM"/>
        </w:rPr>
        <w:t>ԿԶՆԱԿ</w:t>
      </w:r>
      <w:r w:rsidR="0084138D" w:rsidRPr="003513D8">
        <w:rPr>
          <w:rFonts w:ascii="Sylfaen" w:hAnsi="Sylfaen"/>
          <w:b/>
          <w:sz w:val="28"/>
          <w:szCs w:val="28"/>
          <w:lang w:val="hy-AM"/>
        </w:rPr>
        <w:t>)</w:t>
      </w:r>
    </w:p>
    <w:p w:rsidR="00C25108" w:rsidRDefault="003513D8" w:rsidP="003513D8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sz w:val="24"/>
          <w:szCs w:val="24"/>
          <w:lang w:val="hy-AM"/>
        </w:rPr>
      </w:pPr>
      <w:r w:rsidRPr="003513D8">
        <w:rPr>
          <w:rFonts w:ascii="Sylfaen" w:hAnsi="Sylfaen"/>
          <w:sz w:val="24"/>
          <w:szCs w:val="24"/>
          <w:lang w:val="hy-AM"/>
        </w:rPr>
        <w:t xml:space="preserve">        </w:t>
      </w:r>
      <w:r w:rsidR="00C25108">
        <w:rPr>
          <w:rFonts w:ascii="Sylfaen" w:hAnsi="Sylfaen"/>
          <w:sz w:val="24"/>
          <w:szCs w:val="24"/>
          <w:lang w:val="hy-AM"/>
        </w:rPr>
        <w:t>Հիմնադրամի նպատակն է խթանել կրթության ոլորտի զարգացումը</w:t>
      </w:r>
      <w:r w:rsidR="009773E8">
        <w:rPr>
          <w:rFonts w:ascii="Sylfaen" w:hAnsi="Sylfaen"/>
          <w:sz w:val="24"/>
          <w:szCs w:val="24"/>
          <w:lang w:val="hy-AM"/>
        </w:rPr>
        <w:t xml:space="preserve"> և արդիականացումը ի նպաստ սովորողների </w:t>
      </w:r>
      <w:r w:rsidR="009F3ED7">
        <w:rPr>
          <w:rFonts w:ascii="Sylfaen" w:hAnsi="Sylfaen"/>
          <w:sz w:val="24"/>
          <w:szCs w:val="24"/>
          <w:lang w:val="hy-AM"/>
        </w:rPr>
        <w:t>որ</w:t>
      </w:r>
      <w:r w:rsidR="009F3ED7" w:rsidRPr="009F3ED7">
        <w:rPr>
          <w:rFonts w:ascii="Sylfaen" w:hAnsi="Sylfaen"/>
          <w:sz w:val="24"/>
          <w:szCs w:val="24"/>
          <w:lang w:val="hy-AM"/>
        </w:rPr>
        <w:t>ա</w:t>
      </w:r>
      <w:r w:rsidR="009773E8">
        <w:rPr>
          <w:rFonts w:ascii="Sylfaen" w:hAnsi="Sylfaen"/>
          <w:sz w:val="24"/>
          <w:szCs w:val="24"/>
          <w:lang w:val="hy-AM"/>
        </w:rPr>
        <w:t>կյալ կրթության ապահովմանը, մրցունակ անձի ձևավորմանը և կրթության մասնագիտական ներուժի զարգացմանը:</w:t>
      </w:r>
    </w:p>
    <w:p w:rsidR="000E7690" w:rsidRPr="00D9211B" w:rsidRDefault="000E7690" w:rsidP="000E7690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b/>
          <w:sz w:val="28"/>
          <w:szCs w:val="28"/>
          <w:lang w:val="hy-AM"/>
        </w:rPr>
      </w:pPr>
    </w:p>
    <w:p w:rsidR="009773E8" w:rsidRPr="00D9211B" w:rsidRDefault="009773E8" w:rsidP="000E7690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b/>
          <w:sz w:val="28"/>
          <w:szCs w:val="28"/>
          <w:lang w:val="hy-AM"/>
        </w:rPr>
      </w:pPr>
      <w:r w:rsidRPr="009773E8">
        <w:rPr>
          <w:rFonts w:ascii="Sylfaen" w:hAnsi="Sylfaen"/>
          <w:b/>
          <w:sz w:val="28"/>
          <w:szCs w:val="28"/>
          <w:lang w:val="hy-AM"/>
        </w:rPr>
        <w:t xml:space="preserve">&lt;&lt;Հայկական կրթական միջավայր&gt;&gt; պորտալ </w:t>
      </w:r>
      <w:hyperlink r:id="rId29" w:history="1">
        <w:r w:rsidR="000E7690" w:rsidRPr="00FB2D72">
          <w:rPr>
            <w:rStyle w:val="Hyperlink"/>
            <w:rFonts w:ascii="Sylfaen" w:hAnsi="Sylfaen"/>
            <w:b/>
            <w:sz w:val="28"/>
            <w:szCs w:val="28"/>
            <w:lang w:val="hy-AM"/>
          </w:rPr>
          <w:t>http://www.armedu.am/</w:t>
        </w:r>
      </w:hyperlink>
    </w:p>
    <w:p w:rsidR="009773E8" w:rsidRPr="00D063BB" w:rsidRDefault="009773E8" w:rsidP="000E7690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sz w:val="24"/>
          <w:szCs w:val="24"/>
          <w:lang w:val="hy-AM"/>
        </w:rPr>
      </w:pPr>
      <w:r w:rsidRPr="00D063BB">
        <w:rPr>
          <w:rFonts w:ascii="Sylfaen" w:hAnsi="Sylfaen"/>
          <w:sz w:val="24"/>
          <w:szCs w:val="24"/>
          <w:lang w:val="hy-AM"/>
        </w:rPr>
        <w:t>Տրամադրվում է համակողմանի տեղեկատվություն</w:t>
      </w:r>
      <w:r w:rsidR="00D063BB" w:rsidRPr="00D063BB">
        <w:rPr>
          <w:rFonts w:ascii="Sylfaen" w:hAnsi="Sylfaen"/>
          <w:sz w:val="24"/>
          <w:szCs w:val="24"/>
          <w:lang w:val="hy-AM"/>
        </w:rPr>
        <w:t xml:space="preserve"> ՀՀ կրթական համակարգի գործունեության և կրթության   ոլորտում իրականացվող ծրագրերի մասին:</w:t>
      </w:r>
    </w:p>
    <w:p w:rsidR="00D063BB" w:rsidRPr="00D9211B" w:rsidRDefault="00D063BB" w:rsidP="000E7690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sz w:val="24"/>
          <w:szCs w:val="24"/>
          <w:lang w:val="hy-AM"/>
        </w:rPr>
      </w:pPr>
      <w:r w:rsidRPr="00D063BB">
        <w:rPr>
          <w:rFonts w:ascii="Sylfaen" w:hAnsi="Sylfaen"/>
          <w:sz w:val="24"/>
          <w:szCs w:val="24"/>
          <w:lang w:val="hy-AM"/>
        </w:rPr>
        <w:t>Տեղադրվում են միջազգային և տեղական կազմակերպությունների տրամադրած հայտարարությունների, դասընթացների, մրցույթների, թափուր աշխատատեղերի մասին:</w:t>
      </w:r>
    </w:p>
    <w:p w:rsidR="000E7690" w:rsidRPr="00D9211B" w:rsidRDefault="000E7690" w:rsidP="000E7690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sz w:val="24"/>
          <w:szCs w:val="24"/>
          <w:lang w:val="hy-AM"/>
        </w:rPr>
      </w:pPr>
    </w:p>
    <w:p w:rsidR="00D063BB" w:rsidRPr="00D9211B" w:rsidRDefault="00D063BB" w:rsidP="000E7690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b/>
          <w:sz w:val="28"/>
          <w:szCs w:val="28"/>
          <w:lang w:val="hy-AM"/>
        </w:rPr>
      </w:pPr>
      <w:r w:rsidRPr="00D063BB">
        <w:rPr>
          <w:rFonts w:ascii="Sylfaen" w:hAnsi="Sylfaen"/>
          <w:b/>
          <w:sz w:val="28"/>
          <w:szCs w:val="28"/>
          <w:lang w:val="hy-AM"/>
        </w:rPr>
        <w:t>&lt;&lt;</w:t>
      </w:r>
      <w:r>
        <w:rPr>
          <w:rFonts w:ascii="Sylfaen" w:hAnsi="Sylfaen"/>
          <w:b/>
          <w:sz w:val="28"/>
          <w:szCs w:val="28"/>
          <w:lang w:val="hy-AM"/>
        </w:rPr>
        <w:t>Պաշարների շտեմարան</w:t>
      </w:r>
      <w:r w:rsidRPr="00D063BB">
        <w:rPr>
          <w:rFonts w:ascii="Sylfaen" w:hAnsi="Sylfaen"/>
          <w:b/>
          <w:sz w:val="28"/>
          <w:szCs w:val="28"/>
          <w:lang w:val="hy-AM"/>
        </w:rPr>
        <w:t>&gt;&gt;</w:t>
      </w:r>
      <w:r>
        <w:rPr>
          <w:rFonts w:ascii="Sylfaen" w:hAnsi="Sylfaen"/>
          <w:b/>
          <w:sz w:val="28"/>
          <w:szCs w:val="28"/>
          <w:lang w:val="hy-AM"/>
        </w:rPr>
        <w:t xml:space="preserve"> կայք  </w:t>
      </w:r>
      <w:hyperlink r:id="rId30" w:history="1">
        <w:r w:rsidR="000E7690" w:rsidRPr="00FB2D72">
          <w:rPr>
            <w:rStyle w:val="Hyperlink"/>
            <w:rFonts w:ascii="Sylfaen" w:hAnsi="Sylfaen"/>
            <w:b/>
            <w:sz w:val="28"/>
            <w:szCs w:val="28"/>
            <w:lang w:val="hy-AM"/>
          </w:rPr>
          <w:t>http://lib.armedu.am</w:t>
        </w:r>
      </w:hyperlink>
    </w:p>
    <w:p w:rsidR="00964553" w:rsidRPr="00BC704F" w:rsidRDefault="00964553" w:rsidP="000E7690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sz w:val="24"/>
          <w:szCs w:val="24"/>
          <w:lang w:val="hy-AM"/>
        </w:rPr>
      </w:pPr>
      <w:r w:rsidRPr="00C91B3F">
        <w:rPr>
          <w:rFonts w:ascii="Sylfaen" w:hAnsi="Sylfaen"/>
          <w:sz w:val="24"/>
          <w:szCs w:val="24"/>
          <w:lang w:val="hy-AM"/>
        </w:rPr>
        <w:tab/>
      </w:r>
      <w:r w:rsidRPr="00BC704F">
        <w:rPr>
          <w:rFonts w:ascii="Sylfaen" w:hAnsi="Sylfaen"/>
          <w:sz w:val="24"/>
          <w:szCs w:val="24"/>
          <w:lang w:val="hy-AM"/>
        </w:rPr>
        <w:t>Կայքում տեղադրվում են ուսուցիչների, աշակերտների կրթական ուսումնամեթոդական էլէկտրոնային պաշարներ.</w:t>
      </w:r>
    </w:p>
    <w:p w:rsidR="00964553" w:rsidRPr="00BC704F" w:rsidRDefault="00964553" w:rsidP="00EC435A">
      <w:pPr>
        <w:pStyle w:val="ListParagraph"/>
        <w:numPr>
          <w:ilvl w:val="0"/>
          <w:numId w:val="16"/>
        </w:numPr>
        <w:spacing w:line="360" w:lineRule="auto"/>
        <w:ind w:left="0" w:firstLine="2"/>
        <w:jc w:val="both"/>
        <w:rPr>
          <w:rFonts w:ascii="Sylfaen" w:hAnsi="Sylfaen"/>
          <w:sz w:val="24"/>
          <w:szCs w:val="24"/>
          <w:lang w:val="hy-AM"/>
        </w:rPr>
      </w:pPr>
      <w:r w:rsidRPr="00BC704F">
        <w:rPr>
          <w:rFonts w:ascii="Sylfaen" w:hAnsi="Sylfaen"/>
          <w:sz w:val="24"/>
          <w:szCs w:val="24"/>
          <w:lang w:val="hy-AM"/>
        </w:rPr>
        <w:t>Հանրակրթական դպրոցի գործող և փորձարկվող դասագրքերի ուսուցչի և այլ ուսումնական ձեռնարկների էլէկտրոնային տարբերակներ</w:t>
      </w:r>
    </w:p>
    <w:p w:rsidR="00964553" w:rsidRPr="00BC704F" w:rsidRDefault="00482A5F" w:rsidP="00EC435A">
      <w:pPr>
        <w:pStyle w:val="ListParagraph"/>
        <w:numPr>
          <w:ilvl w:val="0"/>
          <w:numId w:val="16"/>
        </w:numPr>
        <w:spacing w:line="360" w:lineRule="auto"/>
        <w:ind w:left="0" w:firstLine="2"/>
        <w:jc w:val="both"/>
        <w:rPr>
          <w:rFonts w:ascii="Sylfaen" w:hAnsi="Sylfaen"/>
          <w:sz w:val="24"/>
          <w:szCs w:val="24"/>
          <w:lang w:val="hy-AM"/>
        </w:rPr>
      </w:pPr>
      <w:r w:rsidRPr="00BC704F">
        <w:rPr>
          <w:rFonts w:ascii="Sylfaen" w:hAnsi="Sylfaen"/>
          <w:sz w:val="24"/>
          <w:szCs w:val="24"/>
          <w:lang w:val="hy-AM"/>
        </w:rPr>
        <w:t>Ավարտական քննությունների փաստաթղթեր, առաջադրանքներ և պատասխաններ</w:t>
      </w:r>
    </w:p>
    <w:p w:rsidR="00482A5F" w:rsidRPr="00BC704F" w:rsidRDefault="00482A5F" w:rsidP="00EC435A">
      <w:pPr>
        <w:pStyle w:val="ListParagraph"/>
        <w:numPr>
          <w:ilvl w:val="0"/>
          <w:numId w:val="16"/>
        </w:numPr>
        <w:spacing w:line="360" w:lineRule="auto"/>
        <w:ind w:left="0" w:firstLine="2"/>
        <w:jc w:val="both"/>
        <w:rPr>
          <w:rFonts w:ascii="Sylfaen" w:hAnsi="Sylfaen"/>
          <w:sz w:val="24"/>
          <w:szCs w:val="24"/>
          <w:lang w:val="hy-AM"/>
        </w:rPr>
      </w:pPr>
      <w:r w:rsidRPr="00BC704F">
        <w:rPr>
          <w:rFonts w:ascii="Sylfaen" w:hAnsi="Sylfaen"/>
          <w:sz w:val="24"/>
          <w:szCs w:val="24"/>
          <w:lang w:val="hy-AM"/>
        </w:rPr>
        <w:t>Դպրոցականների առարկայական օլիմպիադաների փաստաթղթեր, ցուցակներ, առաջադրանքներ և պատասխաններ</w:t>
      </w:r>
    </w:p>
    <w:p w:rsidR="00482A5F" w:rsidRPr="000264E0" w:rsidRDefault="00482A5F" w:rsidP="00EC435A">
      <w:pPr>
        <w:pStyle w:val="ListParagraph"/>
        <w:numPr>
          <w:ilvl w:val="0"/>
          <w:numId w:val="16"/>
        </w:numPr>
        <w:spacing w:line="360" w:lineRule="auto"/>
        <w:ind w:left="0" w:firstLine="2"/>
        <w:jc w:val="both"/>
        <w:rPr>
          <w:rFonts w:ascii="Sylfaen" w:hAnsi="Sylfaen"/>
          <w:sz w:val="24"/>
          <w:szCs w:val="24"/>
          <w:lang w:val="hy-AM"/>
        </w:rPr>
      </w:pPr>
      <w:r w:rsidRPr="00BC704F">
        <w:rPr>
          <w:rFonts w:ascii="Sylfaen" w:hAnsi="Sylfaen"/>
          <w:sz w:val="24"/>
          <w:szCs w:val="24"/>
          <w:lang w:val="hy-AM"/>
        </w:rPr>
        <w:t>Համապատասխան մասնագետների մշակած մեթոդական նյութեր:</w:t>
      </w:r>
    </w:p>
    <w:p w:rsidR="000264E0" w:rsidRPr="000E7690" w:rsidRDefault="000264E0" w:rsidP="00491376">
      <w:pPr>
        <w:pStyle w:val="ListParagraph"/>
        <w:numPr>
          <w:ilvl w:val="0"/>
          <w:numId w:val="0"/>
        </w:numPr>
        <w:spacing w:line="360" w:lineRule="auto"/>
        <w:ind w:left="2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&lt;&lt;</w:t>
      </w:r>
      <w:r w:rsidRPr="000264E0">
        <w:rPr>
          <w:rFonts w:ascii="Sylfaen" w:hAnsi="Sylfaen"/>
          <w:sz w:val="24"/>
          <w:szCs w:val="24"/>
          <w:lang w:val="hy-AM"/>
        </w:rPr>
        <w:t xml:space="preserve">Պաշարների շտեմարան </w:t>
      </w:r>
      <w:r>
        <w:rPr>
          <w:rFonts w:ascii="Sylfaen" w:hAnsi="Sylfaen"/>
          <w:sz w:val="24"/>
          <w:szCs w:val="24"/>
          <w:lang w:val="hy-AM"/>
        </w:rPr>
        <w:t>&gt;&gt;</w:t>
      </w:r>
      <w:r w:rsidRPr="000264E0">
        <w:rPr>
          <w:rFonts w:ascii="Sylfaen" w:hAnsi="Sylfaen"/>
          <w:sz w:val="24"/>
          <w:szCs w:val="24"/>
          <w:lang w:val="hy-AM"/>
        </w:rPr>
        <w:t xml:space="preserve"> կայքը մեծ դեր է խաղում ամբողջ կրթական համակարգում՝ առաջավոր փորձի փոխանակման համար:</w:t>
      </w:r>
    </w:p>
    <w:p w:rsidR="000E7690" w:rsidRPr="00D9211B" w:rsidRDefault="000E7690" w:rsidP="000E7690">
      <w:pPr>
        <w:pStyle w:val="ListParagraph"/>
        <w:numPr>
          <w:ilvl w:val="0"/>
          <w:numId w:val="0"/>
        </w:numPr>
        <w:spacing w:line="360" w:lineRule="auto"/>
        <w:ind w:left="2"/>
        <w:jc w:val="both"/>
        <w:rPr>
          <w:rFonts w:ascii="Sylfaen" w:hAnsi="Sylfaen"/>
          <w:sz w:val="24"/>
          <w:szCs w:val="24"/>
          <w:lang w:val="hy-AM"/>
        </w:rPr>
      </w:pPr>
    </w:p>
    <w:p w:rsidR="002613DB" w:rsidRPr="00D9211B" w:rsidRDefault="002613DB" w:rsidP="000E7690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&lt;&lt;</w:t>
      </w:r>
      <w:r w:rsidRPr="00BC704F">
        <w:rPr>
          <w:rFonts w:ascii="Sylfaen" w:hAnsi="Sylfaen"/>
          <w:b/>
          <w:sz w:val="28"/>
          <w:szCs w:val="28"/>
          <w:lang w:val="hy-AM"/>
        </w:rPr>
        <w:t>Հեռավար ուսուցում</w:t>
      </w:r>
      <w:r>
        <w:rPr>
          <w:rFonts w:ascii="Sylfaen" w:hAnsi="Sylfaen"/>
          <w:b/>
          <w:sz w:val="28"/>
          <w:szCs w:val="28"/>
          <w:lang w:val="hy-AM"/>
        </w:rPr>
        <w:t>&gt;&gt;</w:t>
      </w:r>
      <w:r w:rsidRPr="00BC704F">
        <w:rPr>
          <w:rFonts w:ascii="Sylfaen" w:hAnsi="Sylfaen"/>
          <w:b/>
          <w:sz w:val="28"/>
          <w:szCs w:val="28"/>
          <w:lang w:val="hy-AM"/>
        </w:rPr>
        <w:t xml:space="preserve"> համակարգ</w:t>
      </w:r>
      <w:r w:rsidR="00C91B3F">
        <w:rPr>
          <w:rFonts w:ascii="Sylfaen" w:hAnsi="Sylfaen"/>
          <w:b/>
          <w:sz w:val="28"/>
          <w:szCs w:val="28"/>
          <w:lang w:val="hy-AM"/>
        </w:rPr>
        <w:t>.</w:t>
      </w:r>
      <w:r w:rsidR="00C91B3F" w:rsidRPr="00BC704F">
        <w:rPr>
          <w:rFonts w:ascii="Sylfaen" w:hAnsi="Sylfaen"/>
          <w:b/>
          <w:sz w:val="28"/>
          <w:szCs w:val="28"/>
          <w:lang w:val="hy-AM"/>
        </w:rPr>
        <w:t xml:space="preserve"> </w:t>
      </w:r>
      <w:hyperlink r:id="rId31" w:history="1">
        <w:r w:rsidR="000E7690" w:rsidRPr="00FB2D72">
          <w:rPr>
            <w:rStyle w:val="Hyperlink"/>
            <w:rFonts w:ascii="Sylfaen" w:hAnsi="Sylfaen"/>
            <w:b/>
            <w:sz w:val="28"/>
            <w:szCs w:val="28"/>
            <w:lang w:val="hy-AM"/>
          </w:rPr>
          <w:t>http://learning.armedu.am</w:t>
        </w:r>
      </w:hyperlink>
    </w:p>
    <w:p w:rsidR="00C91B3F" w:rsidRPr="00491376" w:rsidRDefault="00C91B3F" w:rsidP="000E7690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sz w:val="24"/>
          <w:szCs w:val="24"/>
          <w:lang w:val="hy-AM"/>
        </w:rPr>
      </w:pPr>
      <w:r w:rsidRPr="00BC704F">
        <w:rPr>
          <w:rFonts w:ascii="Sylfaen" w:hAnsi="Sylfaen"/>
          <w:sz w:val="24"/>
          <w:szCs w:val="24"/>
          <w:lang w:val="hy-AM"/>
        </w:rPr>
        <w:t xml:space="preserve">ՈՒսուցիչների և աշակերտների համար կրթական տարբեր թեմաներով հեռավար դասընթացներ կազմակերպելու հայալեզու հարթակ է : Հեռավար ուսուցում կազմակերպելու ժամանակ օգտվել Microsoft Teams </w:t>
      </w:r>
      <w:r>
        <w:rPr>
          <w:rFonts w:ascii="Sylfaen" w:hAnsi="Sylfaen"/>
          <w:sz w:val="24"/>
          <w:szCs w:val="24"/>
          <w:lang w:val="hy-AM"/>
        </w:rPr>
        <w:t>առցանց հարթակից:</w:t>
      </w:r>
      <w:r w:rsidR="00491376" w:rsidRPr="00491376">
        <w:rPr>
          <w:rFonts w:ascii="Sylfaen" w:hAnsi="Sylfaen"/>
          <w:sz w:val="24"/>
          <w:szCs w:val="24"/>
          <w:lang w:val="hy-AM"/>
        </w:rPr>
        <w:t xml:space="preserve"> Այս հարթակը մեծ դեր է խաղացել 2020 թ-ին Covid-</w:t>
      </w:r>
      <w:r w:rsidR="00491376">
        <w:rPr>
          <w:rFonts w:ascii="Sylfaen" w:hAnsi="Sylfaen"/>
          <w:sz w:val="24"/>
          <w:szCs w:val="24"/>
          <w:lang w:val="hy-AM"/>
        </w:rPr>
        <w:t>ի ժամանակ:</w:t>
      </w:r>
    </w:p>
    <w:p w:rsidR="00C91B3F" w:rsidRPr="00A632C8" w:rsidRDefault="00C91B3F" w:rsidP="000E7690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lastRenderedPageBreak/>
        <w:t xml:space="preserve"> </w:t>
      </w:r>
      <w:r w:rsidRPr="00C91B3F">
        <w:rPr>
          <w:rFonts w:ascii="Sylfaen" w:hAnsi="Sylfaen"/>
          <w:b/>
          <w:sz w:val="28"/>
          <w:szCs w:val="28"/>
          <w:lang w:val="hy-AM"/>
        </w:rPr>
        <w:t>&lt;&lt;Ուսուցման ինտերակտիվ տեխնոլոգիաներ&gt;&gt; կայք</w:t>
      </w:r>
      <w:r>
        <w:rPr>
          <w:rFonts w:ascii="Sylfaen" w:hAnsi="Sylfaen"/>
          <w:b/>
          <w:sz w:val="28"/>
          <w:szCs w:val="28"/>
          <w:lang w:val="hy-AM"/>
        </w:rPr>
        <w:t xml:space="preserve">. </w:t>
      </w:r>
      <w:hyperlink r:id="rId32" w:history="1">
        <w:r w:rsidR="008C6781" w:rsidRPr="00E878D8">
          <w:rPr>
            <w:rStyle w:val="Hyperlink"/>
            <w:rFonts w:ascii="Sylfaen" w:hAnsi="Sylfaen"/>
            <w:b/>
            <w:sz w:val="28"/>
            <w:szCs w:val="28"/>
            <w:lang w:val="hy-AM"/>
          </w:rPr>
          <w:t>http://esource.armedu.am</w:t>
        </w:r>
      </w:hyperlink>
      <w:r w:rsidR="008C6781" w:rsidRPr="00A632C8">
        <w:rPr>
          <w:rFonts w:ascii="Sylfaen" w:hAnsi="Sylfaen"/>
          <w:b/>
          <w:sz w:val="28"/>
          <w:szCs w:val="28"/>
          <w:lang w:val="hy-AM"/>
        </w:rPr>
        <w:t xml:space="preserve"> </w:t>
      </w:r>
    </w:p>
    <w:p w:rsidR="006415B3" w:rsidRDefault="006415B3" w:rsidP="000E7690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sz w:val="24"/>
          <w:szCs w:val="24"/>
          <w:lang w:val="hy-AM"/>
        </w:rPr>
      </w:pPr>
      <w:r w:rsidRPr="006415B3">
        <w:rPr>
          <w:rFonts w:ascii="Sylfaen" w:hAnsi="Sylfaen"/>
          <w:sz w:val="24"/>
          <w:szCs w:val="24"/>
          <w:lang w:val="hy-AM"/>
        </w:rPr>
        <w:t>Կայքում տեղադրված են հիմնական և ավագ դպրոցի բնագիտամաթեմատիկական առարկաների դպրոցական ծրագրին համապատասխանող ուսումնական նյութեր: Տեղեկատվական տեխնոլոգիաների</w:t>
      </w:r>
      <w:r w:rsidR="00601618" w:rsidRPr="00601618">
        <w:rPr>
          <w:rFonts w:ascii="Sylfaen" w:hAnsi="Sylfaen"/>
          <w:sz w:val="24"/>
          <w:szCs w:val="24"/>
          <w:lang w:val="hy-AM"/>
        </w:rPr>
        <w:t xml:space="preserve"> նշանակությունը չափազանց կարևոր է որպես ուսումնառության հիմնական միջոց: Տեղեկատվական տեխնոլոգիաների ու ինտերնետային միջավայրի օգտագործման շնորհիվ կիրառվող նորարարությունները պայման են ստեղծել 2020թ հաստատություններում ներդնելու էլեկտրոնային դասամատյանի և օրագրի տարբերակը՝ ապահովելով սահմանված կարգը:</w:t>
      </w:r>
      <w:r w:rsidRPr="006415B3">
        <w:rPr>
          <w:rFonts w:ascii="Sylfaen" w:hAnsi="Sylfaen"/>
          <w:sz w:val="24"/>
          <w:szCs w:val="24"/>
          <w:lang w:val="hy-AM"/>
        </w:rPr>
        <w:t xml:space="preserve"> </w:t>
      </w:r>
    </w:p>
    <w:p w:rsidR="00BC6432" w:rsidRPr="006415B3" w:rsidRDefault="00BC6432" w:rsidP="000E7690">
      <w:pPr>
        <w:pStyle w:val="ListParagraph"/>
        <w:numPr>
          <w:ilvl w:val="0"/>
          <w:numId w:val="0"/>
        </w:numPr>
        <w:spacing w:line="360" w:lineRule="auto"/>
        <w:ind w:firstLine="2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TableGrid"/>
        <w:tblW w:w="10774" w:type="dxa"/>
        <w:tblInd w:w="-17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BB0DA7" w:rsidRPr="00337999" w:rsidTr="00642278">
        <w:trPr>
          <w:trHeight w:val="521"/>
        </w:trPr>
        <w:tc>
          <w:tcPr>
            <w:tcW w:w="5387" w:type="dxa"/>
            <w:shd w:val="clear" w:color="auto" w:fill="00B0F0"/>
          </w:tcPr>
          <w:p w:rsidR="00BB0DA7" w:rsidRPr="00337999" w:rsidRDefault="00BB0DA7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 w:rsidRPr="00337999">
              <w:rPr>
                <w:rFonts w:ascii="Sylfaen" w:hAnsi="Sylfaen"/>
                <w:b/>
                <w:sz w:val="32"/>
                <w:szCs w:val="32"/>
                <w:lang w:val="ru-RU"/>
              </w:rPr>
              <w:t>ՈՒԺԵՂ ԿՈՂՄԵՐ</w:t>
            </w:r>
          </w:p>
        </w:tc>
        <w:tc>
          <w:tcPr>
            <w:tcW w:w="5387" w:type="dxa"/>
            <w:shd w:val="clear" w:color="auto" w:fill="C00000"/>
          </w:tcPr>
          <w:p w:rsidR="00BB0DA7" w:rsidRPr="00337999" w:rsidRDefault="00BB0DA7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 w:rsidRPr="00337999">
              <w:rPr>
                <w:rFonts w:ascii="Sylfaen" w:hAnsi="Sylfaen"/>
                <w:b/>
                <w:sz w:val="32"/>
                <w:szCs w:val="32"/>
                <w:lang w:val="ru-RU"/>
              </w:rPr>
              <w:t>ԹՈՒՅԼ ԿՈՂՄԵՐ</w:t>
            </w:r>
          </w:p>
        </w:tc>
      </w:tr>
      <w:tr w:rsidR="00BB0DA7" w:rsidRPr="003A638A" w:rsidTr="00642278">
        <w:trPr>
          <w:trHeight w:val="561"/>
        </w:trPr>
        <w:tc>
          <w:tcPr>
            <w:tcW w:w="5387" w:type="dxa"/>
          </w:tcPr>
          <w:p w:rsidR="00BB0DA7" w:rsidRPr="003252C5" w:rsidRDefault="00EC6692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Հաճախակի</w:t>
            </w:r>
            <w:r w:rsidRPr="00A62CB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անցկացվող</w:t>
            </w:r>
            <w:r w:rsidRPr="00A62CB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դասընթացներ՝</w:t>
            </w:r>
            <w:r w:rsidR="00CC6CD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միտված</w:t>
            </w:r>
            <w:r w:rsidRPr="00A62CB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ժամանակակից</w:t>
            </w:r>
            <w:r w:rsidRPr="00A62CB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տեխնոլոգիաները</w:t>
            </w:r>
            <w:r w:rsidRPr="00A62CB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դասապրոցեսում</w:t>
            </w:r>
            <w:r w:rsidR="00CC6CD6">
              <w:rPr>
                <w:rFonts w:ascii="Sylfaen" w:hAnsi="Sylfaen"/>
                <w:sz w:val="24"/>
                <w:szCs w:val="24"/>
              </w:rPr>
              <w:t>:</w:t>
            </w:r>
          </w:p>
          <w:p w:rsidR="003252C5" w:rsidRPr="00A62CB9" w:rsidRDefault="003252C5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Դպրոցն ուսումնադաստիարակչական</w:t>
            </w:r>
            <w:r w:rsidR="00014366">
              <w:rPr>
                <w:rFonts w:ascii="Sylfaen" w:hAnsi="Sylfaen"/>
                <w:sz w:val="24"/>
                <w:szCs w:val="24"/>
                <w:lang w:val="hy-AM"/>
              </w:rPr>
              <w:t xml:space="preserve"> աշխատանքն արդյունավետ դարձնելու նպատակով մշտապես օգտվում է հետևյալ կայքերից՝ ԿՏԱԿ</w:t>
            </w:r>
            <w:r w:rsidR="00014366">
              <w:rPr>
                <w:rFonts w:ascii="Sylfaen" w:hAnsi="Sylfaen"/>
                <w:sz w:val="24"/>
                <w:szCs w:val="24"/>
              </w:rPr>
              <w:t>,</w:t>
            </w:r>
            <w:r w:rsidR="00014366">
              <w:rPr>
                <w:rFonts w:ascii="Sylfaen" w:hAnsi="Sylfaen"/>
                <w:sz w:val="24"/>
                <w:szCs w:val="24"/>
                <w:lang w:val="hy-AM"/>
              </w:rPr>
              <w:t xml:space="preserve">  ԿԶՆԱԿ</w:t>
            </w:r>
            <w:r w:rsidR="00014366">
              <w:rPr>
                <w:rFonts w:ascii="Sylfaen" w:hAnsi="Sylfaen"/>
                <w:sz w:val="24"/>
                <w:szCs w:val="24"/>
              </w:rPr>
              <w:t xml:space="preserve">, lib.armedu.am, emis.am, </w:t>
            </w:r>
            <w:hyperlink r:id="rId33" w:history="1">
              <w:r w:rsidR="00014366" w:rsidRPr="009A1ABC">
                <w:rPr>
                  <w:rStyle w:val="Hyperlink"/>
                  <w:rFonts w:ascii="Sylfaen" w:hAnsi="Sylfaen"/>
                  <w:sz w:val="24"/>
                  <w:szCs w:val="24"/>
                </w:rPr>
                <w:t>www.armedu.am</w:t>
              </w:r>
            </w:hyperlink>
            <w:r w:rsidR="00014366">
              <w:rPr>
                <w:rFonts w:ascii="Sylfaen" w:hAnsi="Sylfaen"/>
                <w:sz w:val="24"/>
                <w:szCs w:val="24"/>
              </w:rPr>
              <w:t xml:space="preserve">, learning.am  </w:t>
            </w:r>
            <w:r w:rsidR="00014366"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="00014366" w:rsidRPr="00014366">
              <w:rPr>
                <w:rFonts w:ascii="Sylfaen" w:hAnsi="Sylfaen"/>
                <w:sz w:val="24"/>
                <w:szCs w:val="24"/>
              </w:rPr>
              <w:t xml:space="preserve"> </w:t>
            </w:r>
            <w:r w:rsidR="00014366">
              <w:rPr>
                <w:rFonts w:ascii="Sylfaen" w:hAnsi="Sylfaen"/>
                <w:sz w:val="24"/>
                <w:szCs w:val="24"/>
                <w:lang w:val="ru-RU"/>
              </w:rPr>
              <w:t>այլն</w:t>
            </w:r>
            <w:r w:rsidR="00014366" w:rsidRPr="00014366">
              <w:rPr>
                <w:rFonts w:ascii="Sylfaen" w:hAnsi="Sylfaen"/>
                <w:sz w:val="24"/>
                <w:szCs w:val="24"/>
              </w:rPr>
              <w:t>:</w:t>
            </w:r>
          </w:p>
          <w:p w:rsidR="00EC6692" w:rsidRPr="00CC6CD6" w:rsidRDefault="00EC6692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</w:rPr>
            </w:pPr>
            <w:r w:rsidRPr="00A62CB9">
              <w:rPr>
                <w:rFonts w:ascii="Sylfaen" w:hAnsi="Sylfaen"/>
                <w:sz w:val="24"/>
                <w:szCs w:val="24"/>
              </w:rPr>
              <w:t xml:space="preserve">Microsoft Teams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միասնական կրթական հարթակ</w:t>
            </w:r>
            <w:r w:rsidR="00CC6CD6">
              <w:rPr>
                <w:rFonts w:ascii="Sylfaen" w:hAnsi="Sylfaen"/>
                <w:sz w:val="24"/>
                <w:szCs w:val="24"/>
              </w:rPr>
              <w:t>:</w:t>
            </w:r>
          </w:p>
          <w:p w:rsidR="00EC6692" w:rsidRPr="00CC6CD6" w:rsidRDefault="00EC6692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Նախագծային </w:t>
            </w:r>
            <w:r w:rsidR="00CC6CD6">
              <w:rPr>
                <w:rFonts w:ascii="Sylfaen" w:hAnsi="Sylfaen"/>
                <w:sz w:val="24"/>
                <w:szCs w:val="24"/>
              </w:rPr>
              <w:t xml:space="preserve">     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աշխատանքների կազմակերպում  /ԿԶՆԱԿ/</w:t>
            </w:r>
            <w:r w:rsidR="00CC6CD6">
              <w:rPr>
                <w:rFonts w:ascii="Sylfaen" w:hAnsi="Sylfaen"/>
                <w:sz w:val="24"/>
                <w:szCs w:val="24"/>
              </w:rPr>
              <w:t>:</w:t>
            </w:r>
          </w:p>
          <w:p w:rsidR="00EC6692" w:rsidRDefault="00525CB0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Տեղեկատվական տեխնոլոգիաների կիրառումը և ներդրումը դպրոցում</w:t>
            </w:r>
            <w:r w:rsidR="00CC6CD6">
              <w:rPr>
                <w:rFonts w:ascii="Sylfaen" w:hAnsi="Sylfaen"/>
                <w:sz w:val="24"/>
                <w:szCs w:val="24"/>
              </w:rPr>
              <w:t>:</w:t>
            </w:r>
          </w:p>
          <w:p w:rsidR="003F6D7F" w:rsidRPr="00CC6CD6" w:rsidRDefault="003F6D7F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Էլեկտրոնային մատյաններում աշխատում են բոլոր մանկավարժները:</w:t>
            </w:r>
          </w:p>
          <w:p w:rsidR="00525CB0" w:rsidRPr="00CC6CD6" w:rsidRDefault="00525CB0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Էլեկտրոնային մատյանների գործարկում և</w:t>
            </w:r>
            <w:r w:rsidRPr="00525CB0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վերահսկողություն </w:t>
            </w:r>
            <w:r w:rsidRPr="00525CB0">
              <w:rPr>
                <w:rFonts w:ascii="Sylfaen" w:hAnsi="Sylfaen"/>
                <w:sz w:val="24"/>
                <w:szCs w:val="24"/>
                <w:lang w:val="hy-AM"/>
              </w:rPr>
              <w:t>(ԿՏԱԿ)</w:t>
            </w:r>
            <w:r w:rsidR="00CC6CD6">
              <w:rPr>
                <w:rFonts w:ascii="Sylfaen" w:hAnsi="Sylfaen"/>
                <w:sz w:val="24"/>
                <w:szCs w:val="24"/>
              </w:rPr>
              <w:t>:</w:t>
            </w:r>
          </w:p>
          <w:p w:rsidR="00525CB0" w:rsidRDefault="00525CB0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A62CB9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Էլեկտրոնային փաստաթղթերը լրացվում են սահմանված կարգերի համաձայն</w:t>
            </w:r>
            <w:r w:rsidR="00CC6CD6">
              <w:rPr>
                <w:rFonts w:ascii="Sylfaen" w:hAnsi="Sylfaen"/>
                <w:sz w:val="24"/>
                <w:szCs w:val="24"/>
              </w:rPr>
              <w:t>:</w:t>
            </w:r>
          </w:p>
          <w:p w:rsidR="004D670C" w:rsidRPr="004D670C" w:rsidRDefault="004D670C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Տեղեկատվական տեխնոլոգիաների ներդրում դասապրոցեսում:</w:t>
            </w:r>
          </w:p>
          <w:p w:rsidR="008A02EF" w:rsidRPr="001C323D" w:rsidRDefault="008A02EF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Սովորողների և մանկավարժների ժամանակակից տեղեկատվական տեխնոլոգիաներիը սովորելը և օգտագործելը:</w:t>
            </w:r>
          </w:p>
          <w:p w:rsidR="00772F30" w:rsidRPr="001C323D" w:rsidRDefault="00772F30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1C323D">
              <w:rPr>
                <w:rFonts w:ascii="Sylfaen" w:hAnsi="Sylfaen"/>
                <w:sz w:val="24"/>
                <w:szCs w:val="24"/>
                <w:lang w:val="hy-AM"/>
              </w:rPr>
              <w:t>Հեռավար կրթական հարթակի կիրառում:</w:t>
            </w:r>
          </w:p>
          <w:p w:rsidR="00772F30" w:rsidRPr="003F6D7F" w:rsidRDefault="00772F30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1C323D">
              <w:rPr>
                <w:rFonts w:ascii="Sylfaen" w:hAnsi="Sylfaen"/>
                <w:sz w:val="24"/>
                <w:szCs w:val="24"/>
                <w:lang w:val="hy-AM"/>
              </w:rPr>
              <w:t>Բոլոր անհրաժեշտ փաստաթղթերը , այդ թվում էլէկտրոնային պատշաճորեն լրացվում են:</w:t>
            </w:r>
          </w:p>
          <w:p w:rsidR="003F6D7F" w:rsidRPr="003F6D7F" w:rsidRDefault="003F6D7F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3F6D7F">
              <w:rPr>
                <w:rFonts w:ascii="Sylfaen" w:hAnsi="Sylfaen"/>
                <w:sz w:val="24"/>
                <w:szCs w:val="24"/>
                <w:lang w:val="hy-AM"/>
              </w:rPr>
              <w:t>Բոլոր աշխատակիցները տեղյակ են իրենց պաշտոնեական կանոնադրական պարտականություններին՝ ՏՀՏ միջոցներով էլեկտրոնային փաստաթղթերի վարման վերաբերյալ:</w:t>
            </w:r>
          </w:p>
          <w:p w:rsidR="003F6D7F" w:rsidRPr="003F6D7F" w:rsidRDefault="003252C5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3252C5">
              <w:rPr>
                <w:rFonts w:ascii="Sylfaen" w:hAnsi="Sylfaen"/>
                <w:sz w:val="24"/>
                <w:szCs w:val="24"/>
                <w:lang w:val="hy-AM"/>
              </w:rPr>
              <w:t>ZOOM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միասնական կրթական հարթակի տիրապետում:</w:t>
            </w:r>
          </w:p>
          <w:p w:rsidR="003F6D7F" w:rsidRPr="001C323D" w:rsidRDefault="003F6D7F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3F6D7F">
              <w:rPr>
                <w:rFonts w:ascii="Sylfaen" w:hAnsi="Sylfaen"/>
                <w:sz w:val="24"/>
                <w:szCs w:val="24"/>
                <w:lang w:val="hy-AM"/>
              </w:rPr>
              <w:t>Ուսումնական հաստատությունը արդյունավետ օգտագործում է գոյություն ունեցող ՏՀՏ նորմատիվ փաստաթղթերը:</w:t>
            </w:r>
          </w:p>
          <w:p w:rsidR="001647D6" w:rsidRPr="001C323D" w:rsidRDefault="001647D6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1C323D">
              <w:rPr>
                <w:rFonts w:ascii="Sylfaen" w:hAnsi="Sylfaen"/>
                <w:sz w:val="24"/>
                <w:szCs w:val="24"/>
                <w:lang w:val="hy-AM"/>
              </w:rPr>
              <w:t>Լիազոր մարմնի կողմից ՏՀՏ միջոցներով կատարվում են հրահանգներ, հրամաններ, հայտարարություններ՝ ուղարկվում համապատասխան փաստաթղթեր:</w:t>
            </w:r>
          </w:p>
          <w:p w:rsidR="001647D6" w:rsidRPr="001C323D" w:rsidRDefault="001647D6" w:rsidP="00077AAE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176" w:hanging="284"/>
              <w:rPr>
                <w:rFonts w:ascii="Sylfaen" w:hAnsi="Sylfaen"/>
                <w:sz w:val="24"/>
                <w:szCs w:val="24"/>
                <w:lang w:val="hy-AM"/>
              </w:rPr>
            </w:pPr>
            <w:r w:rsidRPr="001C323D">
              <w:rPr>
                <w:rFonts w:ascii="Sylfaen" w:hAnsi="Sylfaen"/>
                <w:sz w:val="24"/>
                <w:szCs w:val="24"/>
                <w:lang w:val="hy-AM"/>
              </w:rPr>
              <w:t>ՈՒսուցչի թափուր տեղի հայտարարությունը կատարվում է ՏՀՏ-ով:</w:t>
            </w:r>
          </w:p>
        </w:tc>
        <w:tc>
          <w:tcPr>
            <w:tcW w:w="5387" w:type="dxa"/>
          </w:tcPr>
          <w:p w:rsidR="008928D9" w:rsidRPr="00D4046E" w:rsidRDefault="008928D9" w:rsidP="00077AAE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  <w:lang w:val="hy-AM"/>
              </w:rPr>
            </w:pPr>
            <w:r w:rsidRPr="008928D9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Դպրոցը հանդիսանալով կենտրոն վերապատրաստող</w:t>
            </w:r>
            <w:r w:rsidR="00883E19" w:rsidRPr="00883E19">
              <w:rPr>
                <w:rFonts w:ascii="Sylfaen" w:hAnsi="Sylfaen"/>
                <w:sz w:val="24"/>
                <w:szCs w:val="24"/>
                <w:lang w:val="hy-AM"/>
              </w:rPr>
              <w:t xml:space="preserve">      </w:t>
            </w:r>
            <w:r w:rsidRPr="008928D9">
              <w:rPr>
                <w:rFonts w:ascii="Sylfaen" w:hAnsi="Sylfaen"/>
                <w:sz w:val="24"/>
                <w:szCs w:val="24"/>
                <w:lang w:val="hy-AM"/>
              </w:rPr>
              <w:t xml:space="preserve"> դպրոց՝ գերժամանակակից տեխնոլոգիաների բացակայություն</w:t>
            </w:r>
            <w:r w:rsidR="00CC6CD6" w:rsidRPr="00CC6CD6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D4046E" w:rsidRPr="00CC6CD6" w:rsidRDefault="00D4046E" w:rsidP="00077AAE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176" w:hanging="218"/>
              <w:rPr>
                <w:rFonts w:ascii="Sylfaen" w:hAnsi="Sylfaen"/>
                <w:sz w:val="24"/>
                <w:szCs w:val="24"/>
                <w:lang w:val="hy-AM"/>
              </w:rPr>
            </w:pPr>
            <w:r w:rsidRPr="00D4046E">
              <w:rPr>
                <w:rFonts w:ascii="Sylfaen" w:hAnsi="Sylfaen"/>
                <w:sz w:val="24"/>
                <w:szCs w:val="24"/>
                <w:lang w:val="hy-AM"/>
              </w:rPr>
              <w:t>Մեծահասակ ուսուցիչների տեխնիկային տիրապետելու և նպատակին կիրառելու ցանկության հմտությունների պակաս:</w:t>
            </w:r>
          </w:p>
          <w:p w:rsidR="00BB0DA7" w:rsidRPr="00A62CB9" w:rsidRDefault="008928D9" w:rsidP="00077AAE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8928D9">
              <w:rPr>
                <w:rFonts w:ascii="Sylfaen" w:hAnsi="Sylfaen"/>
                <w:sz w:val="24"/>
                <w:szCs w:val="24"/>
                <w:lang w:val="hy-AM"/>
              </w:rPr>
              <w:t xml:space="preserve">Դպրոցի ջերմոցում համացանցի բացակայություն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8928D9">
              <w:rPr>
                <w:rFonts w:ascii="Sylfaen" w:hAnsi="Sylfaen"/>
                <w:sz w:val="24"/>
                <w:szCs w:val="24"/>
                <w:lang w:val="hy-AM"/>
              </w:rPr>
              <w:t>խելացի ջերմոց դարձնելու համար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)</w:t>
            </w:r>
            <w:r w:rsidR="00CC6CD6" w:rsidRPr="00CC6CD6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  <w:r w:rsidRPr="008928D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8928D9" w:rsidRDefault="008928D9" w:rsidP="00077AAE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372697">
              <w:rPr>
                <w:rFonts w:ascii="Sylfaen" w:hAnsi="Sylfaen"/>
                <w:sz w:val="24"/>
                <w:szCs w:val="24"/>
                <w:lang w:val="hy-AM"/>
              </w:rPr>
              <w:t>Դպրոցի բակում տեսախցիկ</w:t>
            </w:r>
            <w:r w:rsidR="007800D4" w:rsidRPr="00372697">
              <w:rPr>
                <w:rFonts w:ascii="Sylfaen" w:hAnsi="Sylfaen"/>
                <w:sz w:val="24"/>
                <w:szCs w:val="24"/>
                <w:lang w:val="hy-AM"/>
              </w:rPr>
              <w:t>ի բացակայություն</w:t>
            </w:r>
            <w:r w:rsidR="00CC6CD6" w:rsidRPr="00372697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E344A8" w:rsidRPr="001C323D" w:rsidRDefault="00772F30" w:rsidP="00077AAE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1647D6">
              <w:rPr>
                <w:rFonts w:ascii="Sylfaen" w:hAnsi="Sylfaen"/>
                <w:sz w:val="24"/>
                <w:szCs w:val="24"/>
                <w:lang w:val="hy-AM"/>
              </w:rPr>
              <w:t>20</w:t>
            </w:r>
            <w:r w:rsidR="00E344A8" w:rsidRPr="00E344A8">
              <w:rPr>
                <w:rFonts w:ascii="Sylfaen" w:hAnsi="Sylfaen"/>
                <w:sz w:val="24"/>
                <w:szCs w:val="24"/>
                <w:lang w:val="hy-AM"/>
              </w:rPr>
              <w:t>% ուսուցիչների ՏՀՏ-ներին թույլ տիրապետում:</w:t>
            </w:r>
          </w:p>
          <w:p w:rsidR="001647D6" w:rsidRPr="001C323D" w:rsidRDefault="001647D6" w:rsidP="00077AAE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EMIS.am</w:t>
            </w:r>
            <w:r w:rsidRPr="001C323D">
              <w:rPr>
                <w:rFonts w:ascii="Sylfaen" w:hAnsi="Sylfaen"/>
                <w:sz w:val="24"/>
                <w:szCs w:val="24"/>
                <w:lang w:val="hy-AM"/>
              </w:rPr>
              <w:t xml:space="preserve"> հարթակում էլէկտրոնային մատյանների լրացումը կատարվում է որոշակի թերություններով:</w:t>
            </w:r>
          </w:p>
          <w:p w:rsidR="00596F3A" w:rsidRPr="00D4046E" w:rsidRDefault="00596F3A" w:rsidP="00077AAE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1C323D">
              <w:rPr>
                <w:rFonts w:ascii="Sylfaen" w:hAnsi="Sylfaen"/>
                <w:sz w:val="24"/>
                <w:szCs w:val="24"/>
                <w:lang w:val="hy-AM"/>
              </w:rPr>
              <w:t xml:space="preserve">Ոչ բոլոր դասերին է օգտագործվում ՏՀՏ և </w:t>
            </w:r>
            <w:r w:rsidRPr="001C323D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նոր</w:t>
            </w:r>
            <w:r w:rsidR="00DF707C" w:rsidRPr="00DF707C">
              <w:rPr>
                <w:rFonts w:ascii="Sylfaen" w:hAnsi="Sylfaen"/>
                <w:sz w:val="24"/>
                <w:szCs w:val="24"/>
                <w:lang w:val="hy-AM"/>
              </w:rPr>
              <w:t>ա</w:t>
            </w:r>
            <w:r w:rsidRPr="001C323D">
              <w:rPr>
                <w:rFonts w:ascii="Sylfaen" w:hAnsi="Sylfaen"/>
                <w:sz w:val="24"/>
                <w:szCs w:val="24"/>
                <w:lang w:val="hy-AM"/>
              </w:rPr>
              <w:t xml:space="preserve">րարություններ, կամ օգտագործվում է, բայց ոչ տեղին: </w:t>
            </w:r>
          </w:p>
          <w:p w:rsidR="00D4046E" w:rsidRPr="001C323D" w:rsidRDefault="00D4046E" w:rsidP="00077AAE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176" w:hanging="218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4046E">
              <w:rPr>
                <w:rFonts w:ascii="Sylfaen" w:hAnsi="Sylfaen"/>
                <w:sz w:val="24"/>
                <w:szCs w:val="24"/>
                <w:lang w:val="hy-AM"/>
              </w:rPr>
              <w:t>ՏՀՏ վերապատրաստման դասընթացներին ուսուցիչների սակավ մասնակցություն:</w:t>
            </w:r>
          </w:p>
        </w:tc>
      </w:tr>
    </w:tbl>
    <w:p w:rsidR="000F2908" w:rsidRPr="005C314C" w:rsidRDefault="000F2908" w:rsidP="003513D8">
      <w:pPr>
        <w:spacing w:line="360" w:lineRule="auto"/>
        <w:jc w:val="center"/>
        <w:rPr>
          <w:rFonts w:ascii="Sylfaen" w:hAnsi="Sylfaen"/>
          <w:b/>
          <w:sz w:val="32"/>
          <w:szCs w:val="32"/>
          <w:lang w:val="hy-AM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3867"/>
        <w:gridCol w:w="1440"/>
        <w:gridCol w:w="1320"/>
        <w:gridCol w:w="1321"/>
        <w:gridCol w:w="1440"/>
        <w:gridCol w:w="1352"/>
      </w:tblGrid>
      <w:tr w:rsidR="004817C1" w:rsidTr="004817C1">
        <w:tc>
          <w:tcPr>
            <w:tcW w:w="3867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4817C1" w:rsidRPr="002C09B5" w:rsidRDefault="004817C1" w:rsidP="002C09B5">
            <w:p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  <w:tc>
          <w:tcPr>
            <w:tcW w:w="1440" w:type="dxa"/>
            <w:shd w:val="clear" w:color="auto" w:fill="E5DFEC" w:themeFill="accent4" w:themeFillTint="33"/>
          </w:tcPr>
          <w:p w:rsidR="004817C1" w:rsidRPr="002C09B5" w:rsidRDefault="004817C1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2C09B5">
              <w:rPr>
                <w:rFonts w:ascii="Sylfaen" w:hAnsi="Sylfaen"/>
                <w:b/>
                <w:sz w:val="24"/>
                <w:szCs w:val="24"/>
              </w:rPr>
              <w:t>2020-2021</w:t>
            </w:r>
          </w:p>
        </w:tc>
        <w:tc>
          <w:tcPr>
            <w:tcW w:w="1320" w:type="dxa"/>
            <w:shd w:val="clear" w:color="auto" w:fill="E5DFEC" w:themeFill="accent4" w:themeFillTint="33"/>
          </w:tcPr>
          <w:p w:rsidR="004817C1" w:rsidRPr="002C09B5" w:rsidRDefault="004817C1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2C09B5">
              <w:rPr>
                <w:rFonts w:ascii="Sylfaen" w:hAnsi="Sylfaen"/>
                <w:b/>
                <w:sz w:val="24"/>
                <w:szCs w:val="24"/>
              </w:rPr>
              <w:t>2021-2022</w:t>
            </w:r>
          </w:p>
        </w:tc>
        <w:tc>
          <w:tcPr>
            <w:tcW w:w="1321" w:type="dxa"/>
            <w:shd w:val="clear" w:color="auto" w:fill="E5DFEC" w:themeFill="accent4" w:themeFillTint="33"/>
          </w:tcPr>
          <w:p w:rsidR="004817C1" w:rsidRPr="002C09B5" w:rsidRDefault="004817C1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2022-2023</w:t>
            </w:r>
          </w:p>
        </w:tc>
        <w:tc>
          <w:tcPr>
            <w:tcW w:w="1440" w:type="dxa"/>
            <w:shd w:val="clear" w:color="auto" w:fill="E5DFEC" w:themeFill="accent4" w:themeFillTint="33"/>
          </w:tcPr>
          <w:p w:rsidR="004817C1" w:rsidRDefault="004817C1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2023-2024</w:t>
            </w:r>
          </w:p>
        </w:tc>
        <w:tc>
          <w:tcPr>
            <w:tcW w:w="1352" w:type="dxa"/>
            <w:shd w:val="clear" w:color="auto" w:fill="E5DFEC" w:themeFill="accent4" w:themeFillTint="33"/>
          </w:tcPr>
          <w:p w:rsidR="004817C1" w:rsidRPr="004817C1" w:rsidRDefault="004817C1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2024-2025</w:t>
            </w:r>
          </w:p>
        </w:tc>
      </w:tr>
      <w:tr w:rsidR="004817C1" w:rsidTr="004817C1">
        <w:trPr>
          <w:trHeight w:val="766"/>
        </w:trPr>
        <w:tc>
          <w:tcPr>
            <w:tcW w:w="3867" w:type="dxa"/>
            <w:tcBorders>
              <w:bottom w:val="nil"/>
            </w:tcBorders>
            <w:shd w:val="clear" w:color="auto" w:fill="E5DFEC" w:themeFill="accent4" w:themeFillTint="33"/>
          </w:tcPr>
          <w:p w:rsidR="004817C1" w:rsidRPr="00122DDC" w:rsidRDefault="004817C1" w:rsidP="008C6781">
            <w:p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4C2636">
              <w:rPr>
                <w:rFonts w:ascii="Sylfaen" w:hAnsi="Sylfaen"/>
                <w:sz w:val="24"/>
                <w:szCs w:val="24"/>
                <w:lang w:val="hy-AM"/>
              </w:rPr>
              <w:t>Ուսուցիչների  ՏՀՏ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 w:rsidRPr="004C2636">
              <w:rPr>
                <w:rFonts w:ascii="Sylfaen" w:hAnsi="Sylfaen"/>
                <w:sz w:val="24"/>
                <w:szCs w:val="24"/>
                <w:lang w:val="hy-AM"/>
              </w:rPr>
              <w:t>ների և համացանցին տիրապետումը</w:t>
            </w:r>
            <w:r w:rsidRPr="00122DDC">
              <w:rPr>
                <w:rFonts w:ascii="Sylfaen" w:hAnsi="Sylfaen"/>
                <w:sz w:val="24"/>
                <w:szCs w:val="24"/>
                <w:lang w:val="hy-AM"/>
              </w:rPr>
              <w:t xml:space="preserve">/աշխ. թիվը  և 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%-</w:t>
            </w:r>
            <w:r w:rsidRPr="00122DDC">
              <w:rPr>
                <w:rFonts w:ascii="Sylfaen" w:hAnsi="Sylfaen"/>
                <w:sz w:val="24"/>
                <w:szCs w:val="24"/>
                <w:lang w:val="hy-AM"/>
              </w:rPr>
              <w:t>ը/</w:t>
            </w:r>
          </w:p>
        </w:tc>
        <w:tc>
          <w:tcPr>
            <w:tcW w:w="1440" w:type="dxa"/>
            <w:shd w:val="clear" w:color="auto" w:fill="EEECE1" w:themeFill="background2"/>
          </w:tcPr>
          <w:p w:rsidR="004817C1" w:rsidRPr="00315124" w:rsidRDefault="004817C1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</w:p>
          <w:p w:rsidR="004817C1" w:rsidRPr="00DF0178" w:rsidRDefault="00DF0178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18</w:t>
            </w:r>
          </w:p>
        </w:tc>
        <w:tc>
          <w:tcPr>
            <w:tcW w:w="1320" w:type="dxa"/>
            <w:shd w:val="clear" w:color="auto" w:fill="EEECE1" w:themeFill="background2"/>
          </w:tcPr>
          <w:p w:rsidR="004817C1" w:rsidRDefault="004817C1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  <w:p w:rsidR="004817C1" w:rsidRPr="00DF0178" w:rsidRDefault="00DF0178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  <w:r>
              <w:rPr>
                <w:rFonts w:ascii="Sylfaen" w:hAnsi="Sylfaen"/>
                <w:b/>
                <w:sz w:val="24"/>
                <w:szCs w:val="24"/>
              </w:rPr>
              <w:t>1</w:t>
            </w:r>
          </w:p>
        </w:tc>
        <w:tc>
          <w:tcPr>
            <w:tcW w:w="1321" w:type="dxa"/>
            <w:shd w:val="clear" w:color="auto" w:fill="EEECE1" w:themeFill="background2"/>
          </w:tcPr>
          <w:p w:rsidR="004817C1" w:rsidRDefault="004817C1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  <w:p w:rsidR="004817C1" w:rsidRPr="00DF0178" w:rsidRDefault="00DF0178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</w:t>
            </w:r>
            <w:r>
              <w:rPr>
                <w:rFonts w:ascii="Sylfaen" w:hAnsi="Sylfaen"/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EEECE1" w:themeFill="background2"/>
          </w:tcPr>
          <w:p w:rsidR="004817C1" w:rsidRDefault="004817C1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</w:p>
          <w:p w:rsidR="004817C1" w:rsidRPr="007931CA" w:rsidRDefault="00DF0178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22</w:t>
            </w:r>
          </w:p>
        </w:tc>
        <w:tc>
          <w:tcPr>
            <w:tcW w:w="1352" w:type="dxa"/>
            <w:shd w:val="clear" w:color="auto" w:fill="EEECE1" w:themeFill="background2"/>
          </w:tcPr>
          <w:p w:rsidR="004817C1" w:rsidRDefault="004817C1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  <w:p w:rsidR="004817C1" w:rsidRPr="004817C1" w:rsidRDefault="00DF0178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24</w:t>
            </w:r>
          </w:p>
        </w:tc>
      </w:tr>
      <w:tr w:rsidR="004817C1" w:rsidTr="004817C1">
        <w:tc>
          <w:tcPr>
            <w:tcW w:w="3867" w:type="dxa"/>
            <w:tcBorders>
              <w:top w:val="nil"/>
            </w:tcBorders>
            <w:shd w:val="clear" w:color="auto" w:fill="E5DFEC" w:themeFill="accent4" w:themeFillTint="33"/>
          </w:tcPr>
          <w:p w:rsidR="004817C1" w:rsidRPr="004C2636" w:rsidRDefault="004817C1" w:rsidP="002C09B5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440" w:type="dxa"/>
            <w:shd w:val="clear" w:color="auto" w:fill="EEECE1" w:themeFill="background2"/>
          </w:tcPr>
          <w:p w:rsidR="004817C1" w:rsidRPr="00DF0178" w:rsidRDefault="00DF0178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60%</w:t>
            </w:r>
          </w:p>
        </w:tc>
        <w:tc>
          <w:tcPr>
            <w:tcW w:w="1320" w:type="dxa"/>
            <w:shd w:val="clear" w:color="auto" w:fill="EEECE1" w:themeFill="background2"/>
          </w:tcPr>
          <w:p w:rsidR="004817C1" w:rsidRPr="00DF0178" w:rsidRDefault="00DF0178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68%</w:t>
            </w:r>
          </w:p>
        </w:tc>
        <w:tc>
          <w:tcPr>
            <w:tcW w:w="1321" w:type="dxa"/>
            <w:shd w:val="clear" w:color="auto" w:fill="EEECE1" w:themeFill="background2"/>
          </w:tcPr>
          <w:p w:rsidR="004817C1" w:rsidRPr="00DF0178" w:rsidRDefault="00DF0178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70%</w:t>
            </w:r>
          </w:p>
        </w:tc>
        <w:tc>
          <w:tcPr>
            <w:tcW w:w="1440" w:type="dxa"/>
            <w:shd w:val="clear" w:color="auto" w:fill="EEECE1" w:themeFill="background2"/>
          </w:tcPr>
          <w:p w:rsidR="004817C1" w:rsidRPr="00DF0178" w:rsidRDefault="00DF0178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>70%</w:t>
            </w:r>
          </w:p>
        </w:tc>
        <w:tc>
          <w:tcPr>
            <w:tcW w:w="1352" w:type="dxa"/>
            <w:shd w:val="clear" w:color="auto" w:fill="EEECE1" w:themeFill="background2"/>
          </w:tcPr>
          <w:p w:rsidR="004817C1" w:rsidRPr="00DF0178" w:rsidRDefault="00DF0178" w:rsidP="003513D8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80</w:t>
            </w:r>
            <w:r>
              <w:rPr>
                <w:rFonts w:ascii="Sylfaen" w:hAnsi="Sylfaen"/>
                <w:b/>
                <w:sz w:val="24"/>
                <w:szCs w:val="24"/>
              </w:rPr>
              <w:t>%</w:t>
            </w:r>
          </w:p>
        </w:tc>
      </w:tr>
    </w:tbl>
    <w:p w:rsidR="00606EBC" w:rsidRDefault="00606EBC" w:rsidP="00606EBC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color w:val="4F81BD" w:themeColor="accent1"/>
          <w:sz w:val="28"/>
          <w:szCs w:val="28"/>
          <w:lang w:val="ru-RU"/>
        </w:rPr>
      </w:pPr>
    </w:p>
    <w:p w:rsidR="00606EBC" w:rsidRPr="00BD45B5" w:rsidRDefault="00606EBC" w:rsidP="00606EBC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 w:rsidRPr="00E14A0F">
        <w:rPr>
          <w:rFonts w:ascii="Sylfaen" w:hAnsi="Sylfaen"/>
          <w:color w:val="4F81BD" w:themeColor="accent1"/>
          <w:sz w:val="28"/>
          <w:szCs w:val="28"/>
        </w:rPr>
        <w:t>Վերահսկողության</w:t>
      </w:r>
      <w:r w:rsidRPr="00BD45B5">
        <w:rPr>
          <w:rFonts w:ascii="Sylfaen" w:hAnsi="Sylfaen"/>
          <w:color w:val="4F81BD" w:themeColor="accent1"/>
          <w:sz w:val="28"/>
          <w:szCs w:val="28"/>
          <w:lang w:val="ru-RU"/>
        </w:rPr>
        <w:t xml:space="preserve"> </w:t>
      </w:r>
      <w:r w:rsidRPr="00E14A0F">
        <w:rPr>
          <w:rFonts w:ascii="Sylfaen" w:hAnsi="Sylfaen"/>
          <w:color w:val="4F81BD" w:themeColor="accent1"/>
          <w:sz w:val="28"/>
          <w:szCs w:val="28"/>
        </w:rPr>
        <w:t>մեխանիզմներ</w:t>
      </w:r>
      <w:r>
        <w:rPr>
          <w:rFonts w:ascii="Sylfaen" w:hAnsi="Sylfaen"/>
          <w:color w:val="4F81BD" w:themeColor="accent1"/>
          <w:sz w:val="28"/>
          <w:szCs w:val="28"/>
        </w:rPr>
        <w:t>՝</w:t>
      </w:r>
      <w:r w:rsidRPr="00BD45B5">
        <w:rPr>
          <w:rFonts w:ascii="Sylfaen" w:hAnsi="Sylfaen"/>
          <w:color w:val="4F81BD" w:themeColor="accent1"/>
          <w:sz w:val="28"/>
          <w:szCs w:val="28"/>
          <w:lang w:val="ru-RU"/>
        </w:rPr>
        <w:t xml:space="preserve"> </w:t>
      </w:r>
      <w:r w:rsidRPr="00BD45B5">
        <w:rPr>
          <w:rFonts w:ascii="Sylfaen" w:hAnsi="Sylfaen"/>
          <w:color w:val="4F81BD" w:themeColor="accent1"/>
          <w:sz w:val="24"/>
          <w:szCs w:val="24"/>
          <w:lang w:val="ru-RU"/>
        </w:rPr>
        <w:t xml:space="preserve"> </w:t>
      </w:r>
      <w:r w:rsidRPr="00F85552">
        <w:rPr>
          <w:rFonts w:ascii="Sylfaen" w:hAnsi="Sylfaen"/>
          <w:sz w:val="24"/>
          <w:szCs w:val="24"/>
        </w:rPr>
        <w:t>Մշտադիտարկում</w:t>
      </w:r>
      <w:r w:rsidRPr="00BD45B5">
        <w:rPr>
          <w:rFonts w:ascii="Sylfaen" w:hAnsi="Sylfaen"/>
          <w:sz w:val="24"/>
          <w:szCs w:val="24"/>
          <w:lang w:val="ru-RU"/>
        </w:rPr>
        <w:t xml:space="preserve">,   </w:t>
      </w:r>
      <w:r w:rsidRPr="00F85552">
        <w:rPr>
          <w:rFonts w:ascii="Sylfaen" w:hAnsi="Sylfaen"/>
          <w:sz w:val="24"/>
          <w:szCs w:val="24"/>
        </w:rPr>
        <w:t>շարունակական</w:t>
      </w:r>
      <w:r w:rsidRPr="00BD45B5">
        <w:rPr>
          <w:rFonts w:ascii="Sylfaen" w:hAnsi="Sylfaen"/>
          <w:sz w:val="24"/>
          <w:szCs w:val="24"/>
          <w:lang w:val="ru-RU"/>
        </w:rPr>
        <w:t xml:space="preserve"> </w:t>
      </w:r>
      <w:r w:rsidRPr="00F85552">
        <w:rPr>
          <w:rFonts w:ascii="Sylfaen" w:hAnsi="Sylfaen"/>
          <w:sz w:val="24"/>
          <w:szCs w:val="24"/>
        </w:rPr>
        <w:t>բարելավում</w:t>
      </w:r>
      <w:r w:rsidR="00BD45B5">
        <w:rPr>
          <w:rFonts w:ascii="Sylfaen" w:hAnsi="Sylfaen"/>
          <w:sz w:val="24"/>
          <w:szCs w:val="24"/>
          <w:lang w:val="ru-RU"/>
        </w:rPr>
        <w:t>, վերանայում և հստակեցում</w:t>
      </w:r>
    </w:p>
    <w:p w:rsidR="00606EBC" w:rsidRPr="00BD45B5" w:rsidRDefault="00606EBC" w:rsidP="00606EBC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 w:rsidRPr="00BD45B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>Վերահսկող՝</w:t>
      </w:r>
      <w:r w:rsidRPr="00DA0B04">
        <w:rPr>
          <w:rFonts w:ascii="Sylfaen" w:hAnsi="Sylfaen"/>
          <w:color w:val="0070C0"/>
          <w:sz w:val="28"/>
          <w:szCs w:val="28"/>
          <w:lang w:val="ru-RU"/>
        </w:rPr>
        <w:t xml:space="preserve">  </w:t>
      </w:r>
      <w:r w:rsidRPr="00DA0B04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տնօրենություն</w:t>
      </w:r>
    </w:p>
    <w:p w:rsidR="00606EBC" w:rsidRPr="00BD45B5" w:rsidRDefault="00606EBC" w:rsidP="00606EBC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color w:val="0070C0"/>
          <w:sz w:val="28"/>
          <w:szCs w:val="28"/>
        </w:rPr>
        <w:t>Հաշվետվության</w:t>
      </w:r>
      <w:r w:rsidRPr="00BD45B5">
        <w:rPr>
          <w:rFonts w:ascii="Sylfaen" w:hAnsi="Sylfaen"/>
          <w:color w:val="0070C0"/>
          <w:sz w:val="28"/>
          <w:szCs w:val="28"/>
          <w:lang w:val="ru-RU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>ձևեր՝</w:t>
      </w:r>
      <w:r w:rsidRPr="00BD45B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ներքին</w:t>
      </w:r>
      <w:r w:rsidRPr="00BD45B5">
        <w:rPr>
          <w:rFonts w:ascii="Sylfaen" w:hAnsi="Sylfaen"/>
          <w:sz w:val="24"/>
          <w:szCs w:val="24"/>
          <w:lang w:val="ru-RU"/>
        </w:rPr>
        <w:t xml:space="preserve"> </w:t>
      </w:r>
      <w:r>
        <w:rPr>
          <w:rFonts w:ascii="Sylfaen" w:hAnsi="Sylfaen"/>
          <w:sz w:val="24"/>
          <w:szCs w:val="24"/>
        </w:rPr>
        <w:t>գնահատում</w:t>
      </w:r>
      <w:r w:rsidRPr="00BD45B5">
        <w:rPr>
          <w:rFonts w:ascii="Sylfaen" w:hAnsi="Sylfaen"/>
          <w:sz w:val="24"/>
          <w:szCs w:val="24"/>
          <w:lang w:val="ru-RU"/>
        </w:rPr>
        <w:t xml:space="preserve">,  </w:t>
      </w:r>
      <w:r>
        <w:rPr>
          <w:rFonts w:ascii="Sylfaen" w:hAnsi="Sylfaen"/>
          <w:sz w:val="24"/>
          <w:szCs w:val="24"/>
        </w:rPr>
        <w:t>ՈՒԴԱ</w:t>
      </w:r>
    </w:p>
    <w:p w:rsidR="00606EBC" w:rsidRPr="00BD45B5" w:rsidRDefault="00606EBC" w:rsidP="00606EBC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5"/>
        <w:gridCol w:w="2013"/>
        <w:gridCol w:w="1897"/>
        <w:gridCol w:w="2554"/>
        <w:gridCol w:w="2145"/>
      </w:tblGrid>
      <w:tr w:rsidR="009F319B" w:rsidRPr="009F319B" w:rsidTr="00673A3C">
        <w:tc>
          <w:tcPr>
            <w:tcW w:w="2112" w:type="dxa"/>
            <w:shd w:val="clear" w:color="auto" w:fill="FDE9D9" w:themeFill="accent6" w:themeFillTint="33"/>
          </w:tcPr>
          <w:p w:rsidR="00606EBC" w:rsidRPr="00BD45B5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113" w:type="dxa"/>
            <w:shd w:val="clear" w:color="auto" w:fill="FDE9D9" w:themeFill="accent6" w:themeFillTint="33"/>
          </w:tcPr>
          <w:p w:rsidR="00606EBC" w:rsidRPr="009F319B" w:rsidRDefault="009F319B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Դասապրոցեսում ՏՀՏ-ների կիրառումը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606EBC" w:rsidRPr="009F319B" w:rsidRDefault="009F319B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Ուսուցիչների կողմից կրթական ռեսուրսների կիրառումը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606EBC" w:rsidRPr="009F319B" w:rsidRDefault="009F319B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ՏՀՏ-ներից ուսուցիչների վերապատրաստումների, սեմինարների մասնակցությունը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606EBC" w:rsidRPr="009F319B" w:rsidRDefault="009F319B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Ուսուցման արդյունավետության բարձրացումը</w:t>
            </w:r>
          </w:p>
        </w:tc>
      </w:tr>
      <w:tr w:rsidR="009F319B" w:rsidTr="00673A3C">
        <w:tc>
          <w:tcPr>
            <w:tcW w:w="2112" w:type="dxa"/>
            <w:shd w:val="clear" w:color="auto" w:fill="EAF1DD" w:themeFill="accent3" w:themeFillTint="33"/>
          </w:tcPr>
          <w:p w:rsidR="00606EBC" w:rsidRPr="005E7132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5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գերազանց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F319B" w:rsidTr="00673A3C">
        <w:tc>
          <w:tcPr>
            <w:tcW w:w="2112" w:type="dxa"/>
            <w:shd w:val="clear" w:color="auto" w:fill="EAF1DD" w:themeFill="accent3" w:themeFillTint="33"/>
          </w:tcPr>
          <w:p w:rsidR="00606EBC" w:rsidRPr="005E7132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4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 լավ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F319B" w:rsidTr="00673A3C">
        <w:tc>
          <w:tcPr>
            <w:tcW w:w="2112" w:type="dxa"/>
            <w:shd w:val="clear" w:color="auto" w:fill="EAF1DD" w:themeFill="accent3" w:themeFillTint="33"/>
          </w:tcPr>
          <w:p w:rsidR="00606EBC" w:rsidRPr="005E7132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3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բավարար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F319B" w:rsidTr="00673A3C">
        <w:tc>
          <w:tcPr>
            <w:tcW w:w="2112" w:type="dxa"/>
            <w:shd w:val="clear" w:color="auto" w:fill="EAF1DD" w:themeFill="accent3" w:themeFillTint="33"/>
          </w:tcPr>
          <w:p w:rsidR="00606EBC" w:rsidRPr="005E7132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2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վատ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9F319B" w:rsidTr="00673A3C">
        <w:tc>
          <w:tcPr>
            <w:tcW w:w="2112" w:type="dxa"/>
            <w:shd w:val="clear" w:color="auto" w:fill="EAF1DD" w:themeFill="accent3" w:themeFillTint="33"/>
          </w:tcPr>
          <w:p w:rsidR="00606EBC" w:rsidRPr="005E7132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1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անբավարար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606EBC" w:rsidRDefault="00606EBC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DE7CA2" w:rsidRPr="008C6781" w:rsidRDefault="00DE7CA2" w:rsidP="003513D8">
      <w:pPr>
        <w:spacing w:line="360" w:lineRule="auto"/>
        <w:jc w:val="center"/>
        <w:rPr>
          <w:rFonts w:ascii="Sylfaen" w:hAnsi="Sylfaen"/>
          <w:b/>
          <w:color w:val="0070C0"/>
          <w:sz w:val="32"/>
          <w:szCs w:val="32"/>
          <w:lang w:val="hy-AM"/>
        </w:rPr>
      </w:pPr>
      <w:r w:rsidRPr="008C6781">
        <w:rPr>
          <w:rFonts w:ascii="Sylfaen" w:hAnsi="Sylfaen"/>
          <w:b/>
          <w:color w:val="0070C0"/>
          <w:sz w:val="32"/>
          <w:szCs w:val="32"/>
          <w:lang w:val="hy-AM"/>
        </w:rPr>
        <w:t>Ներառական կրթությունը դպրոցում</w:t>
      </w:r>
    </w:p>
    <w:p w:rsidR="00783DAE" w:rsidRPr="00637120" w:rsidRDefault="00DE7CA2" w:rsidP="003C4C9B">
      <w:pPr>
        <w:spacing w:line="360" w:lineRule="auto"/>
        <w:ind w:left="-142" w:firstLine="862"/>
        <w:jc w:val="both"/>
        <w:rPr>
          <w:rFonts w:ascii="Sylfaen" w:hAnsi="Sylfaen"/>
          <w:sz w:val="24"/>
          <w:szCs w:val="24"/>
          <w:lang w:val="hy-AM"/>
        </w:rPr>
      </w:pPr>
      <w:r w:rsidRPr="00637120">
        <w:rPr>
          <w:rFonts w:ascii="Sylfaen" w:hAnsi="Sylfaen"/>
          <w:sz w:val="24"/>
          <w:szCs w:val="24"/>
          <w:lang w:val="hy-AM"/>
        </w:rPr>
        <w:t xml:space="preserve">Ներառական </w:t>
      </w:r>
      <w:r w:rsidR="00596F33" w:rsidRPr="00637120">
        <w:rPr>
          <w:rFonts w:ascii="Sylfaen" w:hAnsi="Sylfaen"/>
          <w:sz w:val="24"/>
          <w:szCs w:val="24"/>
          <w:lang w:val="hy-AM"/>
        </w:rPr>
        <w:t>կրթությունը ապահովում է յուրաքանչյուր սովորողի կրթության իրավունքի երաշխիք: Ներառական կրթության քաղաքականությունը նպատակաուղղված է յուրաքանչյուր երեխայի կրթության մատչելիության, հավասար մասնակցության հնարավորության և որակի ապահովմանը:</w:t>
      </w:r>
      <w:r w:rsidR="00D45F4D" w:rsidRPr="00637120">
        <w:rPr>
          <w:rFonts w:ascii="Sylfaen" w:hAnsi="Sylfaen"/>
          <w:sz w:val="24"/>
          <w:szCs w:val="24"/>
          <w:lang w:val="hy-AM"/>
        </w:rPr>
        <w:t xml:space="preserve"> Հանրակրթության համակարգում անցում է կատարվել համընդհանուր ներառական կրթության: </w:t>
      </w:r>
      <w:r w:rsidR="00D43E9B" w:rsidRPr="00D43E9B">
        <w:rPr>
          <w:rFonts w:ascii="Sylfaen" w:hAnsi="Sylfaen"/>
          <w:sz w:val="24"/>
          <w:szCs w:val="24"/>
          <w:lang w:val="hy-AM"/>
        </w:rPr>
        <w:t xml:space="preserve">Դպրոցում կազմակերպվում է համընդհանուր ներառական կրթություն, ապահովելով կրթության հավասար </w:t>
      </w:r>
      <w:r w:rsidR="00D43E9B" w:rsidRPr="00D43E9B">
        <w:rPr>
          <w:rFonts w:ascii="Sylfaen" w:hAnsi="Sylfaen"/>
          <w:sz w:val="24"/>
          <w:szCs w:val="24"/>
          <w:lang w:val="hy-AM"/>
        </w:rPr>
        <w:lastRenderedPageBreak/>
        <w:t xml:space="preserve">հասանելիություն, հարմարեցնելով ուսուցումը տարբեր կրթական կարիքներին համապատասխան՝ աջակցություն ցուցաբերելով ԿԱՊԿ ունեցող սովորողներին:  </w:t>
      </w:r>
      <w:r w:rsidR="00D45F4D" w:rsidRPr="00637120">
        <w:rPr>
          <w:rFonts w:ascii="Sylfaen" w:hAnsi="Sylfaen"/>
          <w:sz w:val="24"/>
          <w:szCs w:val="24"/>
          <w:lang w:val="hy-AM"/>
        </w:rPr>
        <w:t xml:space="preserve">Ներառական կրթությունը՝ յուրաքանչյուր երեխայի համար, այդ թվում ԿԱՊԿ ունեցող, զարգացման առանձնահատկություններին համապատասխան, անհրաժեշտ պայմանների և հարմարեցված միջավայրի ապահովման միջոցով կրթական գործընթացին </w:t>
      </w:r>
      <w:r w:rsidR="00783DAE" w:rsidRPr="00637120">
        <w:rPr>
          <w:rFonts w:ascii="Sylfaen" w:hAnsi="Sylfaen"/>
          <w:sz w:val="24"/>
          <w:szCs w:val="24"/>
          <w:lang w:val="hy-AM"/>
        </w:rPr>
        <w:t xml:space="preserve">առավելագույն մասնակցության և հանրակրթության պետական չափորոշիչով սահմանված արդյունքի ապահովումն է: ԿԱՊԿ ունեցող անձը՝ ուսուցման հետ կապված  դժվարություններ  </w:t>
      </w:r>
      <w:r w:rsidR="00D45F4D" w:rsidRPr="00637120">
        <w:rPr>
          <w:rFonts w:ascii="Sylfaen" w:hAnsi="Sylfaen"/>
          <w:sz w:val="24"/>
          <w:szCs w:val="24"/>
          <w:lang w:val="hy-AM"/>
        </w:rPr>
        <w:t xml:space="preserve"> </w:t>
      </w:r>
      <w:r w:rsidR="00783DAE" w:rsidRPr="00637120">
        <w:rPr>
          <w:rFonts w:ascii="Sylfaen" w:hAnsi="Sylfaen"/>
          <w:sz w:val="24"/>
          <w:szCs w:val="24"/>
          <w:lang w:val="hy-AM"/>
        </w:rPr>
        <w:t xml:space="preserve">ունեցող, ինչպես նաև բացառիկ ընդունակություններ ունեցող անձն է, որին հանրակրթական հիմնական ծրագրերը յուրացնելու համար անհրաժեշտ են կրթության առանձնահատուկ պայմաններ: </w:t>
      </w:r>
    </w:p>
    <w:p w:rsidR="00B654FF" w:rsidRPr="000B434F" w:rsidRDefault="00783DAE" w:rsidP="00DE7CA2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B434F">
        <w:rPr>
          <w:rFonts w:ascii="Sylfaen" w:hAnsi="Sylfaen"/>
          <w:sz w:val="24"/>
          <w:szCs w:val="24"/>
          <w:lang w:val="hy-AM"/>
        </w:rPr>
        <w:t>Հաստատությունում 2017թ-ից իրականացվում է ներառական կրթություն</w:t>
      </w:r>
      <w:r w:rsidR="00B654FF" w:rsidRPr="000B434F">
        <w:rPr>
          <w:rFonts w:ascii="Sylfaen" w:hAnsi="Sylfaen"/>
          <w:sz w:val="24"/>
          <w:szCs w:val="24"/>
          <w:lang w:val="hy-AM"/>
        </w:rPr>
        <w:t>: Դպրոցում ներառական կրթություն իրականացնելու համար վերապատրաստվել են բոլոր</w:t>
      </w:r>
      <w:r w:rsidR="00520C48">
        <w:rPr>
          <w:rFonts w:ascii="Sylfaen" w:hAnsi="Sylfaen"/>
          <w:sz w:val="24"/>
          <w:szCs w:val="24"/>
          <w:lang w:val="hy-AM"/>
        </w:rPr>
        <w:t xml:space="preserve"> 3</w:t>
      </w:r>
      <w:r w:rsidR="00520C48" w:rsidRPr="00520C48">
        <w:rPr>
          <w:rFonts w:ascii="Sylfaen" w:hAnsi="Sylfaen"/>
          <w:sz w:val="24"/>
          <w:szCs w:val="24"/>
          <w:lang w:val="hy-AM"/>
        </w:rPr>
        <w:t>1</w:t>
      </w:r>
      <w:r w:rsidR="00B654FF" w:rsidRPr="000B434F">
        <w:rPr>
          <w:rFonts w:ascii="Sylfaen" w:hAnsi="Sylfaen"/>
          <w:sz w:val="24"/>
          <w:szCs w:val="24"/>
          <w:lang w:val="hy-AM"/>
        </w:rPr>
        <w:t xml:space="preserve"> ուսուցիչները և տնօրենությունը:</w:t>
      </w:r>
      <w:r w:rsidR="009629AD" w:rsidRPr="000B434F">
        <w:rPr>
          <w:rFonts w:ascii="Sylfaen" w:hAnsi="Sylfaen"/>
          <w:sz w:val="24"/>
          <w:szCs w:val="24"/>
          <w:lang w:val="hy-AM"/>
        </w:rPr>
        <w:t xml:space="preserve"> Դպրոցում մեծ աշխատանք է կատարում նաև բազմամասնագիտական թիմը</w:t>
      </w:r>
      <w:r w:rsidR="007F74BE" w:rsidRPr="007F74BE">
        <w:rPr>
          <w:rFonts w:ascii="Sylfaen" w:hAnsi="Sylfaen"/>
          <w:sz w:val="24"/>
          <w:szCs w:val="24"/>
          <w:lang w:val="hy-AM"/>
        </w:rPr>
        <w:t xml:space="preserve"> </w:t>
      </w:r>
      <w:r w:rsidR="009629AD">
        <w:rPr>
          <w:rFonts w:ascii="Sylfaen" w:hAnsi="Sylfaen"/>
          <w:sz w:val="24"/>
          <w:szCs w:val="24"/>
          <w:lang w:val="hy-AM"/>
        </w:rPr>
        <w:t>(</w:t>
      </w:r>
      <w:r w:rsidR="009629AD" w:rsidRPr="000B434F">
        <w:rPr>
          <w:rFonts w:ascii="Sylfaen" w:hAnsi="Sylfaen"/>
          <w:sz w:val="24"/>
          <w:szCs w:val="24"/>
          <w:lang w:val="hy-AM"/>
        </w:rPr>
        <w:t>հոգեբան, սոց. մանկավարժ, լոգոպեդ</w:t>
      </w:r>
      <w:r w:rsidR="009629AD">
        <w:rPr>
          <w:rFonts w:ascii="Sylfaen" w:hAnsi="Sylfaen"/>
          <w:sz w:val="24"/>
          <w:szCs w:val="24"/>
          <w:lang w:val="hy-AM"/>
        </w:rPr>
        <w:t>)</w:t>
      </w:r>
      <w:r w:rsidR="009629AD" w:rsidRPr="000B434F">
        <w:rPr>
          <w:rFonts w:ascii="Sylfaen" w:hAnsi="Sylfaen"/>
          <w:sz w:val="24"/>
          <w:szCs w:val="24"/>
          <w:lang w:val="hy-AM"/>
        </w:rPr>
        <w:t>:</w:t>
      </w:r>
    </w:p>
    <w:p w:rsidR="00DE7CA2" w:rsidRPr="000B434F" w:rsidRDefault="00B654FF" w:rsidP="00B01C53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B434F">
        <w:rPr>
          <w:rFonts w:ascii="Sylfaen" w:hAnsi="Sylfaen"/>
          <w:sz w:val="24"/>
          <w:szCs w:val="24"/>
          <w:lang w:val="hy-AM"/>
        </w:rPr>
        <w:t>Դպրոցում սովորում են</w:t>
      </w:r>
      <w:r w:rsidR="00A82073">
        <w:rPr>
          <w:rFonts w:ascii="Sylfaen" w:hAnsi="Sylfaen"/>
          <w:sz w:val="24"/>
          <w:szCs w:val="24"/>
          <w:lang w:val="hy-AM"/>
        </w:rPr>
        <w:t xml:space="preserve"> </w:t>
      </w:r>
      <w:r w:rsidR="00A82073" w:rsidRPr="00A82073">
        <w:rPr>
          <w:rFonts w:ascii="Sylfaen" w:hAnsi="Sylfaen"/>
          <w:sz w:val="24"/>
          <w:szCs w:val="24"/>
          <w:lang w:val="hy-AM"/>
        </w:rPr>
        <w:t>7</w:t>
      </w:r>
      <w:r w:rsidRPr="000B434F">
        <w:rPr>
          <w:rFonts w:ascii="Sylfaen" w:hAnsi="Sylfaen"/>
          <w:sz w:val="24"/>
          <w:szCs w:val="24"/>
          <w:lang w:val="hy-AM"/>
        </w:rPr>
        <w:t xml:space="preserve"> ԿԱՊԿ ունեցող երեխաներ,</w:t>
      </w:r>
      <w:r w:rsidR="001341A0" w:rsidRPr="000B434F">
        <w:rPr>
          <w:rFonts w:ascii="Sylfaen" w:hAnsi="Sylfaen"/>
          <w:sz w:val="24"/>
          <w:szCs w:val="24"/>
          <w:lang w:val="hy-AM"/>
        </w:rPr>
        <w:t xml:space="preserve"> որոնք ապահովված են դասագրքերով և հավասարապես մասնակցում են  թե դպրոցի, և թե իրենց դասարանների բոլոր գործընթացներին: </w:t>
      </w:r>
      <w:r w:rsidR="00902871" w:rsidRPr="000B434F">
        <w:rPr>
          <w:rFonts w:ascii="Sylfaen" w:hAnsi="Sylfaen"/>
          <w:sz w:val="24"/>
          <w:szCs w:val="24"/>
          <w:lang w:val="hy-AM"/>
        </w:rPr>
        <w:t>Նրանց համար դպրոցում ստեղծված է ուսումնական անվտանգ բարեկեցիկ միջավայր՝ բոլոր պահանջներին համապատասխան:</w:t>
      </w:r>
      <w:r w:rsidRPr="000B434F">
        <w:rPr>
          <w:rFonts w:ascii="Sylfaen" w:hAnsi="Sylfaen"/>
          <w:sz w:val="24"/>
          <w:szCs w:val="24"/>
          <w:lang w:val="hy-AM"/>
        </w:rPr>
        <w:t xml:space="preserve"> </w:t>
      </w:r>
      <w:r w:rsidR="005A6230" w:rsidRPr="000B434F">
        <w:rPr>
          <w:rFonts w:ascii="Sylfaen" w:hAnsi="Sylfaen"/>
          <w:sz w:val="24"/>
          <w:szCs w:val="24"/>
          <w:lang w:val="hy-AM"/>
        </w:rPr>
        <w:t xml:space="preserve">Դպրոցը ունի նաև հարմարեցված </w:t>
      </w:r>
      <w:r w:rsidR="00E71A90" w:rsidRPr="00E71A90">
        <w:rPr>
          <w:rFonts w:ascii="Sylfaen" w:hAnsi="Sylfaen"/>
          <w:sz w:val="24"/>
          <w:szCs w:val="24"/>
          <w:lang w:val="hy-AM"/>
        </w:rPr>
        <w:t xml:space="preserve"> </w:t>
      </w:r>
      <w:r w:rsidR="005A6230" w:rsidRPr="000B434F">
        <w:rPr>
          <w:rFonts w:ascii="Sylfaen" w:hAnsi="Sylfaen"/>
          <w:sz w:val="24"/>
          <w:szCs w:val="24"/>
          <w:lang w:val="hy-AM"/>
        </w:rPr>
        <w:t xml:space="preserve">սանհանգույց: Դպրոցը միայն </w:t>
      </w:r>
      <w:r w:rsidR="005A6230" w:rsidRPr="00177DF7">
        <w:rPr>
          <w:rFonts w:ascii="Sylfaen" w:hAnsi="Sylfaen"/>
          <w:b/>
          <w:sz w:val="24"/>
          <w:szCs w:val="24"/>
          <w:lang w:val="hy-AM"/>
        </w:rPr>
        <w:t>կարիք</w:t>
      </w:r>
      <w:r w:rsidR="005A6230" w:rsidRPr="000B434F">
        <w:rPr>
          <w:rFonts w:ascii="Sylfaen" w:hAnsi="Sylfaen"/>
          <w:sz w:val="24"/>
          <w:szCs w:val="24"/>
          <w:lang w:val="hy-AM"/>
        </w:rPr>
        <w:t xml:space="preserve"> ունի ռեսուրս սենյակի և իրենց համար նախատեսված նյութատեխնիկական պարագաների:</w:t>
      </w:r>
      <w:r w:rsidR="001863BC" w:rsidRPr="000B434F">
        <w:rPr>
          <w:rFonts w:ascii="Sylfaen" w:hAnsi="Sylfaen"/>
          <w:sz w:val="24"/>
          <w:szCs w:val="24"/>
          <w:lang w:val="hy-AM"/>
        </w:rPr>
        <w:t xml:space="preserve"> Կազմակերպվում են նաև հանդիպումներ ԿԱՊԿ ունեցող երեխաների ծնողների և ուսուցիչների համար՝ նրանց տեղեկատվական մակարդակը բարձրացնելու և կայուն համագործակցություն ապահովելու համար: </w:t>
      </w:r>
    </w:p>
    <w:p w:rsidR="001863BC" w:rsidRPr="000B434F" w:rsidRDefault="001863BC" w:rsidP="00B01C53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B434F">
        <w:rPr>
          <w:rFonts w:ascii="Sylfaen" w:hAnsi="Sylfaen"/>
          <w:sz w:val="24"/>
          <w:szCs w:val="24"/>
          <w:lang w:val="hy-AM"/>
        </w:rPr>
        <w:t>Դպրոցում սովորող ԿԱՊԿ ունեցող</w:t>
      </w:r>
      <w:r w:rsidR="00A82073">
        <w:rPr>
          <w:rFonts w:ascii="Sylfaen" w:hAnsi="Sylfaen"/>
          <w:sz w:val="24"/>
          <w:szCs w:val="24"/>
          <w:lang w:val="hy-AM"/>
        </w:rPr>
        <w:t xml:space="preserve"> </w:t>
      </w:r>
      <w:r w:rsidR="00A82073" w:rsidRPr="00D00750">
        <w:rPr>
          <w:rFonts w:ascii="Sylfaen" w:hAnsi="Sylfaen"/>
          <w:sz w:val="24"/>
          <w:szCs w:val="24"/>
          <w:lang w:val="hy-AM"/>
        </w:rPr>
        <w:t>7</w:t>
      </w:r>
      <w:r w:rsidRPr="000B434F">
        <w:rPr>
          <w:rFonts w:ascii="Sylfaen" w:hAnsi="Sylfaen"/>
          <w:sz w:val="24"/>
          <w:szCs w:val="24"/>
          <w:lang w:val="hy-AM"/>
        </w:rPr>
        <w:t xml:space="preserve">  սովորողների կարիքի աստիճանները՝</w:t>
      </w:r>
    </w:p>
    <w:p w:rsidR="001863BC" w:rsidRPr="00B01C53" w:rsidRDefault="001863BC" w:rsidP="00DE7CA2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B01C53">
        <w:rPr>
          <w:rFonts w:ascii="Sylfaen" w:hAnsi="Sylfaen"/>
          <w:sz w:val="24"/>
          <w:szCs w:val="24"/>
          <w:lang w:val="hy-AM"/>
        </w:rPr>
        <w:t>Թեթև-3, Միջին</w:t>
      </w:r>
      <w:r w:rsidR="00D00750">
        <w:rPr>
          <w:rFonts w:ascii="Sylfaen" w:hAnsi="Sylfaen"/>
          <w:sz w:val="24"/>
          <w:szCs w:val="24"/>
          <w:lang w:val="hy-AM"/>
        </w:rPr>
        <w:t xml:space="preserve"> -</w:t>
      </w:r>
      <w:r w:rsidR="00D00750" w:rsidRPr="00054B3F">
        <w:rPr>
          <w:rFonts w:ascii="Sylfaen" w:hAnsi="Sylfaen"/>
          <w:sz w:val="24"/>
          <w:szCs w:val="24"/>
          <w:lang w:val="hy-AM"/>
        </w:rPr>
        <w:t>3</w:t>
      </w:r>
      <w:r w:rsidRPr="00B01C53">
        <w:rPr>
          <w:rFonts w:ascii="Sylfaen" w:hAnsi="Sylfaen"/>
          <w:sz w:val="24"/>
          <w:szCs w:val="24"/>
          <w:lang w:val="hy-AM"/>
        </w:rPr>
        <w:t>, Ծանր-1:</w:t>
      </w:r>
    </w:p>
    <w:p w:rsidR="00F0245D" w:rsidRPr="008C6781" w:rsidRDefault="00F0245D" w:rsidP="00DE7CA2">
      <w:pPr>
        <w:spacing w:line="360" w:lineRule="auto"/>
        <w:jc w:val="both"/>
        <w:rPr>
          <w:rFonts w:ascii="Sylfaen" w:hAnsi="Sylfaen"/>
          <w:b/>
          <w:color w:val="0070C0"/>
          <w:sz w:val="28"/>
          <w:szCs w:val="28"/>
          <w:lang w:val="hy-AM"/>
        </w:rPr>
      </w:pPr>
      <w:r w:rsidRPr="008C6781">
        <w:rPr>
          <w:rFonts w:ascii="Sylfaen" w:hAnsi="Sylfaen"/>
          <w:b/>
          <w:color w:val="0070C0"/>
          <w:sz w:val="28"/>
          <w:szCs w:val="28"/>
          <w:lang w:val="hy-AM"/>
        </w:rPr>
        <w:t>Բազմակարծիք</w:t>
      </w:r>
      <w:r w:rsidR="00CC35FA" w:rsidRPr="008C6781">
        <w:rPr>
          <w:rFonts w:ascii="Sylfaen" w:hAnsi="Sylfaen"/>
          <w:b/>
          <w:color w:val="0070C0"/>
          <w:sz w:val="28"/>
          <w:szCs w:val="28"/>
          <w:lang w:val="hy-AM"/>
        </w:rPr>
        <w:t>, ներառական և մասնակցային արժեքային միջավայր</w:t>
      </w:r>
    </w:p>
    <w:p w:rsidR="0015562F" w:rsidRPr="0015562F" w:rsidRDefault="00915012" w:rsidP="00915012">
      <w:pPr>
        <w:spacing w:line="360" w:lineRule="auto"/>
        <w:ind w:left="-142" w:firstLine="142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ab/>
      </w:r>
      <w:r w:rsidR="00177DF7">
        <w:rPr>
          <w:rFonts w:ascii="Sylfaen" w:hAnsi="Sylfaen"/>
          <w:sz w:val="24"/>
          <w:szCs w:val="24"/>
          <w:lang w:val="hy-AM"/>
        </w:rPr>
        <w:t>Բազմակարծությունը փոխհարաբերության մեջ հանդուրժողականության դրսևորումն է, ներառականությունը՝ ուսումնադաստիարակչական, կառավարչական գո</w:t>
      </w:r>
      <w:r>
        <w:rPr>
          <w:rFonts w:ascii="Sylfaen" w:hAnsi="Sylfaen"/>
          <w:sz w:val="24"/>
          <w:szCs w:val="24"/>
          <w:lang w:val="hy-AM"/>
        </w:rPr>
        <w:t>ր</w:t>
      </w:r>
      <w:r w:rsidR="00177DF7">
        <w:rPr>
          <w:rFonts w:ascii="Sylfaen" w:hAnsi="Sylfaen"/>
          <w:sz w:val="24"/>
          <w:szCs w:val="24"/>
          <w:lang w:val="hy-AM"/>
        </w:rPr>
        <w:t xml:space="preserve">ծընթացների մեջ ներգրավվածությունն է և արդյունքների հանրայնացումը: Ներառականությունը, </w:t>
      </w:r>
      <w:r w:rsidR="00177DF7">
        <w:rPr>
          <w:rFonts w:ascii="Sylfaen" w:hAnsi="Sylfaen"/>
          <w:sz w:val="24"/>
          <w:szCs w:val="24"/>
          <w:lang w:val="hy-AM"/>
        </w:rPr>
        <w:lastRenderedPageBreak/>
        <w:t xml:space="preserve">բազմակարծությունը և մասնակցային գործելաոճը դրանք ժողովրդավարության գործիքներ են, </w:t>
      </w:r>
      <w:r w:rsidR="000D378F">
        <w:rPr>
          <w:rFonts w:ascii="Sylfaen" w:hAnsi="Sylfaen"/>
          <w:sz w:val="24"/>
          <w:szCs w:val="24"/>
          <w:lang w:val="hy-AM"/>
        </w:rPr>
        <w:t>ըստ որի մասնակցայինը հանրային քննարկման և որոշումների կայացման գործընթաց է, որը օգնում է ծնողներին, մանկավարժներին, սովորողներին համագործակցելու և որոշումներ կայացնելու:</w:t>
      </w:r>
      <w:r w:rsidR="0015562F" w:rsidRPr="0015562F">
        <w:rPr>
          <w:rFonts w:ascii="Sylfaen" w:hAnsi="Sylfaen"/>
          <w:sz w:val="24"/>
          <w:szCs w:val="24"/>
          <w:lang w:val="hy-AM"/>
        </w:rPr>
        <w:t xml:space="preserve"> Հաստատությունում բազմակարծություն կիրառելու համար առաջին հերթին պետք է ձևավորել արժեքային համակարգ՝ ներգրավելով բոլորին այդ համակարգում:</w:t>
      </w:r>
    </w:p>
    <w:p w:rsidR="00FE22F1" w:rsidRPr="00FE22F1" w:rsidRDefault="0015562F" w:rsidP="00915012">
      <w:pPr>
        <w:spacing w:line="360" w:lineRule="auto"/>
        <w:ind w:left="-142" w:firstLine="142"/>
        <w:jc w:val="both"/>
        <w:rPr>
          <w:rFonts w:ascii="Sylfaen" w:hAnsi="Sylfaen"/>
          <w:sz w:val="24"/>
          <w:szCs w:val="24"/>
          <w:lang w:val="hy-AM"/>
        </w:rPr>
      </w:pPr>
      <w:r w:rsidRPr="0015562F">
        <w:rPr>
          <w:rFonts w:ascii="Sylfaen" w:hAnsi="Sylfaen"/>
          <w:sz w:val="24"/>
          <w:szCs w:val="24"/>
          <w:lang w:val="hy-AM"/>
        </w:rPr>
        <w:t>Բազմակարծության կարևորագույն նպատակներից է յուրաքանչյուրի մասնակցությունը դպրոցի գործունեության ոլորտներում:</w:t>
      </w:r>
      <w:r w:rsidR="007916D2" w:rsidRPr="007916D2">
        <w:rPr>
          <w:rFonts w:ascii="Sylfaen" w:hAnsi="Sylfaen"/>
          <w:sz w:val="24"/>
          <w:szCs w:val="24"/>
          <w:lang w:val="hy-AM"/>
        </w:rPr>
        <w:t xml:space="preserve"> Մասնակցային որոշումների կայացումը համագործակցային է, ուստի համապատասխան համակարգում յուրաքանչյուր ոք կարող է մասնակցել որոշմանը: </w:t>
      </w:r>
      <w:r w:rsidR="000D378F">
        <w:rPr>
          <w:rFonts w:ascii="Sylfaen" w:hAnsi="Sylfaen"/>
          <w:sz w:val="24"/>
          <w:szCs w:val="24"/>
          <w:lang w:val="hy-AM"/>
        </w:rPr>
        <w:t xml:space="preserve"> Ներառական կրթության հիմքում մարդու կրթությունից օգտվելու իրավունքն է: </w:t>
      </w:r>
      <w:r w:rsidR="007916D2" w:rsidRPr="007916D2">
        <w:rPr>
          <w:rFonts w:ascii="Sylfaen" w:hAnsi="Sylfaen"/>
          <w:sz w:val="24"/>
          <w:szCs w:val="24"/>
          <w:lang w:val="hy-AM"/>
        </w:rPr>
        <w:t>Ներառականության շնորհիվ է, որ դպրոցում ստեղծվում է հանդուրժող և բոլորի համար հավասար, իրավունքները պաշտպանված միջավայր</w:t>
      </w:r>
      <w:r w:rsidR="004927C4" w:rsidRPr="004927C4">
        <w:rPr>
          <w:rFonts w:ascii="Sylfaen" w:hAnsi="Sylfaen"/>
          <w:sz w:val="24"/>
          <w:szCs w:val="24"/>
          <w:lang w:val="hy-AM"/>
        </w:rPr>
        <w:t>:</w:t>
      </w:r>
      <w:r w:rsidR="007916D2" w:rsidRPr="007916D2">
        <w:rPr>
          <w:rFonts w:ascii="Sylfaen" w:hAnsi="Sylfaen"/>
          <w:sz w:val="24"/>
          <w:szCs w:val="24"/>
          <w:lang w:val="hy-AM"/>
        </w:rPr>
        <w:t xml:space="preserve"> </w:t>
      </w:r>
    </w:p>
    <w:p w:rsidR="00E926CD" w:rsidRDefault="004927C4" w:rsidP="00915012">
      <w:pPr>
        <w:spacing w:line="360" w:lineRule="auto"/>
        <w:ind w:left="-142" w:firstLine="142"/>
        <w:jc w:val="both"/>
        <w:rPr>
          <w:rFonts w:ascii="Sylfaen" w:hAnsi="Sylfaen"/>
          <w:sz w:val="24"/>
          <w:szCs w:val="24"/>
          <w:lang w:val="hy-AM"/>
        </w:rPr>
      </w:pPr>
      <w:r w:rsidRPr="004927C4">
        <w:rPr>
          <w:rFonts w:ascii="Sylfaen" w:hAnsi="Sylfaen"/>
          <w:sz w:val="24"/>
          <w:szCs w:val="24"/>
          <w:lang w:val="hy-AM"/>
        </w:rPr>
        <w:t xml:space="preserve">Դպրոցում բազմակարծությունը, ներառականությունը և մասնակցային արժեքային միջավայրը ձևավորվում են ժողովրդավարական սկզբունքների կիրառմամբ: </w:t>
      </w:r>
      <w:r w:rsidR="00E926CD">
        <w:rPr>
          <w:rFonts w:ascii="Sylfaen" w:hAnsi="Sylfaen"/>
          <w:sz w:val="24"/>
          <w:szCs w:val="24"/>
          <w:lang w:val="hy-AM"/>
        </w:rPr>
        <w:t>Թալինի թիվ 1 հիմնական դպրոցում ստեղծված է բազմակարծիք, ներառական և մասնակցային միջավայր:</w:t>
      </w:r>
    </w:p>
    <w:tbl>
      <w:tblPr>
        <w:tblStyle w:val="TableGrid"/>
        <w:tblW w:w="10632" w:type="dxa"/>
        <w:tblInd w:w="-176" w:type="dxa"/>
        <w:tblLook w:val="04A0" w:firstRow="1" w:lastRow="0" w:firstColumn="1" w:lastColumn="0" w:noHBand="0" w:noVBand="1"/>
      </w:tblPr>
      <w:tblGrid>
        <w:gridCol w:w="4987"/>
        <w:gridCol w:w="5645"/>
      </w:tblGrid>
      <w:tr w:rsidR="00E95B76" w:rsidRPr="00337999" w:rsidTr="002F579A">
        <w:trPr>
          <w:trHeight w:val="521"/>
        </w:trPr>
        <w:tc>
          <w:tcPr>
            <w:tcW w:w="4987" w:type="dxa"/>
            <w:shd w:val="clear" w:color="auto" w:fill="00B0F0"/>
          </w:tcPr>
          <w:p w:rsidR="00E95B76" w:rsidRPr="00337999" w:rsidRDefault="000D378F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318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</w:t>
            </w:r>
            <w:r w:rsidR="00177DF7">
              <w:rPr>
                <w:rFonts w:ascii="Sylfaen" w:hAnsi="Sylfaen"/>
                <w:sz w:val="24"/>
                <w:szCs w:val="24"/>
                <w:lang w:val="hy-AM"/>
              </w:rPr>
              <w:t xml:space="preserve">   </w:t>
            </w:r>
            <w:r w:rsidR="00E95B76" w:rsidRPr="00337999">
              <w:rPr>
                <w:rFonts w:ascii="Sylfaen" w:hAnsi="Sylfaen"/>
                <w:b/>
                <w:sz w:val="32"/>
                <w:szCs w:val="32"/>
                <w:lang w:val="ru-RU"/>
              </w:rPr>
              <w:t>ՈՒԺԵՂ ԿՈՂՄԵՐ</w:t>
            </w:r>
          </w:p>
        </w:tc>
        <w:tc>
          <w:tcPr>
            <w:tcW w:w="5645" w:type="dxa"/>
            <w:shd w:val="clear" w:color="auto" w:fill="C00000"/>
          </w:tcPr>
          <w:p w:rsidR="00E95B76" w:rsidRPr="00337999" w:rsidRDefault="00E95B76" w:rsidP="00263739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ru-RU"/>
              </w:rPr>
            </w:pPr>
            <w:r>
              <w:rPr>
                <w:rFonts w:ascii="Sylfaen" w:hAnsi="Sylfaen"/>
                <w:b/>
                <w:sz w:val="32"/>
                <w:szCs w:val="32"/>
                <w:lang w:val="ru-RU"/>
              </w:rPr>
              <w:t xml:space="preserve"> </w:t>
            </w:r>
            <w:r w:rsidRPr="00337999">
              <w:rPr>
                <w:rFonts w:ascii="Sylfaen" w:hAnsi="Sylfaen"/>
                <w:b/>
                <w:sz w:val="32"/>
                <w:szCs w:val="32"/>
                <w:lang w:val="ru-RU"/>
              </w:rPr>
              <w:t>ԹՈՒՅԼ ԿՈՂՄԵՐ</w:t>
            </w:r>
          </w:p>
        </w:tc>
      </w:tr>
      <w:tr w:rsidR="00E95B76" w:rsidRPr="00E344A8" w:rsidTr="002F579A">
        <w:trPr>
          <w:trHeight w:val="561"/>
        </w:trPr>
        <w:tc>
          <w:tcPr>
            <w:tcW w:w="4987" w:type="dxa"/>
          </w:tcPr>
          <w:p w:rsidR="004B7130" w:rsidRDefault="00E95B76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Բոլոր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կառավարման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և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խորհրդակցական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մարմինների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կողմից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ընդունված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որոշումների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հիմքում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ընկած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է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բազ</w:t>
            </w:r>
            <w:r w:rsidR="008C2A27">
              <w:rPr>
                <w:rFonts w:ascii="Sylfaen" w:hAnsi="Sylfaen"/>
                <w:sz w:val="24"/>
                <w:szCs w:val="24"/>
              </w:rPr>
              <w:t>մակարծություն</w:t>
            </w:r>
            <w:r w:rsidR="008C2A27" w:rsidRPr="00263739">
              <w:rPr>
                <w:rFonts w:ascii="Sylfaen" w:hAnsi="Sylfaen"/>
                <w:sz w:val="24"/>
                <w:szCs w:val="24"/>
              </w:rPr>
              <w:t xml:space="preserve">, </w:t>
            </w:r>
            <w:r w:rsidR="008C2A27">
              <w:rPr>
                <w:rFonts w:ascii="Sylfaen" w:hAnsi="Sylfaen"/>
                <w:sz w:val="24"/>
                <w:szCs w:val="24"/>
              </w:rPr>
              <w:t>որն</w:t>
            </w:r>
            <w:r w:rsidR="008C2A27"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8C2A27">
              <w:rPr>
                <w:rFonts w:ascii="Sylfaen" w:hAnsi="Sylfaen"/>
                <w:sz w:val="24"/>
                <w:szCs w:val="24"/>
              </w:rPr>
              <w:t>ապահովվում</w:t>
            </w:r>
            <w:r w:rsidR="008C2A27"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8C2A27">
              <w:rPr>
                <w:rFonts w:ascii="Sylfaen" w:hAnsi="Sylfaen"/>
                <w:sz w:val="24"/>
                <w:szCs w:val="24"/>
              </w:rPr>
              <w:t>է</w:t>
            </w:r>
            <w:r w:rsidR="008C2A27"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8C2A27">
              <w:rPr>
                <w:rFonts w:ascii="Sylfaen" w:hAnsi="Sylfaen"/>
                <w:sz w:val="24"/>
                <w:szCs w:val="24"/>
              </w:rPr>
              <w:t>տարբեր</w:t>
            </w:r>
            <w:r w:rsidR="008C2A27"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8C2A27">
              <w:rPr>
                <w:rFonts w:ascii="Sylfaen" w:hAnsi="Sylfaen"/>
                <w:sz w:val="24"/>
                <w:szCs w:val="24"/>
              </w:rPr>
              <w:t>դիտարկումների</w:t>
            </w:r>
            <w:r w:rsidR="008C2A27"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8C2A27">
              <w:rPr>
                <w:rFonts w:ascii="Sylfaen" w:hAnsi="Sylfaen"/>
                <w:sz w:val="24"/>
                <w:szCs w:val="24"/>
              </w:rPr>
              <w:t>և</w:t>
            </w:r>
            <w:r w:rsidR="008C2A27"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8C2A27">
              <w:rPr>
                <w:rFonts w:ascii="Sylfaen" w:hAnsi="Sylfaen"/>
                <w:sz w:val="24"/>
                <w:szCs w:val="24"/>
              </w:rPr>
              <w:t>քննարկումների</w:t>
            </w:r>
            <w:r w:rsidR="008C2A27"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8C2A27">
              <w:rPr>
                <w:rFonts w:ascii="Sylfaen" w:hAnsi="Sylfaen"/>
                <w:sz w:val="24"/>
                <w:szCs w:val="24"/>
              </w:rPr>
              <w:t>արդյունքում</w:t>
            </w:r>
            <w:r w:rsidR="008C2A27" w:rsidRPr="00263739">
              <w:rPr>
                <w:rFonts w:ascii="Sylfaen" w:hAnsi="Sylfaen"/>
                <w:sz w:val="24"/>
                <w:szCs w:val="24"/>
              </w:rPr>
              <w:t>:</w:t>
            </w:r>
            <w:r w:rsidRPr="00263739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4931FE" w:rsidRPr="00EF7B76" w:rsidRDefault="004931FE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Առկա է հասարակության</w:t>
            </w:r>
            <w:r w:rsidR="00005037">
              <w:rPr>
                <w:rFonts w:ascii="Sylfaen" w:hAnsi="Sylfaen"/>
                <w:sz w:val="24"/>
                <w:szCs w:val="24"/>
              </w:rPr>
              <w:t xml:space="preserve"> լիիրավ անդամի գիտակցական բարձր մակարդակ:</w:t>
            </w:r>
          </w:p>
          <w:p w:rsidR="00EF7B76" w:rsidRPr="00EF7B76" w:rsidRDefault="00EF7B76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Համագործակցություն ՏՄԱԿ-ի և ՀՄԿ-ի հետ</w:t>
            </w:r>
          </w:p>
          <w:p w:rsidR="00EF7B76" w:rsidRDefault="00EF7B76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142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Բոլոր ուսուցիչները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վերապատրաստված են ներառական կրթություն թեմայով:</w:t>
            </w:r>
          </w:p>
          <w:p w:rsidR="00005037" w:rsidRPr="00EF7B76" w:rsidRDefault="00005037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Առկա են հասարակական գործունեության դրսևորումներ մասնակցայնությանը, ինտեգրմանը կրթական գործընթացում ապահովելու համար:</w:t>
            </w:r>
          </w:p>
          <w:p w:rsidR="00EF7B76" w:rsidRDefault="00EF7B76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Դպրոցն</w:t>
            </w:r>
            <w:r w:rsidRPr="00EF7B76">
              <w:rPr>
                <w:rFonts w:ascii="Sylfaen" w:hAnsi="Sylfaen"/>
                <w:sz w:val="24"/>
                <w:szCs w:val="24"/>
              </w:rPr>
              <w:t xml:space="preserve">   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ունի բազմամասնագիտական</w:t>
            </w:r>
            <w:r w:rsidRPr="00EF7B7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սոցմանկավարժ</w:t>
            </w:r>
            <w:r w:rsidRPr="00EF7B76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լոգոպեդ</w:t>
            </w:r>
            <w:r w:rsidRPr="00EF7B76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հոգեբան</w:t>
            </w:r>
            <w:r w:rsidRPr="00EF7B7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)</w:t>
            </w:r>
            <w:r w:rsidRPr="00EF7B76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թիմ</w:t>
            </w:r>
            <w:r w:rsidRPr="00EF7B76">
              <w:rPr>
                <w:rFonts w:ascii="Sylfaen" w:hAnsi="Sylfaen"/>
                <w:sz w:val="24"/>
                <w:szCs w:val="24"/>
              </w:rPr>
              <w:t>:</w:t>
            </w:r>
          </w:p>
          <w:p w:rsidR="00665312" w:rsidRPr="002F579A" w:rsidRDefault="00005037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Հետևողականություն կա սովորողների կողմից ուսումնական, սոցիալական, ֆիզիկական խնդիրներ ունեցող ընկերների նկատմամբ:</w:t>
            </w:r>
          </w:p>
          <w:p w:rsidR="002F579A" w:rsidRPr="002F579A" w:rsidRDefault="002F579A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Բավարարվում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է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երեխաների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կրթության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իրավունքի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իրացումը՝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հաշվի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առնելով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յուրաքանչյուրի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կրթական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կարիքների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առանձնահատկությունները</w:t>
            </w:r>
            <w:r w:rsidRPr="002F579A">
              <w:rPr>
                <w:rFonts w:ascii="Sylfaen" w:hAnsi="Sylfaen"/>
                <w:sz w:val="24"/>
                <w:szCs w:val="24"/>
              </w:rPr>
              <w:t>:</w:t>
            </w:r>
          </w:p>
          <w:p w:rsidR="002F579A" w:rsidRDefault="002F579A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Ֆիզիկական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միջավայրը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անվտանգ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է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ապահով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: </w:t>
            </w:r>
          </w:p>
          <w:p w:rsidR="00005037" w:rsidRPr="004931FE" w:rsidRDefault="00665312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Ձևավորված է բավարար պատշաճ վարվելակերպ և վարքագիծ վարչական, մանկավարժական, ծնողական, աշակերտական և սպասարկող համակազմում</w:t>
            </w:r>
            <w:r w:rsidR="00F0245D">
              <w:rPr>
                <w:rFonts w:ascii="Sylfaen" w:hAnsi="Sylfaen"/>
                <w:sz w:val="24"/>
                <w:szCs w:val="24"/>
              </w:rPr>
              <w:t>՝</w:t>
            </w:r>
            <w:r>
              <w:rPr>
                <w:rFonts w:ascii="Sylfaen" w:hAnsi="Sylfaen"/>
                <w:sz w:val="24"/>
                <w:szCs w:val="24"/>
              </w:rPr>
              <w:t xml:space="preserve"> անձնական և աշխատանքային </w:t>
            </w:r>
            <w:r>
              <w:rPr>
                <w:rFonts w:ascii="Sylfaen" w:hAnsi="Sylfaen"/>
                <w:sz w:val="24"/>
                <w:szCs w:val="24"/>
              </w:rPr>
              <w:lastRenderedPageBreak/>
              <w:t>փոխհարաբերություններում:</w:t>
            </w:r>
            <w:r w:rsidR="00005037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2F579A" w:rsidRPr="002F579A" w:rsidRDefault="004B7130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Յուրաքանչյուր սովորողի կրթության իրավունքի երաշխիք:</w:t>
            </w:r>
          </w:p>
          <w:p w:rsidR="004B7130" w:rsidRPr="002F579A" w:rsidRDefault="004B7130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 Ներառական կրթությունը՝ կրթություն է յուրաքանչյուրի համար:</w:t>
            </w:r>
          </w:p>
          <w:p w:rsidR="002F579A" w:rsidRPr="006B1FED" w:rsidRDefault="002F579A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Սովորողները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մասնակցել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են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դպրոցի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ներքին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կարգապահական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կանոնների</w:t>
            </w:r>
            <w:r w:rsidRPr="002F579A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մշակմանը</w:t>
            </w:r>
            <w:r w:rsidRPr="002F579A">
              <w:rPr>
                <w:rFonts w:ascii="Sylfaen" w:hAnsi="Sylfaen"/>
                <w:sz w:val="24"/>
                <w:szCs w:val="24"/>
              </w:rPr>
              <w:t>:</w:t>
            </w:r>
          </w:p>
          <w:p w:rsidR="006B1FED" w:rsidRDefault="006B1FED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Դպրոցն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ընդունում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է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բոլոր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շահագրգիռ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կողմերի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մասնակցությունը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որոշումների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կայացման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գործընթացներին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դպրոցի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կառավարմանը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կրթական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գործունեությանը</w:t>
            </w:r>
            <w:r w:rsidRPr="006B1FED">
              <w:rPr>
                <w:rFonts w:ascii="Sylfaen" w:hAnsi="Sylfaen"/>
                <w:sz w:val="24"/>
                <w:szCs w:val="24"/>
              </w:rPr>
              <w:t>:</w:t>
            </w:r>
          </w:p>
          <w:p w:rsidR="004B7130" w:rsidRDefault="004B7130" w:rsidP="00077AAE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18" w:firstLine="28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Հաստատությունում ներառական կրթությունը ավելի  մատչելի և հասանելի է դարձնում կրթությունը բոլորի համար: </w:t>
            </w:r>
          </w:p>
          <w:p w:rsidR="00E95B76" w:rsidRPr="004B7130" w:rsidRDefault="00E95B76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318" w:firstLine="284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645" w:type="dxa"/>
          </w:tcPr>
          <w:p w:rsidR="00E95B76" w:rsidRPr="006B1FED" w:rsidRDefault="00665312" w:rsidP="00077AAE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3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lastRenderedPageBreak/>
              <w:t>Սեփական պարտականությունների քիչ ճանաչում:</w:t>
            </w:r>
          </w:p>
          <w:p w:rsidR="006B1FED" w:rsidRDefault="006B1FED" w:rsidP="00077AAE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3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Ռեսուրս-սենյակի բացակայություն:</w:t>
            </w:r>
          </w:p>
          <w:p w:rsidR="00665312" w:rsidRDefault="00665312" w:rsidP="00077AAE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3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Դպրոցում առկա են ուսումնական առարկաներից հետ մնացող աշակերտներ, որոնց համար անհրաժեշտ է ստեղծել ինտեգրման մշակույթ ծնողի, ուսուցչի և ընկերների կողմից: </w:t>
            </w:r>
          </w:p>
          <w:p w:rsidR="00F0245D" w:rsidRPr="006B1FED" w:rsidRDefault="00F0245D" w:rsidP="00077AAE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3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Սովորողների կրթական, սոցիալական և առողջապահական շահերի և իրավունքների պաշտպանության վերաբերյալ սակավ միջոցառումներ:</w:t>
            </w:r>
            <w:r w:rsidR="00EF7B76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6B1FED" w:rsidRPr="00472224" w:rsidRDefault="006B1FED" w:rsidP="00077AAE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3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ԿԱՊԿՈՒ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սովորողների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համար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ոչ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լիարժեք</w:t>
            </w:r>
            <w:r w:rsidRPr="006B1FE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հարմարեցումներ</w:t>
            </w:r>
            <w:r w:rsidRPr="006B1FED">
              <w:rPr>
                <w:rFonts w:ascii="Sylfaen" w:hAnsi="Sylfaen"/>
                <w:sz w:val="24"/>
                <w:szCs w:val="24"/>
              </w:rPr>
              <w:t>:</w:t>
            </w:r>
          </w:p>
          <w:p w:rsidR="00472224" w:rsidRPr="00665312" w:rsidRDefault="00472224" w:rsidP="00077AAE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34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Ուսումնական</w:t>
            </w:r>
            <w:r w:rsidRPr="00472224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առարկաներից</w:t>
            </w:r>
            <w:r w:rsidRPr="00472224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հետ</w:t>
            </w:r>
            <w:r w:rsidRPr="00472224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մնացող</w:t>
            </w:r>
            <w:r w:rsidRPr="00472224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աշակերտներ</w:t>
            </w:r>
            <w:r w:rsidRPr="00472224">
              <w:rPr>
                <w:rFonts w:ascii="Sylfaen" w:hAnsi="Sylfaen"/>
                <w:sz w:val="24"/>
                <w:szCs w:val="24"/>
              </w:rPr>
              <w:t>:</w:t>
            </w:r>
          </w:p>
        </w:tc>
      </w:tr>
    </w:tbl>
    <w:p w:rsidR="00B97FCF" w:rsidRPr="00DA0B04" w:rsidRDefault="00B97FCF" w:rsidP="00B97FCF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 w:rsidRPr="00E14A0F">
        <w:rPr>
          <w:rFonts w:ascii="Sylfaen" w:hAnsi="Sylfaen"/>
          <w:color w:val="4F81BD" w:themeColor="accent1"/>
          <w:sz w:val="28"/>
          <w:szCs w:val="28"/>
        </w:rPr>
        <w:lastRenderedPageBreak/>
        <w:t>Վերահսկողության</w:t>
      </w:r>
      <w:r w:rsidRPr="00DA0B04">
        <w:rPr>
          <w:rFonts w:ascii="Sylfaen" w:hAnsi="Sylfaen"/>
          <w:color w:val="4F81BD" w:themeColor="accent1"/>
          <w:sz w:val="28"/>
          <w:szCs w:val="28"/>
        </w:rPr>
        <w:t xml:space="preserve"> </w:t>
      </w:r>
      <w:r w:rsidRPr="00E14A0F">
        <w:rPr>
          <w:rFonts w:ascii="Sylfaen" w:hAnsi="Sylfaen"/>
          <w:color w:val="4F81BD" w:themeColor="accent1"/>
          <w:sz w:val="28"/>
          <w:szCs w:val="28"/>
        </w:rPr>
        <w:t>մեխանիզմներ</w:t>
      </w:r>
      <w:r>
        <w:rPr>
          <w:rFonts w:ascii="Sylfaen" w:hAnsi="Sylfaen"/>
          <w:color w:val="4F81BD" w:themeColor="accent1"/>
          <w:sz w:val="28"/>
          <w:szCs w:val="28"/>
        </w:rPr>
        <w:t>՝</w:t>
      </w:r>
      <w:r w:rsidRPr="00DA0B04">
        <w:rPr>
          <w:rFonts w:ascii="Sylfaen" w:hAnsi="Sylfaen"/>
          <w:color w:val="4F81BD" w:themeColor="accent1"/>
          <w:sz w:val="28"/>
          <w:szCs w:val="28"/>
        </w:rPr>
        <w:t xml:space="preserve"> </w:t>
      </w:r>
      <w:r w:rsidRPr="00DA0B04">
        <w:rPr>
          <w:rFonts w:ascii="Sylfaen" w:hAnsi="Sylfaen"/>
          <w:color w:val="4F81BD" w:themeColor="accent1"/>
          <w:sz w:val="24"/>
          <w:szCs w:val="24"/>
        </w:rPr>
        <w:t xml:space="preserve"> </w:t>
      </w:r>
      <w:r w:rsidRPr="00DA0B04">
        <w:rPr>
          <w:rFonts w:ascii="Sylfaen" w:hAnsi="Sylfaen"/>
          <w:sz w:val="24"/>
          <w:szCs w:val="24"/>
        </w:rPr>
        <w:t xml:space="preserve">   </w:t>
      </w:r>
      <w:r w:rsidRPr="00F85552">
        <w:rPr>
          <w:rFonts w:ascii="Sylfaen" w:hAnsi="Sylfaen"/>
          <w:sz w:val="24"/>
          <w:szCs w:val="24"/>
        </w:rPr>
        <w:t>Մշտադիտարկում</w:t>
      </w:r>
    </w:p>
    <w:p w:rsidR="00B97FCF" w:rsidRPr="00DA0B04" w:rsidRDefault="00B97FCF" w:rsidP="00B97FCF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 w:rsidRPr="00DA0B04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 xml:space="preserve">Վերահսկող՝  </w:t>
      </w:r>
      <w:r>
        <w:rPr>
          <w:rFonts w:ascii="Sylfaen" w:hAnsi="Sylfaen"/>
          <w:sz w:val="24"/>
          <w:szCs w:val="24"/>
        </w:rPr>
        <w:t xml:space="preserve"> տնօրենություն</w:t>
      </w:r>
    </w:p>
    <w:p w:rsidR="00B97FCF" w:rsidRPr="00DA0B04" w:rsidRDefault="00B97FCF" w:rsidP="00B97FCF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color w:val="0070C0"/>
          <w:sz w:val="28"/>
          <w:szCs w:val="28"/>
        </w:rPr>
        <w:t>Հաշվետվության</w:t>
      </w:r>
      <w:r w:rsidRPr="00DA0B04">
        <w:rPr>
          <w:rFonts w:ascii="Sylfaen" w:hAnsi="Sylfaen"/>
          <w:color w:val="0070C0"/>
          <w:sz w:val="28"/>
          <w:szCs w:val="28"/>
        </w:rPr>
        <w:t xml:space="preserve"> </w:t>
      </w:r>
      <w:r>
        <w:rPr>
          <w:rFonts w:ascii="Sylfaen" w:hAnsi="Sylfaen"/>
          <w:color w:val="0070C0"/>
          <w:sz w:val="28"/>
          <w:szCs w:val="28"/>
        </w:rPr>
        <w:t>ձևեր՝</w:t>
      </w:r>
      <w:r w:rsidRPr="00DA0B04">
        <w:rPr>
          <w:rFonts w:ascii="Sylfaen" w:hAnsi="Sylfaen"/>
          <w:color w:val="0070C0"/>
          <w:sz w:val="28"/>
          <w:szCs w:val="28"/>
        </w:rPr>
        <w:t xml:space="preserve"> </w:t>
      </w:r>
      <w:r>
        <w:rPr>
          <w:rFonts w:ascii="Sylfaen" w:hAnsi="Sylfaen"/>
          <w:sz w:val="24"/>
          <w:szCs w:val="24"/>
        </w:rPr>
        <w:t>ներքին</w:t>
      </w:r>
      <w:r w:rsidRPr="00DA0B04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գնահատում</w:t>
      </w:r>
      <w:r w:rsidRPr="00DA0B04">
        <w:rPr>
          <w:rFonts w:ascii="Sylfaen" w:hAnsi="Sylfaen"/>
          <w:sz w:val="24"/>
          <w:szCs w:val="24"/>
        </w:rPr>
        <w:t xml:space="preserve">,  </w:t>
      </w:r>
      <w:r>
        <w:rPr>
          <w:rFonts w:ascii="Sylfaen" w:hAnsi="Sylfaen"/>
          <w:sz w:val="24"/>
          <w:szCs w:val="24"/>
        </w:rPr>
        <w:t>ՈՒԴԱ</w:t>
      </w:r>
    </w:p>
    <w:p w:rsidR="00B97FCF" w:rsidRPr="00DA0B04" w:rsidRDefault="00B97FCF" w:rsidP="00B97FCF">
      <w:pPr>
        <w:pStyle w:val="ListParagraph"/>
        <w:numPr>
          <w:ilvl w:val="0"/>
          <w:numId w:val="0"/>
        </w:numPr>
        <w:spacing w:line="360" w:lineRule="auto"/>
        <w:ind w:left="720"/>
        <w:jc w:val="both"/>
        <w:rPr>
          <w:rFonts w:ascii="Sylfaen" w:hAnsi="Sylfae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5"/>
        <w:gridCol w:w="1941"/>
        <w:gridCol w:w="2035"/>
        <w:gridCol w:w="2303"/>
        <w:gridCol w:w="2280"/>
      </w:tblGrid>
      <w:tr w:rsidR="00162AE9" w:rsidRPr="003A638A" w:rsidTr="00673A3C">
        <w:tc>
          <w:tcPr>
            <w:tcW w:w="2112" w:type="dxa"/>
            <w:shd w:val="clear" w:color="auto" w:fill="FDE9D9" w:themeFill="accent6" w:themeFillTint="33"/>
          </w:tcPr>
          <w:p w:rsidR="00B97FCF" w:rsidRPr="00DA0B04" w:rsidRDefault="00B97FCF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FDE9D9" w:themeFill="accent6" w:themeFillTint="33"/>
          </w:tcPr>
          <w:p w:rsidR="00B97FCF" w:rsidRPr="00DA0B04" w:rsidRDefault="00162AE9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Դպրոցում</w:t>
            </w:r>
            <w:r w:rsidRPr="00DA0B0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բացառված</w:t>
            </w:r>
            <w:r w:rsidRPr="00DA0B0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են</w:t>
            </w:r>
            <w:r w:rsidRPr="00DA0B0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հալածանքի</w:t>
            </w:r>
            <w:r w:rsidRPr="00DA0B04">
              <w:rPr>
                <w:rFonts w:ascii="Sylfaen" w:hAnsi="Sylfaen"/>
                <w:sz w:val="20"/>
                <w:szCs w:val="20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օտարման</w:t>
            </w:r>
            <w:r w:rsidRPr="00DA0B0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և</w:t>
            </w:r>
            <w:r w:rsidRPr="00DA0B0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բռնության</w:t>
            </w:r>
            <w:r w:rsidRPr="00DA0B0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դեպքերը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B97FCF" w:rsidRPr="00162AE9" w:rsidRDefault="00162AE9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Բուլինգի կանխարգելման միջոցառումները դպրոցում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B97FCF" w:rsidRPr="00162AE9" w:rsidRDefault="00162AE9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 xml:space="preserve">Դպրոցում ձևավորված է մասնակցային սովորողների ինքնաարտահայտման ևինքնադրսևորման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lastRenderedPageBreak/>
              <w:t>նպաստավոր միջավայրը</w:t>
            </w:r>
          </w:p>
        </w:tc>
        <w:tc>
          <w:tcPr>
            <w:tcW w:w="2113" w:type="dxa"/>
            <w:shd w:val="clear" w:color="auto" w:fill="FDE9D9" w:themeFill="accent6" w:themeFillTint="33"/>
          </w:tcPr>
          <w:p w:rsidR="00B97FCF" w:rsidRPr="00162AE9" w:rsidRDefault="00162AE9" w:rsidP="008C67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lastRenderedPageBreak/>
              <w:t>Դպրոցում առկա է առողջ բարոյահոգեբանական միջավայր</w:t>
            </w:r>
          </w:p>
        </w:tc>
      </w:tr>
      <w:tr w:rsidR="00162AE9" w:rsidTr="00673A3C">
        <w:tc>
          <w:tcPr>
            <w:tcW w:w="2112" w:type="dxa"/>
            <w:shd w:val="clear" w:color="auto" w:fill="EAF1DD" w:themeFill="accent3" w:themeFillTint="33"/>
          </w:tcPr>
          <w:p w:rsidR="00B97FCF" w:rsidRPr="005E7132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lastRenderedPageBreak/>
              <w:t>5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գերազանց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162AE9" w:rsidTr="00673A3C">
        <w:tc>
          <w:tcPr>
            <w:tcW w:w="2112" w:type="dxa"/>
            <w:shd w:val="clear" w:color="auto" w:fill="EAF1DD" w:themeFill="accent3" w:themeFillTint="33"/>
          </w:tcPr>
          <w:p w:rsidR="00B97FCF" w:rsidRPr="005E7132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4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 xml:space="preserve"> լավ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162AE9" w:rsidTr="00673A3C">
        <w:tc>
          <w:tcPr>
            <w:tcW w:w="2112" w:type="dxa"/>
            <w:shd w:val="clear" w:color="auto" w:fill="EAF1DD" w:themeFill="accent3" w:themeFillTint="33"/>
          </w:tcPr>
          <w:p w:rsidR="00B97FCF" w:rsidRPr="005E7132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3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բավարար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162AE9" w:rsidTr="00673A3C">
        <w:tc>
          <w:tcPr>
            <w:tcW w:w="2112" w:type="dxa"/>
            <w:shd w:val="clear" w:color="auto" w:fill="EAF1DD" w:themeFill="accent3" w:themeFillTint="33"/>
          </w:tcPr>
          <w:p w:rsidR="00B97FCF" w:rsidRPr="005E7132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</w:rPr>
              <w:t>2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վատ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162AE9" w:rsidTr="00673A3C">
        <w:tc>
          <w:tcPr>
            <w:tcW w:w="2112" w:type="dxa"/>
            <w:shd w:val="clear" w:color="auto" w:fill="EAF1DD" w:themeFill="accent3" w:themeFillTint="33"/>
          </w:tcPr>
          <w:p w:rsidR="00B97FCF" w:rsidRPr="005E7132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5E7132">
              <w:rPr>
                <w:rFonts w:ascii="Sylfaen" w:hAnsi="Sylfaen"/>
                <w:b/>
                <w:sz w:val="20"/>
                <w:szCs w:val="20"/>
                <w:lang w:val="hy-AM"/>
              </w:rPr>
              <w:t>1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E7132">
              <w:rPr>
                <w:rFonts w:ascii="Sylfaen" w:hAnsi="Sylfaen"/>
                <w:b/>
                <w:sz w:val="20"/>
                <w:szCs w:val="20"/>
                <w:lang w:val="ru-RU"/>
              </w:rPr>
              <w:t>անբավարար</w:t>
            </w:r>
            <w:r w:rsidRPr="005E7132">
              <w:rPr>
                <w:rFonts w:ascii="Sylfaen" w:hAnsi="Sylfaen"/>
                <w:b/>
                <w:sz w:val="20"/>
                <w:szCs w:val="20"/>
              </w:rPr>
              <w:t>)</w:t>
            </w: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13" w:type="dxa"/>
          </w:tcPr>
          <w:p w:rsidR="00B97FCF" w:rsidRDefault="00B97FCF" w:rsidP="00673A3C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7409CD" w:rsidRDefault="007409CD" w:rsidP="003513D8">
      <w:pPr>
        <w:spacing w:line="360" w:lineRule="auto"/>
        <w:jc w:val="center"/>
        <w:rPr>
          <w:rFonts w:ascii="Sylfaen" w:hAnsi="Sylfaen"/>
          <w:b/>
          <w:sz w:val="32"/>
          <w:szCs w:val="32"/>
          <w:lang w:val="ru-RU"/>
        </w:rPr>
      </w:pPr>
    </w:p>
    <w:p w:rsidR="00C25108" w:rsidRDefault="00322205" w:rsidP="003513D8">
      <w:pPr>
        <w:spacing w:line="360" w:lineRule="auto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sz w:val="32"/>
          <w:szCs w:val="32"/>
        </w:rPr>
        <w:t>Առկա հիմնախնդիրները</w:t>
      </w:r>
    </w:p>
    <w:p w:rsidR="00BC704F" w:rsidRPr="00637120" w:rsidRDefault="001953F5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</w:t>
      </w:r>
      <w:r w:rsidR="00BC704F">
        <w:rPr>
          <w:rFonts w:ascii="Sylfaen" w:hAnsi="Sylfaen"/>
          <w:sz w:val="24"/>
          <w:szCs w:val="24"/>
        </w:rPr>
        <w:t>րտադասարանական խմբակներ</w:t>
      </w:r>
      <w:r>
        <w:rPr>
          <w:rFonts w:ascii="Sylfaen" w:hAnsi="Sylfaen"/>
          <w:sz w:val="24"/>
          <w:szCs w:val="24"/>
        </w:rPr>
        <w:t>ի բացակայություն:</w:t>
      </w:r>
    </w:p>
    <w:p w:rsidR="00637120" w:rsidRPr="00637120" w:rsidRDefault="00637120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Առարկայական սենյակների բացակայություն:</w:t>
      </w:r>
    </w:p>
    <w:p w:rsidR="00637120" w:rsidRPr="00EF6E1E" w:rsidRDefault="00637120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Ռեսուրս սենյակի բացակայություն:</w:t>
      </w:r>
    </w:p>
    <w:p w:rsidR="00BC704F" w:rsidRDefault="00E25364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Մ</w:t>
      </w:r>
      <w:r w:rsidR="00BC704F">
        <w:rPr>
          <w:rFonts w:ascii="Sylfaen" w:hAnsi="Sylfaen"/>
          <w:sz w:val="24"/>
          <w:szCs w:val="24"/>
        </w:rPr>
        <w:t xml:space="preserve">անկավարժական համակազմի մասնագիտական կատարելագործման </w:t>
      </w:r>
      <w:r>
        <w:rPr>
          <w:rFonts w:ascii="Sylfaen" w:hAnsi="Sylfaen"/>
          <w:sz w:val="24"/>
          <w:szCs w:val="24"/>
        </w:rPr>
        <w:t>պասիվություն</w:t>
      </w:r>
      <w:r w:rsidR="00300355">
        <w:rPr>
          <w:rFonts w:ascii="Sylfaen" w:hAnsi="Sylfaen"/>
          <w:sz w:val="24"/>
          <w:szCs w:val="24"/>
        </w:rPr>
        <w:t>:</w:t>
      </w:r>
    </w:p>
    <w:p w:rsidR="00BC704F" w:rsidRDefault="00E23B97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Պասիվություն</w:t>
      </w:r>
      <w:r w:rsidR="00300355">
        <w:rPr>
          <w:rFonts w:ascii="Sylfaen" w:hAnsi="Sylfaen"/>
          <w:sz w:val="24"/>
          <w:szCs w:val="24"/>
        </w:rPr>
        <w:t xml:space="preserve"> կամավոր ատեստավորման </w:t>
      </w:r>
      <w:r>
        <w:rPr>
          <w:rFonts w:ascii="Sylfaen" w:hAnsi="Sylfaen"/>
          <w:sz w:val="24"/>
          <w:szCs w:val="24"/>
        </w:rPr>
        <w:t>մասնակցելուն</w:t>
      </w:r>
      <w:r w:rsidR="00300355">
        <w:rPr>
          <w:rFonts w:ascii="Sylfaen" w:hAnsi="Sylfaen"/>
          <w:sz w:val="24"/>
          <w:szCs w:val="24"/>
        </w:rPr>
        <w:t xml:space="preserve"> և  տարակարգի աստիճանի ձեռքբերման</w:t>
      </w:r>
      <w:r>
        <w:rPr>
          <w:rFonts w:ascii="Sylfaen" w:hAnsi="Sylfaen"/>
          <w:sz w:val="24"/>
          <w:szCs w:val="24"/>
        </w:rPr>
        <w:t xml:space="preserve"> գործում:</w:t>
      </w:r>
      <w:r w:rsidR="00300355">
        <w:rPr>
          <w:rFonts w:ascii="Sylfaen" w:hAnsi="Sylfaen"/>
          <w:sz w:val="24"/>
          <w:szCs w:val="24"/>
        </w:rPr>
        <w:t xml:space="preserve"> </w:t>
      </w:r>
    </w:p>
    <w:p w:rsidR="00737B10" w:rsidRDefault="00737B10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Առարկայական </w:t>
      </w:r>
      <w:r w:rsidR="00E23B97">
        <w:rPr>
          <w:rFonts w:ascii="Sylfaen" w:hAnsi="Sylfaen"/>
          <w:sz w:val="24"/>
          <w:szCs w:val="24"/>
        </w:rPr>
        <w:t>օլիմպիադաներին</w:t>
      </w:r>
      <w:r>
        <w:rPr>
          <w:rFonts w:ascii="Sylfaen" w:hAnsi="Sylfaen"/>
          <w:sz w:val="24"/>
          <w:szCs w:val="24"/>
        </w:rPr>
        <w:t xml:space="preserve">  մասնակցության </w:t>
      </w:r>
      <w:r w:rsidR="00E23B97">
        <w:rPr>
          <w:rFonts w:ascii="Sylfaen" w:hAnsi="Sylfaen"/>
          <w:sz w:val="24"/>
          <w:szCs w:val="24"/>
        </w:rPr>
        <w:t>պասիվություն</w:t>
      </w:r>
      <w:r>
        <w:rPr>
          <w:rFonts w:ascii="Sylfaen" w:hAnsi="Sylfaen"/>
          <w:sz w:val="24"/>
          <w:szCs w:val="24"/>
        </w:rPr>
        <w:t xml:space="preserve">: </w:t>
      </w:r>
    </w:p>
    <w:p w:rsidR="00737B10" w:rsidRPr="00EE3DFF" w:rsidRDefault="001953F5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Լաբորատորիաների բացակայություն</w:t>
      </w:r>
      <w:r w:rsidR="00F04378">
        <w:rPr>
          <w:rFonts w:ascii="Sylfaen" w:hAnsi="Sylfaen"/>
          <w:sz w:val="24"/>
          <w:szCs w:val="24"/>
          <w:lang w:val="hy-AM"/>
        </w:rPr>
        <w:t>(</w:t>
      </w:r>
      <w:r w:rsidR="00F04378">
        <w:rPr>
          <w:rFonts w:ascii="Sylfaen" w:hAnsi="Sylfaen"/>
          <w:sz w:val="24"/>
          <w:szCs w:val="24"/>
          <w:lang w:val="ru-RU"/>
        </w:rPr>
        <w:t>նոր</w:t>
      </w:r>
      <w:r w:rsidR="00F04378" w:rsidRPr="00054B3F">
        <w:rPr>
          <w:rFonts w:ascii="Sylfaen" w:hAnsi="Sylfaen"/>
          <w:sz w:val="24"/>
          <w:szCs w:val="24"/>
        </w:rPr>
        <w:t xml:space="preserve"> </w:t>
      </w:r>
      <w:r w:rsidR="00F04378">
        <w:rPr>
          <w:rFonts w:ascii="Sylfaen" w:hAnsi="Sylfaen"/>
          <w:sz w:val="24"/>
          <w:szCs w:val="24"/>
          <w:lang w:val="ru-RU"/>
        </w:rPr>
        <w:t>կառուցման</w:t>
      </w:r>
      <w:r w:rsidR="00F04378" w:rsidRPr="00054B3F">
        <w:rPr>
          <w:rFonts w:ascii="Sylfaen" w:hAnsi="Sylfaen"/>
          <w:sz w:val="24"/>
          <w:szCs w:val="24"/>
        </w:rPr>
        <w:t xml:space="preserve"> </w:t>
      </w:r>
      <w:r w:rsidR="00F04378">
        <w:rPr>
          <w:rFonts w:ascii="Sylfaen" w:hAnsi="Sylfaen"/>
          <w:sz w:val="24"/>
          <w:szCs w:val="24"/>
          <w:lang w:val="ru-RU"/>
        </w:rPr>
        <w:t>փուլում</w:t>
      </w:r>
      <w:r w:rsidR="00F04378" w:rsidRPr="00054B3F">
        <w:rPr>
          <w:rFonts w:ascii="Sylfaen" w:hAnsi="Sylfaen"/>
          <w:sz w:val="24"/>
          <w:szCs w:val="24"/>
        </w:rPr>
        <w:t xml:space="preserve"> </w:t>
      </w:r>
      <w:r w:rsidR="00F04378">
        <w:rPr>
          <w:rFonts w:ascii="Sylfaen" w:hAnsi="Sylfaen"/>
          <w:sz w:val="24"/>
          <w:szCs w:val="24"/>
          <w:lang w:val="ru-RU"/>
        </w:rPr>
        <w:t>են</w:t>
      </w:r>
      <w:r w:rsidR="00F04378">
        <w:rPr>
          <w:rFonts w:ascii="Sylfaen" w:hAnsi="Sylfaen"/>
          <w:sz w:val="24"/>
          <w:szCs w:val="24"/>
          <w:lang w:val="hy-AM"/>
        </w:rPr>
        <w:t>)</w:t>
      </w:r>
    </w:p>
    <w:p w:rsidR="00E23B97" w:rsidRPr="00E23B97" w:rsidRDefault="00DB5AD2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  <w:lang w:val="hy-AM"/>
        </w:rPr>
      </w:pPr>
      <w:r w:rsidRPr="00E23B97">
        <w:rPr>
          <w:rFonts w:ascii="Sylfaen" w:hAnsi="Sylfaen"/>
          <w:sz w:val="24"/>
          <w:szCs w:val="24"/>
          <w:lang w:val="hy-AM"/>
        </w:rPr>
        <w:t xml:space="preserve">Ճաշարանի  նոր գույքի </w:t>
      </w:r>
      <w:r w:rsidR="00E23B97" w:rsidRPr="00E23B97">
        <w:rPr>
          <w:rFonts w:ascii="Sylfaen" w:hAnsi="Sylfaen"/>
          <w:sz w:val="24"/>
          <w:szCs w:val="24"/>
        </w:rPr>
        <w:t xml:space="preserve"> բացակայություն</w:t>
      </w:r>
      <w:r w:rsidR="00E23B97">
        <w:rPr>
          <w:rFonts w:ascii="Sylfaen" w:hAnsi="Sylfaen"/>
          <w:sz w:val="24"/>
          <w:szCs w:val="24"/>
        </w:rPr>
        <w:t>:</w:t>
      </w:r>
    </w:p>
    <w:p w:rsidR="00E23B97" w:rsidRPr="00637120" w:rsidRDefault="00E23B97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Ճաշարանի ջեռուցման բացակայություն:</w:t>
      </w:r>
    </w:p>
    <w:p w:rsidR="00637120" w:rsidRPr="00637120" w:rsidRDefault="00637120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ru-RU"/>
        </w:rPr>
        <w:t>Արհեստանոցի բացակայություն:</w:t>
      </w:r>
    </w:p>
    <w:p w:rsidR="00637120" w:rsidRPr="00637120" w:rsidRDefault="00637120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ru-RU"/>
        </w:rPr>
        <w:t>Թաքստոցի բացակայություն:</w:t>
      </w:r>
    </w:p>
    <w:p w:rsidR="00637120" w:rsidRPr="00E23B97" w:rsidRDefault="00637120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ru-RU"/>
        </w:rPr>
        <w:t>Ընթերցասրահի բացակայություն:</w:t>
      </w:r>
    </w:p>
    <w:p w:rsidR="00DB5AD2" w:rsidRPr="00E23B97" w:rsidRDefault="00613EA4" w:rsidP="00EC435A">
      <w:pPr>
        <w:pStyle w:val="ListParagraph"/>
        <w:numPr>
          <w:ilvl w:val="0"/>
          <w:numId w:val="7"/>
        </w:numPr>
        <w:spacing w:line="360" w:lineRule="auto"/>
        <w:ind w:left="284" w:firstLine="0"/>
        <w:jc w:val="both"/>
        <w:rPr>
          <w:rFonts w:ascii="Sylfaen" w:hAnsi="Sylfaen"/>
          <w:sz w:val="24"/>
          <w:szCs w:val="24"/>
          <w:lang w:val="hy-AM"/>
        </w:rPr>
      </w:pPr>
      <w:r w:rsidRPr="00E23B97">
        <w:rPr>
          <w:rFonts w:ascii="Sylfaen" w:hAnsi="Sylfaen"/>
          <w:sz w:val="24"/>
          <w:szCs w:val="24"/>
          <w:lang w:val="hy-AM"/>
        </w:rPr>
        <w:t xml:space="preserve">Նոր սերնդի համակարգչային </w:t>
      </w:r>
      <w:r w:rsidR="00021674" w:rsidRPr="00E23B97">
        <w:rPr>
          <w:rFonts w:ascii="Sylfaen" w:hAnsi="Sylfaen"/>
          <w:sz w:val="24"/>
          <w:szCs w:val="24"/>
          <w:lang w:val="hy-AM"/>
        </w:rPr>
        <w:t>տեխ</w:t>
      </w:r>
      <w:r w:rsidRPr="00E23B97">
        <w:rPr>
          <w:rFonts w:ascii="Sylfaen" w:hAnsi="Sylfaen"/>
          <w:sz w:val="24"/>
          <w:szCs w:val="24"/>
          <w:lang w:val="hy-AM"/>
        </w:rPr>
        <w:t xml:space="preserve">նիկայի (նոթբուք) և էլեկտրոնային գրատախտակի </w:t>
      </w:r>
      <w:r w:rsidR="001953F5" w:rsidRPr="00E23B97">
        <w:rPr>
          <w:rFonts w:ascii="Sylfaen" w:hAnsi="Sylfaen"/>
          <w:sz w:val="24"/>
          <w:szCs w:val="24"/>
          <w:lang w:val="hy-AM"/>
        </w:rPr>
        <w:t>բացակայություն:</w:t>
      </w:r>
    </w:p>
    <w:p w:rsidR="00B01C53" w:rsidRPr="005C314C" w:rsidRDefault="008242AE" w:rsidP="007523C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C314C">
        <w:rPr>
          <w:rFonts w:ascii="Sylfaen" w:hAnsi="Sylfaen"/>
          <w:sz w:val="24"/>
          <w:szCs w:val="24"/>
          <w:lang w:val="hy-AM"/>
        </w:rPr>
        <w:t xml:space="preserve">Ոռոգման համակարգի </w:t>
      </w:r>
      <w:r w:rsidR="001953F5" w:rsidRPr="005C314C">
        <w:rPr>
          <w:rFonts w:ascii="Sylfaen" w:hAnsi="Sylfaen"/>
          <w:sz w:val="24"/>
          <w:szCs w:val="24"/>
          <w:lang w:val="hy-AM"/>
        </w:rPr>
        <w:t>բացակայություն:</w:t>
      </w:r>
    </w:p>
    <w:p w:rsidR="008242AE" w:rsidRPr="005C314C" w:rsidRDefault="007523C8" w:rsidP="007523C8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C314C">
        <w:rPr>
          <w:rFonts w:ascii="Sylfaen" w:hAnsi="Sylfaen"/>
          <w:sz w:val="24"/>
          <w:szCs w:val="24"/>
          <w:lang w:val="hy-AM"/>
        </w:rPr>
        <w:t xml:space="preserve">       </w:t>
      </w:r>
      <w:r w:rsidR="00AD7E2C" w:rsidRPr="005C314C">
        <w:rPr>
          <w:rFonts w:ascii="Sylfaen" w:hAnsi="Sylfaen"/>
          <w:sz w:val="24"/>
          <w:szCs w:val="24"/>
          <w:lang w:val="hy-AM"/>
        </w:rPr>
        <w:t>Այս բոլոր հիմնախնդիրների լուծման համար ակնկալում եմ կառավարման մարմինների և համայնքի աջակցությունը:</w:t>
      </w:r>
    </w:p>
    <w:p w:rsidR="000A59C4" w:rsidRPr="00802E2A" w:rsidRDefault="00886D26" w:rsidP="00880E21">
      <w:pPr>
        <w:pStyle w:val="ListParagraph"/>
        <w:numPr>
          <w:ilvl w:val="0"/>
          <w:numId w:val="0"/>
        </w:numPr>
        <w:spacing w:line="360" w:lineRule="auto"/>
        <w:ind w:left="-426" w:firstLine="142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7409CD" w:rsidRPr="00802E2A" w:rsidRDefault="007409CD" w:rsidP="00880E21">
      <w:pPr>
        <w:pStyle w:val="ListParagraph"/>
        <w:numPr>
          <w:ilvl w:val="0"/>
          <w:numId w:val="0"/>
        </w:numPr>
        <w:spacing w:line="360" w:lineRule="auto"/>
        <w:ind w:left="-426" w:firstLine="142"/>
        <w:jc w:val="both"/>
        <w:rPr>
          <w:rFonts w:ascii="Sylfaen" w:hAnsi="Sylfaen"/>
          <w:sz w:val="24"/>
          <w:szCs w:val="24"/>
          <w:lang w:val="hy-AM"/>
        </w:rPr>
      </w:pPr>
    </w:p>
    <w:p w:rsidR="007409CD" w:rsidRPr="00315124" w:rsidRDefault="00966884" w:rsidP="00880E21">
      <w:pPr>
        <w:pStyle w:val="ListParagraph"/>
        <w:numPr>
          <w:ilvl w:val="0"/>
          <w:numId w:val="0"/>
        </w:numPr>
        <w:spacing w:line="360" w:lineRule="auto"/>
        <w:ind w:left="-426" w:firstLine="142"/>
        <w:jc w:val="both"/>
        <w:rPr>
          <w:rFonts w:ascii="Sylfaen" w:hAnsi="Sylfaen"/>
          <w:sz w:val="24"/>
          <w:szCs w:val="24"/>
          <w:lang w:val="hy-AM"/>
        </w:rPr>
      </w:pPr>
      <w:r w:rsidRPr="00315124">
        <w:rPr>
          <w:rFonts w:ascii="Sylfaen" w:hAnsi="Sylfaen"/>
          <w:sz w:val="24"/>
          <w:szCs w:val="24"/>
          <w:lang w:val="hy-AM"/>
        </w:rPr>
        <w:t xml:space="preserve"> </w:t>
      </w:r>
    </w:p>
    <w:p w:rsidR="007409CD" w:rsidRPr="00802E2A" w:rsidRDefault="007409CD" w:rsidP="00880E21">
      <w:pPr>
        <w:pStyle w:val="ListParagraph"/>
        <w:numPr>
          <w:ilvl w:val="0"/>
          <w:numId w:val="0"/>
        </w:numPr>
        <w:spacing w:line="360" w:lineRule="auto"/>
        <w:ind w:left="-426" w:firstLine="142"/>
        <w:jc w:val="both"/>
        <w:rPr>
          <w:rFonts w:ascii="Sylfaen" w:hAnsi="Sylfaen"/>
          <w:sz w:val="24"/>
          <w:szCs w:val="24"/>
          <w:lang w:val="hy-AM"/>
        </w:rPr>
      </w:pPr>
    </w:p>
    <w:p w:rsidR="007409CD" w:rsidRDefault="007409CD" w:rsidP="00880E21">
      <w:pPr>
        <w:pStyle w:val="ListParagraph"/>
        <w:numPr>
          <w:ilvl w:val="0"/>
          <w:numId w:val="0"/>
        </w:numPr>
        <w:spacing w:line="360" w:lineRule="auto"/>
        <w:ind w:left="-426" w:firstLine="142"/>
        <w:jc w:val="both"/>
        <w:rPr>
          <w:rFonts w:ascii="Sylfaen" w:hAnsi="Sylfaen"/>
          <w:sz w:val="24"/>
          <w:szCs w:val="24"/>
          <w:lang w:val="hy-AM"/>
        </w:rPr>
      </w:pPr>
    </w:p>
    <w:p w:rsidR="002926B3" w:rsidRDefault="002926B3" w:rsidP="00880E21">
      <w:pPr>
        <w:pStyle w:val="ListParagraph"/>
        <w:numPr>
          <w:ilvl w:val="0"/>
          <w:numId w:val="0"/>
        </w:numPr>
        <w:spacing w:line="360" w:lineRule="auto"/>
        <w:ind w:left="-426" w:firstLine="142"/>
        <w:jc w:val="both"/>
        <w:rPr>
          <w:rFonts w:ascii="Sylfaen" w:hAnsi="Sylfaen"/>
          <w:sz w:val="24"/>
          <w:szCs w:val="24"/>
          <w:lang w:val="hy-AM"/>
        </w:rPr>
      </w:pPr>
    </w:p>
    <w:p w:rsidR="002926B3" w:rsidRPr="00802E2A" w:rsidRDefault="002926B3" w:rsidP="00880E21">
      <w:pPr>
        <w:pStyle w:val="ListParagraph"/>
        <w:numPr>
          <w:ilvl w:val="0"/>
          <w:numId w:val="0"/>
        </w:numPr>
        <w:spacing w:line="360" w:lineRule="auto"/>
        <w:ind w:left="-426" w:firstLine="142"/>
        <w:jc w:val="both"/>
        <w:rPr>
          <w:rFonts w:ascii="Sylfaen" w:hAnsi="Sylfaen"/>
          <w:sz w:val="24"/>
          <w:szCs w:val="24"/>
          <w:lang w:val="hy-AM"/>
        </w:rPr>
      </w:pPr>
    </w:p>
    <w:p w:rsidR="000A59C4" w:rsidRPr="000D0E0E" w:rsidRDefault="00D30B9F" w:rsidP="00EC435A">
      <w:pPr>
        <w:pStyle w:val="ListParagraph"/>
        <w:numPr>
          <w:ilvl w:val="0"/>
          <w:numId w:val="17"/>
        </w:numPr>
        <w:spacing w:line="360" w:lineRule="auto"/>
        <w:ind w:left="284" w:firstLine="0"/>
        <w:jc w:val="both"/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</w:pP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ՆՊԱՏԱԿՆԵՐԻ </w:t>
      </w:r>
      <w:r w:rsidR="005C22E5"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>ԵՎ</w:t>
      </w: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 ԽՆԴԻՐՆԵՐԻ ՍԱՀՄԱՆՈՒՄԸ</w:t>
      </w:r>
    </w:p>
    <w:p w:rsidR="00D30B9F" w:rsidRPr="000D0E0E" w:rsidRDefault="00D30B9F" w:rsidP="00EC435A">
      <w:pPr>
        <w:pStyle w:val="ListParagraph"/>
        <w:numPr>
          <w:ilvl w:val="0"/>
          <w:numId w:val="17"/>
        </w:numPr>
        <w:spacing w:line="360" w:lineRule="auto"/>
        <w:ind w:left="709" w:hanging="425"/>
        <w:jc w:val="both"/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</w:pP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ՍԱՀՄԱՆՎԱԾ ՆՊԱՏԱԿՆԵՐԻ </w:t>
      </w:r>
      <w:r w:rsidR="005C22E5"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>ԵՎ</w:t>
      </w: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 ԽՆԴԻՐՆԵՐԻ ԻՐԱԿԱՆԱՑՈՒՄՆ ԱՊԱՀՈՎՈՂ ԳՈՐԾՈՂՈՒԹՅՈՒՆՆԵՐԻ </w:t>
      </w:r>
      <w:r w:rsidR="005C22E5"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>ԵՎ</w:t>
      </w:r>
      <w:r w:rsidR="00C84D59"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 </w:t>
      </w: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>ՄԻՋՈՑԱՌՈՒՄՆԵՐԻ ԺԱՄԱՆԱԿԱՑՈՒՅՑԸ</w:t>
      </w:r>
    </w:p>
    <w:p w:rsidR="00C84D59" w:rsidRPr="000D0E0E" w:rsidRDefault="00C84D59" w:rsidP="00EC435A">
      <w:pPr>
        <w:pStyle w:val="ListParagraph"/>
        <w:numPr>
          <w:ilvl w:val="0"/>
          <w:numId w:val="17"/>
        </w:numPr>
        <w:spacing w:line="360" w:lineRule="auto"/>
        <w:ind w:left="284" w:firstLine="0"/>
        <w:jc w:val="both"/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</w:pP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ԱՐԴՅՈՒՆՔՆԵՐԻ </w:t>
      </w:r>
      <w:r w:rsidR="00577D37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</w:rPr>
        <w:t>ՉԱՓՄԱՆ ՄԵԽԱՆԻԶՄՆԵՐ</w:t>
      </w:r>
    </w:p>
    <w:p w:rsidR="00C84D59" w:rsidRPr="00577D37" w:rsidRDefault="00C84D59" w:rsidP="00EC435A">
      <w:pPr>
        <w:pStyle w:val="ListParagraph"/>
        <w:numPr>
          <w:ilvl w:val="0"/>
          <w:numId w:val="17"/>
        </w:numPr>
        <w:spacing w:line="360" w:lineRule="auto"/>
        <w:ind w:left="284" w:firstLine="0"/>
        <w:jc w:val="both"/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</w:pP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>ՌԻՍԿԵՐԸ</w:t>
      </w:r>
    </w:p>
    <w:p w:rsidR="00577D37" w:rsidRPr="000D0E0E" w:rsidRDefault="00577D37" w:rsidP="00EC435A">
      <w:pPr>
        <w:pStyle w:val="ListParagraph"/>
        <w:numPr>
          <w:ilvl w:val="0"/>
          <w:numId w:val="17"/>
        </w:numPr>
        <w:spacing w:line="360" w:lineRule="auto"/>
        <w:ind w:left="284" w:firstLine="0"/>
        <w:jc w:val="both"/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</w:pPr>
      <w:r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</w:rPr>
        <w:t>ՌԻՍԿԵՐԻ ԿԱՆԽՄԱՆ ԳՈՐԾՈՂՈՒԹՅՈՒՆՆԵՐ</w:t>
      </w:r>
    </w:p>
    <w:p w:rsidR="00C84D59" w:rsidRPr="000D0E0E" w:rsidRDefault="00C84D59" w:rsidP="00EC435A">
      <w:pPr>
        <w:pStyle w:val="ListParagraph"/>
        <w:numPr>
          <w:ilvl w:val="0"/>
          <w:numId w:val="17"/>
        </w:numPr>
        <w:spacing w:line="360" w:lineRule="auto"/>
        <w:ind w:left="709" w:hanging="425"/>
        <w:jc w:val="both"/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</w:pP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ԳՈՐԾԸՆԹԱՑԻ </w:t>
      </w:r>
      <w:r w:rsidR="005C22E5"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 </w:t>
      </w: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ԿԱԶՄԱԿԵՐՊՄԱՆ </w:t>
      </w:r>
      <w:r w:rsidR="005C22E5"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 </w:t>
      </w: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>ՀԱՄԱՐ</w:t>
      </w:r>
      <w:r w:rsidR="005C22E5"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 </w:t>
      </w:r>
      <w:r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 ԱՆՀՐԱԺԵՇՏ</w:t>
      </w:r>
      <w:r w:rsidR="005C22E5" w:rsidRPr="000D0E0E"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 xml:space="preserve"> ՄԻՋՈՑՆԵՐԸ  ԵՎ ՆՅՈՒԹԱՏԵԽՆԻԿԱԿԱՆ  ՊԱՐԱԳԱՆԵՐԸ</w:t>
      </w:r>
    </w:p>
    <w:p w:rsidR="005C22E5" w:rsidRPr="000D0E0E" w:rsidRDefault="00361848" w:rsidP="00EC435A">
      <w:pPr>
        <w:pStyle w:val="ListParagraph"/>
        <w:numPr>
          <w:ilvl w:val="0"/>
          <w:numId w:val="17"/>
        </w:numPr>
        <w:spacing w:line="360" w:lineRule="auto"/>
        <w:ind w:left="284" w:firstLine="0"/>
        <w:jc w:val="both"/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</w:pPr>
      <w:r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  <w:lang w:val="hy-AM"/>
        </w:rPr>
        <w:t>ՎԵՐԱՀՍԿՈՂ</w:t>
      </w:r>
      <w:r>
        <w:rPr>
          <w:rFonts w:ascii="Sylfaen" w:eastAsiaTheme="majorEastAsia" w:hAnsi="Sylfaen" w:cs="Sylfaen"/>
          <w:b/>
          <w:bCs/>
          <w:color w:val="365F91" w:themeColor="accent1" w:themeShade="BF"/>
          <w:sz w:val="32"/>
          <w:szCs w:val="32"/>
        </w:rPr>
        <w:t>ՆԵՐ/ԿԱՏԱՐՈՂՆԵՐ</w:t>
      </w:r>
    </w:p>
    <w:p w:rsidR="00BA4F9D" w:rsidRDefault="00BA4F9D" w:rsidP="00BA4F9D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sz w:val="24"/>
          <w:szCs w:val="24"/>
        </w:rPr>
      </w:pPr>
    </w:p>
    <w:p w:rsidR="00322205" w:rsidRPr="00D4549B" w:rsidRDefault="00BA4F9D" w:rsidP="00D4549B">
      <w:pPr>
        <w:pStyle w:val="ListParagraph"/>
        <w:numPr>
          <w:ilvl w:val="0"/>
          <w:numId w:val="0"/>
        </w:numPr>
        <w:spacing w:line="360" w:lineRule="auto"/>
        <w:ind w:firstLine="567"/>
        <w:jc w:val="both"/>
        <w:rPr>
          <w:rFonts w:ascii="Sylfaen" w:hAnsi="Sylfaen"/>
          <w:szCs w:val="22"/>
        </w:rPr>
      </w:pPr>
      <w:r w:rsidRPr="00D4549B">
        <w:rPr>
          <w:rFonts w:ascii="Sylfaen" w:hAnsi="Sylfaen"/>
          <w:i/>
          <w:szCs w:val="22"/>
        </w:rPr>
        <w:t>Հաստատության գործունեության գլխավոր նպատակն է պահպանել ձեռքբերումները՝ ապահովելով հաստատության ծրագրավորված զարգացումը:</w:t>
      </w:r>
    </w:p>
    <w:p w:rsidR="00CB19E3" w:rsidRDefault="00CB19E3" w:rsidP="00B01C53">
      <w:pPr>
        <w:rPr>
          <w:rFonts w:ascii="Sylfaen" w:hAnsi="Sylfaen"/>
          <w:sz w:val="32"/>
          <w:szCs w:val="32"/>
          <w:lang w:val="hy-AM"/>
        </w:rPr>
      </w:pPr>
    </w:p>
    <w:p w:rsidR="000B5900" w:rsidRDefault="000B5900" w:rsidP="00B01C53">
      <w:pPr>
        <w:rPr>
          <w:rFonts w:ascii="Sylfaen" w:hAnsi="Sylfaen"/>
          <w:sz w:val="32"/>
          <w:szCs w:val="32"/>
        </w:rPr>
      </w:pPr>
    </w:p>
    <w:p w:rsidR="000B5900" w:rsidRPr="000B5900" w:rsidRDefault="000B5900" w:rsidP="00B01C53">
      <w:pPr>
        <w:rPr>
          <w:rFonts w:ascii="Sylfaen" w:hAnsi="Sylfaen"/>
          <w:sz w:val="28"/>
          <w:szCs w:val="28"/>
          <w:lang w:val="hy-AM"/>
        </w:rPr>
        <w:sectPr w:rsidR="000B5900" w:rsidRPr="000B5900" w:rsidSect="00D07D9D">
          <w:footerReference w:type="default" r:id="rId34"/>
          <w:pgSz w:w="12240" w:h="15840"/>
          <w:pgMar w:top="851" w:right="758" w:bottom="426" w:left="1134" w:header="720" w:footer="720" w:gutter="0"/>
          <w:pgNumType w:start="0"/>
          <w:cols w:space="720"/>
          <w:titlePg/>
          <w:docGrid w:linePitch="360"/>
        </w:sectPr>
      </w:pPr>
      <w:r>
        <w:rPr>
          <w:rFonts w:ascii="Sylfaen" w:hAnsi="Sylfaen"/>
          <w:sz w:val="28"/>
          <w:szCs w:val="28"/>
          <w:lang w:val="hy-AM"/>
        </w:rPr>
        <w:t xml:space="preserve">                                                                                                                                  </w:t>
      </w:r>
      <w:r w:rsidRPr="000B5900">
        <w:rPr>
          <w:rFonts w:ascii="Sylfaen" w:hAnsi="Sylfaen"/>
          <w:sz w:val="28"/>
          <w:szCs w:val="28"/>
          <w:lang w:val="ru-RU"/>
        </w:rPr>
        <w:t>(</w:t>
      </w:r>
      <w:r w:rsidRPr="000B5900">
        <w:rPr>
          <w:rFonts w:ascii="Sylfaen" w:hAnsi="Sylfaen"/>
          <w:sz w:val="28"/>
          <w:szCs w:val="28"/>
          <w:lang w:val="hy-AM"/>
        </w:rPr>
        <w:t>Ձև  1</w:t>
      </w:r>
      <w:r w:rsidRPr="000B5900">
        <w:rPr>
          <w:rFonts w:ascii="Sylfaen" w:hAnsi="Sylfaen"/>
          <w:sz w:val="28"/>
          <w:szCs w:val="28"/>
          <w:lang w:val="ru-RU"/>
        </w:rPr>
        <w:t>)</w:t>
      </w:r>
    </w:p>
    <w:tbl>
      <w:tblPr>
        <w:tblStyle w:val="TableGrid"/>
        <w:tblW w:w="1445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05"/>
        <w:gridCol w:w="1559"/>
        <w:gridCol w:w="1559"/>
        <w:gridCol w:w="1985"/>
        <w:gridCol w:w="1580"/>
        <w:gridCol w:w="1265"/>
        <w:gridCol w:w="1533"/>
        <w:gridCol w:w="1257"/>
        <w:gridCol w:w="1641"/>
        <w:gridCol w:w="1674"/>
      </w:tblGrid>
      <w:tr w:rsidR="005162B4" w:rsidTr="009C14DD">
        <w:trPr>
          <w:trHeight w:val="416"/>
        </w:trPr>
        <w:tc>
          <w:tcPr>
            <w:tcW w:w="405" w:type="dxa"/>
            <w:shd w:val="clear" w:color="auto" w:fill="EEECE1" w:themeFill="background2"/>
          </w:tcPr>
          <w:p w:rsidR="00CB19E3" w:rsidRPr="005162B4" w:rsidRDefault="005162B4" w:rsidP="00880E21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EEECE1" w:themeFill="background2"/>
          </w:tcPr>
          <w:p w:rsidR="00CB19E3" w:rsidRPr="005162B4" w:rsidRDefault="00CB19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559" w:type="dxa"/>
            <w:shd w:val="clear" w:color="auto" w:fill="EEECE1" w:themeFill="background2"/>
          </w:tcPr>
          <w:p w:rsidR="00CB19E3" w:rsidRPr="005162B4" w:rsidRDefault="005162B4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1985" w:type="dxa"/>
            <w:shd w:val="clear" w:color="auto" w:fill="EEECE1" w:themeFill="background2"/>
          </w:tcPr>
          <w:p w:rsidR="00CB19E3" w:rsidRPr="005162B4" w:rsidRDefault="005162B4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4</w:t>
            </w:r>
          </w:p>
        </w:tc>
        <w:tc>
          <w:tcPr>
            <w:tcW w:w="1580" w:type="dxa"/>
            <w:shd w:val="clear" w:color="auto" w:fill="EEECE1" w:themeFill="background2"/>
          </w:tcPr>
          <w:p w:rsidR="00CB19E3" w:rsidRPr="005162B4" w:rsidRDefault="005162B4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5</w:t>
            </w:r>
          </w:p>
        </w:tc>
        <w:tc>
          <w:tcPr>
            <w:tcW w:w="1265" w:type="dxa"/>
            <w:shd w:val="clear" w:color="auto" w:fill="EEECE1" w:themeFill="background2"/>
          </w:tcPr>
          <w:p w:rsidR="00CB19E3" w:rsidRPr="005162B4" w:rsidRDefault="005162B4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</w:t>
            </w:r>
          </w:p>
        </w:tc>
        <w:tc>
          <w:tcPr>
            <w:tcW w:w="1533" w:type="dxa"/>
            <w:shd w:val="clear" w:color="auto" w:fill="EEECE1" w:themeFill="background2"/>
          </w:tcPr>
          <w:p w:rsidR="00CB19E3" w:rsidRPr="005162B4" w:rsidRDefault="005162B4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7</w:t>
            </w:r>
          </w:p>
        </w:tc>
        <w:tc>
          <w:tcPr>
            <w:tcW w:w="1257" w:type="dxa"/>
            <w:shd w:val="clear" w:color="auto" w:fill="EEECE1" w:themeFill="background2"/>
          </w:tcPr>
          <w:p w:rsidR="00CB19E3" w:rsidRPr="005162B4" w:rsidRDefault="005162B4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8</w:t>
            </w:r>
          </w:p>
        </w:tc>
        <w:tc>
          <w:tcPr>
            <w:tcW w:w="1641" w:type="dxa"/>
            <w:shd w:val="clear" w:color="auto" w:fill="EEECE1" w:themeFill="background2"/>
          </w:tcPr>
          <w:p w:rsidR="00CB19E3" w:rsidRPr="005162B4" w:rsidRDefault="005162B4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9</w:t>
            </w:r>
          </w:p>
        </w:tc>
        <w:tc>
          <w:tcPr>
            <w:tcW w:w="1674" w:type="dxa"/>
            <w:shd w:val="clear" w:color="auto" w:fill="EEECE1" w:themeFill="background2"/>
          </w:tcPr>
          <w:p w:rsidR="00CB19E3" w:rsidRPr="005162B4" w:rsidRDefault="005162B4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10</w:t>
            </w:r>
          </w:p>
        </w:tc>
      </w:tr>
      <w:tr w:rsidR="005162B4" w:rsidTr="009C14DD">
        <w:trPr>
          <w:trHeight w:val="1117"/>
        </w:trPr>
        <w:tc>
          <w:tcPr>
            <w:tcW w:w="405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CB19E3" w:rsidRPr="005162B4" w:rsidRDefault="005162B4" w:rsidP="00880E21">
            <w:pPr>
              <w:spacing w:line="360" w:lineRule="auto"/>
              <w:jc w:val="both"/>
              <w:rPr>
                <w:rFonts w:ascii="Sylfaen" w:hAnsi="Sylfaen"/>
                <w:b/>
                <w:sz w:val="32"/>
                <w:szCs w:val="32"/>
                <w:lang w:val="hy-AM"/>
              </w:rPr>
            </w:pPr>
            <w:r w:rsidRPr="005162B4">
              <w:rPr>
                <w:rFonts w:ascii="Sylfaen" w:hAnsi="Sylfaen"/>
                <w:b/>
                <w:sz w:val="16"/>
                <w:szCs w:val="16"/>
                <w:lang w:val="hy-AM"/>
              </w:rPr>
              <w:t>No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B19E3" w:rsidRPr="00B26910" w:rsidRDefault="00B26910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ru-RU"/>
              </w:rPr>
              <w:t>ՆՊԱՏԱԿ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CB19E3" w:rsidRPr="00B26910" w:rsidRDefault="00B26910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ru-RU"/>
              </w:rPr>
              <w:t>ԽՆԴԻՐ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CB19E3" w:rsidRPr="00B26910" w:rsidRDefault="00B26910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b/>
                <w:sz w:val="16"/>
                <w:szCs w:val="16"/>
                <w:lang w:val="ru-RU"/>
              </w:rPr>
              <w:t>ԳՈՐԾՈՂՈՒԹՅՈՒՆ</w:t>
            </w:r>
          </w:p>
        </w:tc>
        <w:tc>
          <w:tcPr>
            <w:tcW w:w="1580" w:type="dxa"/>
            <w:shd w:val="clear" w:color="auto" w:fill="FDE9D9" w:themeFill="accent6" w:themeFillTint="33"/>
          </w:tcPr>
          <w:p w:rsidR="00CB19E3" w:rsidRPr="005162B4" w:rsidRDefault="00CB19E3" w:rsidP="00B26910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 w:rsidRPr="005162B4">
              <w:rPr>
                <w:rFonts w:ascii="Sylfaen" w:hAnsi="Sylfaen"/>
                <w:b/>
                <w:sz w:val="16"/>
                <w:szCs w:val="16"/>
                <w:lang w:val="ru-RU"/>
              </w:rPr>
              <w:t>ՄԻՋՈՑԱՌՈՒՄ</w:t>
            </w:r>
            <w:r w:rsidR="00B26910">
              <w:rPr>
                <w:rFonts w:ascii="Sylfaen" w:hAnsi="Sylfaen"/>
                <w:b/>
                <w:sz w:val="16"/>
                <w:szCs w:val="16"/>
              </w:rPr>
              <w:t>-</w:t>
            </w:r>
            <w:r w:rsidRPr="005162B4">
              <w:rPr>
                <w:rFonts w:ascii="Sylfaen" w:hAnsi="Sylfaen"/>
                <w:b/>
                <w:sz w:val="16"/>
                <w:szCs w:val="16"/>
                <w:lang w:val="ru-RU"/>
              </w:rPr>
              <w:t>ՆԵՐԻ</w:t>
            </w:r>
          </w:p>
          <w:p w:rsidR="00CB19E3" w:rsidRPr="005162B4" w:rsidRDefault="00CB19E3" w:rsidP="00B26910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 w:rsidRPr="005162B4">
              <w:rPr>
                <w:rFonts w:ascii="Sylfaen" w:hAnsi="Sylfaen"/>
                <w:b/>
                <w:sz w:val="16"/>
                <w:szCs w:val="16"/>
                <w:lang w:val="ru-RU"/>
              </w:rPr>
              <w:t>ԺԱՄԱՆԱԿԱ</w:t>
            </w:r>
            <w:r w:rsidR="00B26910">
              <w:rPr>
                <w:rFonts w:ascii="Sylfaen" w:hAnsi="Sylfaen"/>
                <w:b/>
                <w:sz w:val="16"/>
                <w:szCs w:val="16"/>
                <w:lang w:val="ru-RU"/>
              </w:rPr>
              <w:t>-</w:t>
            </w:r>
            <w:r w:rsidRPr="005162B4">
              <w:rPr>
                <w:rFonts w:ascii="Sylfaen" w:hAnsi="Sylfaen"/>
                <w:b/>
                <w:sz w:val="16"/>
                <w:szCs w:val="16"/>
                <w:lang w:val="ru-RU"/>
              </w:rPr>
              <w:t>ՑՈՒՅՑԸ</w:t>
            </w:r>
          </w:p>
        </w:tc>
        <w:tc>
          <w:tcPr>
            <w:tcW w:w="1265" w:type="dxa"/>
            <w:shd w:val="clear" w:color="auto" w:fill="FDE9D9" w:themeFill="accent6" w:themeFillTint="33"/>
          </w:tcPr>
          <w:p w:rsidR="00451E83" w:rsidRPr="005162B4" w:rsidRDefault="00451E83" w:rsidP="00451E8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 w:rsidRPr="005162B4">
              <w:rPr>
                <w:rFonts w:ascii="Sylfaen" w:hAnsi="Sylfaen"/>
                <w:b/>
                <w:sz w:val="16"/>
                <w:szCs w:val="16"/>
                <w:lang w:val="ru-RU"/>
              </w:rPr>
              <w:t>ԱՆՀՐԱԺԵՇՏ</w:t>
            </w:r>
          </w:p>
          <w:p w:rsidR="00451E83" w:rsidRPr="005162B4" w:rsidRDefault="00451E83" w:rsidP="00451E8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 w:rsidRPr="005162B4">
              <w:rPr>
                <w:rFonts w:ascii="Sylfaen" w:hAnsi="Sylfaen"/>
                <w:b/>
                <w:sz w:val="16"/>
                <w:szCs w:val="16"/>
                <w:lang w:val="ru-RU"/>
              </w:rPr>
              <w:t>ՄԻՋՈՑՆԵՐԸ</w:t>
            </w:r>
          </w:p>
          <w:p w:rsidR="00451E83" w:rsidRPr="005162B4" w:rsidRDefault="00451E83" w:rsidP="00451E8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 w:rsidRPr="005162B4">
              <w:rPr>
                <w:rFonts w:ascii="Sylfaen" w:hAnsi="Sylfaen"/>
                <w:b/>
                <w:sz w:val="16"/>
                <w:szCs w:val="16"/>
                <w:lang w:val="ru-RU"/>
              </w:rPr>
              <w:t>ԵՎ ՆՅՈՒԹԱՏԵԽ</w:t>
            </w:r>
          </w:p>
          <w:p w:rsidR="00451E83" w:rsidRPr="005162B4" w:rsidRDefault="00451E83" w:rsidP="00451E8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 w:rsidRPr="005162B4">
              <w:rPr>
                <w:rFonts w:ascii="Sylfaen" w:hAnsi="Sylfaen"/>
                <w:b/>
                <w:sz w:val="16"/>
                <w:szCs w:val="16"/>
                <w:lang w:val="ru-RU"/>
              </w:rPr>
              <w:t>ՆԻԿԱԿԱՆ</w:t>
            </w:r>
          </w:p>
          <w:p w:rsidR="00CB19E3" w:rsidRPr="005162B4" w:rsidRDefault="00451E83" w:rsidP="00451E8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 w:rsidRPr="005162B4">
              <w:rPr>
                <w:rFonts w:ascii="Sylfaen" w:hAnsi="Sylfaen"/>
                <w:b/>
                <w:sz w:val="16"/>
                <w:szCs w:val="16"/>
                <w:lang w:val="ru-RU"/>
              </w:rPr>
              <w:t>ՊԱՐԱԳԱՆԵՐԸ</w:t>
            </w:r>
          </w:p>
        </w:tc>
        <w:tc>
          <w:tcPr>
            <w:tcW w:w="1533" w:type="dxa"/>
            <w:shd w:val="clear" w:color="auto" w:fill="FDE9D9" w:themeFill="accent6" w:themeFillTint="33"/>
          </w:tcPr>
          <w:p w:rsidR="00E25364" w:rsidRDefault="00E25364" w:rsidP="00E2536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  <w:lang w:val="ru-RU"/>
              </w:rPr>
              <w:t>ԱՐԴՅՈՒՆՔՆԵՐ</w:t>
            </w:r>
            <w:r w:rsidR="00914A94">
              <w:rPr>
                <w:rFonts w:ascii="Sylfaen" w:hAnsi="Sylfaen"/>
                <w:b/>
                <w:sz w:val="16"/>
                <w:szCs w:val="16"/>
                <w:lang w:val="ru-RU"/>
              </w:rPr>
              <w:t>Ի</w:t>
            </w:r>
          </w:p>
          <w:p w:rsidR="00914A94" w:rsidRPr="00451E83" w:rsidRDefault="00451E83" w:rsidP="00E2536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hy-AM"/>
              </w:rPr>
              <w:t>ՉԱՓՄԱՆ ՄԵԽԱՆԻԶՄՆԵՐ</w:t>
            </w:r>
          </w:p>
          <w:p w:rsidR="00CB19E3" w:rsidRPr="005162B4" w:rsidRDefault="00CB19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</w:p>
        </w:tc>
        <w:tc>
          <w:tcPr>
            <w:tcW w:w="1257" w:type="dxa"/>
            <w:shd w:val="clear" w:color="auto" w:fill="FDE9D9" w:themeFill="accent6" w:themeFillTint="33"/>
          </w:tcPr>
          <w:p w:rsidR="00CB19E3" w:rsidRPr="005162B4" w:rsidRDefault="00CB19E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  <w:r w:rsidRPr="005162B4">
              <w:rPr>
                <w:rFonts w:ascii="Sylfaen" w:hAnsi="Sylfaen"/>
                <w:b/>
                <w:sz w:val="16"/>
                <w:szCs w:val="16"/>
                <w:lang w:val="ru-RU"/>
              </w:rPr>
              <w:t>ՌԻՍԿԵՐ</w:t>
            </w:r>
          </w:p>
        </w:tc>
        <w:tc>
          <w:tcPr>
            <w:tcW w:w="1641" w:type="dxa"/>
            <w:shd w:val="clear" w:color="auto" w:fill="FDE9D9" w:themeFill="accent6" w:themeFillTint="33"/>
          </w:tcPr>
          <w:p w:rsidR="00CB19E3" w:rsidRPr="00451E83" w:rsidRDefault="00451E8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hy-AM"/>
              </w:rPr>
              <w:t>ՌԻՍԿԵՐԻ ԿԱՆԽՄԱՆ ԳՈՐԾՈՂՈՒ</w:t>
            </w:r>
            <w:r w:rsidR="00B26910">
              <w:rPr>
                <w:rFonts w:ascii="Sylfaen" w:hAnsi="Sylfaen"/>
                <w:b/>
                <w:sz w:val="16"/>
                <w:szCs w:val="16"/>
                <w:lang w:val="ru-RU"/>
              </w:rPr>
              <w:t>-</w:t>
            </w:r>
            <w:r>
              <w:rPr>
                <w:rFonts w:ascii="Sylfaen" w:hAnsi="Sylfaen"/>
                <w:b/>
                <w:sz w:val="16"/>
                <w:szCs w:val="16"/>
                <w:lang w:val="hy-AM"/>
              </w:rPr>
              <w:t>ԹՅՈՒՆՆԵՐ</w:t>
            </w:r>
          </w:p>
        </w:tc>
        <w:tc>
          <w:tcPr>
            <w:tcW w:w="1674" w:type="dxa"/>
            <w:shd w:val="clear" w:color="auto" w:fill="FDE9D9" w:themeFill="accent6" w:themeFillTint="33"/>
          </w:tcPr>
          <w:p w:rsidR="00CB19E3" w:rsidRPr="00AD6A08" w:rsidRDefault="00AD6A08" w:rsidP="00417C18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  <w:lang w:val="ru-RU"/>
              </w:rPr>
              <w:t>ՎԵՐ</w:t>
            </w:r>
            <w:r w:rsidR="00417C18">
              <w:rPr>
                <w:rFonts w:ascii="Sylfaen" w:hAnsi="Sylfaen"/>
                <w:b/>
                <w:sz w:val="16"/>
                <w:szCs w:val="16"/>
              </w:rPr>
              <w:t>Ա</w:t>
            </w:r>
            <w:r>
              <w:rPr>
                <w:rFonts w:ascii="Sylfaen" w:hAnsi="Sylfaen"/>
                <w:b/>
                <w:sz w:val="16"/>
                <w:szCs w:val="16"/>
                <w:lang w:val="ru-RU"/>
              </w:rPr>
              <w:t>ՀՍԿՈՂ</w:t>
            </w:r>
            <w:r>
              <w:rPr>
                <w:rFonts w:ascii="Sylfaen" w:hAnsi="Sylfaen"/>
                <w:b/>
                <w:sz w:val="16"/>
                <w:szCs w:val="16"/>
              </w:rPr>
              <w:t>ՆԵՐ</w:t>
            </w:r>
            <w:r w:rsidR="00451E83">
              <w:rPr>
                <w:rFonts w:ascii="Sylfaen" w:hAnsi="Sylfaen"/>
                <w:b/>
                <w:sz w:val="16"/>
                <w:szCs w:val="16"/>
              </w:rPr>
              <w:t>/ԿԱՏԱՐՈՂՆԵՐ</w:t>
            </w:r>
          </w:p>
        </w:tc>
      </w:tr>
      <w:tr w:rsidR="005162B4" w:rsidRPr="00F62E4B" w:rsidTr="009C14DD">
        <w:trPr>
          <w:trHeight w:val="1117"/>
        </w:trPr>
        <w:tc>
          <w:tcPr>
            <w:tcW w:w="405" w:type="dxa"/>
            <w:tcBorders>
              <w:bottom w:val="nil"/>
            </w:tcBorders>
            <w:shd w:val="clear" w:color="auto" w:fill="EEECE1" w:themeFill="background2"/>
          </w:tcPr>
          <w:p w:rsidR="005162B4" w:rsidRDefault="005162B4" w:rsidP="00880E21">
            <w:pPr>
              <w:spacing w:line="360" w:lineRule="auto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5162B4" w:rsidRDefault="005162B4" w:rsidP="00880E21">
            <w:pPr>
              <w:spacing w:line="360" w:lineRule="auto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DC53EA" w:rsidRDefault="00DC53EA" w:rsidP="00880E2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  <w:lang w:val="ru-RU"/>
              </w:rPr>
            </w:pPr>
          </w:p>
          <w:p w:rsidR="00DC53EA" w:rsidRDefault="00DC53EA" w:rsidP="00880E2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  <w:lang w:val="ru-RU"/>
              </w:rPr>
            </w:pPr>
          </w:p>
          <w:p w:rsidR="00D973A1" w:rsidRDefault="00D973A1" w:rsidP="00880E2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</w:rPr>
            </w:pPr>
          </w:p>
          <w:p w:rsidR="00D973A1" w:rsidRDefault="00D973A1" w:rsidP="00880E2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</w:rPr>
            </w:pPr>
          </w:p>
          <w:p w:rsidR="00D973A1" w:rsidRDefault="00D973A1" w:rsidP="00880E2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</w:rPr>
            </w:pPr>
          </w:p>
          <w:p w:rsidR="00D14CEA" w:rsidRDefault="00D14CEA" w:rsidP="00880E2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</w:rPr>
            </w:pPr>
          </w:p>
          <w:p w:rsidR="005162B4" w:rsidRPr="00D14CEA" w:rsidRDefault="005162B4" w:rsidP="00880E2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nil"/>
            </w:tcBorders>
            <w:shd w:val="clear" w:color="auto" w:fill="EAF1DD" w:themeFill="accent3" w:themeFillTint="33"/>
          </w:tcPr>
          <w:p w:rsidR="00DC53EA" w:rsidRPr="00C95BC3" w:rsidRDefault="00DC53E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DC53EA" w:rsidRPr="00C95BC3" w:rsidRDefault="00DC53E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DC53EA" w:rsidRPr="00C95BC3" w:rsidRDefault="00DC53E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D973A1" w:rsidRPr="00C95BC3" w:rsidRDefault="00D973A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775E0E" w:rsidRPr="00C95BC3" w:rsidRDefault="00775E0E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1812E0" w:rsidRPr="00C95BC3" w:rsidRDefault="001812E0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0404EC" w:rsidRPr="00C95BC3" w:rsidRDefault="00DC53E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95BC3">
              <w:rPr>
                <w:rFonts w:ascii="Sylfaen" w:hAnsi="Sylfaen"/>
                <w:b/>
                <w:sz w:val="18"/>
                <w:szCs w:val="18"/>
                <w:lang w:val="hy-AM"/>
              </w:rPr>
              <w:t>II մասնաշենքում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ED2481">
              <w:rPr>
                <w:rFonts w:ascii="Sylfaen" w:hAnsi="Sylfaen"/>
                <w:sz w:val="18"/>
                <w:szCs w:val="18"/>
                <w:lang w:val="hy-AM"/>
              </w:rPr>
              <w:t xml:space="preserve"> ունենալ 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վերան</w:t>
            </w:r>
            <w:r w:rsidR="00ED2481">
              <w:rPr>
                <w:rFonts w:ascii="Sylfaen" w:hAnsi="Sylfaen"/>
                <w:sz w:val="18"/>
                <w:szCs w:val="18"/>
                <w:lang w:val="hy-AM"/>
              </w:rPr>
              <w:t xml:space="preserve">որոգված,հարմարեցված 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ընթերցասրահ,</w:t>
            </w:r>
            <w:r w:rsidR="00ED2481">
              <w:rPr>
                <w:rFonts w:ascii="Sylfaen" w:hAnsi="Sylfaen"/>
                <w:sz w:val="18"/>
                <w:szCs w:val="18"/>
                <w:lang w:val="hy-AM"/>
              </w:rPr>
              <w:t>սանհանգույց</w:t>
            </w:r>
          </w:p>
          <w:p w:rsidR="00DC53EA" w:rsidRPr="00D060C1" w:rsidRDefault="00026A89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060C1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5162B4" w:rsidRPr="009C14DD" w:rsidRDefault="0080211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9C14DD">
              <w:rPr>
                <w:rFonts w:ascii="Sylfaen" w:hAnsi="Sylfaen"/>
                <w:sz w:val="18"/>
                <w:szCs w:val="18"/>
                <w:lang w:val="hy-AM"/>
              </w:rPr>
              <w:t>Սենյակը վերանորոգել</w:t>
            </w:r>
          </w:p>
          <w:p w:rsidR="00802113" w:rsidRPr="009C14DD" w:rsidRDefault="0080211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9C14DD">
              <w:rPr>
                <w:rFonts w:ascii="Sylfaen" w:hAnsi="Sylfaen"/>
                <w:sz w:val="18"/>
                <w:szCs w:val="18"/>
                <w:lang w:val="hy-AM"/>
              </w:rPr>
              <w:t>և կահավորել ,</w:t>
            </w:r>
          </w:p>
          <w:p w:rsidR="00802113" w:rsidRPr="009C14DD" w:rsidRDefault="00802113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9C14DD">
              <w:rPr>
                <w:rFonts w:ascii="Sylfaen" w:hAnsi="Sylfaen"/>
                <w:sz w:val="18"/>
                <w:szCs w:val="18"/>
                <w:lang w:val="hy-AM"/>
              </w:rPr>
              <w:t>նորացնել սան հանգույցի բոլոր մաշված  դետալները</w:t>
            </w:r>
          </w:p>
        </w:tc>
        <w:tc>
          <w:tcPr>
            <w:tcW w:w="1580" w:type="dxa"/>
            <w:shd w:val="clear" w:color="auto" w:fill="EAF1DD" w:themeFill="accent3" w:themeFillTint="33"/>
          </w:tcPr>
          <w:p w:rsidR="00312EE9" w:rsidRPr="009C14DD" w:rsidRDefault="00312EE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312EE9" w:rsidRPr="009C14DD" w:rsidRDefault="00312EE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312EE9" w:rsidRPr="009C14DD" w:rsidRDefault="00312EE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5162B4" w:rsidRPr="00054B3F" w:rsidRDefault="00312EE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2024</w:t>
            </w:r>
            <w:r w:rsidR="00A3015B">
              <w:rPr>
                <w:rFonts w:ascii="Sylfaen" w:hAnsi="Sylfaen"/>
                <w:sz w:val="18"/>
                <w:szCs w:val="18"/>
              </w:rPr>
              <w:t>թ</w:t>
            </w:r>
            <w:r w:rsidR="00054B3F">
              <w:rPr>
                <w:rFonts w:ascii="Sylfaen" w:hAnsi="Sylfaen"/>
                <w:sz w:val="18"/>
                <w:szCs w:val="18"/>
              </w:rPr>
              <w:t>-2025</w:t>
            </w:r>
            <w:r w:rsidR="00054B3F">
              <w:rPr>
                <w:rFonts w:ascii="Sylfaen" w:hAnsi="Sylfaen"/>
                <w:sz w:val="18"/>
                <w:szCs w:val="18"/>
                <w:lang w:val="hy-AM"/>
              </w:rPr>
              <w:t>թ</w:t>
            </w:r>
          </w:p>
        </w:tc>
        <w:tc>
          <w:tcPr>
            <w:tcW w:w="1265" w:type="dxa"/>
            <w:shd w:val="clear" w:color="auto" w:fill="EAF1DD" w:themeFill="accent3" w:themeFillTint="33"/>
          </w:tcPr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Շինանյութ, սանտեխնիկայի</w:t>
            </w:r>
          </w:p>
          <w:p w:rsidR="00312EE9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 xml:space="preserve">դետալներ </w:t>
            </w:r>
          </w:p>
        </w:tc>
        <w:tc>
          <w:tcPr>
            <w:tcW w:w="1533" w:type="dxa"/>
            <w:shd w:val="clear" w:color="auto" w:fill="EAF1DD" w:themeFill="accent3" w:themeFillTint="33"/>
          </w:tcPr>
          <w:p w:rsidR="005162B4" w:rsidRPr="00C95BC3" w:rsidRDefault="00ED2481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 Հարմարեցված,բարեկարգ,</w:t>
            </w:r>
            <w:r w:rsidR="00026A89" w:rsidRPr="00026A89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ներառական ապահովող ո</w:t>
            </w:r>
            <w:r w:rsidR="00312535" w:rsidRPr="00C95BC3">
              <w:rPr>
                <w:rFonts w:ascii="Sylfaen" w:hAnsi="Sylfaen"/>
                <w:sz w:val="18"/>
                <w:szCs w:val="18"/>
              </w:rPr>
              <w:t>ւսումնական միջավայր ,</w:t>
            </w:r>
          </w:p>
          <w:p w:rsidR="00312535" w:rsidRPr="00C95BC3" w:rsidRDefault="00026A8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բ</w:t>
            </w:r>
            <w:r w:rsidR="00312535" w:rsidRPr="00C95BC3">
              <w:rPr>
                <w:rFonts w:ascii="Sylfaen" w:hAnsi="Sylfaen"/>
                <w:sz w:val="18"/>
                <w:szCs w:val="18"/>
              </w:rPr>
              <w:t>արեկարգ սանիտարահի</w:t>
            </w:r>
            <w:r w:rsidRPr="00026A89">
              <w:rPr>
                <w:rFonts w:ascii="Sylfaen" w:hAnsi="Sylfaen"/>
                <w:sz w:val="18"/>
                <w:szCs w:val="18"/>
              </w:rPr>
              <w:t>-</w:t>
            </w:r>
            <w:r w:rsidR="00312535" w:rsidRPr="00C95BC3">
              <w:rPr>
                <w:rFonts w:ascii="Sylfaen" w:hAnsi="Sylfaen"/>
                <w:sz w:val="18"/>
                <w:szCs w:val="18"/>
              </w:rPr>
              <w:t>գիենիկ</w:t>
            </w:r>
            <w:r w:rsidR="00ED2481">
              <w:rPr>
                <w:rFonts w:ascii="Sylfaen" w:hAnsi="Sylfaen"/>
                <w:sz w:val="18"/>
                <w:szCs w:val="18"/>
              </w:rPr>
              <w:t xml:space="preserve"> նորմերին համապատա</w:t>
            </w:r>
            <w:r w:rsidR="008F5E49">
              <w:rPr>
                <w:rFonts w:ascii="Sylfaen" w:hAnsi="Sylfaen"/>
                <w:sz w:val="18"/>
                <w:szCs w:val="18"/>
              </w:rPr>
              <w:t>-</w:t>
            </w:r>
            <w:r w:rsidR="00ED2481">
              <w:rPr>
                <w:rFonts w:ascii="Sylfaen" w:hAnsi="Sylfaen"/>
                <w:sz w:val="18"/>
                <w:szCs w:val="18"/>
              </w:rPr>
              <w:t xml:space="preserve">սխան </w:t>
            </w:r>
            <w:r w:rsidR="00312535" w:rsidRPr="00C95BC3">
              <w:rPr>
                <w:rFonts w:ascii="Sylfaen" w:hAnsi="Sylfaen"/>
                <w:sz w:val="18"/>
                <w:szCs w:val="18"/>
              </w:rPr>
              <w:t xml:space="preserve"> սանհանգույց</w:t>
            </w:r>
            <w:r w:rsidR="008F5E49">
              <w:rPr>
                <w:rFonts w:ascii="Sylfaen" w:hAnsi="Sylfaen"/>
                <w:sz w:val="18"/>
                <w:szCs w:val="18"/>
              </w:rPr>
              <w:t>-</w:t>
            </w:r>
            <w:r w:rsidR="00ED2481">
              <w:rPr>
                <w:rFonts w:ascii="Sylfaen" w:hAnsi="Sylfaen"/>
                <w:sz w:val="18"/>
                <w:szCs w:val="18"/>
              </w:rPr>
              <w:t>ների առկայություն</w:t>
            </w:r>
          </w:p>
        </w:tc>
        <w:tc>
          <w:tcPr>
            <w:tcW w:w="1257" w:type="dxa"/>
            <w:shd w:val="clear" w:color="auto" w:fill="EAF1DD" w:themeFill="accent3" w:themeFillTint="33"/>
          </w:tcPr>
          <w:p w:rsidR="005162B4" w:rsidRPr="00C95BC3" w:rsidRDefault="00026A89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Ֆ</w:t>
            </w:r>
            <w:r w:rsidR="00312535" w:rsidRPr="00C95BC3">
              <w:rPr>
                <w:rFonts w:ascii="Sylfaen" w:hAnsi="Sylfaen"/>
                <w:sz w:val="18"/>
                <w:szCs w:val="18"/>
              </w:rPr>
              <w:t>ինանսա</w:t>
            </w:r>
            <w:r w:rsidRPr="00AE7833">
              <w:rPr>
                <w:rFonts w:ascii="Sylfaen" w:hAnsi="Sylfaen"/>
                <w:sz w:val="18"/>
                <w:szCs w:val="18"/>
              </w:rPr>
              <w:t>-</w:t>
            </w:r>
            <w:r w:rsidR="00312535" w:rsidRPr="00C95BC3">
              <w:rPr>
                <w:rFonts w:ascii="Sylfaen" w:hAnsi="Sylfaen"/>
                <w:sz w:val="18"/>
                <w:szCs w:val="18"/>
              </w:rPr>
              <w:t>կան ոչ</w:t>
            </w:r>
            <w:r w:rsidR="00A03C43" w:rsidRPr="00C95BC3">
              <w:rPr>
                <w:rFonts w:ascii="Sylfaen" w:hAnsi="Sylfaen"/>
                <w:sz w:val="18"/>
                <w:szCs w:val="18"/>
              </w:rPr>
              <w:t xml:space="preserve"> բավարար միջոցներ</w:t>
            </w:r>
            <w:r w:rsidR="00ED2481">
              <w:rPr>
                <w:rFonts w:ascii="Sylfaen" w:hAnsi="Sylfaen"/>
                <w:sz w:val="18"/>
                <w:szCs w:val="18"/>
              </w:rPr>
              <w:t>, արտակարգ իրավիճակ</w:t>
            </w:r>
          </w:p>
        </w:tc>
        <w:tc>
          <w:tcPr>
            <w:tcW w:w="1641" w:type="dxa"/>
            <w:shd w:val="clear" w:color="auto" w:fill="EAF1DD" w:themeFill="accent3" w:themeFillTint="33"/>
          </w:tcPr>
          <w:p w:rsidR="00312535" w:rsidRPr="000976B8" w:rsidRDefault="00B42777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Ֆինանսական</w:t>
            </w:r>
            <w:r w:rsidRPr="006A0623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միջոցների</w:t>
            </w:r>
            <w:r w:rsidRPr="006A0623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արդյունավետ</w:t>
            </w:r>
            <w:r w:rsidRPr="006A0623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կառավարում</w:t>
            </w:r>
            <w:r w:rsidR="006A0623">
              <w:rPr>
                <w:rFonts w:ascii="Sylfaen" w:hAnsi="Sylfaen"/>
                <w:b/>
                <w:color w:val="C00000"/>
                <w:sz w:val="18"/>
                <w:szCs w:val="18"/>
                <w:lang w:val="hy-AM"/>
              </w:rPr>
              <w:t xml:space="preserve"> </w:t>
            </w:r>
            <w:r w:rsidR="006A0623" w:rsidRPr="000976B8">
              <w:rPr>
                <w:rFonts w:ascii="Sylfaen" w:hAnsi="Sylfaen"/>
                <w:sz w:val="18"/>
                <w:szCs w:val="18"/>
                <w:lang w:val="hy-AM"/>
              </w:rPr>
              <w:t xml:space="preserve">և նպաստել այլ ծրագրերով արտաբյուջեի </w:t>
            </w:r>
            <w:r w:rsidR="000976B8" w:rsidRPr="000976B8">
              <w:rPr>
                <w:rFonts w:ascii="Sylfaen" w:hAnsi="Sylfaen"/>
                <w:sz w:val="18"/>
                <w:szCs w:val="18"/>
                <w:lang w:val="hy-AM"/>
              </w:rPr>
              <w:t>ձևավո</w:t>
            </w:r>
            <w:r w:rsidR="000976B8" w:rsidRPr="000976B8">
              <w:rPr>
                <w:rFonts w:ascii="Sylfaen" w:hAnsi="Sylfaen"/>
                <w:sz w:val="18"/>
                <w:szCs w:val="18"/>
              </w:rPr>
              <w:t>ր</w:t>
            </w:r>
            <w:r w:rsidR="006A0623" w:rsidRPr="000976B8">
              <w:rPr>
                <w:rFonts w:ascii="Sylfaen" w:hAnsi="Sylfaen"/>
                <w:sz w:val="18"/>
                <w:szCs w:val="18"/>
                <w:lang w:val="hy-AM"/>
              </w:rPr>
              <w:t>մանը</w:t>
            </w:r>
            <w:r w:rsidR="000976B8" w:rsidRPr="000976B8">
              <w:rPr>
                <w:rFonts w:ascii="Sylfaen" w:hAnsi="Sylfaen"/>
                <w:sz w:val="18"/>
                <w:szCs w:val="18"/>
              </w:rPr>
              <w:t xml:space="preserve">, </w:t>
            </w:r>
            <w:r w:rsidR="006A0623" w:rsidRPr="000976B8">
              <w:rPr>
                <w:rFonts w:ascii="Sylfaen" w:hAnsi="Sylfaen"/>
                <w:sz w:val="18"/>
                <w:szCs w:val="18"/>
                <w:lang w:val="hy-AM"/>
              </w:rPr>
              <w:t>դր</w:t>
            </w:r>
            <w:r w:rsidR="00C40EA2">
              <w:rPr>
                <w:rFonts w:ascii="Sylfaen" w:hAnsi="Sylfaen"/>
                <w:sz w:val="18"/>
                <w:szCs w:val="18"/>
                <w:lang w:val="ru-RU"/>
              </w:rPr>
              <w:t>ա</w:t>
            </w:r>
            <w:r w:rsidR="006A0623" w:rsidRPr="000976B8">
              <w:rPr>
                <w:rFonts w:ascii="Sylfaen" w:hAnsi="Sylfaen"/>
                <w:sz w:val="18"/>
                <w:szCs w:val="18"/>
                <w:lang w:val="hy-AM"/>
              </w:rPr>
              <w:t>մաշնորհ և այլն</w:t>
            </w:r>
          </w:p>
          <w:p w:rsidR="00B42777" w:rsidRPr="006A0623" w:rsidRDefault="00B42777" w:rsidP="00B42777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674" w:type="dxa"/>
            <w:shd w:val="clear" w:color="auto" w:fill="EAF1DD" w:themeFill="accent3" w:themeFillTint="33"/>
          </w:tcPr>
          <w:p w:rsidR="002A72CA" w:rsidRDefault="002A72C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2A72CA" w:rsidRDefault="002A72CA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312535" w:rsidRDefault="009F4DF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Տնօրենություն</w:t>
            </w:r>
          </w:p>
          <w:p w:rsidR="00451E83" w:rsidRPr="00C95BC3" w:rsidRDefault="009F4DF5" w:rsidP="00451E8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Համակարգող</w:t>
            </w:r>
            <w:r w:rsidR="00451E83">
              <w:rPr>
                <w:rFonts w:ascii="Sylfaen" w:hAnsi="Sylfaen"/>
                <w:sz w:val="18"/>
                <w:szCs w:val="18"/>
              </w:rPr>
              <w:t>/</w:t>
            </w:r>
            <w:r w:rsidR="00451E83" w:rsidRPr="00C95BC3">
              <w:rPr>
                <w:rFonts w:ascii="Sylfaen" w:hAnsi="Sylfaen"/>
                <w:sz w:val="18"/>
                <w:szCs w:val="18"/>
              </w:rPr>
              <w:t xml:space="preserve"> </w:t>
            </w:r>
          </w:p>
          <w:p w:rsidR="00451E83" w:rsidRPr="00C95BC3" w:rsidRDefault="00451E83" w:rsidP="00451E8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Հաշվապահ,</w:t>
            </w:r>
          </w:p>
          <w:p w:rsidR="00451E83" w:rsidRPr="00C95BC3" w:rsidRDefault="00451E83" w:rsidP="00451E8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Գնումների համակարգող</w:t>
            </w:r>
          </w:p>
          <w:p w:rsidR="009F4DF5" w:rsidRPr="00C95BC3" w:rsidRDefault="009F4DF5" w:rsidP="00880E2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</w:tr>
      <w:tr w:rsidR="00ED2481" w:rsidRPr="00B26910" w:rsidTr="009C14DD">
        <w:trPr>
          <w:trHeight w:val="1547"/>
        </w:trPr>
        <w:tc>
          <w:tcPr>
            <w:tcW w:w="405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ED2481" w:rsidRPr="00DC53EA" w:rsidRDefault="00ED2481" w:rsidP="00ED2481">
            <w:pPr>
              <w:spacing w:line="360" w:lineRule="auto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ED2481" w:rsidRPr="00DC53EA" w:rsidRDefault="00ED2481" w:rsidP="00ED2481">
            <w:pPr>
              <w:spacing w:line="360" w:lineRule="auto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ED2481" w:rsidRDefault="00ED2481" w:rsidP="00ED248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</w:rPr>
            </w:pPr>
          </w:p>
          <w:p w:rsidR="00ED2481" w:rsidRDefault="00ED2481" w:rsidP="00ED248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</w:rPr>
            </w:pPr>
          </w:p>
          <w:p w:rsidR="00ED2481" w:rsidRDefault="00ED2481" w:rsidP="00ED248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</w:rPr>
            </w:pPr>
          </w:p>
          <w:p w:rsidR="00ED2481" w:rsidRPr="00C95BC3" w:rsidRDefault="00ED2481" w:rsidP="00ED2481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ED2481" w:rsidRPr="00ED2481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>Դպրոցի</w:t>
            </w:r>
            <w:r w:rsidRPr="00ED2481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>շենքային</w:t>
            </w:r>
            <w:r w:rsidRPr="00ED2481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>պայմաններ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ի բարելավում-բարեկարգում</w:t>
            </w:r>
          </w:p>
          <w:p w:rsidR="00ED2481" w:rsidRPr="00ED2481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Ունենալ</w:t>
            </w:r>
            <w:r w:rsidR="0030193F">
              <w:rPr>
                <w:rFonts w:ascii="Sylfaen" w:hAnsi="Sylfaen"/>
                <w:sz w:val="18"/>
                <w:szCs w:val="18"/>
                <w:lang w:val="hy-AM"/>
              </w:rPr>
              <w:t xml:space="preserve"> 4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(ֆիզիկա, քիմիա-կենսաբ., աշխարհագրություն</w:t>
            </w:r>
            <w:r w:rsidR="0030193F">
              <w:rPr>
                <w:rFonts w:ascii="Sylfaen" w:hAnsi="Sylfaen"/>
                <w:sz w:val="18"/>
                <w:szCs w:val="18"/>
                <w:lang w:val="hy-AM"/>
              </w:rPr>
              <w:t>, ինֆորմատիկա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 xml:space="preserve">)  առարկայական </w:t>
            </w:r>
            <w:r w:rsidR="0030193F">
              <w:rPr>
                <w:rFonts w:ascii="Sylfaen" w:hAnsi="Sylfaen"/>
                <w:sz w:val="18"/>
                <w:szCs w:val="18"/>
                <w:lang w:val="hy-AM"/>
              </w:rPr>
              <w:t>ժամանակակից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դասասենյակ</w:t>
            </w:r>
            <w:r w:rsidR="00AE7833" w:rsidRPr="00AE7833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ներ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, արհեստանոց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ED2481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Վերանորոգել</w:t>
            </w:r>
            <w:r w:rsidR="00CE0893">
              <w:rPr>
                <w:rFonts w:ascii="Sylfaen" w:hAnsi="Sylfaen"/>
                <w:sz w:val="18"/>
                <w:szCs w:val="18"/>
                <w:lang w:val="hy-AM"/>
              </w:rPr>
              <w:t xml:space="preserve"> 4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 xml:space="preserve"> սենյակներ,</w:t>
            </w:r>
          </w:p>
          <w:p w:rsidR="00871BD6" w:rsidRPr="00C95BC3" w:rsidRDefault="00871BD6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կահավորել</w:t>
            </w:r>
          </w:p>
          <w:p w:rsidR="00ED2481" w:rsidRPr="00C95BC3" w:rsidRDefault="00AE7833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AE7833">
              <w:rPr>
                <w:rFonts w:ascii="Sylfaen" w:hAnsi="Sylfaen"/>
                <w:sz w:val="18"/>
                <w:szCs w:val="18"/>
                <w:lang w:val="hy-AM"/>
              </w:rPr>
              <w:t>հ</w:t>
            </w:r>
            <w:r w:rsidR="00ED2481" w:rsidRPr="00C95BC3">
              <w:rPr>
                <w:rFonts w:ascii="Sylfaen" w:hAnsi="Sylfaen"/>
                <w:sz w:val="18"/>
                <w:szCs w:val="18"/>
                <w:lang w:val="hy-AM"/>
              </w:rPr>
              <w:t xml:space="preserve">իմնանորոգել </w:t>
            </w:r>
            <w:r w:rsidR="00871BD6">
              <w:rPr>
                <w:rFonts w:ascii="Sylfaen" w:hAnsi="Sylfaen"/>
                <w:sz w:val="18"/>
                <w:szCs w:val="18"/>
                <w:lang w:val="hy-AM"/>
              </w:rPr>
              <w:t>, կահավորել</w:t>
            </w:r>
            <w:r w:rsidR="00ED2481" w:rsidRPr="00C95BC3">
              <w:rPr>
                <w:rFonts w:ascii="Sylfaen" w:hAnsi="Sylfaen"/>
                <w:sz w:val="18"/>
                <w:szCs w:val="18"/>
                <w:lang w:val="hy-AM"/>
              </w:rPr>
              <w:t>1 սենյակ</w:t>
            </w: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որպես արհեստանոց</w:t>
            </w:r>
          </w:p>
        </w:tc>
        <w:tc>
          <w:tcPr>
            <w:tcW w:w="1580" w:type="dxa"/>
            <w:shd w:val="clear" w:color="auto" w:fill="EAF1DD" w:themeFill="accent3" w:themeFillTint="33"/>
          </w:tcPr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202</w:t>
            </w:r>
            <w:r w:rsidRPr="0030193F">
              <w:rPr>
                <w:rFonts w:ascii="Sylfaen" w:hAnsi="Sylfaen"/>
                <w:sz w:val="18"/>
                <w:szCs w:val="18"/>
                <w:lang w:val="hy-AM"/>
              </w:rPr>
              <w:t>4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-2025թթ</w:t>
            </w:r>
          </w:p>
        </w:tc>
        <w:tc>
          <w:tcPr>
            <w:tcW w:w="1265" w:type="dxa"/>
            <w:shd w:val="clear" w:color="auto" w:fill="EAF1DD" w:themeFill="accent3" w:themeFillTint="33"/>
          </w:tcPr>
          <w:p w:rsidR="00ED2481" w:rsidRPr="00D23021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23021">
              <w:rPr>
                <w:rFonts w:ascii="Sylfaen" w:hAnsi="Sylfaen"/>
                <w:sz w:val="18"/>
                <w:szCs w:val="18"/>
                <w:lang w:val="hy-AM"/>
              </w:rPr>
              <w:t>Անհրաժեշտ շինանյութ, էլեկտրոնա</w:t>
            </w:r>
            <w:r w:rsidR="005035BC" w:rsidRPr="005035BC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D23021">
              <w:rPr>
                <w:rFonts w:ascii="Sylfaen" w:hAnsi="Sylfaen"/>
                <w:sz w:val="18"/>
                <w:szCs w:val="18"/>
                <w:lang w:val="hy-AM"/>
              </w:rPr>
              <w:t>յին գրատախ</w:t>
            </w:r>
            <w:r w:rsidR="005035BC" w:rsidRPr="005035BC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D23021">
              <w:rPr>
                <w:rFonts w:ascii="Sylfaen" w:hAnsi="Sylfaen"/>
                <w:sz w:val="18"/>
                <w:szCs w:val="18"/>
                <w:lang w:val="hy-AM"/>
              </w:rPr>
              <w:t>տակ,</w:t>
            </w:r>
          </w:p>
          <w:p w:rsidR="00ED2481" w:rsidRPr="00D23021" w:rsidRDefault="005035BC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2232A8">
              <w:rPr>
                <w:rFonts w:ascii="Sylfaen" w:hAnsi="Sylfaen"/>
                <w:sz w:val="18"/>
                <w:szCs w:val="18"/>
                <w:lang w:val="hy-AM"/>
              </w:rPr>
              <w:t>ու</w:t>
            </w:r>
            <w:r w:rsidR="00ED2481" w:rsidRPr="00D23021">
              <w:rPr>
                <w:rFonts w:ascii="Sylfaen" w:hAnsi="Sylfaen"/>
                <w:sz w:val="18"/>
                <w:szCs w:val="18"/>
                <w:lang w:val="hy-AM"/>
              </w:rPr>
              <w:t>սումնա</w:t>
            </w:r>
            <w:r w:rsidRPr="002232A8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ED2481" w:rsidRPr="00D23021">
              <w:rPr>
                <w:rFonts w:ascii="Sylfaen" w:hAnsi="Sylfaen"/>
                <w:sz w:val="18"/>
                <w:szCs w:val="18"/>
                <w:lang w:val="hy-AM"/>
              </w:rPr>
              <w:t>կան նյութեր,</w:t>
            </w:r>
          </w:p>
          <w:p w:rsidR="00ED2481" w:rsidRPr="00D23021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2232A8">
              <w:rPr>
                <w:rFonts w:ascii="Sylfaen" w:hAnsi="Sylfaen"/>
                <w:sz w:val="18"/>
                <w:szCs w:val="18"/>
                <w:lang w:val="hy-AM"/>
              </w:rPr>
              <w:t>դազգահներ, գործիքներ</w:t>
            </w:r>
          </w:p>
        </w:tc>
        <w:tc>
          <w:tcPr>
            <w:tcW w:w="1533" w:type="dxa"/>
            <w:shd w:val="clear" w:color="auto" w:fill="EAF1DD" w:themeFill="accent3" w:themeFillTint="33"/>
          </w:tcPr>
          <w:p w:rsidR="00ED2481" w:rsidRPr="00D23021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23021">
              <w:rPr>
                <w:rFonts w:ascii="Sylfaen" w:hAnsi="Sylfaen"/>
                <w:sz w:val="18"/>
                <w:szCs w:val="18"/>
                <w:lang w:val="hy-AM"/>
              </w:rPr>
              <w:t>Սովորողների տեսական գիտելիքների ամրապնդումը գործնական հմտություն</w:t>
            </w:r>
            <w:r w:rsidR="002232A8" w:rsidRPr="002232A8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D23021">
              <w:rPr>
                <w:rFonts w:ascii="Sylfaen" w:hAnsi="Sylfaen"/>
                <w:sz w:val="18"/>
                <w:szCs w:val="18"/>
                <w:lang w:val="hy-AM"/>
              </w:rPr>
              <w:t>ներով համալրված միջոցների հաշվին</w:t>
            </w:r>
          </w:p>
        </w:tc>
        <w:tc>
          <w:tcPr>
            <w:tcW w:w="1257" w:type="dxa"/>
            <w:shd w:val="clear" w:color="auto" w:fill="EAF1DD" w:themeFill="accent3" w:themeFillTint="33"/>
          </w:tcPr>
          <w:p w:rsidR="00ED2481" w:rsidRPr="00D23021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23021">
              <w:rPr>
                <w:rFonts w:ascii="Sylfaen" w:hAnsi="Sylfaen"/>
                <w:sz w:val="18"/>
                <w:szCs w:val="18"/>
                <w:lang w:val="hy-AM"/>
              </w:rPr>
              <w:t>Ուսուցիչնե</w:t>
            </w:r>
            <w:r w:rsidR="002232A8" w:rsidRPr="002232A8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D23021">
              <w:rPr>
                <w:rFonts w:ascii="Sylfaen" w:hAnsi="Sylfaen"/>
                <w:sz w:val="18"/>
                <w:szCs w:val="18"/>
                <w:lang w:val="hy-AM"/>
              </w:rPr>
              <w:t xml:space="preserve">րի </w:t>
            </w:r>
            <w:r w:rsidR="002232A8">
              <w:rPr>
                <w:rFonts w:ascii="Sylfaen" w:hAnsi="Sylfaen"/>
                <w:sz w:val="18"/>
                <w:szCs w:val="18"/>
                <w:lang w:val="hy-AM"/>
              </w:rPr>
              <w:t>նախաձեռ</w:t>
            </w:r>
            <w:r w:rsidR="002232A8" w:rsidRPr="002232A8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2232A8">
              <w:rPr>
                <w:rFonts w:ascii="Sylfaen" w:hAnsi="Sylfaen"/>
                <w:sz w:val="18"/>
                <w:szCs w:val="18"/>
                <w:lang w:val="hy-AM"/>
              </w:rPr>
              <w:t>նո</w:t>
            </w:r>
            <w:r w:rsidR="002232A8" w:rsidRPr="002232A8">
              <w:rPr>
                <w:rFonts w:ascii="Sylfaen" w:hAnsi="Sylfaen"/>
                <w:sz w:val="18"/>
                <w:szCs w:val="18"/>
                <w:lang w:val="hy-AM"/>
              </w:rPr>
              <w:t>ւ</w:t>
            </w:r>
            <w:r w:rsidRPr="00D23021">
              <w:rPr>
                <w:rFonts w:ascii="Sylfaen" w:hAnsi="Sylfaen"/>
                <w:sz w:val="18"/>
                <w:szCs w:val="18"/>
                <w:lang w:val="hy-AM"/>
              </w:rPr>
              <w:t>թյան և մոտիվա</w:t>
            </w:r>
            <w:r w:rsidR="00CE0893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D23021">
              <w:rPr>
                <w:rFonts w:ascii="Sylfaen" w:hAnsi="Sylfaen"/>
                <w:sz w:val="18"/>
                <w:szCs w:val="18"/>
                <w:lang w:val="hy-AM"/>
              </w:rPr>
              <w:t>ցիայի բացակայություն</w:t>
            </w:r>
          </w:p>
        </w:tc>
        <w:tc>
          <w:tcPr>
            <w:tcW w:w="1641" w:type="dxa"/>
            <w:shd w:val="clear" w:color="auto" w:fill="EAF1DD" w:themeFill="accent3" w:themeFillTint="33"/>
          </w:tcPr>
          <w:p w:rsidR="00ED2481" w:rsidRPr="002E1EF2" w:rsidRDefault="00ED73C6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2E1EF2">
              <w:rPr>
                <w:rFonts w:ascii="Sylfaen" w:hAnsi="Sylfaen"/>
                <w:sz w:val="18"/>
                <w:szCs w:val="18"/>
                <w:lang w:val="hy-AM"/>
              </w:rPr>
              <w:t>Մոտիվացնել, խրախուսել ուսուցիչներին,</w:t>
            </w:r>
          </w:p>
          <w:p w:rsidR="00ED73C6" w:rsidRPr="009C14DD" w:rsidRDefault="00ED73C6" w:rsidP="00F97C50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2E1EF2">
              <w:rPr>
                <w:rFonts w:ascii="Sylfaen" w:hAnsi="Sylfaen"/>
                <w:sz w:val="18"/>
                <w:szCs w:val="18"/>
                <w:lang w:val="hy-AM"/>
              </w:rPr>
              <w:t>խթանել ծնող-ուսուցիչ-սովորող համագործակցությունը</w:t>
            </w:r>
            <w:r w:rsidR="00F97C50" w:rsidRPr="00F97C50">
              <w:rPr>
                <w:rFonts w:ascii="Sylfaen" w:hAnsi="Sylfaen"/>
                <w:sz w:val="18"/>
                <w:szCs w:val="18"/>
                <w:lang w:val="hy-AM"/>
              </w:rPr>
              <w:t xml:space="preserve">՝ </w:t>
            </w:r>
            <w:r w:rsidR="006A0623" w:rsidRPr="00F97C50">
              <w:rPr>
                <w:rFonts w:ascii="Sylfaen" w:hAnsi="Sylfaen"/>
                <w:sz w:val="18"/>
                <w:szCs w:val="18"/>
                <w:lang w:val="hy-AM"/>
              </w:rPr>
              <w:t>համատեղ միջոցառումերի</w:t>
            </w:r>
            <w:r w:rsidR="00F97C50" w:rsidRPr="00F97C50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  <w:r w:rsidR="006A0623" w:rsidRPr="00F97C50">
              <w:rPr>
                <w:rFonts w:ascii="Sylfaen" w:hAnsi="Sylfaen"/>
                <w:sz w:val="18"/>
                <w:szCs w:val="18"/>
                <w:lang w:val="hy-AM"/>
              </w:rPr>
              <w:t>հանդիպ</w:t>
            </w:r>
            <w:r w:rsidR="00F97C50" w:rsidRPr="00F97C50">
              <w:rPr>
                <w:rFonts w:ascii="Sylfaen" w:hAnsi="Sylfaen"/>
                <w:sz w:val="18"/>
                <w:szCs w:val="18"/>
                <w:lang w:val="hy-AM"/>
              </w:rPr>
              <w:t>ո</w:t>
            </w:r>
            <w:r w:rsidR="006A0623" w:rsidRPr="00F97C50">
              <w:rPr>
                <w:rFonts w:ascii="Sylfaen" w:hAnsi="Sylfaen"/>
                <w:sz w:val="18"/>
                <w:szCs w:val="18"/>
                <w:lang w:val="hy-AM"/>
              </w:rPr>
              <w:t>ւմ-զրույցների միջոցով</w:t>
            </w:r>
          </w:p>
        </w:tc>
        <w:tc>
          <w:tcPr>
            <w:tcW w:w="1674" w:type="dxa"/>
            <w:shd w:val="clear" w:color="auto" w:fill="EAF1DD" w:themeFill="accent3" w:themeFillTint="33"/>
          </w:tcPr>
          <w:p w:rsidR="00ED2481" w:rsidRPr="009C14DD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9C14DD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9C14DD">
              <w:rPr>
                <w:rFonts w:ascii="Sylfaen" w:hAnsi="Sylfaen"/>
                <w:sz w:val="18"/>
                <w:szCs w:val="18"/>
                <w:lang w:val="hy-AM"/>
              </w:rPr>
              <w:t>Տնօրենություն</w:t>
            </w:r>
          </w:p>
          <w:p w:rsidR="00ED2481" w:rsidRPr="009C14DD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9C14DD">
              <w:rPr>
                <w:rFonts w:ascii="Sylfaen" w:hAnsi="Sylfaen"/>
                <w:sz w:val="18"/>
                <w:szCs w:val="18"/>
                <w:lang w:val="hy-AM"/>
              </w:rPr>
              <w:t xml:space="preserve">Համակարգող/ </w:t>
            </w:r>
          </w:p>
          <w:p w:rsidR="00ED2481" w:rsidRPr="009C14DD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9C14DD">
              <w:rPr>
                <w:rFonts w:ascii="Sylfaen" w:hAnsi="Sylfaen"/>
                <w:sz w:val="18"/>
                <w:szCs w:val="18"/>
                <w:lang w:val="hy-AM"/>
              </w:rPr>
              <w:t>Հաշվապահ,</w:t>
            </w:r>
          </w:p>
          <w:p w:rsidR="00ED2481" w:rsidRPr="009C14DD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9C14DD">
              <w:rPr>
                <w:rFonts w:ascii="Sylfaen" w:hAnsi="Sylfaen"/>
                <w:sz w:val="18"/>
                <w:szCs w:val="18"/>
                <w:lang w:val="hy-AM"/>
              </w:rPr>
              <w:t>Գնումների համակարգող</w:t>
            </w:r>
          </w:p>
          <w:p w:rsidR="00ED2481" w:rsidRPr="009C14DD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</w:tr>
      <w:tr w:rsidR="00ED2481" w:rsidRPr="000A22D4" w:rsidTr="009C14DD">
        <w:trPr>
          <w:trHeight w:val="1547"/>
        </w:trPr>
        <w:tc>
          <w:tcPr>
            <w:tcW w:w="405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</w:tcPr>
          <w:p w:rsidR="00ED2481" w:rsidRPr="00DC53EA" w:rsidRDefault="00ED2481" w:rsidP="00ED2481">
            <w:pPr>
              <w:spacing w:line="360" w:lineRule="auto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ED2481" w:rsidRPr="00DC53EA" w:rsidRDefault="00ED2481" w:rsidP="00ED2481">
            <w:pPr>
              <w:spacing w:line="360" w:lineRule="auto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ED2481" w:rsidRPr="00DC53EA" w:rsidRDefault="00ED2481" w:rsidP="00ED2481">
            <w:pPr>
              <w:spacing w:line="360" w:lineRule="auto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  <w:p w:rsidR="00ED2481" w:rsidRPr="009C14DD" w:rsidRDefault="00ED2481" w:rsidP="00ED2481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:rsidR="00ED2481" w:rsidRPr="009C14DD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9C14DD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Ո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ւնենալ 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ռոգման համակարգ,</w:t>
            </w: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Դպրոցի մրգատու այգում անցկացնել ոռոգման ցանց,</w:t>
            </w:r>
          </w:p>
          <w:p w:rsidR="00ED2481" w:rsidRPr="00C95BC3" w:rsidRDefault="00B859D7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859D7">
              <w:rPr>
                <w:rFonts w:ascii="Sylfaen" w:hAnsi="Sylfaen"/>
                <w:sz w:val="18"/>
                <w:szCs w:val="18"/>
                <w:lang w:val="hy-AM"/>
              </w:rPr>
              <w:t>շ</w:t>
            </w:r>
            <w:r w:rsidR="00ED2481" w:rsidRPr="00C95BC3">
              <w:rPr>
                <w:rFonts w:ascii="Sylfaen" w:hAnsi="Sylfaen"/>
                <w:sz w:val="18"/>
                <w:szCs w:val="18"/>
                <w:lang w:val="hy-AM"/>
              </w:rPr>
              <w:t>ենքի հետնամասը մաքրել թփուտներից, դեկորատիվ այլ ծառերից, տեղադրել նստարաններ</w:t>
            </w:r>
          </w:p>
        </w:tc>
        <w:tc>
          <w:tcPr>
            <w:tcW w:w="1580" w:type="dxa"/>
            <w:shd w:val="clear" w:color="auto" w:fill="EAF1DD" w:themeFill="accent3" w:themeFillTint="33"/>
          </w:tcPr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1E6C6E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202</w:t>
            </w:r>
            <w:r>
              <w:rPr>
                <w:rFonts w:ascii="Sylfaen" w:hAnsi="Sylfaen"/>
                <w:sz w:val="18"/>
                <w:szCs w:val="18"/>
              </w:rPr>
              <w:t>4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5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թթ</w:t>
            </w:r>
          </w:p>
        </w:tc>
        <w:tc>
          <w:tcPr>
            <w:tcW w:w="1265" w:type="dxa"/>
            <w:shd w:val="clear" w:color="auto" w:fill="EAF1DD" w:themeFill="accent3" w:themeFillTint="33"/>
          </w:tcPr>
          <w:p w:rsidR="00ED2481" w:rsidRPr="00D23021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 xml:space="preserve">Նյութատեխ. </w:t>
            </w:r>
            <w:r w:rsidR="003C3359">
              <w:rPr>
                <w:rFonts w:ascii="Sylfaen" w:hAnsi="Sylfaen"/>
                <w:sz w:val="18"/>
                <w:szCs w:val="18"/>
                <w:lang w:val="ru-RU"/>
              </w:rPr>
              <w:t>Պ</w:t>
            </w: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>արագա</w:t>
            </w:r>
            <w:r w:rsidR="003C3359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>ներ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(</w:t>
            </w:r>
            <w:r w:rsidRPr="00C95BC3">
              <w:rPr>
                <w:rFonts w:ascii="Sylfaen" w:hAnsi="Sylfaen"/>
                <w:sz w:val="18"/>
                <w:szCs w:val="18"/>
              </w:rPr>
              <w:t>կաթի</w:t>
            </w:r>
            <w:r w:rsidR="003C3359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</w:rPr>
              <w:t>լային</w:t>
            </w:r>
            <w:r w:rsidR="00871BD6" w:rsidRPr="00871BD6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խողովակ</w:t>
            </w:r>
            <w:r w:rsidR="00B859D7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</w:rPr>
              <w:t>ներ</w:t>
            </w: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և</w:t>
            </w: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միացման</w:t>
            </w: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դետալներ</w:t>
            </w: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)</w:t>
            </w:r>
          </w:p>
          <w:p w:rsidR="00ED2481" w:rsidRPr="00C95BC3" w:rsidRDefault="00B859D7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ն</w:t>
            </w:r>
            <w:r w:rsidR="00ED2481" w:rsidRPr="00C95BC3">
              <w:rPr>
                <w:rFonts w:ascii="Sylfaen" w:hAnsi="Sylfaen"/>
                <w:sz w:val="18"/>
                <w:szCs w:val="18"/>
              </w:rPr>
              <w:t>ստարան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ED2481" w:rsidRPr="00C95BC3">
              <w:rPr>
                <w:rFonts w:ascii="Sylfaen" w:hAnsi="Sylfaen"/>
                <w:sz w:val="18"/>
                <w:szCs w:val="18"/>
              </w:rPr>
              <w:t>ներ</w:t>
            </w:r>
          </w:p>
        </w:tc>
        <w:tc>
          <w:tcPr>
            <w:tcW w:w="1533" w:type="dxa"/>
            <w:shd w:val="clear" w:color="auto" w:fill="EAF1DD" w:themeFill="accent3" w:themeFillTint="33"/>
          </w:tcPr>
          <w:p w:rsidR="00ED2481" w:rsidRPr="00914A94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95BC3">
              <w:rPr>
                <w:rFonts w:ascii="Sylfaen" w:hAnsi="Sylfaen"/>
                <w:sz w:val="18"/>
                <w:szCs w:val="18"/>
                <w:lang w:val="hy-AM"/>
              </w:rPr>
              <w:t>Բացօթյա հանգստի վայր,</w:t>
            </w:r>
          </w:p>
          <w:p w:rsidR="00ED2481" w:rsidRPr="00914A94" w:rsidRDefault="00B66417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1607BA">
              <w:rPr>
                <w:rFonts w:ascii="Sylfaen" w:hAnsi="Sylfaen"/>
                <w:sz w:val="18"/>
                <w:szCs w:val="18"/>
                <w:lang w:val="hy-AM"/>
              </w:rPr>
              <w:t>ժ</w:t>
            </w:r>
            <w:r w:rsidR="00ED2481" w:rsidRPr="00914A94">
              <w:rPr>
                <w:rFonts w:ascii="Sylfaen" w:hAnsi="Sylfaen"/>
                <w:sz w:val="18"/>
                <w:szCs w:val="18"/>
                <w:lang w:val="hy-AM"/>
              </w:rPr>
              <w:t>ամանակա-կից ոռոգում</w:t>
            </w: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1257" w:type="dxa"/>
            <w:shd w:val="clear" w:color="auto" w:fill="EAF1DD" w:themeFill="accent3" w:themeFillTint="33"/>
          </w:tcPr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>Ֆինանսա</w:t>
            </w:r>
            <w:r w:rsidR="005E7652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  <w:lang w:val="ru-RU"/>
              </w:rPr>
              <w:t>կան միջոցների անբավարարություն</w:t>
            </w:r>
          </w:p>
        </w:tc>
        <w:tc>
          <w:tcPr>
            <w:tcW w:w="1641" w:type="dxa"/>
            <w:shd w:val="clear" w:color="auto" w:fill="EAF1DD" w:themeFill="accent3" w:themeFillTint="33"/>
          </w:tcPr>
          <w:p w:rsidR="002E1EF2" w:rsidRDefault="002E1EF2" w:rsidP="002E1EF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Ֆինանսական միջոցների արդյունավետ կառավարում</w:t>
            </w:r>
          </w:p>
          <w:p w:rsidR="006A0623" w:rsidRPr="00F97C50" w:rsidRDefault="006A0623" w:rsidP="002E1EF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F97C50">
              <w:rPr>
                <w:rFonts w:ascii="Sylfaen" w:hAnsi="Sylfaen"/>
                <w:sz w:val="18"/>
                <w:szCs w:val="18"/>
                <w:lang w:val="hy-AM"/>
              </w:rPr>
              <w:t xml:space="preserve"> և նպաստել այլ ծրագրերով արտաբյուջեի </w:t>
            </w:r>
            <w:r w:rsidR="00F97C50" w:rsidRPr="00F97C50">
              <w:rPr>
                <w:rFonts w:ascii="Sylfaen" w:hAnsi="Sylfaen"/>
                <w:sz w:val="18"/>
                <w:szCs w:val="18"/>
                <w:lang w:val="hy-AM"/>
              </w:rPr>
              <w:t>ձևավոր</w:t>
            </w:r>
            <w:r w:rsidRPr="00F97C50">
              <w:rPr>
                <w:rFonts w:ascii="Sylfaen" w:hAnsi="Sylfaen"/>
                <w:sz w:val="18"/>
                <w:szCs w:val="18"/>
                <w:lang w:val="hy-AM"/>
              </w:rPr>
              <w:t>մանը</w:t>
            </w:r>
          </w:p>
          <w:p w:rsidR="00ED2481" w:rsidRPr="006A062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1674" w:type="dxa"/>
            <w:shd w:val="clear" w:color="auto" w:fill="EAF1DD" w:themeFill="accent3" w:themeFillTint="33"/>
          </w:tcPr>
          <w:p w:rsidR="00ED2481" w:rsidRPr="006A062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ED2481" w:rsidRPr="00B859D7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Տնօրենություն</w:t>
            </w:r>
          </w:p>
          <w:p w:rsidR="00ED2481" w:rsidRPr="005E7652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Համակարգող</w:t>
            </w:r>
            <w:r w:rsidRPr="00B859D7">
              <w:rPr>
                <w:rFonts w:ascii="Sylfaen" w:hAnsi="Sylfaen"/>
                <w:sz w:val="18"/>
                <w:szCs w:val="18"/>
                <w:lang w:val="ru-RU"/>
              </w:rPr>
              <w:t xml:space="preserve">/ </w:t>
            </w: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Հաշվապահ,</w:t>
            </w:r>
          </w:p>
          <w:p w:rsidR="00ED2481" w:rsidRPr="00C95BC3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Գնումների համակարգող</w:t>
            </w:r>
          </w:p>
          <w:p w:rsidR="00ED2481" w:rsidRPr="00D23021" w:rsidRDefault="00ED2481" w:rsidP="00ED24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</w:tr>
      <w:tr w:rsidR="00457375" w:rsidRPr="00B26910" w:rsidTr="009C14DD">
        <w:trPr>
          <w:trHeight w:val="1547"/>
        </w:trPr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457375" w:rsidRPr="008F5E49" w:rsidRDefault="008F5E49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lastRenderedPageBreak/>
              <w:t xml:space="preserve"> </w:t>
            </w:r>
          </w:p>
          <w:p w:rsidR="00457375" w:rsidRPr="009C14DD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9C14DD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C95BC3" w:rsidRDefault="00814DDE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Ուսումնական միջավայր</w:t>
            </w:r>
            <w:r w:rsidR="00A772F4">
              <w:rPr>
                <w:rFonts w:ascii="Sylfaen" w:hAnsi="Sylfaen"/>
                <w:sz w:val="18"/>
                <w:szCs w:val="18"/>
              </w:rPr>
              <w:t xml:space="preserve"> արդիականա</w:t>
            </w:r>
            <w:r w:rsidR="00AE31D3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A772F4">
              <w:rPr>
                <w:rFonts w:ascii="Sylfaen" w:hAnsi="Sylfaen"/>
                <w:sz w:val="18"/>
                <w:szCs w:val="18"/>
              </w:rPr>
              <w:t>ցում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Ունենալ լուսավոր դասասենյակ</w:t>
            </w:r>
            <w:r>
              <w:rPr>
                <w:rFonts w:ascii="Sylfaen" w:hAnsi="Sylfaen"/>
                <w:sz w:val="18"/>
                <w:szCs w:val="18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</w:rPr>
              <w:t>ներ, առարկա</w:t>
            </w:r>
            <w:r>
              <w:rPr>
                <w:rFonts w:ascii="Sylfaen" w:hAnsi="Sylfaen"/>
                <w:sz w:val="18"/>
                <w:szCs w:val="18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</w:rPr>
              <w:t>յական սենյակ</w:t>
            </w:r>
            <w:r>
              <w:rPr>
                <w:rFonts w:ascii="Sylfaen" w:hAnsi="Sylfaen"/>
                <w:sz w:val="18"/>
                <w:szCs w:val="18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</w:rPr>
              <w:t>ներ, լաբորատո</w:t>
            </w:r>
            <w:r>
              <w:rPr>
                <w:rFonts w:ascii="Sylfaen" w:hAnsi="Sylfaen"/>
                <w:sz w:val="18"/>
                <w:szCs w:val="18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</w:rPr>
              <w:t>րիաներ, ար</w:t>
            </w:r>
            <w:r>
              <w:rPr>
                <w:rFonts w:ascii="Sylfaen" w:hAnsi="Sylfaen"/>
                <w:sz w:val="18"/>
                <w:szCs w:val="18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</w:rPr>
              <w:t>հեստանոցներ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Միջավայրի պարբերաբար հարմարեցմանն ուղղված աշխատանքներ</w:t>
            </w:r>
            <w:r w:rsidR="009C14DD">
              <w:rPr>
                <w:rFonts w:ascii="Sylfaen" w:hAnsi="Sylfaen"/>
                <w:sz w:val="18"/>
                <w:szCs w:val="18"/>
              </w:rPr>
              <w:t>,</w:t>
            </w:r>
            <w:r w:rsidR="00142631">
              <w:rPr>
                <w:rFonts w:ascii="Sylfaen" w:hAnsi="Sylfaen"/>
                <w:sz w:val="18"/>
                <w:szCs w:val="18"/>
              </w:rPr>
              <w:t xml:space="preserve"> </w:t>
            </w:r>
            <w:r w:rsidR="009C14DD">
              <w:rPr>
                <w:rFonts w:ascii="Sylfaen" w:hAnsi="Sylfaen"/>
                <w:sz w:val="18"/>
                <w:szCs w:val="18"/>
              </w:rPr>
              <w:t>գույքի ձեռք բերում, համալրում և այլն</w:t>
            </w:r>
          </w:p>
        </w:tc>
        <w:tc>
          <w:tcPr>
            <w:tcW w:w="1580" w:type="dxa"/>
            <w:shd w:val="clear" w:color="auto" w:fill="DBE5F1" w:themeFill="accent1" w:themeFillTint="33"/>
          </w:tcPr>
          <w:p w:rsidR="00457375" w:rsidRPr="00C95BC3" w:rsidRDefault="00457375" w:rsidP="009C14DD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18"/>
                <w:szCs w:val="18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2024</w:t>
            </w:r>
            <w:r w:rsidRPr="00C95BC3">
              <w:rPr>
                <w:rFonts w:ascii="Sylfaen" w:hAnsi="Sylfaen"/>
                <w:sz w:val="18"/>
                <w:szCs w:val="18"/>
              </w:rPr>
              <w:t>-202</w:t>
            </w:r>
            <w:r w:rsidR="009C14DD">
              <w:rPr>
                <w:rFonts w:ascii="Sylfaen" w:hAnsi="Sylfaen"/>
                <w:sz w:val="18"/>
                <w:szCs w:val="18"/>
              </w:rPr>
              <w:t>5</w:t>
            </w:r>
            <w:r w:rsidR="009C14DD">
              <w:rPr>
                <w:rFonts w:ascii="Sylfaen" w:hAnsi="Sylfaen"/>
                <w:sz w:val="18"/>
                <w:szCs w:val="18"/>
                <w:lang w:val="hy-AM"/>
              </w:rPr>
              <w:t>թթ</w:t>
            </w:r>
            <w:r w:rsidR="009C14DD">
              <w:rPr>
                <w:rFonts w:ascii="Sylfaen" w:hAnsi="Sylfaen"/>
                <w:sz w:val="18"/>
                <w:szCs w:val="18"/>
              </w:rPr>
              <w:t>՝</w:t>
            </w:r>
            <w:r w:rsidR="00AE31D3" w:rsidRPr="00791708">
              <w:rPr>
                <w:rFonts w:ascii="Sylfaen" w:hAnsi="Sylfaen"/>
                <w:sz w:val="18"/>
                <w:szCs w:val="18"/>
              </w:rPr>
              <w:t xml:space="preserve">- </w:t>
            </w:r>
            <w:r w:rsidR="009C14DD">
              <w:rPr>
                <w:rFonts w:ascii="Sylfaen" w:hAnsi="Sylfaen"/>
                <w:sz w:val="18"/>
                <w:szCs w:val="18"/>
              </w:rPr>
              <w:t xml:space="preserve"> 20 %</w:t>
            </w:r>
          </w:p>
          <w:p w:rsidR="009C14DD" w:rsidRDefault="009C14DD" w:rsidP="00AE31D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2025-  2026թթ՝</w:t>
            </w:r>
            <w:r w:rsidR="00AE31D3" w:rsidRPr="00791708">
              <w:rPr>
                <w:rFonts w:ascii="Sylfaen" w:hAnsi="Sylfaen"/>
                <w:sz w:val="18"/>
                <w:szCs w:val="18"/>
              </w:rPr>
              <w:t xml:space="preserve">-   </w:t>
            </w:r>
            <w:r>
              <w:rPr>
                <w:rFonts w:ascii="Sylfaen" w:hAnsi="Sylfaen"/>
                <w:sz w:val="18"/>
                <w:szCs w:val="18"/>
              </w:rPr>
              <w:t>20 %</w:t>
            </w:r>
          </w:p>
          <w:p w:rsidR="009C14DD" w:rsidRDefault="009C14DD" w:rsidP="009C14D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2026</w:t>
            </w:r>
            <w:r w:rsidRPr="00C95BC3">
              <w:rPr>
                <w:rFonts w:ascii="Sylfaen" w:hAnsi="Sylfaen"/>
                <w:sz w:val="18"/>
                <w:szCs w:val="18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7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թթ</w:t>
            </w:r>
            <w:r>
              <w:rPr>
                <w:rFonts w:ascii="Sylfaen" w:hAnsi="Sylfaen"/>
                <w:sz w:val="18"/>
                <w:szCs w:val="18"/>
              </w:rPr>
              <w:t>՝</w:t>
            </w:r>
            <w:r w:rsidR="00AE31D3" w:rsidRPr="00791708">
              <w:rPr>
                <w:rFonts w:ascii="Sylfaen" w:hAnsi="Sylfaen"/>
                <w:sz w:val="18"/>
                <w:szCs w:val="18"/>
              </w:rPr>
              <w:t xml:space="preserve"> -</w:t>
            </w:r>
            <w:r>
              <w:rPr>
                <w:rFonts w:ascii="Sylfaen" w:hAnsi="Sylfaen"/>
                <w:sz w:val="18"/>
                <w:szCs w:val="18"/>
              </w:rPr>
              <w:t xml:space="preserve"> 20 %</w:t>
            </w:r>
          </w:p>
          <w:p w:rsidR="009C14DD" w:rsidRDefault="009C14DD" w:rsidP="009C14D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2027</w:t>
            </w:r>
            <w:r w:rsidRPr="00C95BC3">
              <w:rPr>
                <w:rFonts w:ascii="Sylfaen" w:hAnsi="Sylfaen"/>
                <w:sz w:val="18"/>
                <w:szCs w:val="18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8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թթ</w:t>
            </w:r>
            <w:r>
              <w:rPr>
                <w:rFonts w:ascii="Sylfaen" w:hAnsi="Sylfaen"/>
                <w:sz w:val="18"/>
                <w:szCs w:val="18"/>
              </w:rPr>
              <w:t>՝</w:t>
            </w:r>
            <w:r w:rsidR="00AE31D3" w:rsidRPr="00791708">
              <w:rPr>
                <w:rFonts w:ascii="Sylfaen" w:hAnsi="Sylfaen"/>
                <w:sz w:val="18"/>
                <w:szCs w:val="18"/>
              </w:rPr>
              <w:t xml:space="preserve">- </w:t>
            </w:r>
            <w:r>
              <w:rPr>
                <w:rFonts w:ascii="Sylfaen" w:hAnsi="Sylfaen"/>
                <w:sz w:val="18"/>
                <w:szCs w:val="18"/>
              </w:rPr>
              <w:t xml:space="preserve"> 20 %</w:t>
            </w:r>
          </w:p>
          <w:p w:rsidR="009C14DD" w:rsidRDefault="009C14DD" w:rsidP="009C14D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2028</w:t>
            </w:r>
            <w:r w:rsidRPr="00C95BC3">
              <w:rPr>
                <w:rFonts w:ascii="Sylfaen" w:hAnsi="Sylfaen"/>
                <w:sz w:val="18"/>
                <w:szCs w:val="18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9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թթ</w:t>
            </w:r>
            <w:r>
              <w:rPr>
                <w:rFonts w:ascii="Sylfaen" w:hAnsi="Sylfaen"/>
                <w:sz w:val="18"/>
                <w:szCs w:val="18"/>
              </w:rPr>
              <w:t>՝</w:t>
            </w:r>
            <w:r w:rsidR="00AE31D3" w:rsidRPr="00791708">
              <w:rPr>
                <w:rFonts w:ascii="Sylfaen" w:hAnsi="Sylfaen"/>
                <w:sz w:val="18"/>
                <w:szCs w:val="18"/>
              </w:rPr>
              <w:t xml:space="preserve">- </w:t>
            </w:r>
            <w:r>
              <w:rPr>
                <w:rFonts w:ascii="Sylfaen" w:hAnsi="Sylfaen"/>
                <w:sz w:val="18"/>
                <w:szCs w:val="18"/>
              </w:rPr>
              <w:t xml:space="preserve"> 20 %</w:t>
            </w:r>
          </w:p>
          <w:p w:rsidR="009C14DD" w:rsidRDefault="009C14DD" w:rsidP="009C14DD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9C14DD" w:rsidRPr="009C14DD" w:rsidRDefault="009C14DD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265" w:type="dxa"/>
            <w:shd w:val="clear" w:color="auto" w:fill="DBE5F1" w:themeFill="accent1" w:themeFillTint="33"/>
          </w:tcPr>
          <w:p w:rsidR="00457375" w:rsidRPr="00791708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Համապա</w:t>
            </w:r>
            <w:r w:rsidR="00791708" w:rsidRPr="00791708">
              <w:rPr>
                <w:rFonts w:ascii="Sylfaen" w:hAnsi="Sylfaen"/>
                <w:sz w:val="18"/>
                <w:szCs w:val="18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</w:rPr>
              <w:t>տասխան գույք և շինանյութ</w:t>
            </w:r>
          </w:p>
        </w:tc>
        <w:tc>
          <w:tcPr>
            <w:tcW w:w="1533" w:type="dxa"/>
            <w:shd w:val="clear" w:color="auto" w:fill="DBE5F1" w:themeFill="accent1" w:themeFillTint="33"/>
          </w:tcPr>
          <w:p w:rsidR="00457375" w:rsidRPr="00791708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Ուսումնառութ</w:t>
            </w:r>
            <w:r w:rsidRPr="00791708">
              <w:rPr>
                <w:rFonts w:ascii="Sylfaen" w:hAnsi="Sylfaen"/>
                <w:sz w:val="18"/>
                <w:szCs w:val="18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</w:rPr>
              <w:t>յան</w:t>
            </w:r>
            <w:r w:rsidRPr="00791708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որակի</w:t>
            </w:r>
            <w:r w:rsidRPr="00791708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բարձրացում</w:t>
            </w:r>
            <w:r w:rsidR="009C14DD">
              <w:rPr>
                <w:rFonts w:ascii="Sylfaen" w:hAnsi="Sylfaen"/>
                <w:sz w:val="18"/>
                <w:szCs w:val="18"/>
                <w:lang w:val="hy-AM"/>
              </w:rPr>
              <w:t>՝</w:t>
            </w:r>
            <w:r w:rsidR="00791708" w:rsidRPr="00791708">
              <w:rPr>
                <w:rFonts w:ascii="Sylfaen" w:hAnsi="Sylfaen"/>
                <w:sz w:val="18"/>
                <w:szCs w:val="18"/>
              </w:rPr>
              <w:t xml:space="preserve"> </w:t>
            </w:r>
            <w:r w:rsidR="009C14DD">
              <w:rPr>
                <w:rFonts w:ascii="Sylfaen" w:hAnsi="Sylfaen"/>
                <w:sz w:val="18"/>
                <w:szCs w:val="18"/>
                <w:lang w:val="hy-AM"/>
              </w:rPr>
              <w:t>չափորոշչային պահանջներին համապատասխան</w:t>
            </w:r>
            <w:r w:rsidR="00791708" w:rsidRPr="00791708">
              <w:rPr>
                <w:rFonts w:ascii="Sylfaen" w:hAnsi="Sylfaen"/>
                <w:sz w:val="18"/>
                <w:szCs w:val="18"/>
              </w:rPr>
              <w:t>,</w:t>
            </w:r>
            <w:r w:rsidRPr="00791708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առողջության</w:t>
            </w:r>
            <w:r w:rsidRPr="00791708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պահպանում</w:t>
            </w:r>
          </w:p>
        </w:tc>
        <w:tc>
          <w:tcPr>
            <w:tcW w:w="1257" w:type="dxa"/>
            <w:shd w:val="clear" w:color="auto" w:fill="DBE5F1" w:themeFill="accent1" w:themeFillTint="33"/>
          </w:tcPr>
          <w:p w:rsidR="00457375" w:rsidRPr="00791708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Միայն</w:t>
            </w:r>
            <w:r w:rsidRPr="00791708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ոչ</w:t>
            </w:r>
            <w:r w:rsidRPr="00791708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բավարար</w:t>
            </w:r>
            <w:r w:rsidRPr="00791708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ֆինանսա</w:t>
            </w:r>
            <w:r w:rsidR="00791708" w:rsidRPr="00791708">
              <w:rPr>
                <w:rFonts w:ascii="Sylfaen" w:hAnsi="Sylfaen"/>
                <w:sz w:val="18"/>
                <w:szCs w:val="18"/>
              </w:rPr>
              <w:t>-</w:t>
            </w:r>
            <w:r w:rsidRPr="00C95BC3">
              <w:rPr>
                <w:rFonts w:ascii="Sylfaen" w:hAnsi="Sylfaen"/>
                <w:sz w:val="18"/>
                <w:szCs w:val="18"/>
              </w:rPr>
              <w:t>կան</w:t>
            </w:r>
            <w:r w:rsidRPr="00791708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միջոցներ</w:t>
            </w:r>
          </w:p>
        </w:tc>
        <w:tc>
          <w:tcPr>
            <w:tcW w:w="1641" w:type="dxa"/>
            <w:shd w:val="clear" w:color="auto" w:fill="DBE5F1" w:themeFill="accent1" w:themeFillTint="33"/>
          </w:tcPr>
          <w:p w:rsidR="00457375" w:rsidRPr="00EE1148" w:rsidRDefault="00EE1148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Ֆինանսների</w:t>
            </w:r>
            <w:r w:rsidRPr="00EE1148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արդյունավետ</w:t>
            </w:r>
            <w:r w:rsidRPr="00EE1148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կառավարում</w:t>
            </w:r>
            <w:r w:rsidRPr="00EE1148">
              <w:rPr>
                <w:rFonts w:ascii="Sylfaen" w:hAnsi="Sylfaen"/>
                <w:sz w:val="18"/>
                <w:szCs w:val="18"/>
              </w:rPr>
              <w:t>,</w:t>
            </w:r>
          </w:p>
          <w:p w:rsidR="00EE1148" w:rsidRPr="00EE1148" w:rsidRDefault="00EE1148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տանել</w:t>
            </w:r>
            <w:r w:rsidRPr="00EE1148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հետևողական</w:t>
            </w:r>
            <w:r w:rsidRPr="00EE1148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աշխատանք</w:t>
            </w:r>
            <w:r w:rsidRPr="00EE1148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արտաբյուջետա</w:t>
            </w:r>
            <w:r w:rsidRPr="00EE1148"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յին</w:t>
            </w:r>
            <w:r w:rsidRPr="00EE1148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միջոցները</w:t>
            </w:r>
            <w:r w:rsidRPr="00EE1148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ձևավորող</w:t>
            </w:r>
            <w:r w:rsidRPr="00EE1148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ծրագրեր</w:t>
            </w:r>
            <w:r w:rsidRPr="00EE1148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իրականացնելու</w:t>
            </w:r>
            <w:r w:rsidRPr="00EE1148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համար</w:t>
            </w:r>
          </w:p>
        </w:tc>
        <w:tc>
          <w:tcPr>
            <w:tcW w:w="1674" w:type="dxa"/>
            <w:shd w:val="clear" w:color="auto" w:fill="DBE5F1" w:themeFill="accent1" w:themeFillTint="33"/>
          </w:tcPr>
          <w:p w:rsidR="00457375" w:rsidRPr="009C14DD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Տնօրենություն</w:t>
            </w:r>
          </w:p>
          <w:p w:rsidR="00457375" w:rsidRPr="009C14DD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Համակարգող</w:t>
            </w:r>
            <w:r w:rsidRPr="009C14DD">
              <w:rPr>
                <w:rFonts w:ascii="Sylfaen" w:hAnsi="Sylfaen"/>
                <w:sz w:val="18"/>
                <w:szCs w:val="18"/>
                <w:lang w:val="ru-RU"/>
              </w:rPr>
              <w:t xml:space="preserve">/ </w:t>
            </w:r>
          </w:p>
          <w:p w:rsidR="00457375" w:rsidRPr="009C14DD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Հաշվապահ</w:t>
            </w:r>
            <w:r w:rsidRPr="009C14DD">
              <w:rPr>
                <w:rFonts w:ascii="Sylfaen" w:hAnsi="Sylfaen"/>
                <w:sz w:val="18"/>
                <w:szCs w:val="18"/>
                <w:lang w:val="ru-RU"/>
              </w:rPr>
              <w:t>,</w:t>
            </w:r>
          </w:p>
          <w:p w:rsidR="00457375" w:rsidRPr="009C14DD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C95BC3">
              <w:rPr>
                <w:rFonts w:ascii="Sylfaen" w:hAnsi="Sylfaen"/>
                <w:sz w:val="18"/>
                <w:szCs w:val="18"/>
              </w:rPr>
              <w:t>Գնումների</w:t>
            </w:r>
            <w:r w:rsidRPr="009C14DD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Pr="00C95BC3">
              <w:rPr>
                <w:rFonts w:ascii="Sylfaen" w:hAnsi="Sylfaen"/>
                <w:sz w:val="18"/>
                <w:szCs w:val="18"/>
              </w:rPr>
              <w:t>համակարգող</w:t>
            </w:r>
          </w:p>
          <w:p w:rsidR="00457375" w:rsidRPr="009C14DD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</w:tr>
      <w:tr w:rsidR="00457375" w:rsidRPr="00D24F0B" w:rsidTr="009C14DD">
        <w:trPr>
          <w:trHeight w:val="1691"/>
        </w:trPr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457375" w:rsidRPr="009C14DD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9C14DD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9C14DD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457375" w:rsidRPr="00A772F4" w:rsidRDefault="00457375" w:rsidP="00235D28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A163A6">
              <w:rPr>
                <w:rFonts w:ascii="Sylfaen" w:hAnsi="Sylfaen"/>
                <w:sz w:val="18"/>
                <w:szCs w:val="18"/>
              </w:rPr>
              <w:t>Ուսումնական</w:t>
            </w:r>
            <w:r w:rsidRPr="00A772F4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Pr="00A163A6">
              <w:rPr>
                <w:rFonts w:ascii="Sylfaen" w:hAnsi="Sylfaen"/>
                <w:sz w:val="18"/>
                <w:szCs w:val="18"/>
              </w:rPr>
              <w:t>միջավայր</w:t>
            </w:r>
            <w:r w:rsidR="00A772F4">
              <w:rPr>
                <w:rFonts w:ascii="Sylfaen" w:hAnsi="Sylfaen"/>
                <w:sz w:val="18"/>
                <w:szCs w:val="18"/>
              </w:rPr>
              <w:t>ում</w:t>
            </w:r>
            <w:r w:rsidR="00A772F4" w:rsidRPr="00A772F4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="00A772F4">
              <w:rPr>
                <w:rFonts w:ascii="Sylfaen" w:hAnsi="Sylfaen"/>
                <w:sz w:val="18"/>
                <w:szCs w:val="18"/>
              </w:rPr>
              <w:t>անվտանգու</w:t>
            </w:r>
            <w:r w:rsidR="00380F0F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A772F4">
              <w:rPr>
                <w:rFonts w:ascii="Sylfaen" w:hAnsi="Sylfaen"/>
                <w:sz w:val="18"/>
                <w:szCs w:val="18"/>
              </w:rPr>
              <w:t>թյան</w:t>
            </w:r>
            <w:r w:rsidR="00A772F4" w:rsidRPr="00A772F4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="00A772F4">
              <w:rPr>
                <w:rFonts w:ascii="Sylfaen" w:hAnsi="Sylfaen"/>
                <w:sz w:val="18"/>
                <w:szCs w:val="18"/>
              </w:rPr>
              <w:t>սպառնալիք</w:t>
            </w:r>
            <w:r w:rsidR="00235D28" w:rsidRPr="00235D28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A772F4">
              <w:rPr>
                <w:rFonts w:ascii="Sylfaen" w:hAnsi="Sylfaen"/>
                <w:sz w:val="18"/>
                <w:szCs w:val="18"/>
              </w:rPr>
              <w:t>ների</w:t>
            </w:r>
            <w:r w:rsidR="00A772F4" w:rsidRPr="00A772F4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="00A772F4">
              <w:rPr>
                <w:rFonts w:ascii="Sylfaen" w:hAnsi="Sylfaen"/>
                <w:sz w:val="18"/>
                <w:szCs w:val="18"/>
              </w:rPr>
              <w:t>կանխարգելում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457375" w:rsidRPr="00A772F4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A772F4">
              <w:rPr>
                <w:rFonts w:ascii="Sylfaen" w:hAnsi="Sylfaen"/>
                <w:sz w:val="18"/>
                <w:szCs w:val="18"/>
                <w:lang w:val="hy-AM"/>
              </w:rPr>
              <w:t>Անվտանգ</w:t>
            </w:r>
            <w:r w:rsidR="00142631" w:rsidRPr="00A772F4">
              <w:rPr>
                <w:rFonts w:ascii="Sylfaen" w:hAnsi="Sylfaen"/>
                <w:sz w:val="18"/>
                <w:szCs w:val="18"/>
                <w:lang w:val="hy-AM"/>
              </w:rPr>
              <w:t xml:space="preserve"> և ԱՌԿ պլանի համապատաս</w:t>
            </w:r>
            <w:r w:rsidR="00380F0F" w:rsidRPr="00380F0F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142631" w:rsidRPr="00A772F4">
              <w:rPr>
                <w:rFonts w:ascii="Sylfaen" w:hAnsi="Sylfaen"/>
                <w:sz w:val="18"/>
                <w:szCs w:val="18"/>
                <w:lang w:val="hy-AM"/>
              </w:rPr>
              <w:t xml:space="preserve">խան </w:t>
            </w:r>
            <w:r w:rsidRPr="00A772F4">
              <w:rPr>
                <w:rFonts w:ascii="Sylfaen" w:hAnsi="Sylfaen"/>
                <w:sz w:val="18"/>
                <w:szCs w:val="18"/>
                <w:lang w:val="hy-AM"/>
              </w:rPr>
              <w:t>ուսումնական միջավայր</w:t>
            </w:r>
            <w:r w:rsidR="00142631" w:rsidRPr="00A772F4">
              <w:rPr>
                <w:rFonts w:ascii="Sylfaen" w:hAnsi="Sylfaen"/>
                <w:sz w:val="18"/>
                <w:szCs w:val="18"/>
                <w:lang w:val="hy-AM"/>
              </w:rPr>
              <w:t xml:space="preserve">ի </w:t>
            </w:r>
            <w:r w:rsidR="00A772F4">
              <w:rPr>
                <w:rFonts w:ascii="Sylfaen" w:hAnsi="Sylfaen"/>
                <w:sz w:val="18"/>
                <w:szCs w:val="18"/>
                <w:lang w:val="hy-AM"/>
              </w:rPr>
              <w:t>ապահովման համար անհրաժեշտ գործողություն</w:t>
            </w:r>
            <w:r w:rsidR="00720EC9" w:rsidRPr="00720EC9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A772F4">
              <w:rPr>
                <w:rFonts w:ascii="Sylfaen" w:hAnsi="Sylfaen"/>
                <w:sz w:val="18"/>
                <w:szCs w:val="18"/>
                <w:lang w:val="hy-AM"/>
              </w:rPr>
              <w:t xml:space="preserve">ների պլանավորում, ՔՊ  պլանի շրջանակներում </w:t>
            </w:r>
            <w:r w:rsidR="00A772F4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 xml:space="preserve">կոլեկտիվի և աշակերտական համակազմի իրազեկում  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457375" w:rsidRPr="00A772F4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A772F4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 xml:space="preserve">Բարելավել ուսումնական միջավայրը, ավելացնել հակահրդեհային </w:t>
            </w:r>
          </w:p>
          <w:p w:rsidR="00457375" w:rsidRPr="00A772F4" w:rsidRDefault="00C02639" w:rsidP="00C02639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FF0000"/>
                <w:sz w:val="18"/>
                <w:szCs w:val="18"/>
                <w:lang w:val="hy-AM"/>
              </w:rPr>
            </w:pPr>
            <w:r w:rsidRPr="00C02639">
              <w:rPr>
                <w:rFonts w:ascii="Sylfaen" w:hAnsi="Sylfaen"/>
                <w:sz w:val="18"/>
                <w:szCs w:val="18"/>
                <w:lang w:val="hy-AM"/>
              </w:rPr>
              <w:t>մ</w:t>
            </w:r>
            <w:r w:rsidR="00457375" w:rsidRPr="00A772F4">
              <w:rPr>
                <w:rFonts w:ascii="Sylfaen" w:hAnsi="Sylfaen"/>
                <w:sz w:val="18"/>
                <w:szCs w:val="18"/>
                <w:lang w:val="hy-AM"/>
              </w:rPr>
              <w:t>իջոցները</w:t>
            </w:r>
            <w:r w:rsidRPr="00C02639">
              <w:rPr>
                <w:rFonts w:ascii="Sylfaen" w:hAnsi="Sylfaen"/>
                <w:sz w:val="18"/>
                <w:szCs w:val="18"/>
                <w:lang w:val="hy-AM"/>
              </w:rPr>
              <w:t>՝</w:t>
            </w:r>
            <w:r w:rsidR="00142631" w:rsidRPr="00A772F4">
              <w:rPr>
                <w:rFonts w:ascii="Sylfaen" w:hAnsi="Sylfaen"/>
                <w:color w:val="FF0000"/>
                <w:sz w:val="18"/>
                <w:szCs w:val="18"/>
                <w:lang w:val="hy-AM"/>
              </w:rPr>
              <w:t xml:space="preserve"> </w:t>
            </w:r>
            <w:r w:rsidRPr="00C02639">
              <w:rPr>
                <w:rFonts w:ascii="Sylfaen" w:hAnsi="Sylfaen"/>
                <w:sz w:val="18"/>
                <w:szCs w:val="18"/>
                <w:lang w:val="hy-AM"/>
              </w:rPr>
              <w:t xml:space="preserve">10 </w:t>
            </w:r>
            <w:r w:rsidR="00142631" w:rsidRPr="00C02639">
              <w:rPr>
                <w:rFonts w:ascii="Sylfaen" w:hAnsi="Sylfaen"/>
                <w:sz w:val="18"/>
                <w:szCs w:val="18"/>
                <w:lang w:val="hy-AM"/>
              </w:rPr>
              <w:t>կրակմարիչ,</w:t>
            </w:r>
            <w:r w:rsidRPr="00C02639">
              <w:rPr>
                <w:rFonts w:ascii="Sylfaen" w:hAnsi="Sylfaen"/>
                <w:sz w:val="18"/>
                <w:szCs w:val="18"/>
                <w:lang w:val="hy-AM"/>
              </w:rPr>
              <w:t xml:space="preserve"> 2</w:t>
            </w:r>
            <w:r w:rsidR="00142631" w:rsidRPr="00C02639">
              <w:rPr>
                <w:rFonts w:ascii="Sylfaen" w:hAnsi="Sylfaen"/>
                <w:sz w:val="18"/>
                <w:szCs w:val="18"/>
                <w:lang w:val="hy-AM"/>
              </w:rPr>
              <w:t xml:space="preserve">  հակահրդեհային վահանակ</w:t>
            </w:r>
            <w:r w:rsidRPr="00C02639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  <w:r w:rsidR="00142631" w:rsidRPr="00C02639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A772F4" w:rsidRPr="00C02639">
              <w:rPr>
                <w:rFonts w:ascii="Sylfaen" w:hAnsi="Sylfaen"/>
                <w:sz w:val="18"/>
                <w:szCs w:val="18"/>
                <w:lang w:val="hy-AM"/>
              </w:rPr>
              <w:t xml:space="preserve"> կազմակերպել պայմանական վարժանքներ , միջոցառումներ</w:t>
            </w:r>
            <w:r w:rsidR="00142631" w:rsidRPr="00C02639">
              <w:rPr>
                <w:rFonts w:ascii="Sylfaen" w:hAnsi="Sylfaen"/>
                <w:sz w:val="18"/>
                <w:szCs w:val="18"/>
                <w:lang w:val="hy-AM"/>
              </w:rPr>
              <w:t xml:space="preserve"> և այլ միջոցներ</w:t>
            </w:r>
          </w:p>
        </w:tc>
        <w:tc>
          <w:tcPr>
            <w:tcW w:w="1580" w:type="dxa"/>
            <w:shd w:val="clear" w:color="auto" w:fill="DBE5F1" w:themeFill="accent1" w:themeFillTint="33"/>
          </w:tcPr>
          <w:p w:rsidR="00457375" w:rsidRPr="00A772F4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720EC9" w:rsidRPr="00D060C1" w:rsidRDefault="00142631" w:rsidP="0014263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18"/>
                <w:szCs w:val="18"/>
                <w:lang w:val="hy-AM"/>
              </w:rPr>
            </w:pPr>
            <w:r w:rsidRPr="00A772F4">
              <w:rPr>
                <w:rFonts w:ascii="Sylfaen" w:hAnsi="Sylfaen"/>
                <w:sz w:val="18"/>
                <w:szCs w:val="18"/>
                <w:lang w:val="hy-AM"/>
              </w:rPr>
              <w:t xml:space="preserve">      </w:t>
            </w:r>
          </w:p>
          <w:p w:rsidR="00720EC9" w:rsidRPr="00D060C1" w:rsidRDefault="00720EC9" w:rsidP="0014263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C95BC3" w:rsidRDefault="00142631" w:rsidP="00142631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18"/>
                <w:szCs w:val="18"/>
              </w:rPr>
            </w:pPr>
            <w:r w:rsidRPr="00A772F4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457375">
              <w:rPr>
                <w:rFonts w:ascii="Sylfaen" w:hAnsi="Sylfaen"/>
                <w:sz w:val="18"/>
                <w:szCs w:val="18"/>
              </w:rPr>
              <w:t>2024</w:t>
            </w:r>
            <w:r w:rsidR="00A772F4">
              <w:rPr>
                <w:rFonts w:ascii="Sylfaen" w:hAnsi="Sylfaen"/>
                <w:sz w:val="18"/>
                <w:szCs w:val="18"/>
              </w:rPr>
              <w:t>-2029թթ</w:t>
            </w:r>
          </w:p>
        </w:tc>
        <w:tc>
          <w:tcPr>
            <w:tcW w:w="1265" w:type="dxa"/>
            <w:shd w:val="clear" w:color="auto" w:fill="DBE5F1" w:themeFill="accent1" w:themeFillTint="33"/>
          </w:tcPr>
          <w:p w:rsidR="00457375" w:rsidRDefault="00A772F4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ԱՌԿ,</w:t>
            </w:r>
            <w:r w:rsidR="009E5EB7">
              <w:rPr>
                <w:rFonts w:ascii="Sylfaen" w:hAnsi="Sylfaen"/>
                <w:sz w:val="18"/>
                <w:szCs w:val="18"/>
              </w:rPr>
              <w:t xml:space="preserve"> ՔՊ պլաններ,</w:t>
            </w:r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r w:rsidR="00457375">
              <w:rPr>
                <w:rFonts w:ascii="Sylfaen" w:hAnsi="Sylfaen"/>
                <w:sz w:val="18"/>
                <w:szCs w:val="18"/>
              </w:rPr>
              <w:t xml:space="preserve"> </w:t>
            </w:r>
            <w:r w:rsidR="009E5EB7">
              <w:rPr>
                <w:rFonts w:ascii="Sylfaen" w:hAnsi="Sylfaen"/>
                <w:sz w:val="18"/>
                <w:szCs w:val="18"/>
              </w:rPr>
              <w:t xml:space="preserve">կրակմարիչ-ներ, </w:t>
            </w:r>
            <w:r w:rsidR="00457375">
              <w:rPr>
                <w:rFonts w:ascii="Sylfaen" w:hAnsi="Sylfaen"/>
                <w:sz w:val="18"/>
                <w:szCs w:val="18"/>
              </w:rPr>
              <w:t>հրշեջ-վահան</w:t>
            </w:r>
          </w:p>
          <w:p w:rsidR="00457375" w:rsidRPr="00C95BC3" w:rsidRDefault="00720EC9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պ</w:t>
            </w:r>
            <w:r w:rsidR="00457375">
              <w:rPr>
                <w:rFonts w:ascii="Sylfaen" w:hAnsi="Sylfaen"/>
                <w:sz w:val="18"/>
                <w:szCs w:val="18"/>
              </w:rPr>
              <w:t>աստառ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457375">
              <w:rPr>
                <w:rFonts w:ascii="Sylfaen" w:hAnsi="Sylfaen"/>
                <w:sz w:val="18"/>
                <w:szCs w:val="18"/>
              </w:rPr>
              <w:t>ներ</w:t>
            </w:r>
            <w:r w:rsidR="009E5EB7">
              <w:rPr>
                <w:rFonts w:ascii="Sylfaen" w:hAnsi="Sylfaen"/>
                <w:sz w:val="18"/>
                <w:szCs w:val="18"/>
              </w:rPr>
              <w:t>, սխեմաներ</w:t>
            </w:r>
          </w:p>
        </w:tc>
        <w:tc>
          <w:tcPr>
            <w:tcW w:w="1533" w:type="dxa"/>
            <w:shd w:val="clear" w:color="auto" w:fill="DBE5F1" w:themeFill="accent1" w:themeFillTint="33"/>
          </w:tcPr>
          <w:p w:rsidR="00457375" w:rsidRPr="00C95BC3" w:rsidRDefault="00142631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 Անվտանգ</w:t>
            </w:r>
            <w:r w:rsidR="00A772F4">
              <w:rPr>
                <w:rFonts w:ascii="Sylfaen" w:hAnsi="Sylfaen"/>
                <w:sz w:val="18"/>
                <w:szCs w:val="18"/>
              </w:rPr>
              <w:t xml:space="preserve">, </w:t>
            </w:r>
            <w:r>
              <w:rPr>
                <w:rFonts w:ascii="Sylfaen" w:hAnsi="Sylfaen"/>
                <w:sz w:val="18"/>
                <w:szCs w:val="18"/>
              </w:rPr>
              <w:t xml:space="preserve"> ապահով միջավայր</w:t>
            </w:r>
            <w:r w:rsidR="009E5EB7">
              <w:rPr>
                <w:rFonts w:ascii="Sylfaen" w:hAnsi="Sylfaen"/>
                <w:sz w:val="18"/>
                <w:szCs w:val="18"/>
              </w:rPr>
              <w:t>,</w:t>
            </w:r>
            <w:r w:rsidR="00720EC9" w:rsidRPr="00720EC9">
              <w:rPr>
                <w:rFonts w:ascii="Sylfaen" w:hAnsi="Sylfaen"/>
                <w:sz w:val="18"/>
                <w:szCs w:val="18"/>
              </w:rPr>
              <w:t xml:space="preserve"> </w:t>
            </w:r>
            <w:r w:rsidR="009E5EB7">
              <w:rPr>
                <w:rFonts w:ascii="Sylfaen" w:hAnsi="Sylfaen"/>
                <w:sz w:val="18"/>
                <w:szCs w:val="18"/>
              </w:rPr>
              <w:t>տեղեկացված,</w:t>
            </w:r>
            <w:r w:rsidR="00720EC9" w:rsidRPr="00720EC9">
              <w:rPr>
                <w:rFonts w:ascii="Sylfaen" w:hAnsi="Sylfaen"/>
                <w:sz w:val="18"/>
                <w:szCs w:val="18"/>
              </w:rPr>
              <w:t xml:space="preserve"> </w:t>
            </w:r>
            <w:r w:rsidR="009E5EB7">
              <w:rPr>
                <w:rFonts w:ascii="Sylfaen" w:hAnsi="Sylfaen"/>
                <w:sz w:val="18"/>
                <w:szCs w:val="18"/>
              </w:rPr>
              <w:t>գրագետ աշակերտա</w:t>
            </w:r>
            <w:r w:rsidR="00720EC9" w:rsidRPr="00720EC9">
              <w:rPr>
                <w:rFonts w:ascii="Sylfaen" w:hAnsi="Sylfaen"/>
                <w:sz w:val="18"/>
                <w:szCs w:val="18"/>
              </w:rPr>
              <w:t>-</w:t>
            </w:r>
            <w:r w:rsidR="009E5EB7">
              <w:rPr>
                <w:rFonts w:ascii="Sylfaen" w:hAnsi="Sylfaen"/>
                <w:sz w:val="18"/>
                <w:szCs w:val="18"/>
              </w:rPr>
              <w:t>կան</w:t>
            </w:r>
            <w:r w:rsidR="00720EC9" w:rsidRPr="00720EC9">
              <w:rPr>
                <w:rFonts w:ascii="Sylfaen" w:hAnsi="Sylfaen"/>
                <w:sz w:val="18"/>
                <w:szCs w:val="18"/>
              </w:rPr>
              <w:t xml:space="preserve">, </w:t>
            </w:r>
            <w:r w:rsidR="009E5EB7">
              <w:rPr>
                <w:rFonts w:ascii="Sylfaen" w:hAnsi="Sylfaen"/>
                <w:sz w:val="18"/>
                <w:szCs w:val="18"/>
              </w:rPr>
              <w:t xml:space="preserve"> ուսուց-չական և սպասարկող համակազմ</w:t>
            </w:r>
          </w:p>
        </w:tc>
        <w:tc>
          <w:tcPr>
            <w:tcW w:w="1257" w:type="dxa"/>
            <w:shd w:val="clear" w:color="auto" w:fill="DBE5F1" w:themeFill="accent1" w:themeFillTint="33"/>
          </w:tcPr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Ֆինանսական ոչ բավարար միջոցներ</w:t>
            </w:r>
          </w:p>
        </w:tc>
        <w:tc>
          <w:tcPr>
            <w:tcW w:w="1641" w:type="dxa"/>
            <w:shd w:val="clear" w:color="auto" w:fill="DBE5F1" w:themeFill="accent1" w:themeFillTint="33"/>
          </w:tcPr>
          <w:p w:rsidR="00457375" w:rsidRPr="00D24F0B" w:rsidRDefault="00A86914" w:rsidP="00D24F0B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C00000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Ֆինանսների</w:t>
            </w:r>
            <w:r w:rsidRPr="00D24F0B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արդյունավետ</w:t>
            </w:r>
            <w:r w:rsidRPr="00D24F0B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կառավարում</w:t>
            </w:r>
            <w:r w:rsidR="00D24F0B">
              <w:rPr>
                <w:rFonts w:ascii="Sylfaen" w:hAnsi="Sylfaen"/>
                <w:sz w:val="18"/>
                <w:szCs w:val="18"/>
                <w:lang w:val="hy-AM"/>
              </w:rPr>
              <w:t xml:space="preserve">, </w:t>
            </w:r>
            <w:r w:rsidR="009C39F2" w:rsidRPr="009C39F2">
              <w:rPr>
                <w:rFonts w:ascii="Sylfaen" w:hAnsi="Sylfaen"/>
                <w:sz w:val="18"/>
                <w:szCs w:val="18"/>
              </w:rPr>
              <w:t>բարերարների</w:t>
            </w:r>
            <w:r w:rsidR="00D24F0B" w:rsidRPr="009C39F2">
              <w:rPr>
                <w:rFonts w:ascii="Sylfaen" w:hAnsi="Sylfaen"/>
                <w:sz w:val="18"/>
                <w:szCs w:val="18"/>
                <w:lang w:val="hy-AM"/>
              </w:rPr>
              <w:t xml:space="preserve"> և </w:t>
            </w:r>
            <w:r w:rsidR="009C39F2" w:rsidRPr="009C39F2">
              <w:rPr>
                <w:rFonts w:ascii="Sylfaen" w:hAnsi="Sylfaen"/>
                <w:sz w:val="18"/>
                <w:szCs w:val="18"/>
                <w:lang w:val="hy-AM"/>
              </w:rPr>
              <w:t>ծնո</w:t>
            </w:r>
            <w:r w:rsidR="00D24F0B" w:rsidRPr="009C39F2">
              <w:rPr>
                <w:rFonts w:ascii="Sylfaen" w:hAnsi="Sylfaen"/>
                <w:sz w:val="18"/>
                <w:szCs w:val="18"/>
                <w:lang w:val="hy-AM"/>
              </w:rPr>
              <w:t>ղների ներգրավ</w:t>
            </w:r>
            <w:r w:rsidR="009C39F2" w:rsidRPr="009C39F2">
              <w:rPr>
                <w:rFonts w:ascii="Sylfaen" w:hAnsi="Sylfaen"/>
                <w:sz w:val="18"/>
                <w:szCs w:val="18"/>
              </w:rPr>
              <w:t>վ</w:t>
            </w:r>
            <w:r w:rsidR="009C39F2" w:rsidRPr="009C39F2">
              <w:rPr>
                <w:rFonts w:ascii="Sylfaen" w:hAnsi="Sylfaen"/>
                <w:sz w:val="18"/>
                <w:szCs w:val="18"/>
                <w:lang w:val="hy-AM"/>
              </w:rPr>
              <w:t>ա</w:t>
            </w:r>
            <w:r w:rsidR="009C39F2" w:rsidRPr="009C39F2">
              <w:rPr>
                <w:rFonts w:ascii="Sylfaen" w:hAnsi="Sylfaen"/>
                <w:sz w:val="18"/>
                <w:szCs w:val="18"/>
              </w:rPr>
              <w:t>-</w:t>
            </w:r>
            <w:r w:rsidR="009C39F2" w:rsidRPr="009C39F2">
              <w:rPr>
                <w:rFonts w:ascii="Sylfaen" w:hAnsi="Sylfaen"/>
                <w:sz w:val="18"/>
                <w:szCs w:val="18"/>
                <w:lang w:val="hy-AM"/>
              </w:rPr>
              <w:t>ծ</w:t>
            </w:r>
            <w:r w:rsidR="00D24F0B" w:rsidRPr="009C39F2">
              <w:rPr>
                <w:rFonts w:ascii="Sylfaen" w:hAnsi="Sylfaen"/>
                <w:sz w:val="18"/>
                <w:szCs w:val="18"/>
                <w:lang w:val="hy-AM"/>
              </w:rPr>
              <w:t xml:space="preserve">ություն </w:t>
            </w:r>
          </w:p>
        </w:tc>
        <w:tc>
          <w:tcPr>
            <w:tcW w:w="1674" w:type="dxa"/>
            <w:shd w:val="clear" w:color="auto" w:fill="DBE5F1" w:themeFill="accent1" w:themeFillTint="33"/>
          </w:tcPr>
          <w:p w:rsidR="00457375" w:rsidRPr="00D24F0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24F0B">
              <w:rPr>
                <w:rFonts w:ascii="Sylfaen" w:hAnsi="Sylfaen"/>
                <w:sz w:val="18"/>
                <w:szCs w:val="18"/>
                <w:lang w:val="hy-AM"/>
              </w:rPr>
              <w:t>Տնօրենություն</w:t>
            </w:r>
          </w:p>
          <w:p w:rsidR="00457375" w:rsidRPr="00D24F0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24F0B">
              <w:rPr>
                <w:rFonts w:ascii="Sylfaen" w:hAnsi="Sylfaen"/>
                <w:sz w:val="18"/>
                <w:szCs w:val="18"/>
                <w:lang w:val="hy-AM"/>
              </w:rPr>
              <w:t xml:space="preserve">Համակարգող/ </w:t>
            </w:r>
          </w:p>
          <w:p w:rsidR="00457375" w:rsidRPr="00D24F0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24F0B">
              <w:rPr>
                <w:rFonts w:ascii="Sylfaen" w:hAnsi="Sylfaen"/>
                <w:sz w:val="18"/>
                <w:szCs w:val="18"/>
                <w:lang w:val="hy-AM"/>
              </w:rPr>
              <w:t>Հաշվապահ,</w:t>
            </w:r>
          </w:p>
          <w:p w:rsidR="00457375" w:rsidRPr="00D24F0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24F0B">
              <w:rPr>
                <w:rFonts w:ascii="Sylfaen" w:hAnsi="Sylfaen"/>
                <w:sz w:val="18"/>
                <w:szCs w:val="18"/>
                <w:lang w:val="hy-AM"/>
              </w:rPr>
              <w:t>Գնումների համակարգող</w:t>
            </w:r>
          </w:p>
          <w:p w:rsidR="00457375" w:rsidRPr="00D24F0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</w:tr>
      <w:tr w:rsidR="00457375" w:rsidRPr="003A638A" w:rsidTr="009C14DD">
        <w:trPr>
          <w:trHeight w:val="3534"/>
        </w:trPr>
        <w:tc>
          <w:tcPr>
            <w:tcW w:w="405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24F0B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C95BC3" w:rsidRDefault="00814DDE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FDE9D9" w:themeFill="accent6" w:themeFillTint="33"/>
          </w:tcPr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9E5EB7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Հաստատութ</w:t>
            </w:r>
            <w:r w:rsidR="00D06F07" w:rsidRPr="00D06F07"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յան</w:t>
            </w:r>
            <w:r w:rsidRPr="00B26910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կրթության</w:t>
            </w:r>
            <w:r w:rsidRPr="00B26910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որակ</w:t>
            </w:r>
            <w:r w:rsidR="009E5EB7">
              <w:rPr>
                <w:rFonts w:ascii="Sylfaen" w:hAnsi="Sylfaen"/>
                <w:sz w:val="18"/>
                <w:szCs w:val="18"/>
                <w:lang w:val="hy-AM"/>
              </w:rPr>
              <w:t>ի համապատաս</w:t>
            </w:r>
            <w:r w:rsidR="00D06F07" w:rsidRPr="00D06F07">
              <w:rPr>
                <w:rFonts w:ascii="Sylfaen" w:hAnsi="Sylfaen"/>
                <w:sz w:val="18"/>
                <w:szCs w:val="18"/>
              </w:rPr>
              <w:t>-</w:t>
            </w:r>
            <w:r w:rsidR="009E5EB7">
              <w:rPr>
                <w:rFonts w:ascii="Sylfaen" w:hAnsi="Sylfaen"/>
                <w:sz w:val="18"/>
                <w:szCs w:val="18"/>
                <w:lang w:val="hy-AM"/>
              </w:rPr>
              <w:t>խանեցումը պետական ռազմավարությանը</w:t>
            </w:r>
            <w:r w:rsidR="009E5EB7" w:rsidRPr="00B26910">
              <w:rPr>
                <w:rFonts w:ascii="Sylfaen" w:hAnsi="Sylfaen"/>
                <w:sz w:val="18"/>
                <w:szCs w:val="18"/>
              </w:rPr>
              <w:t>.</w:t>
            </w:r>
            <w:r w:rsidR="009E5EB7">
              <w:rPr>
                <w:rFonts w:ascii="Sylfaen" w:hAnsi="Sylfaen"/>
                <w:sz w:val="18"/>
                <w:szCs w:val="18"/>
                <w:lang w:val="hy-AM"/>
              </w:rPr>
              <w:t>Տես ՀՊՉ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9E5EB7" w:rsidRPr="0056262B" w:rsidRDefault="009E5EB7" w:rsidP="009E5EB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56262B">
              <w:rPr>
                <w:rFonts w:ascii="Sylfaen" w:hAnsi="Sylfaen"/>
                <w:sz w:val="18"/>
                <w:szCs w:val="18"/>
                <w:lang w:val="hy-AM"/>
              </w:rPr>
              <w:t>Բարձրացնել ուսուցիչների մասնագիտա</w:t>
            </w:r>
            <w:r w:rsidR="00417469">
              <w:rPr>
                <w:rFonts w:ascii="Sylfaen" w:hAnsi="Sylfaen"/>
                <w:sz w:val="18"/>
                <w:szCs w:val="18"/>
              </w:rPr>
              <w:t>-</w:t>
            </w:r>
            <w:r w:rsidRPr="0056262B">
              <w:rPr>
                <w:rFonts w:ascii="Sylfaen" w:hAnsi="Sylfaen"/>
                <w:sz w:val="18"/>
                <w:szCs w:val="18"/>
                <w:lang w:val="hy-AM"/>
              </w:rPr>
              <w:t>կան</w:t>
            </w:r>
          </w:p>
          <w:p w:rsidR="00457375" w:rsidRPr="00C95BC3" w:rsidRDefault="00777169" w:rsidP="009E5EB7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ո</w:t>
            </w:r>
            <w:r w:rsidR="009E5EB7" w:rsidRPr="0056262B">
              <w:rPr>
                <w:rFonts w:ascii="Sylfaen" w:hAnsi="Sylfaen"/>
                <w:sz w:val="18"/>
                <w:szCs w:val="18"/>
                <w:lang w:val="hy-AM"/>
              </w:rPr>
              <w:t>րակ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ը,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457375" w:rsidRPr="0056262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56262B" w:rsidRDefault="00777169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Ուսուցիչների ատեստավորման շարունակականու</w:t>
            </w:r>
            <w:r w:rsidR="00D06F07" w:rsidRPr="00D06F07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թյան ապահովում</w:t>
            </w:r>
            <w:r w:rsidR="00457375" w:rsidRPr="0056262B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</w:p>
          <w:p w:rsidR="00457375" w:rsidRPr="0056262B" w:rsidRDefault="00D06F07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06F07">
              <w:rPr>
                <w:rFonts w:ascii="Sylfaen" w:hAnsi="Sylfaen"/>
                <w:sz w:val="18"/>
                <w:szCs w:val="18"/>
                <w:lang w:val="hy-AM"/>
              </w:rPr>
              <w:t>կ</w:t>
            </w:r>
            <w:r w:rsidR="00777169">
              <w:rPr>
                <w:rFonts w:ascii="Sylfaen" w:hAnsi="Sylfaen"/>
                <w:sz w:val="18"/>
                <w:szCs w:val="18"/>
                <w:lang w:val="hy-AM"/>
              </w:rPr>
              <w:t>արիքի գնահատում, սեմինարների անցկացում,</w:t>
            </w:r>
            <w:r w:rsidR="00457375" w:rsidRPr="0056262B">
              <w:rPr>
                <w:rFonts w:ascii="Sylfaen" w:hAnsi="Sylfaen"/>
                <w:sz w:val="18"/>
                <w:szCs w:val="18"/>
                <w:lang w:val="hy-AM"/>
              </w:rPr>
              <w:t>մասնա</w:t>
            </w:r>
            <w:r w:rsidRPr="00D06F07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457375" w:rsidRPr="0056262B">
              <w:rPr>
                <w:rFonts w:ascii="Sylfaen" w:hAnsi="Sylfaen"/>
                <w:sz w:val="18"/>
                <w:szCs w:val="18"/>
                <w:lang w:val="hy-AM"/>
              </w:rPr>
              <w:t>գիտական</w:t>
            </w:r>
          </w:p>
          <w:p w:rsidR="00457375" w:rsidRPr="00777169" w:rsidRDefault="00777169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վ</w:t>
            </w:r>
            <w:r w:rsidR="00457375" w:rsidRPr="00777169">
              <w:rPr>
                <w:rFonts w:ascii="Sylfaen" w:hAnsi="Sylfaen"/>
                <w:sz w:val="18"/>
                <w:szCs w:val="18"/>
                <w:lang w:val="hy-AM"/>
              </w:rPr>
              <w:t>երապատրաստում-ներ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ի խթանում, շահագրգռել ուսուցիչների</w:t>
            </w:r>
            <w:r w:rsidR="00D06F07" w:rsidRPr="00D06F07">
              <w:rPr>
                <w:rFonts w:ascii="Sylfaen" w:hAnsi="Sylfaen"/>
                <w:sz w:val="18"/>
                <w:szCs w:val="18"/>
                <w:lang w:val="hy-AM"/>
              </w:rPr>
              <w:t>ն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կամավոր ատեստավորման և տարակարգի մասնակցության</w:t>
            </w:r>
          </w:p>
        </w:tc>
        <w:tc>
          <w:tcPr>
            <w:tcW w:w="1580" w:type="dxa"/>
            <w:shd w:val="clear" w:color="auto" w:fill="FDE9D9" w:themeFill="accent6" w:themeFillTint="33"/>
          </w:tcPr>
          <w:p w:rsidR="00457375" w:rsidRPr="0077716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77716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77716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77716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77716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1E6C6E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202</w:t>
            </w:r>
            <w:r>
              <w:rPr>
                <w:rFonts w:ascii="Sylfaen" w:hAnsi="Sylfaen"/>
                <w:sz w:val="18"/>
                <w:szCs w:val="18"/>
              </w:rPr>
              <w:t>4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9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թթ</w:t>
            </w:r>
          </w:p>
        </w:tc>
        <w:tc>
          <w:tcPr>
            <w:tcW w:w="1265" w:type="dxa"/>
            <w:shd w:val="clear" w:color="auto" w:fill="FDE9D9" w:themeFill="accent6" w:themeFillTint="33"/>
          </w:tcPr>
          <w:p w:rsidR="00457375" w:rsidRPr="00706CA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706CA1">
              <w:rPr>
                <w:rFonts w:ascii="Sylfaen" w:hAnsi="Sylfaen"/>
                <w:sz w:val="18"/>
                <w:szCs w:val="18"/>
                <w:lang w:val="ru-RU"/>
              </w:rPr>
              <w:t>Համակարգ</w:t>
            </w:r>
            <w:r w:rsidR="00D06F07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Pr="00706CA1">
              <w:rPr>
                <w:rFonts w:ascii="Sylfaen" w:hAnsi="Sylfaen"/>
                <w:sz w:val="18"/>
                <w:szCs w:val="18"/>
                <w:lang w:val="ru-RU"/>
              </w:rPr>
              <w:t>չային սենյակ,</w:t>
            </w:r>
          </w:p>
          <w:p w:rsidR="00457375" w:rsidRPr="00706CA1" w:rsidRDefault="00D06F07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գ</w:t>
            </w:r>
            <w:r w:rsidR="00457375" w:rsidRPr="00706CA1">
              <w:rPr>
                <w:rFonts w:ascii="Sylfaen" w:hAnsi="Sylfaen"/>
                <w:sz w:val="18"/>
                <w:szCs w:val="18"/>
                <w:lang w:val="ru-RU"/>
              </w:rPr>
              <w:t>րականութ</w:t>
            </w:r>
            <w:r w:rsidR="00457375" w:rsidRPr="00837B3F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457375" w:rsidRPr="00706CA1">
              <w:rPr>
                <w:rFonts w:ascii="Sylfaen" w:hAnsi="Sylfaen"/>
                <w:sz w:val="18"/>
                <w:szCs w:val="18"/>
                <w:lang w:val="ru-RU"/>
              </w:rPr>
              <w:t xml:space="preserve">յուն, </w:t>
            </w:r>
          </w:p>
          <w:p w:rsidR="00457375" w:rsidRPr="00777169" w:rsidRDefault="00D06F07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գ</w:t>
            </w:r>
            <w:r w:rsidR="00457375" w:rsidRPr="00706CA1">
              <w:rPr>
                <w:rFonts w:ascii="Sylfaen" w:hAnsi="Sylfaen"/>
                <w:sz w:val="18"/>
                <w:szCs w:val="18"/>
                <w:lang w:val="ru-RU"/>
              </w:rPr>
              <w:t>րենական նյութեր</w:t>
            </w:r>
            <w:r w:rsidR="00777169">
              <w:rPr>
                <w:rFonts w:ascii="Sylfaen" w:hAnsi="Sylfaen"/>
                <w:sz w:val="18"/>
                <w:szCs w:val="18"/>
                <w:lang w:val="hy-AM"/>
              </w:rPr>
              <w:t>, արտագնա սեմինարնե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777169">
              <w:rPr>
                <w:rFonts w:ascii="Sylfaen" w:hAnsi="Sylfaen"/>
                <w:sz w:val="18"/>
                <w:szCs w:val="18"/>
                <w:lang w:val="hy-AM"/>
              </w:rPr>
              <w:t>րի համար անհրաժեշտ տրանսպորտային և այլ միջոցներ</w:t>
            </w:r>
          </w:p>
          <w:p w:rsidR="00457375" w:rsidRPr="00E1505C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  <w:tc>
          <w:tcPr>
            <w:tcW w:w="1533" w:type="dxa"/>
            <w:shd w:val="clear" w:color="auto" w:fill="FDE9D9" w:themeFill="accent6" w:themeFillTint="33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77716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1A0D58">
              <w:rPr>
                <w:rFonts w:ascii="Sylfaen" w:hAnsi="Sylfaen"/>
                <w:sz w:val="18"/>
                <w:szCs w:val="18"/>
                <w:lang w:val="ru-RU"/>
              </w:rPr>
              <w:t>Բարձրակարգ և հմուտ</w:t>
            </w:r>
            <w:r w:rsidR="00D06F07">
              <w:rPr>
                <w:rFonts w:ascii="Sylfaen" w:hAnsi="Sylfaen"/>
                <w:sz w:val="18"/>
                <w:szCs w:val="18"/>
                <w:lang w:val="ru-RU"/>
              </w:rPr>
              <w:t>,</w:t>
            </w:r>
            <w:r w:rsidRPr="001A0D58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="00777169">
              <w:rPr>
                <w:rFonts w:ascii="Sylfaen" w:hAnsi="Sylfaen"/>
                <w:sz w:val="18"/>
                <w:szCs w:val="18"/>
                <w:lang w:val="hy-AM"/>
              </w:rPr>
              <w:t>կարողունակ,</w:t>
            </w:r>
            <w:r w:rsidR="00D06F07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  <w:r w:rsidR="00777169">
              <w:rPr>
                <w:rFonts w:ascii="Sylfaen" w:hAnsi="Sylfaen"/>
                <w:sz w:val="18"/>
                <w:szCs w:val="18"/>
                <w:lang w:val="hy-AM"/>
              </w:rPr>
              <w:t xml:space="preserve">կոմպետենտ </w:t>
            </w:r>
            <w:r w:rsidRPr="001A0D58">
              <w:rPr>
                <w:rFonts w:ascii="Sylfaen" w:hAnsi="Sylfaen"/>
                <w:sz w:val="18"/>
                <w:szCs w:val="18"/>
                <w:lang w:val="ru-RU"/>
              </w:rPr>
              <w:t xml:space="preserve">ուսուցչական </w:t>
            </w:r>
            <w:r w:rsidR="00777169">
              <w:rPr>
                <w:rFonts w:ascii="Sylfaen" w:hAnsi="Sylfaen"/>
                <w:sz w:val="18"/>
                <w:szCs w:val="18"/>
                <w:lang w:val="hy-AM"/>
              </w:rPr>
              <w:t>համակազմ</w:t>
            </w:r>
          </w:p>
        </w:tc>
        <w:tc>
          <w:tcPr>
            <w:tcW w:w="1257" w:type="dxa"/>
            <w:shd w:val="clear" w:color="auto" w:fill="FDE9D9" w:themeFill="accent6" w:themeFillTint="33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766E15" w:rsidRDefault="00457375" w:rsidP="009F649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766E15">
              <w:rPr>
                <w:rFonts w:ascii="Sylfaen" w:hAnsi="Sylfaen"/>
                <w:sz w:val="18"/>
                <w:szCs w:val="18"/>
                <w:lang w:val="ru-RU"/>
              </w:rPr>
              <w:t>Տարբեր պատճառներով վերա</w:t>
            </w:r>
            <w:r w:rsidRPr="00837B3F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Pr="00766E15">
              <w:rPr>
                <w:rFonts w:ascii="Sylfaen" w:hAnsi="Sylfaen"/>
                <w:sz w:val="18"/>
                <w:szCs w:val="18"/>
                <w:lang w:val="ru-RU"/>
              </w:rPr>
              <w:t>պատրաս</w:t>
            </w:r>
            <w:r w:rsidRPr="00837B3F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Pr="00766E15">
              <w:rPr>
                <w:rFonts w:ascii="Sylfaen" w:hAnsi="Sylfaen"/>
                <w:sz w:val="18"/>
                <w:szCs w:val="18"/>
                <w:lang w:val="ru-RU"/>
              </w:rPr>
              <w:t>տումներին, սեմինար</w:t>
            </w:r>
            <w:r w:rsidR="009F6495" w:rsidRPr="009F6495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Pr="00766E15">
              <w:rPr>
                <w:rFonts w:ascii="Sylfaen" w:hAnsi="Sylfaen"/>
                <w:sz w:val="18"/>
                <w:szCs w:val="18"/>
                <w:lang w:val="ru-RU"/>
              </w:rPr>
              <w:t>ներին չմասնակ</w:t>
            </w:r>
            <w:r w:rsidRPr="00837B3F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Pr="00766E15">
              <w:rPr>
                <w:rFonts w:ascii="Sylfaen" w:hAnsi="Sylfaen"/>
                <w:sz w:val="18"/>
                <w:szCs w:val="18"/>
                <w:lang w:val="ru-RU"/>
              </w:rPr>
              <w:t>ցելը,</w:t>
            </w:r>
            <w:r w:rsidR="00777169">
              <w:rPr>
                <w:rFonts w:ascii="Sylfaen" w:hAnsi="Sylfaen"/>
                <w:sz w:val="18"/>
                <w:szCs w:val="18"/>
                <w:lang w:val="hy-AM"/>
              </w:rPr>
              <w:t xml:space="preserve"> անհրաժեշտ միջոցների բացակայությունը</w:t>
            </w:r>
            <w:r w:rsidRPr="00766E15">
              <w:rPr>
                <w:rFonts w:ascii="Sylfaen" w:hAnsi="Sylfae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641" w:type="dxa"/>
            <w:shd w:val="clear" w:color="auto" w:fill="FDE9D9" w:themeFill="accent6" w:themeFillTint="33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A37441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Մ</w:t>
            </w:r>
            <w:r w:rsidRPr="004301BE">
              <w:rPr>
                <w:rFonts w:ascii="Sylfaen" w:hAnsi="Sylfaen"/>
                <w:sz w:val="18"/>
                <w:szCs w:val="18"/>
                <w:lang w:val="hy-AM"/>
              </w:rPr>
              <w:t>ոտիվացնել ուսուցիչների մասնակցութ-յունը վերապատրաս-տումներին,</w:t>
            </w:r>
          </w:p>
          <w:p w:rsidR="00A37441" w:rsidRPr="00A37441" w:rsidRDefault="00A37441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խրախուսել ուսուցիչներին</w:t>
            </w:r>
          </w:p>
        </w:tc>
        <w:tc>
          <w:tcPr>
            <w:tcW w:w="1674" w:type="dxa"/>
            <w:shd w:val="clear" w:color="auto" w:fill="FDE9D9" w:themeFill="accent6" w:themeFillTint="33"/>
          </w:tcPr>
          <w:p w:rsidR="00D06F07" w:rsidRDefault="00D06F07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9967C4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Տնօրենություն</w:t>
            </w:r>
          </w:p>
          <w:p w:rsidR="007B0897" w:rsidRDefault="007B0897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ԿԶՆԱԿ,</w:t>
            </w:r>
          </w:p>
          <w:p w:rsidR="007B0897" w:rsidRDefault="007B0897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Լիազոր մարմին</w:t>
            </w:r>
            <w:r w:rsidR="009967C4">
              <w:rPr>
                <w:rFonts w:ascii="Sylfaen" w:hAnsi="Sylfaen"/>
                <w:sz w:val="18"/>
                <w:szCs w:val="18"/>
                <w:lang w:val="ru-RU"/>
              </w:rPr>
              <w:t>/</w:t>
            </w:r>
          </w:p>
          <w:p w:rsidR="009967C4" w:rsidRPr="007B0897" w:rsidRDefault="009967C4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Առարկայական մեթոդ միավորումներ</w:t>
            </w:r>
          </w:p>
          <w:p w:rsidR="00457375" w:rsidRPr="00ED248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766E1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8"/>
                <w:szCs w:val="18"/>
                <w:lang w:val="ru-RU"/>
              </w:rPr>
            </w:pPr>
          </w:p>
        </w:tc>
      </w:tr>
      <w:tr w:rsidR="00457375" w:rsidRPr="003A638A" w:rsidTr="009C14DD">
        <w:trPr>
          <w:trHeight w:val="1547"/>
        </w:trPr>
        <w:tc>
          <w:tcPr>
            <w:tcW w:w="405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457375" w:rsidRPr="00766E15" w:rsidRDefault="00457375" w:rsidP="00457375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DE9D9" w:themeFill="accent6" w:themeFillTint="33"/>
          </w:tcPr>
          <w:p w:rsidR="00457375" w:rsidRPr="00766E1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457375" w:rsidRPr="00035F3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035F3A">
              <w:rPr>
                <w:rFonts w:ascii="Sylfaen" w:hAnsi="Sylfaen"/>
                <w:sz w:val="18"/>
                <w:szCs w:val="18"/>
                <w:lang w:val="hy-AM"/>
              </w:rPr>
              <w:t>Նպաստել ուսուցիչների կամավոր ատեստավո</w:t>
            </w:r>
            <w:r w:rsidR="00114A0F" w:rsidRPr="00114A0F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035F3A">
              <w:rPr>
                <w:rFonts w:ascii="Sylfaen" w:hAnsi="Sylfaen"/>
                <w:sz w:val="18"/>
                <w:szCs w:val="18"/>
                <w:lang w:val="hy-AM"/>
              </w:rPr>
              <w:t xml:space="preserve">րում և </w:t>
            </w:r>
            <w:r w:rsidRPr="00035F3A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տարակարգ ձեռք բերելուն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457375" w:rsidRPr="007163E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7163E5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 xml:space="preserve">Ուսուցիչների մասնակցությունը ապահովել մասնագիտական </w:t>
            </w:r>
            <w:r w:rsidR="00845FF7">
              <w:rPr>
                <w:rFonts w:ascii="Sylfaen" w:hAnsi="Sylfaen"/>
                <w:sz w:val="18"/>
                <w:szCs w:val="18"/>
                <w:lang w:val="hy-AM"/>
              </w:rPr>
              <w:t xml:space="preserve">հմտությունների </w:t>
            </w:r>
            <w:r w:rsidRPr="007163E5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զարգացման</w:t>
            </w:r>
            <w:r w:rsidR="00845FF7">
              <w:rPr>
                <w:rFonts w:ascii="Sylfaen" w:hAnsi="Sylfaen"/>
                <w:sz w:val="18"/>
                <w:szCs w:val="18"/>
                <w:lang w:val="hy-AM"/>
              </w:rPr>
              <w:t>ն ուղղված միջոցառումների</w:t>
            </w:r>
            <w:r w:rsidRPr="007163E5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</w:p>
          <w:p w:rsidR="00457375" w:rsidRPr="007163E5" w:rsidRDefault="00114A0F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114A0F">
              <w:rPr>
                <w:rFonts w:ascii="Sylfaen" w:hAnsi="Sylfaen"/>
                <w:sz w:val="18"/>
                <w:szCs w:val="18"/>
                <w:lang w:val="hy-AM"/>
              </w:rPr>
              <w:t>ա</w:t>
            </w:r>
            <w:r w:rsidR="00457375" w:rsidRPr="007163E5">
              <w:rPr>
                <w:rFonts w:ascii="Sylfaen" w:hAnsi="Sylfaen"/>
                <w:sz w:val="18"/>
                <w:szCs w:val="18"/>
                <w:lang w:val="hy-AM"/>
              </w:rPr>
              <w:t>ջակցել ՏՀՏ գիտելիքների ձեռք բերմանը</w:t>
            </w:r>
            <w:r w:rsidR="00457375" w:rsidRPr="007163E5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1580" w:type="dxa"/>
            <w:shd w:val="clear" w:color="auto" w:fill="FDE9D9" w:themeFill="accent6" w:themeFillTint="33"/>
          </w:tcPr>
          <w:p w:rsidR="00457375" w:rsidRPr="0056262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56262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56262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7163E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202</w:t>
            </w:r>
            <w:r>
              <w:rPr>
                <w:rFonts w:ascii="Sylfaen" w:hAnsi="Sylfaen"/>
                <w:sz w:val="18"/>
                <w:szCs w:val="18"/>
              </w:rPr>
              <w:t>4</w:t>
            </w:r>
            <w:r w:rsidRPr="007163E5">
              <w:rPr>
                <w:rFonts w:ascii="Sylfaen" w:hAnsi="Sylfaen"/>
                <w:sz w:val="18"/>
                <w:szCs w:val="18"/>
                <w:lang w:val="ru-RU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5</w:t>
            </w:r>
            <w:r w:rsidRPr="007163E5">
              <w:rPr>
                <w:rFonts w:ascii="Sylfaen" w:hAnsi="Sylfaen"/>
                <w:sz w:val="18"/>
                <w:szCs w:val="18"/>
                <w:lang w:val="ru-RU"/>
              </w:rPr>
              <w:t>թթ</w:t>
            </w:r>
          </w:p>
        </w:tc>
        <w:tc>
          <w:tcPr>
            <w:tcW w:w="1265" w:type="dxa"/>
            <w:shd w:val="clear" w:color="auto" w:fill="FDE9D9" w:themeFill="accent6" w:themeFillTint="33"/>
          </w:tcPr>
          <w:p w:rsidR="00457375" w:rsidRPr="006F4D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6F4D75">
              <w:rPr>
                <w:rFonts w:ascii="Sylfaen" w:hAnsi="Sylfaen"/>
                <w:sz w:val="18"/>
                <w:szCs w:val="18"/>
                <w:lang w:val="ru-RU"/>
              </w:rPr>
              <w:t>Համակարգչային սենյակներ,</w:t>
            </w:r>
          </w:p>
          <w:p w:rsidR="00457375" w:rsidRPr="006F4D75" w:rsidRDefault="00114A0F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ա</w:t>
            </w:r>
            <w:r w:rsidR="00457375" w:rsidRPr="006F4D75">
              <w:rPr>
                <w:rFonts w:ascii="Sylfaen" w:hAnsi="Sylfaen"/>
                <w:sz w:val="18"/>
                <w:szCs w:val="18"/>
                <w:lang w:val="ru-RU"/>
              </w:rPr>
              <w:t>նհրաժեշտ գրականութ</w:t>
            </w:r>
            <w:r w:rsidR="00457375" w:rsidRPr="00A632C8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457375" w:rsidRPr="006F4D75">
              <w:rPr>
                <w:rFonts w:ascii="Sylfaen" w:hAnsi="Sylfaen"/>
                <w:sz w:val="18"/>
                <w:szCs w:val="18"/>
                <w:lang w:val="ru-RU"/>
              </w:rPr>
              <w:lastRenderedPageBreak/>
              <w:t>յուն,</w:t>
            </w:r>
          </w:p>
          <w:p w:rsidR="00457375" w:rsidRPr="007040A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 w:rsidRPr="006F4D75">
              <w:rPr>
                <w:rFonts w:ascii="Sylfaen" w:hAnsi="Sylfaen"/>
                <w:sz w:val="18"/>
                <w:szCs w:val="18"/>
                <w:lang w:val="ru-RU"/>
              </w:rPr>
              <w:t>նյութեր</w:t>
            </w:r>
          </w:p>
        </w:tc>
        <w:tc>
          <w:tcPr>
            <w:tcW w:w="1533" w:type="dxa"/>
            <w:shd w:val="clear" w:color="auto" w:fill="FDE9D9" w:themeFill="accent6" w:themeFillTint="33"/>
          </w:tcPr>
          <w:p w:rsidR="00457375" w:rsidRPr="00AE3E9E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AE3E9E">
              <w:rPr>
                <w:rFonts w:ascii="Sylfaen" w:hAnsi="Sylfaen"/>
                <w:sz w:val="18"/>
                <w:szCs w:val="18"/>
                <w:lang w:val="ru-RU"/>
              </w:rPr>
              <w:lastRenderedPageBreak/>
              <w:t>Սովորողների ուսումնա</w:t>
            </w:r>
            <w:r w:rsidR="00D50AEA" w:rsidRPr="00ED53EC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Pr="00AE3E9E">
              <w:rPr>
                <w:rFonts w:ascii="Sylfaen" w:hAnsi="Sylfaen"/>
                <w:sz w:val="18"/>
                <w:szCs w:val="18"/>
                <w:lang w:val="ru-RU"/>
              </w:rPr>
              <w:t xml:space="preserve">ռության </w:t>
            </w:r>
          </w:p>
          <w:p w:rsidR="00457375" w:rsidRPr="00D50AEA" w:rsidRDefault="00845FF7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Cs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բ</w:t>
            </w:r>
            <w:r w:rsidR="00457375" w:rsidRPr="00AE3E9E">
              <w:rPr>
                <w:rFonts w:ascii="Sylfaen" w:hAnsi="Sylfaen"/>
                <w:sz w:val="18"/>
                <w:szCs w:val="18"/>
                <w:lang w:val="ru-RU"/>
              </w:rPr>
              <w:t>արձր որակ</w:t>
            </w:r>
            <w:r w:rsidR="00114A0F">
              <w:rPr>
                <w:rFonts w:ascii="Sylfaen" w:hAnsi="Sylfaen"/>
                <w:sz w:val="18"/>
                <w:szCs w:val="18"/>
                <w:lang w:val="ru-RU"/>
              </w:rPr>
              <w:t>՝</w:t>
            </w:r>
            <w:r w:rsidR="00457375">
              <w:rPr>
                <w:rFonts w:ascii="Sylfaen" w:hAnsi="Sylfaen"/>
                <w:b/>
                <w:sz w:val="16"/>
                <w:szCs w:val="16"/>
                <w:lang w:val="ru-RU"/>
              </w:rPr>
              <w:t xml:space="preserve"> </w:t>
            </w:r>
            <w:r w:rsidRPr="00D50AEA">
              <w:rPr>
                <w:rFonts w:ascii="Sylfaen" w:hAnsi="Sylfaen"/>
                <w:bCs/>
                <w:sz w:val="18"/>
                <w:szCs w:val="18"/>
                <w:lang w:val="hy-AM"/>
              </w:rPr>
              <w:t>պայման</w:t>
            </w:r>
            <w:r w:rsidR="00BB1904" w:rsidRPr="00D50AEA">
              <w:rPr>
                <w:rFonts w:ascii="Sylfaen" w:hAnsi="Sylfaen"/>
                <w:bCs/>
                <w:sz w:val="18"/>
                <w:szCs w:val="18"/>
                <w:lang w:val="hy-AM"/>
              </w:rPr>
              <w:t>ա</w:t>
            </w:r>
            <w:r w:rsidRPr="00D50AEA">
              <w:rPr>
                <w:rFonts w:ascii="Sylfaen" w:hAnsi="Sylfaen"/>
                <w:bCs/>
                <w:sz w:val="18"/>
                <w:szCs w:val="18"/>
                <w:lang w:val="hy-AM"/>
              </w:rPr>
              <w:t>վոր</w:t>
            </w:r>
            <w:r w:rsidR="00114A0F" w:rsidRPr="00D50AEA">
              <w:rPr>
                <w:rFonts w:ascii="Sylfaen" w:hAnsi="Sylfaen"/>
                <w:bCs/>
                <w:sz w:val="18"/>
                <w:szCs w:val="18"/>
                <w:lang w:val="ru-RU"/>
              </w:rPr>
              <w:t>-</w:t>
            </w:r>
            <w:r w:rsidRPr="00D50AEA">
              <w:rPr>
                <w:rFonts w:ascii="Sylfaen" w:hAnsi="Sylfaen"/>
                <w:bCs/>
                <w:sz w:val="18"/>
                <w:szCs w:val="18"/>
                <w:lang w:val="hy-AM"/>
              </w:rPr>
              <w:lastRenderedPageBreak/>
              <w:t xml:space="preserve">ված </w:t>
            </w:r>
            <w:r w:rsidR="00CF0FC3" w:rsidRPr="00D50AEA">
              <w:rPr>
                <w:rFonts w:ascii="Sylfaen" w:hAnsi="Sylfaen"/>
                <w:bCs/>
                <w:sz w:val="18"/>
                <w:szCs w:val="18"/>
                <w:lang w:val="ru-RU"/>
              </w:rPr>
              <w:t xml:space="preserve"> </w:t>
            </w:r>
          </w:p>
          <w:p w:rsidR="00845FF7" w:rsidRPr="00845FF7" w:rsidRDefault="00845FF7" w:rsidP="00D50AEA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Cs/>
                <w:sz w:val="16"/>
                <w:szCs w:val="16"/>
                <w:lang w:val="hy-AM"/>
              </w:rPr>
            </w:pPr>
            <w:r w:rsidRPr="00D50AEA">
              <w:rPr>
                <w:rFonts w:ascii="Sylfaen" w:hAnsi="Sylfaen"/>
                <w:bCs/>
                <w:sz w:val="18"/>
                <w:szCs w:val="18"/>
                <w:lang w:val="hy-AM"/>
              </w:rPr>
              <w:t>կամավոր ատեստավոր</w:t>
            </w:r>
            <w:r w:rsidR="00D50AEA" w:rsidRPr="00D50AEA">
              <w:rPr>
                <w:rFonts w:ascii="Sylfaen" w:hAnsi="Sylfaen"/>
                <w:bCs/>
                <w:sz w:val="18"/>
                <w:szCs w:val="18"/>
                <w:lang w:val="ru-RU"/>
              </w:rPr>
              <w:t>-</w:t>
            </w:r>
            <w:r w:rsidRPr="00D50AEA">
              <w:rPr>
                <w:rFonts w:ascii="Sylfaen" w:hAnsi="Sylfaen"/>
                <w:bCs/>
                <w:sz w:val="18"/>
                <w:szCs w:val="18"/>
                <w:lang w:val="hy-AM"/>
              </w:rPr>
              <w:t>ված,</w:t>
            </w:r>
            <w:r w:rsidR="00D50AEA" w:rsidRPr="00D50AEA">
              <w:rPr>
                <w:rFonts w:ascii="Sylfaen" w:hAnsi="Sylfaen"/>
                <w:bCs/>
                <w:sz w:val="18"/>
                <w:szCs w:val="18"/>
                <w:lang w:val="ru-RU"/>
              </w:rPr>
              <w:t xml:space="preserve"> </w:t>
            </w:r>
            <w:r w:rsidRPr="00D50AEA">
              <w:rPr>
                <w:rFonts w:ascii="Sylfaen" w:hAnsi="Sylfaen"/>
                <w:bCs/>
                <w:sz w:val="18"/>
                <w:szCs w:val="18"/>
                <w:lang w:val="hy-AM"/>
              </w:rPr>
              <w:t>տարա</w:t>
            </w:r>
            <w:r w:rsidR="00D50AEA" w:rsidRPr="00D50AEA">
              <w:rPr>
                <w:rFonts w:ascii="Sylfaen" w:hAnsi="Sylfaen"/>
                <w:bCs/>
                <w:sz w:val="18"/>
                <w:szCs w:val="18"/>
                <w:lang w:val="ru-RU"/>
              </w:rPr>
              <w:t>-</w:t>
            </w:r>
            <w:r w:rsidRPr="00D50AEA">
              <w:rPr>
                <w:rFonts w:ascii="Sylfaen" w:hAnsi="Sylfaen"/>
                <w:bCs/>
                <w:sz w:val="18"/>
                <w:szCs w:val="18"/>
                <w:lang w:val="hy-AM"/>
              </w:rPr>
              <w:t xml:space="preserve">կարգ ունեցող   </w:t>
            </w:r>
            <w:r w:rsidR="001607BA" w:rsidRPr="00D50AEA">
              <w:rPr>
                <w:rFonts w:ascii="Sylfaen" w:hAnsi="Sylfaen"/>
                <w:bCs/>
                <w:sz w:val="18"/>
                <w:szCs w:val="18"/>
              </w:rPr>
              <w:t>և</w:t>
            </w:r>
            <w:r w:rsidR="001607BA" w:rsidRPr="00D50AEA">
              <w:rPr>
                <w:rFonts w:ascii="Sylfaen" w:hAnsi="Sylfaen"/>
                <w:bCs/>
                <w:sz w:val="18"/>
                <w:szCs w:val="18"/>
                <w:lang w:val="ru-RU"/>
              </w:rPr>
              <w:t xml:space="preserve"> </w:t>
            </w:r>
            <w:r w:rsidR="001607BA" w:rsidRPr="00D50AEA">
              <w:rPr>
                <w:rFonts w:ascii="Sylfaen" w:hAnsi="Sylfaen"/>
                <w:bCs/>
                <w:sz w:val="18"/>
                <w:szCs w:val="18"/>
              </w:rPr>
              <w:t>բարձր</w:t>
            </w:r>
            <w:r w:rsidR="001607BA" w:rsidRPr="00D50AEA">
              <w:rPr>
                <w:rFonts w:ascii="Sylfaen" w:hAnsi="Sylfaen"/>
                <w:bCs/>
                <w:sz w:val="18"/>
                <w:szCs w:val="18"/>
                <w:lang w:val="ru-RU"/>
              </w:rPr>
              <w:t xml:space="preserve"> </w:t>
            </w:r>
            <w:r w:rsidRPr="00D50AEA">
              <w:rPr>
                <w:rFonts w:ascii="Sylfaen" w:hAnsi="Sylfaen"/>
                <w:bCs/>
                <w:sz w:val="18"/>
                <w:szCs w:val="18"/>
                <w:lang w:val="hy-AM"/>
              </w:rPr>
              <w:t xml:space="preserve">աշխատավարձ </w:t>
            </w:r>
            <w:r w:rsidR="001607BA" w:rsidRPr="00D50AEA">
              <w:rPr>
                <w:rFonts w:ascii="Sylfaen" w:hAnsi="Sylfaen"/>
                <w:bCs/>
                <w:sz w:val="18"/>
                <w:szCs w:val="18"/>
              </w:rPr>
              <w:t>ստացող</w:t>
            </w:r>
            <w:r w:rsidRPr="00D50AEA">
              <w:rPr>
                <w:rFonts w:ascii="Sylfaen" w:hAnsi="Sylfaen"/>
                <w:bCs/>
                <w:sz w:val="18"/>
                <w:szCs w:val="18"/>
                <w:lang w:val="hy-AM"/>
              </w:rPr>
              <w:t xml:space="preserve"> ուսուցիչներ</w:t>
            </w:r>
            <w:r w:rsidRPr="00845FF7">
              <w:rPr>
                <w:rFonts w:ascii="Sylfaen" w:hAnsi="Sylfaen"/>
                <w:bCs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1257" w:type="dxa"/>
            <w:shd w:val="clear" w:color="auto" w:fill="FDE9D9" w:themeFill="accent6" w:themeFillTint="33"/>
          </w:tcPr>
          <w:p w:rsidR="00457375" w:rsidRPr="00845FF7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845FF7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Տարակարգ ձեռք բերելուց</w:t>
            </w:r>
          </w:p>
          <w:p w:rsidR="00457375" w:rsidRPr="00845FF7" w:rsidRDefault="003A69A3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1D741A">
              <w:rPr>
                <w:rFonts w:ascii="Sylfaen" w:hAnsi="Sylfaen"/>
                <w:sz w:val="18"/>
                <w:szCs w:val="18"/>
                <w:lang w:val="hy-AM"/>
              </w:rPr>
              <w:t>խ</w:t>
            </w:r>
            <w:r w:rsidR="00457375" w:rsidRPr="00845FF7">
              <w:rPr>
                <w:rFonts w:ascii="Sylfaen" w:hAnsi="Sylfaen"/>
                <w:sz w:val="18"/>
                <w:szCs w:val="18"/>
                <w:lang w:val="hy-AM"/>
              </w:rPr>
              <w:t>ուսափել</w:t>
            </w:r>
            <w:r w:rsidR="00845FF7">
              <w:rPr>
                <w:rFonts w:ascii="Sylfaen" w:hAnsi="Sylfaen"/>
                <w:sz w:val="18"/>
                <w:szCs w:val="18"/>
                <w:lang w:val="hy-AM"/>
              </w:rPr>
              <w:t>ը</w:t>
            </w:r>
            <w:r w:rsidR="00457375" w:rsidRPr="00845FF7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</w:p>
          <w:p w:rsidR="00457375" w:rsidRPr="00845FF7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845FF7">
              <w:rPr>
                <w:rFonts w:ascii="Sylfaen" w:hAnsi="Sylfaen"/>
                <w:sz w:val="18"/>
                <w:szCs w:val="18"/>
                <w:lang w:val="hy-AM"/>
              </w:rPr>
              <w:t xml:space="preserve">կամավոր </w:t>
            </w:r>
            <w:r w:rsidRPr="00845FF7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ատեստա-վորմանը չմասնակ-ցելը</w:t>
            </w:r>
            <w:r w:rsidR="00845FF7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  <w:r w:rsidR="00BB1904">
              <w:rPr>
                <w:rFonts w:ascii="Sylfaen" w:hAnsi="Sylfaen"/>
                <w:sz w:val="18"/>
                <w:szCs w:val="18"/>
                <w:lang w:val="hy-AM"/>
              </w:rPr>
              <w:t xml:space="preserve"> մոտիվացիայի պակաս</w:t>
            </w:r>
          </w:p>
        </w:tc>
        <w:tc>
          <w:tcPr>
            <w:tcW w:w="1641" w:type="dxa"/>
            <w:shd w:val="clear" w:color="auto" w:fill="FDE9D9" w:themeFill="accent6" w:themeFillTint="33"/>
          </w:tcPr>
          <w:p w:rsidR="00457375" w:rsidRPr="005B5D55" w:rsidRDefault="004301BE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4301BE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 xml:space="preserve">Նպաստել, մոտիվացնել ուսուցիչների մասնակցութ-յունը </w:t>
            </w:r>
            <w:r w:rsidRPr="004301BE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վերապատրաս-տումներին, ատեստացիանե-րին և կամավոր ատեստավոր-ման մասնակցելուն</w:t>
            </w:r>
            <w:r w:rsidR="005B5D55" w:rsidRPr="005B5D55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</w:p>
          <w:p w:rsidR="004301BE" w:rsidRPr="004301BE" w:rsidRDefault="004301BE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1D741A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խրախուսել ուսուցիչներին</w:t>
            </w:r>
          </w:p>
        </w:tc>
        <w:tc>
          <w:tcPr>
            <w:tcW w:w="1674" w:type="dxa"/>
            <w:shd w:val="clear" w:color="auto" w:fill="FDE9D9" w:themeFill="accent6" w:themeFillTint="33"/>
          </w:tcPr>
          <w:p w:rsidR="00F77269" w:rsidRPr="00D060C1" w:rsidRDefault="00F77269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F77269" w:rsidRPr="00D060C1" w:rsidRDefault="00F77269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F77269" w:rsidRPr="00D060C1" w:rsidRDefault="00F77269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92199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Տնօրենություն</w:t>
            </w:r>
          </w:p>
          <w:p w:rsidR="00663E8A" w:rsidRDefault="00663E8A" w:rsidP="00663E8A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ԿԶՆԱԿ,</w:t>
            </w:r>
          </w:p>
          <w:p w:rsidR="00663E8A" w:rsidRPr="007B0897" w:rsidRDefault="00663E8A" w:rsidP="00663E8A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lastRenderedPageBreak/>
              <w:t>Լիազոր մարմին</w:t>
            </w:r>
            <w:r w:rsidR="003C0141">
              <w:rPr>
                <w:rFonts w:ascii="Sylfaen" w:hAnsi="Sylfaen"/>
                <w:sz w:val="18"/>
                <w:szCs w:val="18"/>
                <w:lang w:val="ru-RU"/>
              </w:rPr>
              <w:t>/</w:t>
            </w:r>
          </w:p>
          <w:p w:rsidR="00457375" w:rsidRPr="00B26910" w:rsidRDefault="003C0141" w:rsidP="00F77269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3C0141">
              <w:rPr>
                <w:rFonts w:ascii="Sylfaen" w:hAnsi="Sylfaen"/>
                <w:sz w:val="18"/>
                <w:szCs w:val="18"/>
                <w:lang w:val="hy-AM"/>
              </w:rPr>
              <w:t>Առարկայական մեթոդ միավորումներ</w:t>
            </w:r>
          </w:p>
        </w:tc>
      </w:tr>
      <w:tr w:rsidR="00457375" w:rsidRPr="00356E98" w:rsidTr="009C14DD">
        <w:trPr>
          <w:trHeight w:val="1408"/>
        </w:trPr>
        <w:tc>
          <w:tcPr>
            <w:tcW w:w="405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</w:tcPr>
          <w:p w:rsidR="00457375" w:rsidRPr="00766E15" w:rsidRDefault="00457375" w:rsidP="00457375">
            <w:pPr>
              <w:spacing w:line="360" w:lineRule="auto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FDE9D9" w:themeFill="accent6" w:themeFillTint="33"/>
          </w:tcPr>
          <w:p w:rsidR="00457375" w:rsidRPr="00766E1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457375" w:rsidRPr="00C70B28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8826CD">
              <w:rPr>
                <w:rFonts w:ascii="Sylfaen" w:hAnsi="Sylfaen"/>
                <w:sz w:val="18"/>
                <w:szCs w:val="18"/>
                <w:lang w:val="hy-AM"/>
              </w:rPr>
              <w:t>Աջակցել սովորողների</w:t>
            </w:r>
            <w:r w:rsidRPr="00C70B28">
              <w:rPr>
                <w:rFonts w:ascii="Sylfaen" w:hAnsi="Sylfaen"/>
                <w:sz w:val="18"/>
                <w:szCs w:val="18"/>
                <w:lang w:val="hy-AM"/>
              </w:rPr>
              <w:t>ն</w:t>
            </w:r>
          </w:p>
          <w:p w:rsidR="00457375" w:rsidRPr="00D6658F" w:rsidRDefault="00EB4534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EB4534">
              <w:rPr>
                <w:rFonts w:ascii="Sylfaen" w:hAnsi="Sylfaen"/>
                <w:sz w:val="18"/>
                <w:szCs w:val="18"/>
                <w:lang w:val="hy-AM"/>
              </w:rPr>
              <w:t>գ</w:t>
            </w:r>
            <w:r w:rsidR="00457375" w:rsidRPr="008826CD">
              <w:rPr>
                <w:rFonts w:ascii="Sylfaen" w:hAnsi="Sylfaen"/>
                <w:sz w:val="18"/>
                <w:szCs w:val="18"/>
                <w:lang w:val="hy-AM"/>
              </w:rPr>
              <w:t>երժամանակակից տեխնոլո</w:t>
            </w:r>
            <w:r w:rsidR="00457375" w:rsidRPr="00837B3F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457375" w:rsidRPr="008826CD">
              <w:rPr>
                <w:rFonts w:ascii="Sylfaen" w:hAnsi="Sylfaen"/>
                <w:sz w:val="18"/>
                <w:szCs w:val="18"/>
                <w:lang w:val="hy-AM"/>
              </w:rPr>
              <w:t>գիաներին տիրապետե</w:t>
            </w:r>
            <w:r w:rsidR="00457375" w:rsidRPr="00837B3F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457375" w:rsidRPr="008826CD">
              <w:rPr>
                <w:rFonts w:ascii="Sylfaen" w:hAnsi="Sylfaen"/>
                <w:sz w:val="18"/>
                <w:szCs w:val="18"/>
                <w:lang w:val="hy-AM"/>
              </w:rPr>
              <w:t>լու</w:t>
            </w:r>
            <w:r w:rsidR="00457375" w:rsidRPr="00C70B28">
              <w:rPr>
                <w:rFonts w:ascii="Sylfaen" w:hAnsi="Sylfaen"/>
                <w:sz w:val="18"/>
                <w:szCs w:val="18"/>
                <w:lang w:val="hy-AM"/>
              </w:rPr>
              <w:t>ն</w:t>
            </w:r>
            <w:r w:rsidR="00457375" w:rsidRPr="00D6658F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457375" w:rsidRPr="00EB4534" w:rsidRDefault="00BB1904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663E8A" w:rsidRPr="00663E8A">
              <w:rPr>
                <w:rFonts w:ascii="Sylfaen" w:hAnsi="Sylfaen"/>
                <w:sz w:val="18"/>
                <w:szCs w:val="18"/>
                <w:lang w:val="hy-AM"/>
              </w:rPr>
              <w:t>Դ</w:t>
            </w:r>
            <w:r w:rsidR="00457375" w:rsidRPr="00F77F36">
              <w:rPr>
                <w:rFonts w:ascii="Sylfaen" w:hAnsi="Sylfaen"/>
                <w:sz w:val="18"/>
                <w:szCs w:val="18"/>
                <w:lang w:val="hy-AM"/>
              </w:rPr>
              <w:t>պրոցում  կազմակերպել գերժամանակակից տեխնոլոգիաների դասընթա</w:t>
            </w:r>
            <w:r w:rsidR="00457375" w:rsidRPr="00837B3F">
              <w:rPr>
                <w:rFonts w:ascii="Sylfaen" w:hAnsi="Sylfaen"/>
                <w:sz w:val="18"/>
                <w:szCs w:val="18"/>
                <w:lang w:val="hy-AM"/>
              </w:rPr>
              <w:t>ց</w:t>
            </w:r>
            <w:r w:rsidR="00457375" w:rsidRPr="00F77F36">
              <w:rPr>
                <w:rFonts w:ascii="Sylfaen" w:hAnsi="Sylfaen"/>
                <w:sz w:val="18"/>
                <w:szCs w:val="18"/>
                <w:lang w:val="hy-AM"/>
              </w:rPr>
              <w:t xml:space="preserve">ներ և կազմավորել տարբեր առարկաների խմբակներ </w:t>
            </w:r>
          </w:p>
          <w:p w:rsidR="00457375" w:rsidRPr="0056262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457375" w:rsidRPr="0056262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457375" w:rsidRPr="0056262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580" w:type="dxa"/>
            <w:shd w:val="clear" w:color="auto" w:fill="FDE9D9" w:themeFill="accent6" w:themeFillTint="33"/>
          </w:tcPr>
          <w:p w:rsidR="00457375" w:rsidRPr="00F77F3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F77F3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F77F3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F77F3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E61E2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2024</w:t>
            </w:r>
            <w:r w:rsidRPr="00E61E26">
              <w:rPr>
                <w:rFonts w:ascii="Sylfaen" w:hAnsi="Sylfaen"/>
                <w:sz w:val="18"/>
                <w:szCs w:val="18"/>
              </w:rPr>
              <w:t>-2025թթ</w:t>
            </w:r>
          </w:p>
        </w:tc>
        <w:tc>
          <w:tcPr>
            <w:tcW w:w="1265" w:type="dxa"/>
            <w:shd w:val="clear" w:color="auto" w:fill="FDE9D9" w:themeFill="accent6" w:themeFillTint="33"/>
          </w:tcPr>
          <w:p w:rsidR="00457375" w:rsidRPr="00F77F3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EE35AD">
              <w:rPr>
                <w:rFonts w:ascii="Sylfaen" w:hAnsi="Sylfaen"/>
                <w:sz w:val="18"/>
                <w:szCs w:val="18"/>
              </w:rPr>
              <w:t>Համակարգ</w:t>
            </w:r>
            <w:r w:rsidR="00663E8A" w:rsidRPr="00663E8A">
              <w:rPr>
                <w:rFonts w:ascii="Sylfaen" w:hAnsi="Sylfaen"/>
                <w:sz w:val="18"/>
                <w:szCs w:val="18"/>
              </w:rPr>
              <w:t>-</w:t>
            </w:r>
            <w:r w:rsidRPr="00EE35AD">
              <w:rPr>
                <w:rFonts w:ascii="Sylfaen" w:hAnsi="Sylfaen"/>
                <w:sz w:val="18"/>
                <w:szCs w:val="18"/>
              </w:rPr>
              <w:t>չային սենյակ,</w:t>
            </w:r>
            <w:r w:rsidR="00663E8A" w:rsidRPr="00663E8A"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EE35AD">
              <w:rPr>
                <w:rFonts w:ascii="Sylfaen" w:hAnsi="Sylfaen"/>
                <w:sz w:val="18"/>
                <w:szCs w:val="18"/>
              </w:rPr>
              <w:t>համակար</w:t>
            </w:r>
            <w:r w:rsidR="00663E8A" w:rsidRPr="00663E8A">
              <w:rPr>
                <w:rFonts w:ascii="Sylfaen" w:hAnsi="Sylfaen"/>
                <w:sz w:val="18"/>
                <w:szCs w:val="18"/>
              </w:rPr>
              <w:t>-</w:t>
            </w:r>
            <w:r w:rsidRPr="00EE35AD">
              <w:rPr>
                <w:rFonts w:ascii="Sylfaen" w:hAnsi="Sylfaen"/>
                <w:sz w:val="18"/>
                <w:szCs w:val="18"/>
              </w:rPr>
              <w:t>գիչներ, առարկայա</w:t>
            </w:r>
            <w:r>
              <w:rPr>
                <w:rFonts w:ascii="Sylfaen" w:hAnsi="Sylfaen"/>
                <w:sz w:val="18"/>
                <w:szCs w:val="18"/>
              </w:rPr>
              <w:t>-</w:t>
            </w:r>
            <w:r w:rsidRPr="00EE35AD">
              <w:rPr>
                <w:rFonts w:ascii="Sylfaen" w:hAnsi="Sylfaen"/>
                <w:sz w:val="18"/>
                <w:szCs w:val="18"/>
              </w:rPr>
              <w:t>կան սենյակներ</w:t>
            </w:r>
          </w:p>
        </w:tc>
        <w:tc>
          <w:tcPr>
            <w:tcW w:w="1533" w:type="dxa"/>
            <w:shd w:val="clear" w:color="auto" w:fill="FDE9D9" w:themeFill="accent6" w:themeFillTint="33"/>
          </w:tcPr>
          <w:p w:rsidR="00457375" w:rsidRPr="00D65C08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D65C08">
              <w:rPr>
                <w:rFonts w:ascii="Sylfaen" w:hAnsi="Sylfaen"/>
                <w:sz w:val="18"/>
                <w:szCs w:val="18"/>
              </w:rPr>
              <w:t xml:space="preserve">Բանիմաց, </w:t>
            </w:r>
          </w:p>
          <w:p w:rsidR="00457375" w:rsidRPr="00D65C08" w:rsidRDefault="00457375" w:rsidP="00663E8A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գ</w:t>
            </w:r>
            <w:r w:rsidRPr="00D65C08">
              <w:rPr>
                <w:rFonts w:ascii="Sylfaen" w:hAnsi="Sylfaen"/>
                <w:sz w:val="18"/>
                <w:szCs w:val="18"/>
              </w:rPr>
              <w:t xml:space="preserve">իտակ, </w:t>
            </w:r>
            <w:r w:rsidR="00310B0A">
              <w:rPr>
                <w:rFonts w:ascii="Sylfaen" w:hAnsi="Sylfaen"/>
                <w:sz w:val="18"/>
                <w:szCs w:val="18"/>
              </w:rPr>
              <w:t xml:space="preserve"> կարողունակություններով օժտված</w:t>
            </w:r>
            <w:r w:rsidR="00663E8A" w:rsidRPr="00663E8A">
              <w:rPr>
                <w:rFonts w:ascii="Sylfaen" w:hAnsi="Sylfaen"/>
                <w:sz w:val="18"/>
                <w:szCs w:val="18"/>
              </w:rPr>
              <w:t>,</w:t>
            </w:r>
            <w:r w:rsidR="00310B0A">
              <w:rPr>
                <w:rFonts w:ascii="Sylfaen" w:hAnsi="Sylfaen"/>
                <w:sz w:val="18"/>
                <w:szCs w:val="18"/>
              </w:rPr>
              <w:t xml:space="preserve"> հմտություն</w:t>
            </w:r>
            <w:r w:rsidR="00663E8A" w:rsidRPr="00663E8A">
              <w:rPr>
                <w:rFonts w:ascii="Sylfaen" w:hAnsi="Sylfaen"/>
                <w:sz w:val="18"/>
                <w:szCs w:val="18"/>
              </w:rPr>
              <w:t>,</w:t>
            </w:r>
            <w:r w:rsidR="00663E8A">
              <w:rPr>
                <w:rFonts w:ascii="Sylfaen" w:hAnsi="Sylfaen"/>
                <w:sz w:val="18"/>
                <w:szCs w:val="18"/>
              </w:rPr>
              <w:t xml:space="preserve"> դիրքորո</w:t>
            </w:r>
            <w:r w:rsidR="00663E8A">
              <w:rPr>
                <w:rFonts w:ascii="Sylfaen" w:hAnsi="Sylfaen"/>
                <w:sz w:val="18"/>
                <w:szCs w:val="18"/>
                <w:lang w:val="ru-RU"/>
              </w:rPr>
              <w:t>շ</w:t>
            </w:r>
            <w:r w:rsidR="00310B0A">
              <w:rPr>
                <w:rFonts w:ascii="Sylfaen" w:hAnsi="Sylfaen"/>
                <w:sz w:val="18"/>
                <w:szCs w:val="18"/>
              </w:rPr>
              <w:t xml:space="preserve">ում ունեցող, </w:t>
            </w:r>
            <w:r w:rsidRPr="00D65C08">
              <w:rPr>
                <w:rFonts w:ascii="Sylfaen" w:hAnsi="Sylfaen"/>
                <w:sz w:val="18"/>
                <w:szCs w:val="18"/>
              </w:rPr>
              <w:t>ժամանակի ոգով կրթված սովորողներ</w:t>
            </w:r>
            <w:r>
              <w:rPr>
                <w:rFonts w:ascii="Sylfaen" w:hAnsi="Sylfae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57" w:type="dxa"/>
            <w:shd w:val="clear" w:color="auto" w:fill="FDE9D9" w:themeFill="accent6" w:themeFillTint="33"/>
          </w:tcPr>
          <w:p w:rsidR="00457375" w:rsidRPr="00EE35AD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Սովորող-ների պասիվութ-յուն,</w:t>
            </w:r>
            <w:r w:rsidR="00310B0A">
              <w:rPr>
                <w:rFonts w:ascii="Sylfaen" w:hAnsi="Sylfaen"/>
                <w:sz w:val="18"/>
                <w:szCs w:val="18"/>
              </w:rPr>
              <w:t xml:space="preserve"> անտարբե</w:t>
            </w:r>
            <w:r w:rsidR="00663E8A" w:rsidRPr="00663E8A">
              <w:rPr>
                <w:rFonts w:ascii="Sylfaen" w:hAnsi="Sylfaen"/>
                <w:sz w:val="18"/>
                <w:szCs w:val="18"/>
              </w:rPr>
              <w:t>-</w:t>
            </w:r>
            <w:r w:rsidR="00310B0A">
              <w:rPr>
                <w:rFonts w:ascii="Sylfaen" w:hAnsi="Sylfaen"/>
                <w:sz w:val="18"/>
                <w:szCs w:val="18"/>
              </w:rPr>
              <w:t>րություն,</w:t>
            </w:r>
            <w:r>
              <w:rPr>
                <w:rFonts w:ascii="Sylfaen" w:hAnsi="Sylfaen"/>
                <w:sz w:val="18"/>
                <w:szCs w:val="18"/>
              </w:rPr>
              <w:t xml:space="preserve"> թույլ մասնակ-ցություն</w:t>
            </w:r>
          </w:p>
        </w:tc>
        <w:tc>
          <w:tcPr>
            <w:tcW w:w="1641" w:type="dxa"/>
            <w:shd w:val="clear" w:color="auto" w:fill="FDE9D9" w:themeFill="accent6" w:themeFillTint="33"/>
          </w:tcPr>
          <w:p w:rsidR="00457375" w:rsidRPr="004A69CA" w:rsidRDefault="004A69CA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Մոտիվացնող</w:t>
            </w:r>
            <w:r w:rsidRPr="004A69CA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միջոցառումներ</w:t>
            </w:r>
            <w:r w:rsidRPr="004A69CA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աշակերտների</w:t>
            </w:r>
            <w:r w:rsidRPr="004A69CA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համար</w:t>
            </w:r>
            <w:r w:rsidRPr="004A69CA">
              <w:rPr>
                <w:rFonts w:ascii="Sylfaen" w:hAnsi="Sylfaen"/>
                <w:sz w:val="18"/>
                <w:szCs w:val="18"/>
              </w:rPr>
              <w:t>,</w:t>
            </w:r>
          </w:p>
          <w:p w:rsidR="004A69CA" w:rsidRPr="004A69CA" w:rsidRDefault="005B5D5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խ</w:t>
            </w:r>
            <w:r w:rsidR="004A69CA">
              <w:rPr>
                <w:rFonts w:ascii="Sylfaen" w:hAnsi="Sylfaen"/>
                <w:sz w:val="18"/>
                <w:szCs w:val="18"/>
                <w:lang w:val="ru-RU"/>
              </w:rPr>
              <w:t>րախուսել</w:t>
            </w:r>
            <w:r w:rsidR="004A69CA" w:rsidRPr="004A69CA">
              <w:rPr>
                <w:rFonts w:ascii="Sylfaen" w:hAnsi="Sylfaen"/>
                <w:sz w:val="18"/>
                <w:szCs w:val="18"/>
              </w:rPr>
              <w:t xml:space="preserve">, </w:t>
            </w:r>
            <w:r w:rsidR="004A69CA">
              <w:rPr>
                <w:rFonts w:ascii="Sylfaen" w:hAnsi="Sylfaen"/>
                <w:sz w:val="18"/>
                <w:szCs w:val="18"/>
                <w:lang w:val="ru-RU"/>
              </w:rPr>
              <w:t>պարգևատրել</w:t>
            </w:r>
            <w:r w:rsidR="004A69CA" w:rsidRPr="004A69CA">
              <w:rPr>
                <w:rFonts w:ascii="Sylfaen" w:hAnsi="Sylfaen"/>
                <w:sz w:val="18"/>
                <w:szCs w:val="18"/>
              </w:rPr>
              <w:t>,</w:t>
            </w:r>
          </w:p>
          <w:p w:rsidR="004A69CA" w:rsidRPr="004A69CA" w:rsidRDefault="004A69CA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աջակցել</w:t>
            </w:r>
          </w:p>
        </w:tc>
        <w:tc>
          <w:tcPr>
            <w:tcW w:w="1674" w:type="dxa"/>
            <w:shd w:val="clear" w:color="auto" w:fill="FDE9D9" w:themeFill="accent6" w:themeFillTint="33"/>
          </w:tcPr>
          <w:p w:rsidR="00457375" w:rsidRPr="0092199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Տնօրենություն</w:t>
            </w:r>
            <w:r w:rsidR="00921996">
              <w:rPr>
                <w:rFonts w:ascii="Sylfaen" w:hAnsi="Sylfaen"/>
                <w:sz w:val="18"/>
                <w:szCs w:val="18"/>
                <w:lang w:val="ru-RU"/>
              </w:rPr>
              <w:t>/</w:t>
            </w:r>
          </w:p>
          <w:p w:rsidR="00663E8A" w:rsidRDefault="00663E8A" w:rsidP="00663E8A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ԿԶՆԱԿ,</w:t>
            </w:r>
          </w:p>
          <w:p w:rsidR="00663E8A" w:rsidRDefault="00663E8A" w:rsidP="00663E8A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Լիազոր մարմին</w:t>
            </w:r>
            <w:r w:rsidR="00356E98">
              <w:rPr>
                <w:rFonts w:ascii="Sylfaen" w:hAnsi="Sylfaen"/>
                <w:sz w:val="18"/>
                <w:szCs w:val="18"/>
                <w:lang w:val="ru-RU"/>
              </w:rPr>
              <w:t>,</w:t>
            </w:r>
          </w:p>
          <w:p w:rsidR="00356E98" w:rsidRDefault="00356E98" w:rsidP="00663E8A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ա</w:t>
            </w:r>
            <w:r w:rsidRPr="00356E98">
              <w:rPr>
                <w:rFonts w:ascii="Sylfaen" w:hAnsi="Sylfaen"/>
                <w:sz w:val="18"/>
                <w:szCs w:val="18"/>
                <w:lang w:val="ru-RU"/>
              </w:rPr>
              <w:t>ռարկայական մեթոդ միավորումներ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,</w:t>
            </w:r>
          </w:p>
          <w:p w:rsidR="00356E98" w:rsidRPr="007B0897" w:rsidRDefault="00356E98" w:rsidP="00663E8A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ուսուցիչներ</w:t>
            </w:r>
          </w:p>
          <w:p w:rsidR="00457375" w:rsidRPr="00356E98" w:rsidRDefault="00457375" w:rsidP="00663E8A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b/>
                <w:sz w:val="16"/>
                <w:szCs w:val="16"/>
                <w:lang w:val="ru-RU"/>
              </w:rPr>
            </w:pPr>
          </w:p>
        </w:tc>
      </w:tr>
      <w:tr w:rsidR="00457375" w:rsidRPr="00C95BC3" w:rsidTr="009C14DD">
        <w:trPr>
          <w:trHeight w:val="1691"/>
        </w:trPr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457375" w:rsidRPr="00356E98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356E98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C95BC3" w:rsidRDefault="00814DDE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57375" w:rsidRPr="00C95BC3" w:rsidRDefault="00310B0A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 Ապահովել հ</w:t>
            </w:r>
            <w:r w:rsidR="00457375">
              <w:rPr>
                <w:rFonts w:ascii="Sylfaen" w:hAnsi="Sylfaen"/>
                <w:sz w:val="18"/>
                <w:szCs w:val="18"/>
              </w:rPr>
              <w:t xml:space="preserve">ամագործակ-ցությունը համայնքի, կրթության կառավարման </w:t>
            </w:r>
            <w:r w:rsidR="00457375">
              <w:rPr>
                <w:rFonts w:ascii="Sylfaen" w:hAnsi="Sylfaen"/>
                <w:sz w:val="18"/>
                <w:szCs w:val="18"/>
              </w:rPr>
              <w:lastRenderedPageBreak/>
              <w:t>մարմինների և շահառու կազմակերպությունների հետ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lastRenderedPageBreak/>
              <w:t xml:space="preserve">Ունենալ կայուն համագործակ-ցություն ի նպաստ ժողովրդավա-րության </w:t>
            </w:r>
            <w:r>
              <w:rPr>
                <w:rFonts w:ascii="Sylfaen" w:hAnsi="Sylfaen"/>
                <w:sz w:val="18"/>
                <w:szCs w:val="18"/>
              </w:rPr>
              <w:lastRenderedPageBreak/>
              <w:t>զարգացմանը</w:t>
            </w:r>
            <w:r w:rsidR="00310B0A">
              <w:rPr>
                <w:rFonts w:ascii="Sylfaen" w:hAnsi="Sylfaen"/>
                <w:sz w:val="18"/>
                <w:szCs w:val="18"/>
              </w:rPr>
              <w:t>,</w:t>
            </w:r>
            <w:r w:rsidR="006F25D2" w:rsidRPr="006F25D2">
              <w:rPr>
                <w:rFonts w:ascii="Sylfaen" w:hAnsi="Sylfaen"/>
                <w:sz w:val="18"/>
                <w:szCs w:val="18"/>
              </w:rPr>
              <w:t xml:space="preserve"> </w:t>
            </w:r>
            <w:r w:rsidR="00310B0A">
              <w:rPr>
                <w:rFonts w:ascii="Sylfaen" w:hAnsi="Sylfaen"/>
                <w:sz w:val="18"/>
                <w:szCs w:val="18"/>
              </w:rPr>
              <w:t>ապահովել մասնակցայնությունը, ինտեգրումը դպրոցի խնդիրների լուծմանն ուղղված գործողություն</w:t>
            </w:r>
            <w:r w:rsidR="006F25D2" w:rsidRPr="006F25D2">
              <w:rPr>
                <w:rFonts w:ascii="Sylfaen" w:hAnsi="Sylfaen"/>
                <w:sz w:val="18"/>
                <w:szCs w:val="18"/>
              </w:rPr>
              <w:t>-</w:t>
            </w:r>
            <w:r w:rsidR="00310B0A">
              <w:rPr>
                <w:rFonts w:ascii="Sylfaen" w:hAnsi="Sylfaen"/>
                <w:sz w:val="18"/>
                <w:szCs w:val="18"/>
              </w:rPr>
              <w:t>ներում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457375" w:rsidRPr="006F25D2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lastRenderedPageBreak/>
              <w:t>Համագործակցութ-յունների շրջանակների ընդլայնում</w:t>
            </w:r>
            <w:r w:rsidR="006F25D2">
              <w:rPr>
                <w:rFonts w:ascii="Sylfaen" w:hAnsi="Sylfaen"/>
                <w:sz w:val="18"/>
                <w:szCs w:val="18"/>
                <w:lang w:val="ru-RU"/>
              </w:rPr>
              <w:t>՝</w:t>
            </w:r>
          </w:p>
          <w:p w:rsidR="00310B0A" w:rsidRPr="00C95BC3" w:rsidRDefault="006F25D2" w:rsidP="006F25D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պ</w:t>
            </w:r>
            <w:r w:rsidR="00310B0A">
              <w:rPr>
                <w:rFonts w:ascii="Sylfaen" w:hAnsi="Sylfaen"/>
                <w:sz w:val="18"/>
                <w:szCs w:val="18"/>
              </w:rPr>
              <w:t>արբերաբար հանդիպումն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ե</w:t>
            </w:r>
            <w:r w:rsidR="00310B0A">
              <w:rPr>
                <w:rFonts w:ascii="Sylfaen" w:hAnsi="Sylfaen"/>
                <w:sz w:val="18"/>
                <w:szCs w:val="18"/>
              </w:rPr>
              <w:t>րի,</w:t>
            </w:r>
            <w:r w:rsidRPr="006F25D2">
              <w:rPr>
                <w:rFonts w:ascii="Sylfaen" w:hAnsi="Sylfaen"/>
                <w:sz w:val="18"/>
                <w:szCs w:val="18"/>
              </w:rPr>
              <w:t xml:space="preserve"> </w:t>
            </w:r>
            <w:r w:rsidR="00310B0A">
              <w:rPr>
                <w:rFonts w:ascii="Sylfaen" w:hAnsi="Sylfaen"/>
                <w:sz w:val="18"/>
                <w:szCs w:val="18"/>
              </w:rPr>
              <w:lastRenderedPageBreak/>
              <w:t xml:space="preserve">քննարկումների կազմակերպում, դպրոցում կազմակերպված միջոցառումների լուսաբանում և շահառուների մասնակցություն,  ակտիվ մասնակցություն համայնքային միջոցառումներին՝ շաբաթօրյակներ, քաղաքի օր, և այլն </w:t>
            </w:r>
          </w:p>
        </w:tc>
        <w:tc>
          <w:tcPr>
            <w:tcW w:w="1580" w:type="dxa"/>
            <w:shd w:val="clear" w:color="auto" w:fill="F2F2F2" w:themeFill="background1" w:themeFillShade="F2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2024-2029թթ</w:t>
            </w:r>
          </w:p>
        </w:tc>
        <w:tc>
          <w:tcPr>
            <w:tcW w:w="1265" w:type="dxa"/>
            <w:shd w:val="clear" w:color="auto" w:fill="F2F2F2" w:themeFill="background1" w:themeFillShade="F2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Համագոր</w:t>
            </w:r>
            <w:r w:rsidR="002E5973" w:rsidRPr="002E5973"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</w:rPr>
              <w:t>ծա</w:t>
            </w:r>
            <w:r w:rsidR="002E5973">
              <w:rPr>
                <w:rFonts w:ascii="Sylfaen" w:hAnsi="Sylfaen"/>
                <w:sz w:val="18"/>
                <w:szCs w:val="18"/>
                <w:lang w:val="ru-RU"/>
              </w:rPr>
              <w:t>կ</w:t>
            </w:r>
            <w:r>
              <w:rPr>
                <w:rFonts w:ascii="Sylfaen" w:hAnsi="Sylfaen"/>
                <w:sz w:val="18"/>
                <w:szCs w:val="18"/>
              </w:rPr>
              <w:t>ցության տարբեր պարագա</w:t>
            </w:r>
            <w:r w:rsidR="002E5973" w:rsidRPr="002E5973"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</w:rPr>
              <w:t>ներ,</w:t>
            </w: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խմբակներ,</w:t>
            </w:r>
          </w:p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lastRenderedPageBreak/>
              <w:t>սպորտային խմբեր</w:t>
            </w:r>
          </w:p>
        </w:tc>
        <w:tc>
          <w:tcPr>
            <w:tcW w:w="1533" w:type="dxa"/>
            <w:shd w:val="clear" w:color="auto" w:fill="F2F2F2" w:themeFill="background1" w:themeFillShade="F2"/>
          </w:tcPr>
          <w:p w:rsidR="00457375" w:rsidRPr="00C95BC3" w:rsidRDefault="00457375" w:rsidP="002E597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lastRenderedPageBreak/>
              <w:t xml:space="preserve"> </w:t>
            </w:r>
            <w:r w:rsidR="00310B0A">
              <w:rPr>
                <w:rFonts w:ascii="Sylfaen" w:hAnsi="Sylfaen"/>
                <w:sz w:val="18"/>
                <w:szCs w:val="18"/>
              </w:rPr>
              <w:t>Ա</w:t>
            </w:r>
            <w:r>
              <w:rPr>
                <w:rFonts w:ascii="Sylfaen" w:hAnsi="Sylfaen"/>
                <w:sz w:val="18"/>
                <w:szCs w:val="18"/>
              </w:rPr>
              <w:t>րժեհամա-կարգ ունեցող սովորողներ</w:t>
            </w:r>
            <w:r w:rsidR="00310B0A">
              <w:rPr>
                <w:rFonts w:ascii="Sylfaen" w:hAnsi="Sylfaen"/>
                <w:sz w:val="18"/>
                <w:szCs w:val="18"/>
              </w:rPr>
              <w:t>,</w:t>
            </w:r>
            <w:r w:rsidR="002E5973" w:rsidRPr="002E5973">
              <w:rPr>
                <w:rFonts w:ascii="Sylfaen" w:hAnsi="Sylfaen"/>
                <w:sz w:val="18"/>
                <w:szCs w:val="18"/>
              </w:rPr>
              <w:t xml:space="preserve">   </w:t>
            </w:r>
            <w:r w:rsidR="00310B0A">
              <w:rPr>
                <w:rFonts w:ascii="Sylfaen" w:hAnsi="Sylfaen"/>
                <w:sz w:val="18"/>
                <w:szCs w:val="18"/>
              </w:rPr>
              <w:t xml:space="preserve"> դպրոց </w:t>
            </w:r>
            <w:r w:rsidR="002E5973">
              <w:rPr>
                <w:rFonts w:ascii="Sylfaen" w:hAnsi="Sylfaen"/>
                <w:sz w:val="18"/>
                <w:szCs w:val="18"/>
              </w:rPr>
              <w:t>–</w:t>
            </w:r>
            <w:r w:rsidR="00310B0A">
              <w:rPr>
                <w:rFonts w:ascii="Sylfaen" w:hAnsi="Sylfaen"/>
                <w:sz w:val="18"/>
                <w:szCs w:val="18"/>
              </w:rPr>
              <w:t xml:space="preserve"> համայնք</w:t>
            </w:r>
            <w:r w:rsidR="002E5973" w:rsidRPr="002E5973">
              <w:rPr>
                <w:rFonts w:ascii="Sylfaen" w:hAnsi="Sylfaen"/>
                <w:sz w:val="18"/>
                <w:szCs w:val="18"/>
              </w:rPr>
              <w:t xml:space="preserve"> </w:t>
            </w:r>
            <w:r w:rsidR="00310B0A">
              <w:rPr>
                <w:rFonts w:ascii="Sylfaen" w:hAnsi="Sylfaen"/>
                <w:sz w:val="18"/>
                <w:szCs w:val="18"/>
              </w:rPr>
              <w:t xml:space="preserve"> ամուր և </w:t>
            </w:r>
            <w:r w:rsidR="00310B0A">
              <w:rPr>
                <w:rFonts w:ascii="Sylfaen" w:hAnsi="Sylfaen"/>
                <w:sz w:val="18"/>
                <w:szCs w:val="18"/>
              </w:rPr>
              <w:lastRenderedPageBreak/>
              <w:t>շահավետ կապ</w:t>
            </w:r>
            <w:r w:rsidR="002E5973">
              <w:rPr>
                <w:rFonts w:ascii="Sylfaen" w:hAnsi="Sylfaen"/>
                <w:sz w:val="18"/>
                <w:szCs w:val="18"/>
                <w:lang w:val="ru-RU"/>
              </w:rPr>
              <w:t>՝</w:t>
            </w:r>
            <w:r w:rsidR="00310B0A">
              <w:rPr>
                <w:rFonts w:ascii="Sylfaen" w:hAnsi="Sylfaen"/>
                <w:sz w:val="18"/>
                <w:szCs w:val="18"/>
              </w:rPr>
              <w:t xml:space="preserve"> ի նպաստ կրթության որակի բարձրացմանը</w:t>
            </w:r>
          </w:p>
        </w:tc>
        <w:tc>
          <w:tcPr>
            <w:tcW w:w="1257" w:type="dxa"/>
            <w:shd w:val="clear" w:color="auto" w:fill="F2F2F2" w:themeFill="background1" w:themeFillShade="F2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lastRenderedPageBreak/>
              <w:t>Համայնքի</w:t>
            </w:r>
          </w:p>
          <w:p w:rsidR="00457375" w:rsidRPr="00C95BC3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պասիվութ-յունը</w:t>
            </w:r>
            <w:r w:rsidR="00310B0A">
              <w:rPr>
                <w:rFonts w:ascii="Sylfaen" w:hAnsi="Sylfaen"/>
                <w:sz w:val="18"/>
                <w:szCs w:val="18"/>
              </w:rPr>
              <w:t>, միջոցառումների սակավութ</w:t>
            </w:r>
            <w:r w:rsidR="002E5973" w:rsidRPr="002E5973">
              <w:rPr>
                <w:rFonts w:ascii="Sylfaen" w:hAnsi="Sylfaen"/>
                <w:sz w:val="18"/>
                <w:szCs w:val="18"/>
              </w:rPr>
              <w:t>-</w:t>
            </w:r>
            <w:r w:rsidR="00310B0A">
              <w:rPr>
                <w:rFonts w:ascii="Sylfaen" w:hAnsi="Sylfaen"/>
                <w:sz w:val="18"/>
                <w:szCs w:val="18"/>
              </w:rPr>
              <w:lastRenderedPageBreak/>
              <w:t>յունը, արտակարգ իրավիճակ</w:t>
            </w:r>
            <w:r w:rsidR="002E5973" w:rsidRPr="002E5973">
              <w:rPr>
                <w:rFonts w:ascii="Sylfaen" w:hAnsi="Sylfaen"/>
                <w:sz w:val="18"/>
                <w:szCs w:val="18"/>
              </w:rPr>
              <w:t>-</w:t>
            </w:r>
            <w:r w:rsidR="00310B0A">
              <w:rPr>
                <w:rFonts w:ascii="Sylfaen" w:hAnsi="Sylfaen"/>
                <w:sz w:val="18"/>
                <w:szCs w:val="18"/>
              </w:rPr>
              <w:t>ները</w:t>
            </w:r>
          </w:p>
        </w:tc>
        <w:tc>
          <w:tcPr>
            <w:tcW w:w="1641" w:type="dxa"/>
            <w:shd w:val="clear" w:color="auto" w:fill="F2F2F2" w:themeFill="background1" w:themeFillShade="F2"/>
          </w:tcPr>
          <w:p w:rsidR="00457375" w:rsidRPr="00C57262" w:rsidRDefault="00077377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lastRenderedPageBreak/>
              <w:t>Իրազեկել</w:t>
            </w:r>
            <w:r w:rsidRPr="00C57262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համայնքին</w:t>
            </w:r>
            <w:r w:rsidRPr="00C57262">
              <w:rPr>
                <w:rFonts w:ascii="Sylfaen" w:hAnsi="Sylfaen"/>
                <w:sz w:val="18"/>
                <w:szCs w:val="18"/>
              </w:rPr>
              <w:t xml:space="preserve">,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ապահովել</w:t>
            </w:r>
            <w:r w:rsidRPr="00C57262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ակտիվ</w:t>
            </w:r>
            <w:r w:rsidRPr="00C57262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ներգրավվածու</w:t>
            </w:r>
            <w:r w:rsidR="00C57262" w:rsidRPr="00C57262"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թյունը</w:t>
            </w:r>
            <w:r w:rsidR="00C57262" w:rsidRPr="00C57262">
              <w:rPr>
                <w:rFonts w:ascii="Sylfaen" w:hAnsi="Sylfaen"/>
                <w:sz w:val="18"/>
                <w:szCs w:val="18"/>
              </w:rPr>
              <w:t xml:space="preserve">, </w:t>
            </w:r>
            <w:r w:rsidR="00C57262">
              <w:rPr>
                <w:rFonts w:ascii="Sylfaen" w:hAnsi="Sylfaen"/>
                <w:sz w:val="18"/>
                <w:szCs w:val="18"/>
                <w:lang w:val="ru-RU"/>
              </w:rPr>
              <w:lastRenderedPageBreak/>
              <w:t>կարևորել</w:t>
            </w:r>
            <w:r w:rsidR="00C57262" w:rsidRPr="00C57262">
              <w:rPr>
                <w:rFonts w:ascii="Sylfaen" w:hAnsi="Sylfaen"/>
                <w:sz w:val="18"/>
                <w:szCs w:val="18"/>
              </w:rPr>
              <w:t xml:space="preserve"> </w:t>
            </w:r>
            <w:r w:rsidR="00C57262">
              <w:rPr>
                <w:rFonts w:ascii="Sylfaen" w:hAnsi="Sylfaen"/>
                <w:sz w:val="18"/>
                <w:szCs w:val="18"/>
                <w:lang w:val="ru-RU"/>
              </w:rPr>
              <w:t>դպրոց</w:t>
            </w:r>
            <w:r w:rsidR="00C57262" w:rsidRPr="00C57262">
              <w:rPr>
                <w:rFonts w:ascii="Sylfaen" w:hAnsi="Sylfaen"/>
                <w:sz w:val="18"/>
                <w:szCs w:val="18"/>
              </w:rPr>
              <w:t>-</w:t>
            </w:r>
            <w:r w:rsidR="00C57262">
              <w:rPr>
                <w:rFonts w:ascii="Sylfaen" w:hAnsi="Sylfaen"/>
                <w:sz w:val="18"/>
                <w:szCs w:val="18"/>
                <w:lang w:val="ru-RU"/>
              </w:rPr>
              <w:t>համայնք</w:t>
            </w:r>
            <w:r w:rsidR="00C57262" w:rsidRPr="00C57262">
              <w:rPr>
                <w:rFonts w:ascii="Sylfaen" w:hAnsi="Sylfaen"/>
                <w:sz w:val="18"/>
                <w:szCs w:val="18"/>
              </w:rPr>
              <w:t xml:space="preserve"> </w:t>
            </w:r>
            <w:r w:rsidR="00C57262">
              <w:rPr>
                <w:rFonts w:ascii="Sylfaen" w:hAnsi="Sylfaen"/>
                <w:sz w:val="18"/>
                <w:szCs w:val="18"/>
                <w:lang w:val="ru-RU"/>
              </w:rPr>
              <w:t>կապը</w:t>
            </w:r>
            <w:r w:rsidRPr="00C57262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674" w:type="dxa"/>
            <w:shd w:val="clear" w:color="auto" w:fill="F2F2F2" w:themeFill="background1" w:themeFillShade="F2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D060C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Տնօրենություն</w:t>
            </w:r>
            <w:r w:rsidR="00921996" w:rsidRPr="00D060C1">
              <w:rPr>
                <w:rFonts w:ascii="Sylfaen" w:hAnsi="Sylfaen"/>
                <w:sz w:val="18"/>
                <w:szCs w:val="18"/>
              </w:rPr>
              <w:t>/</w:t>
            </w:r>
          </w:p>
          <w:p w:rsidR="00457375" w:rsidRPr="00D060C1" w:rsidRDefault="002E5973" w:rsidP="002E597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Կառավարման</w:t>
            </w:r>
            <w:r w:rsidRPr="00D060C1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խորհուրդ</w:t>
            </w:r>
            <w:r w:rsidR="00356E98" w:rsidRPr="001D741A">
              <w:rPr>
                <w:rFonts w:ascii="Sylfaen" w:hAnsi="Sylfaen"/>
                <w:sz w:val="18"/>
                <w:szCs w:val="18"/>
              </w:rPr>
              <w:t>,</w:t>
            </w:r>
          </w:p>
          <w:p w:rsidR="00514BD9" w:rsidRPr="00D060C1" w:rsidRDefault="00356E98" w:rsidP="002E597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ծ</w:t>
            </w:r>
            <w:r w:rsidR="00514BD9">
              <w:rPr>
                <w:rFonts w:ascii="Sylfaen" w:hAnsi="Sylfaen"/>
                <w:sz w:val="18"/>
                <w:szCs w:val="18"/>
                <w:lang w:val="ru-RU"/>
              </w:rPr>
              <w:t>նողական</w:t>
            </w:r>
            <w:r w:rsidR="00514BD9" w:rsidRPr="00D060C1">
              <w:rPr>
                <w:rFonts w:ascii="Sylfaen" w:hAnsi="Sylfaen"/>
                <w:sz w:val="18"/>
                <w:szCs w:val="18"/>
              </w:rPr>
              <w:t xml:space="preserve"> </w:t>
            </w:r>
            <w:r w:rsidR="00514BD9">
              <w:rPr>
                <w:rFonts w:ascii="Sylfaen" w:hAnsi="Sylfaen"/>
                <w:sz w:val="18"/>
                <w:szCs w:val="18"/>
                <w:lang w:val="ru-RU"/>
              </w:rPr>
              <w:t>խորհուրդ</w:t>
            </w:r>
          </w:p>
        </w:tc>
      </w:tr>
      <w:tr w:rsidR="00457375" w:rsidRPr="003A638A" w:rsidTr="009C14DD">
        <w:trPr>
          <w:trHeight w:val="1691"/>
        </w:trPr>
        <w:tc>
          <w:tcPr>
            <w:tcW w:w="405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457375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BA6CF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BA6CF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BA6CF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BA6CF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E93628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E93628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Default="00814DDE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B6DDE8" w:themeFill="accent5" w:themeFillTint="66"/>
          </w:tcPr>
          <w:p w:rsidR="00457375" w:rsidRPr="00C5256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C5256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C5256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C5256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Նորարարութ-յունները և տեխնոլոգիա-ներ</w:t>
            </w:r>
            <w:r w:rsidR="00310B0A">
              <w:rPr>
                <w:rFonts w:ascii="Sylfaen" w:hAnsi="Sylfaen"/>
                <w:sz w:val="18"/>
                <w:szCs w:val="18"/>
              </w:rPr>
              <w:t>ի ներդրում</w:t>
            </w:r>
            <w:r w:rsidR="00DE3FFE">
              <w:rPr>
                <w:rFonts w:ascii="Sylfaen" w:hAnsi="Sylfaen"/>
                <w:sz w:val="18"/>
                <w:szCs w:val="18"/>
              </w:rPr>
              <w:t xml:space="preserve"> աշակերտներիԹԳՀԳ  հմտություն</w:t>
            </w:r>
            <w:r w:rsidR="00514BD9" w:rsidRPr="00514BD9">
              <w:rPr>
                <w:rFonts w:ascii="Sylfaen" w:hAnsi="Sylfaen"/>
                <w:sz w:val="18"/>
                <w:szCs w:val="18"/>
              </w:rPr>
              <w:t>-</w:t>
            </w:r>
            <w:r w:rsidR="00DE3FFE">
              <w:rPr>
                <w:rFonts w:ascii="Sylfaen" w:hAnsi="Sylfaen"/>
                <w:sz w:val="18"/>
                <w:szCs w:val="18"/>
              </w:rPr>
              <w:t>ների զարգացում</w:t>
            </w:r>
          </w:p>
        </w:tc>
        <w:tc>
          <w:tcPr>
            <w:tcW w:w="1559" w:type="dxa"/>
            <w:shd w:val="clear" w:color="auto" w:fill="B6DDE8" w:themeFill="accent5" w:themeFillTint="6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Դասավանդման</w:t>
            </w:r>
          </w:p>
          <w:p w:rsidR="00457375" w:rsidRDefault="00514BD9" w:rsidP="00514BD9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ա</w:t>
            </w:r>
            <w:r w:rsidR="00457375">
              <w:rPr>
                <w:rFonts w:ascii="Sylfaen" w:hAnsi="Sylfaen"/>
                <w:sz w:val="18"/>
                <w:szCs w:val="18"/>
              </w:rPr>
              <w:t>րդիականա</w:t>
            </w:r>
            <w:r w:rsidRPr="00514BD9">
              <w:rPr>
                <w:rFonts w:ascii="Sylfaen" w:hAnsi="Sylfaen"/>
                <w:sz w:val="18"/>
                <w:szCs w:val="18"/>
              </w:rPr>
              <w:t>-</w:t>
            </w:r>
            <w:r w:rsidR="00457375">
              <w:rPr>
                <w:rFonts w:ascii="Sylfaen" w:hAnsi="Sylfaen"/>
                <w:sz w:val="18"/>
                <w:szCs w:val="18"/>
              </w:rPr>
              <w:t>ցում, հեռավար ուսուցման զարգացում</w:t>
            </w:r>
          </w:p>
        </w:tc>
        <w:tc>
          <w:tcPr>
            <w:tcW w:w="1985" w:type="dxa"/>
            <w:shd w:val="clear" w:color="auto" w:fill="B6DDE8" w:themeFill="accent5" w:themeFillTint="66"/>
          </w:tcPr>
          <w:p w:rsidR="00457375" w:rsidRPr="00E8703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Հեռավար դասավանդման  հմտությունների զարգացում</w:t>
            </w:r>
            <w:r w:rsidR="00310B0A">
              <w:rPr>
                <w:rFonts w:ascii="Sylfaen" w:hAnsi="Sylfaen"/>
                <w:sz w:val="18"/>
                <w:szCs w:val="18"/>
              </w:rPr>
              <w:t>ն</w:t>
            </w:r>
            <w:r w:rsidRPr="00E87036">
              <w:rPr>
                <w:rFonts w:ascii="Sylfaen" w:hAnsi="Sylfaen"/>
                <w:sz w:val="18"/>
                <w:szCs w:val="18"/>
              </w:rPr>
              <w:t>(</w:t>
            </w:r>
            <w:r>
              <w:rPr>
                <w:rFonts w:ascii="Sylfaen" w:hAnsi="Sylfaen"/>
                <w:sz w:val="18"/>
                <w:szCs w:val="18"/>
              </w:rPr>
              <w:t>MicrosoftTeams</w:t>
            </w:r>
            <w:r w:rsidRPr="00E87036">
              <w:rPr>
                <w:rFonts w:ascii="Sylfaen" w:hAnsi="Sylfaen"/>
                <w:sz w:val="18"/>
                <w:szCs w:val="18"/>
              </w:rPr>
              <w:t>)</w:t>
            </w:r>
            <w:r w:rsidR="00310B0A">
              <w:rPr>
                <w:rFonts w:ascii="Sylfaen" w:hAnsi="Sylfaen"/>
                <w:sz w:val="18"/>
                <w:szCs w:val="18"/>
              </w:rPr>
              <w:t xml:space="preserve"> ապահովող միջոցառումների անցկացում,</w:t>
            </w:r>
            <w:r w:rsidR="00DE3FFE">
              <w:rPr>
                <w:rFonts w:ascii="Sylfaen" w:hAnsi="Sylfaen"/>
                <w:sz w:val="18"/>
                <w:szCs w:val="18"/>
              </w:rPr>
              <w:t xml:space="preserve"> վերապատրաստում</w:t>
            </w:r>
            <w:r w:rsidR="00514BD9" w:rsidRPr="00514BD9">
              <w:rPr>
                <w:rFonts w:ascii="Sylfaen" w:hAnsi="Sylfaen"/>
                <w:sz w:val="18"/>
                <w:szCs w:val="18"/>
              </w:rPr>
              <w:t>-</w:t>
            </w:r>
            <w:r w:rsidR="00DE3FFE">
              <w:rPr>
                <w:rFonts w:ascii="Sylfaen" w:hAnsi="Sylfaen"/>
                <w:sz w:val="18"/>
                <w:szCs w:val="18"/>
              </w:rPr>
              <w:t>ներ ուղղված ՏՏ գիտելիքների կատարելագործ</w:t>
            </w:r>
            <w:r w:rsidR="00514BD9" w:rsidRPr="00514BD9">
              <w:rPr>
                <w:rFonts w:ascii="Sylfaen" w:hAnsi="Sylfaen"/>
                <w:sz w:val="18"/>
                <w:szCs w:val="18"/>
              </w:rPr>
              <w:t>-</w:t>
            </w:r>
            <w:r w:rsidR="00DE3FFE">
              <w:rPr>
                <w:rFonts w:ascii="Sylfaen" w:hAnsi="Sylfaen"/>
                <w:sz w:val="18"/>
                <w:szCs w:val="18"/>
              </w:rPr>
              <w:t>մանը</w:t>
            </w:r>
          </w:p>
        </w:tc>
        <w:tc>
          <w:tcPr>
            <w:tcW w:w="1580" w:type="dxa"/>
            <w:shd w:val="clear" w:color="auto" w:fill="B6DDE8" w:themeFill="accent5" w:themeFillTint="66"/>
          </w:tcPr>
          <w:p w:rsidR="00457375" w:rsidRPr="00BA6CF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BA6CF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E8703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2024-2026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թթ</w:t>
            </w:r>
          </w:p>
        </w:tc>
        <w:tc>
          <w:tcPr>
            <w:tcW w:w="1265" w:type="dxa"/>
            <w:shd w:val="clear" w:color="auto" w:fill="B6DDE8" w:themeFill="accent5" w:themeFillTint="66"/>
          </w:tcPr>
          <w:p w:rsidR="00457375" w:rsidRPr="00DE3FFE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Համակարգ</w:t>
            </w:r>
            <w:r w:rsidR="00514BD9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չային սենյակ</w:t>
            </w:r>
            <w:r w:rsidR="00DE3FFE">
              <w:rPr>
                <w:rFonts w:ascii="Sylfaen" w:hAnsi="Sylfaen"/>
                <w:sz w:val="18"/>
                <w:szCs w:val="18"/>
                <w:lang w:val="hy-AM"/>
              </w:rPr>
              <w:t xml:space="preserve"> և տեխնիկա,</w:t>
            </w:r>
          </w:p>
          <w:p w:rsidR="00457375" w:rsidRPr="00C84F53" w:rsidRDefault="00514BD9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Ո</w:t>
            </w:r>
            <w:r w:rsidR="00457375">
              <w:rPr>
                <w:rFonts w:ascii="Sylfaen" w:hAnsi="Sylfaen"/>
                <w:sz w:val="18"/>
                <w:szCs w:val="18"/>
                <w:lang w:val="ru-RU"/>
              </w:rPr>
              <w:t>ւսումնաօ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457375">
              <w:rPr>
                <w:rFonts w:ascii="Sylfaen" w:hAnsi="Sylfaen"/>
                <w:sz w:val="18"/>
                <w:szCs w:val="18"/>
                <w:lang w:val="ru-RU"/>
              </w:rPr>
              <w:t>ժանդակ նյութեր</w:t>
            </w:r>
          </w:p>
        </w:tc>
        <w:tc>
          <w:tcPr>
            <w:tcW w:w="1533" w:type="dxa"/>
            <w:shd w:val="clear" w:color="auto" w:fill="B6DDE8" w:themeFill="accent5" w:themeFillTint="66"/>
          </w:tcPr>
          <w:p w:rsidR="00457375" w:rsidRPr="003A678E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Մասնագիտո</w:t>
            </w:r>
            <w:r w:rsidR="00514BD9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րեն հմուտ </w:t>
            </w:r>
            <w:r w:rsidR="003A678E">
              <w:rPr>
                <w:rFonts w:ascii="Sylfaen" w:hAnsi="Sylfaen"/>
                <w:sz w:val="18"/>
                <w:szCs w:val="18"/>
                <w:lang w:val="hy-AM"/>
              </w:rPr>
              <w:t>կարողունակություններն ապահովող ուսուցիչներ</w:t>
            </w:r>
          </w:p>
        </w:tc>
        <w:tc>
          <w:tcPr>
            <w:tcW w:w="1257" w:type="dxa"/>
            <w:shd w:val="clear" w:color="auto" w:fill="B6DDE8" w:themeFill="accent5" w:themeFillTint="66"/>
          </w:tcPr>
          <w:p w:rsidR="00457375" w:rsidRPr="00EB47D7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ՈՒսուցիչների պասիվութ</w:t>
            </w:r>
            <w:r w:rsidR="00514BD9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յունը</w:t>
            </w:r>
          </w:p>
        </w:tc>
        <w:tc>
          <w:tcPr>
            <w:tcW w:w="1641" w:type="dxa"/>
            <w:shd w:val="clear" w:color="auto" w:fill="B6DDE8" w:themeFill="accent5" w:themeFillTint="66"/>
          </w:tcPr>
          <w:p w:rsidR="00457375" w:rsidRDefault="004F2A94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Ուսուցիչներին</w:t>
            </w:r>
          </w:p>
          <w:p w:rsidR="004F2A94" w:rsidRDefault="004F2A94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Խրախուսել, պարգևատրել,</w:t>
            </w:r>
          </w:p>
          <w:p w:rsidR="004F2A94" w:rsidRPr="00D24F0B" w:rsidRDefault="001F569E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ա</w:t>
            </w:r>
            <w:r w:rsidR="004F2A94">
              <w:rPr>
                <w:rFonts w:ascii="Sylfaen" w:hAnsi="Sylfaen"/>
                <w:sz w:val="18"/>
                <w:szCs w:val="18"/>
                <w:lang w:val="ru-RU"/>
              </w:rPr>
              <w:t>ջակցել</w:t>
            </w:r>
            <w:r w:rsidR="00D24F0B">
              <w:rPr>
                <w:rFonts w:ascii="Sylfaen" w:hAnsi="Sylfaen"/>
                <w:sz w:val="18"/>
                <w:szCs w:val="18"/>
                <w:lang w:val="hy-AM"/>
              </w:rPr>
              <w:t xml:space="preserve">՝ ՄԽ նիստերում, </w:t>
            </w:r>
            <w:r w:rsidR="00D24F0B" w:rsidRPr="001F569E">
              <w:rPr>
                <w:rFonts w:ascii="Sylfaen" w:hAnsi="Sylfaen"/>
                <w:sz w:val="18"/>
                <w:szCs w:val="18"/>
                <w:lang w:val="hy-AM"/>
              </w:rPr>
              <w:t>ֆեյսբուքյան կայքէջում</w:t>
            </w:r>
          </w:p>
        </w:tc>
        <w:tc>
          <w:tcPr>
            <w:tcW w:w="1674" w:type="dxa"/>
            <w:shd w:val="clear" w:color="auto" w:fill="B6DDE8" w:themeFill="accent5" w:themeFillTint="66"/>
          </w:tcPr>
          <w:p w:rsidR="00457375" w:rsidRPr="00ED248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92199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Տնօրենություն</w:t>
            </w:r>
            <w:r w:rsidR="00921996">
              <w:rPr>
                <w:rFonts w:ascii="Sylfaen" w:hAnsi="Sylfaen"/>
                <w:sz w:val="18"/>
                <w:szCs w:val="18"/>
                <w:lang w:val="ru-RU"/>
              </w:rPr>
              <w:t>/</w:t>
            </w:r>
          </w:p>
          <w:p w:rsidR="00457375" w:rsidRDefault="00514BD9" w:rsidP="00514BD9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ԿԶՆԱԿ</w:t>
            </w:r>
          </w:p>
          <w:p w:rsidR="00514BD9" w:rsidRDefault="00514BD9" w:rsidP="00514BD9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Լիազոր մարմին</w:t>
            </w:r>
            <w:r w:rsidR="00356E98">
              <w:rPr>
                <w:rFonts w:ascii="Sylfaen" w:hAnsi="Sylfaen"/>
                <w:sz w:val="18"/>
                <w:szCs w:val="18"/>
                <w:lang w:val="ru-RU"/>
              </w:rPr>
              <w:t>,</w:t>
            </w:r>
          </w:p>
          <w:p w:rsidR="00356E98" w:rsidRPr="00CE22BA" w:rsidRDefault="00356E98" w:rsidP="00514BD9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ԹԳՀԳ ուսուցիչներ</w:t>
            </w:r>
          </w:p>
        </w:tc>
      </w:tr>
      <w:tr w:rsidR="00457375" w:rsidRPr="00B26910" w:rsidTr="009C14DD">
        <w:trPr>
          <w:trHeight w:val="1691"/>
        </w:trPr>
        <w:tc>
          <w:tcPr>
            <w:tcW w:w="405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</w:tcPr>
          <w:p w:rsidR="00457375" w:rsidRPr="00ED2481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B6DDE8" w:themeFill="accent5" w:themeFillTint="6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shd w:val="clear" w:color="auto" w:fill="B6DDE8" w:themeFill="accent5" w:themeFillTint="6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Գործիքակազ</w:t>
            </w:r>
            <w:r w:rsidRPr="00C52561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մի և ռեսուրսների </w:t>
            </w:r>
          </w:p>
          <w:p w:rsidR="00457375" w:rsidRPr="002D5E26" w:rsidRDefault="00514BD9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ա</w:t>
            </w:r>
            <w:r w:rsidR="00457375">
              <w:rPr>
                <w:rFonts w:ascii="Sylfaen" w:hAnsi="Sylfaen"/>
                <w:sz w:val="18"/>
                <w:szCs w:val="18"/>
                <w:lang w:val="ru-RU"/>
              </w:rPr>
              <w:t>րդիականա</w:t>
            </w:r>
            <w:r w:rsidR="00457375" w:rsidRPr="00A632C8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457375">
              <w:rPr>
                <w:rFonts w:ascii="Sylfaen" w:hAnsi="Sylfaen"/>
                <w:sz w:val="18"/>
                <w:szCs w:val="18"/>
                <w:lang w:val="ru-RU"/>
              </w:rPr>
              <w:t>ցում</w:t>
            </w:r>
          </w:p>
        </w:tc>
        <w:tc>
          <w:tcPr>
            <w:tcW w:w="1985" w:type="dxa"/>
            <w:shd w:val="clear" w:color="auto" w:fill="B6DDE8" w:themeFill="accent5" w:themeFillTint="6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Նոր սերնդի համակարգչային և </w:t>
            </w:r>
          </w:p>
          <w:p w:rsidR="00DE3FFE" w:rsidRPr="00514BD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է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լէկտրոնային տեխնիկայի ձեռքբերում</w:t>
            </w:r>
            <w:r w:rsidR="00DE3FFE">
              <w:rPr>
                <w:rFonts w:ascii="Sylfaen" w:hAnsi="Sylfaen"/>
                <w:sz w:val="18"/>
                <w:szCs w:val="18"/>
                <w:lang w:val="hy-AM"/>
              </w:rPr>
              <w:t xml:space="preserve">, սովորողների </w:t>
            </w:r>
            <w:r w:rsidR="00514BD9">
              <w:rPr>
                <w:rFonts w:ascii="Sylfaen" w:hAnsi="Sylfaen"/>
                <w:sz w:val="18"/>
                <w:szCs w:val="18"/>
                <w:lang w:val="hy-AM"/>
              </w:rPr>
              <w:t>ինքնաստեղ</w:t>
            </w:r>
          </w:p>
          <w:p w:rsidR="00457375" w:rsidRPr="00DE3FFE" w:rsidRDefault="00DE3FFE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ծագործ մոտեցումների կիրառումը </w:t>
            </w:r>
          </w:p>
        </w:tc>
        <w:tc>
          <w:tcPr>
            <w:tcW w:w="1580" w:type="dxa"/>
            <w:shd w:val="clear" w:color="auto" w:fill="B6DDE8" w:themeFill="accent5" w:themeFillTint="6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202</w:t>
            </w:r>
            <w:r>
              <w:rPr>
                <w:rFonts w:ascii="Sylfaen" w:hAnsi="Sylfaen"/>
                <w:sz w:val="18"/>
                <w:szCs w:val="18"/>
              </w:rPr>
              <w:t>4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6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թթ</w:t>
            </w:r>
          </w:p>
        </w:tc>
        <w:tc>
          <w:tcPr>
            <w:tcW w:w="1265" w:type="dxa"/>
            <w:shd w:val="clear" w:color="auto" w:fill="B6DDE8" w:themeFill="accent5" w:themeFillTint="6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Տարբեր առարկայա</w:t>
            </w:r>
            <w:r w:rsidRPr="00A632C8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կան գրքեր,</w:t>
            </w:r>
          </w:p>
          <w:p w:rsidR="00457375" w:rsidRPr="00DE3FFE" w:rsidRDefault="00B42DD6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Տ</w:t>
            </w:r>
            <w:r w:rsidR="00457375">
              <w:rPr>
                <w:rFonts w:ascii="Sylfaen" w:hAnsi="Sylfaen"/>
                <w:sz w:val="18"/>
                <w:szCs w:val="18"/>
                <w:lang w:val="ru-RU"/>
              </w:rPr>
              <w:t>ե</w:t>
            </w:r>
            <w:r w:rsidR="00DE3FFE">
              <w:rPr>
                <w:rFonts w:ascii="Sylfaen" w:hAnsi="Sylfaen"/>
                <w:sz w:val="18"/>
                <w:szCs w:val="18"/>
                <w:lang w:val="hy-AM"/>
              </w:rPr>
              <w:t>խ</w:t>
            </w:r>
            <w:r w:rsidR="00457375">
              <w:rPr>
                <w:rFonts w:ascii="Sylfaen" w:hAnsi="Sylfaen"/>
                <w:sz w:val="18"/>
                <w:szCs w:val="18"/>
                <w:lang w:val="ru-RU"/>
              </w:rPr>
              <w:t>նիկա</w:t>
            </w:r>
            <w:r w:rsidRPr="00B42DD6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457375">
              <w:rPr>
                <w:rFonts w:ascii="Sylfaen" w:hAnsi="Sylfaen"/>
                <w:sz w:val="18"/>
                <w:szCs w:val="18"/>
                <w:lang w:val="ru-RU"/>
              </w:rPr>
              <w:t>ների տեղադրման համար անհրաժեշտ գույք</w:t>
            </w:r>
          </w:p>
        </w:tc>
        <w:tc>
          <w:tcPr>
            <w:tcW w:w="1533" w:type="dxa"/>
            <w:shd w:val="clear" w:color="auto" w:fill="B6DDE8" w:themeFill="accent5" w:themeFillTint="66"/>
          </w:tcPr>
          <w:p w:rsidR="00457375" w:rsidRPr="00DE3FFE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ՈՒսումնա</w:t>
            </w:r>
            <w:r w:rsidR="00514BD9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ռության որակի բարձրացում</w:t>
            </w:r>
            <w:r w:rsidR="00DE3FFE">
              <w:rPr>
                <w:rFonts w:ascii="Sylfaen" w:hAnsi="Sylfaen"/>
                <w:sz w:val="18"/>
                <w:szCs w:val="18"/>
                <w:lang w:val="hy-AM"/>
              </w:rPr>
              <w:t>, թվային և մեդիա կարողունակու</w:t>
            </w:r>
            <w:r w:rsidR="003A678E">
              <w:rPr>
                <w:rFonts w:ascii="Sylfaen" w:hAnsi="Sylfaen"/>
                <w:sz w:val="18"/>
                <w:szCs w:val="18"/>
                <w:lang w:val="hy-AM"/>
              </w:rPr>
              <w:t>թյամբ օժտված սովորողներ</w:t>
            </w:r>
          </w:p>
        </w:tc>
        <w:tc>
          <w:tcPr>
            <w:tcW w:w="1257" w:type="dxa"/>
            <w:shd w:val="clear" w:color="auto" w:fill="B6DDE8" w:themeFill="accent5" w:themeFillTint="66"/>
          </w:tcPr>
          <w:p w:rsidR="00457375" w:rsidRPr="003A678E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3A678E">
              <w:rPr>
                <w:rFonts w:ascii="Sylfaen" w:hAnsi="Sylfaen"/>
                <w:sz w:val="18"/>
                <w:szCs w:val="18"/>
                <w:lang w:val="hy-AM"/>
              </w:rPr>
              <w:t>Ոչ բավարար ֆինանսա-կան միջոցներ</w:t>
            </w:r>
            <w:r w:rsidR="003A678E">
              <w:rPr>
                <w:rFonts w:ascii="Sylfaen" w:hAnsi="Sylfaen"/>
                <w:sz w:val="18"/>
                <w:szCs w:val="18"/>
                <w:lang w:val="hy-AM"/>
              </w:rPr>
              <w:t>, աշակերտների ոչ բավարար հետաքրքր</w:t>
            </w:r>
            <w:r w:rsidR="00514BD9" w:rsidRPr="00514BD9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3A678E">
              <w:rPr>
                <w:rFonts w:ascii="Sylfaen" w:hAnsi="Sylfaen"/>
                <w:sz w:val="18"/>
                <w:szCs w:val="18"/>
                <w:lang w:val="hy-AM"/>
              </w:rPr>
              <w:t>վածությունը</w:t>
            </w:r>
          </w:p>
        </w:tc>
        <w:tc>
          <w:tcPr>
            <w:tcW w:w="1641" w:type="dxa"/>
            <w:shd w:val="clear" w:color="auto" w:fill="B6DDE8" w:themeFill="accent5" w:themeFillTint="66"/>
          </w:tcPr>
          <w:p w:rsidR="00457375" w:rsidRPr="004F2A94" w:rsidRDefault="004F2A94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4F2A94">
              <w:rPr>
                <w:rFonts w:ascii="Sylfaen" w:hAnsi="Sylfaen"/>
                <w:sz w:val="18"/>
                <w:szCs w:val="18"/>
                <w:lang w:val="hy-AM"/>
              </w:rPr>
              <w:t xml:space="preserve">Ֆինանսների արդյունավետ կառավարում, </w:t>
            </w:r>
          </w:p>
          <w:p w:rsidR="004F2A94" w:rsidRPr="004F2A94" w:rsidRDefault="004F2A94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4F2A94">
              <w:rPr>
                <w:rFonts w:ascii="Sylfaen" w:hAnsi="Sylfaen"/>
                <w:sz w:val="18"/>
                <w:szCs w:val="18"/>
                <w:lang w:val="hy-AM"/>
              </w:rPr>
              <w:t>մոտիվացնող միջոցառումներ աշակերտների համար</w:t>
            </w:r>
            <w:r w:rsidR="00D24F0B">
              <w:rPr>
                <w:rFonts w:ascii="Sylfaen" w:hAnsi="Sylfaen"/>
                <w:sz w:val="18"/>
                <w:szCs w:val="18"/>
                <w:lang w:val="hy-AM"/>
              </w:rPr>
              <w:t xml:space="preserve">, </w:t>
            </w:r>
            <w:r w:rsidR="00D24F0B" w:rsidRPr="001F569E">
              <w:rPr>
                <w:rFonts w:ascii="Sylfaen" w:hAnsi="Sylfaen"/>
                <w:sz w:val="18"/>
                <w:szCs w:val="18"/>
                <w:lang w:val="hy-AM"/>
              </w:rPr>
              <w:t>աշակերտների և ուսուցիչների կողմից իրականացվող</w:t>
            </w:r>
            <w:r w:rsidR="001F569E" w:rsidRPr="001F569E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D24F0B" w:rsidRPr="001F569E">
              <w:rPr>
                <w:rFonts w:ascii="Sylfaen" w:hAnsi="Sylfaen"/>
                <w:sz w:val="18"/>
                <w:szCs w:val="18"/>
                <w:lang w:val="hy-AM"/>
              </w:rPr>
              <w:t>դրամաշնորհնե</w:t>
            </w:r>
            <w:r w:rsidR="001F569E" w:rsidRPr="001F569E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D24F0B" w:rsidRPr="001F569E">
              <w:rPr>
                <w:rFonts w:ascii="Sylfaen" w:hAnsi="Sylfaen"/>
                <w:sz w:val="18"/>
                <w:szCs w:val="18"/>
                <w:lang w:val="hy-AM"/>
              </w:rPr>
              <w:t>րի և այլ միջոցառումների միջոցով լրացուցիչ միջոցների ձեռք բերում</w:t>
            </w:r>
          </w:p>
        </w:tc>
        <w:tc>
          <w:tcPr>
            <w:tcW w:w="1674" w:type="dxa"/>
            <w:shd w:val="clear" w:color="auto" w:fill="B6DDE8" w:themeFill="accent5" w:themeFillTint="66"/>
          </w:tcPr>
          <w:p w:rsidR="00457375" w:rsidRPr="003A678E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Տնօրենություն</w:t>
            </w: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 xml:space="preserve">Համակարգող/ </w:t>
            </w: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Հաշվապահ,</w:t>
            </w: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Գնումների համակարգող</w:t>
            </w:r>
          </w:p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</w:tr>
      <w:tr w:rsidR="00457375" w:rsidRPr="00B26910" w:rsidTr="009C14DD">
        <w:trPr>
          <w:trHeight w:val="841"/>
        </w:trPr>
        <w:tc>
          <w:tcPr>
            <w:tcW w:w="405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457375" w:rsidRPr="00B2691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B2691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B2691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B2691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B2691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B2691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Default="00814DDE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6</w:t>
            </w:r>
          </w:p>
          <w:p w:rsidR="00457375" w:rsidRPr="00C50FC5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nil"/>
            </w:tcBorders>
            <w:shd w:val="clear" w:color="auto" w:fill="DDD9C3" w:themeFill="background2" w:themeFillShade="E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175FB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175FBA" w:rsidRDefault="00175FBA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Որակյալ </w:t>
            </w:r>
          </w:p>
          <w:p w:rsidR="00457375" w:rsidRPr="00175FB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Մանկավարժա</w:t>
            </w:r>
            <w:r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կան</w:t>
            </w:r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r w:rsidRPr="00175FBA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համա</w:t>
            </w:r>
            <w:r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կազմ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>ի առկայություն</w:t>
            </w:r>
          </w:p>
        </w:tc>
        <w:tc>
          <w:tcPr>
            <w:tcW w:w="1559" w:type="dxa"/>
            <w:shd w:val="clear" w:color="auto" w:fill="DDD9C3" w:themeFill="background2" w:themeFillShade="E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Նպաստել ուսուցման որակի բարելավմանը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457375" w:rsidRPr="00175FBA" w:rsidRDefault="00457375" w:rsidP="00E5525C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Համակազմի</w:t>
            </w:r>
            <w:r w:rsidR="00E5525C">
              <w:rPr>
                <w:rFonts w:ascii="Sylfaen" w:hAnsi="Sylfaen"/>
                <w:sz w:val="18"/>
                <w:szCs w:val="18"/>
                <w:lang w:val="ru-RU"/>
              </w:rPr>
              <w:t xml:space="preserve"> մասնագիտական որակների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 շարունակական</w:t>
            </w:r>
            <w:r w:rsidR="00E5525C">
              <w:rPr>
                <w:rFonts w:ascii="Sylfaen" w:hAnsi="Sylfaen"/>
                <w:sz w:val="18"/>
                <w:szCs w:val="18"/>
                <w:lang w:val="ru-RU"/>
              </w:rPr>
              <w:t xml:space="preserve"> բարելավում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>, կազմակերպել փորձի փոխանակման համար սեմինարներ</w:t>
            </w:r>
            <w:r w:rsidR="00E5525C">
              <w:rPr>
                <w:rFonts w:ascii="Sylfaen" w:hAnsi="Sylfaen"/>
                <w:sz w:val="18"/>
                <w:szCs w:val="18"/>
                <w:lang w:val="ru-RU"/>
              </w:rPr>
              <w:t>՝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այլ դպրոցների  ուսուցչական կոլետիվների մասնակցությամբ</w:t>
            </w:r>
          </w:p>
        </w:tc>
        <w:tc>
          <w:tcPr>
            <w:tcW w:w="1580" w:type="dxa"/>
            <w:shd w:val="clear" w:color="auto" w:fill="DDD9C3" w:themeFill="background2" w:themeFillShade="E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202</w:t>
            </w:r>
            <w:r>
              <w:rPr>
                <w:rFonts w:ascii="Sylfaen" w:hAnsi="Sylfaen"/>
                <w:sz w:val="18"/>
                <w:szCs w:val="18"/>
              </w:rPr>
              <w:t>4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9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թթ</w:t>
            </w:r>
          </w:p>
        </w:tc>
        <w:tc>
          <w:tcPr>
            <w:tcW w:w="1265" w:type="dxa"/>
            <w:shd w:val="clear" w:color="auto" w:fill="DDD9C3" w:themeFill="background2" w:themeFillShade="E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Լաբորատո</w:t>
            </w:r>
            <w:r w:rsidRPr="002C3503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րիաներ համապա</w:t>
            </w:r>
            <w:r w:rsidRPr="002C3503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տասխան գույքով, համակար</w:t>
            </w:r>
            <w:r w:rsidR="003E7EE1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գիչներ, գրակա</w:t>
            </w:r>
            <w:r w:rsidRPr="002C3503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նություն,  </w:t>
            </w:r>
          </w:p>
        </w:tc>
        <w:tc>
          <w:tcPr>
            <w:tcW w:w="1533" w:type="dxa"/>
            <w:shd w:val="clear" w:color="auto" w:fill="DDD9C3" w:themeFill="background2" w:themeFillShade="E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Ուսուցման և ուսումնառութ</w:t>
            </w:r>
            <w:r w:rsidRPr="002C3503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յան որակի բարելավում</w:t>
            </w:r>
          </w:p>
        </w:tc>
        <w:tc>
          <w:tcPr>
            <w:tcW w:w="1257" w:type="dxa"/>
            <w:shd w:val="clear" w:color="auto" w:fill="DDD9C3" w:themeFill="background2" w:themeFillShade="E6"/>
          </w:tcPr>
          <w:p w:rsidR="00457375" w:rsidRPr="00D24F0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Ուսուցիչնե</w:t>
            </w:r>
            <w:r w:rsidR="003E7EE1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րի պասիվութ</w:t>
            </w:r>
            <w:r w:rsidRPr="00D24F0B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յունը</w:t>
            </w:r>
            <w:r w:rsidR="00D24F0B" w:rsidRPr="00FD138E">
              <w:rPr>
                <w:rFonts w:ascii="Sylfaen" w:hAnsi="Sylfaen"/>
                <w:sz w:val="18"/>
                <w:szCs w:val="18"/>
                <w:lang w:val="hy-AM"/>
              </w:rPr>
              <w:t>, ոչ բավարար հետաքրքր</w:t>
            </w:r>
            <w:r w:rsidR="00FD138E" w:rsidRPr="00FD138E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D24F0B" w:rsidRPr="00FD138E">
              <w:rPr>
                <w:rFonts w:ascii="Sylfaen" w:hAnsi="Sylfaen"/>
                <w:sz w:val="18"/>
                <w:szCs w:val="18"/>
                <w:lang w:val="hy-AM"/>
              </w:rPr>
              <w:t>վածություն,</w:t>
            </w:r>
            <w:r w:rsidR="00FD138E" w:rsidRPr="00FD138E">
              <w:rPr>
                <w:rFonts w:ascii="Sylfaen" w:hAnsi="Sylfaen"/>
                <w:sz w:val="18"/>
                <w:szCs w:val="18"/>
                <w:lang w:val="hy-AM"/>
              </w:rPr>
              <w:t>սե</w:t>
            </w:r>
            <w:r w:rsidR="00FD138E" w:rsidRPr="00FD138E">
              <w:rPr>
                <w:rFonts w:ascii="Sylfaen" w:hAnsi="Sylfaen"/>
                <w:sz w:val="18"/>
                <w:szCs w:val="18"/>
              </w:rPr>
              <w:t>փ</w:t>
            </w:r>
            <w:r w:rsidR="00D24F0B" w:rsidRPr="00FD138E">
              <w:rPr>
                <w:rFonts w:ascii="Sylfaen" w:hAnsi="Sylfaen"/>
                <w:sz w:val="18"/>
                <w:szCs w:val="18"/>
                <w:lang w:val="hy-AM"/>
              </w:rPr>
              <w:t xml:space="preserve">ական ուժերի  </w:t>
            </w:r>
            <w:r w:rsidR="00D24F0B" w:rsidRPr="00FD138E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նկատմամբ անվստահություն</w:t>
            </w:r>
          </w:p>
        </w:tc>
        <w:tc>
          <w:tcPr>
            <w:tcW w:w="1641" w:type="dxa"/>
            <w:shd w:val="clear" w:color="auto" w:fill="DDD9C3" w:themeFill="background2" w:themeFillShade="E6"/>
          </w:tcPr>
          <w:p w:rsidR="00455150" w:rsidRPr="00D24F0B" w:rsidRDefault="00C40EA2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40EA2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Նպաստել</w:t>
            </w:r>
            <w:r w:rsidR="00D24F0B" w:rsidRPr="004D46D9">
              <w:rPr>
                <w:rFonts w:ascii="Sylfaen" w:hAnsi="Sylfaen"/>
                <w:sz w:val="18"/>
                <w:szCs w:val="18"/>
                <w:lang w:val="hy-AM"/>
              </w:rPr>
              <w:t xml:space="preserve"> ուսո</w:t>
            </w:r>
            <w:r w:rsidR="00FD138E" w:rsidRPr="004D46D9">
              <w:rPr>
                <w:rFonts w:ascii="Sylfaen" w:hAnsi="Sylfaen"/>
                <w:sz w:val="18"/>
                <w:szCs w:val="18"/>
                <w:lang w:val="hy-AM"/>
              </w:rPr>
              <w:t>ւ</w:t>
            </w:r>
            <w:r w:rsidR="00D24F0B" w:rsidRPr="004D46D9">
              <w:rPr>
                <w:rFonts w:ascii="Sylfaen" w:hAnsi="Sylfaen"/>
                <w:sz w:val="18"/>
                <w:szCs w:val="18"/>
                <w:lang w:val="hy-AM"/>
              </w:rPr>
              <w:t>ցիչներին,</w:t>
            </w:r>
            <w:r w:rsidR="00FD138E" w:rsidRPr="004D46D9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D24F0B" w:rsidRPr="004D46D9">
              <w:rPr>
                <w:rFonts w:ascii="Sylfaen" w:hAnsi="Sylfaen"/>
                <w:sz w:val="18"/>
                <w:szCs w:val="18"/>
                <w:lang w:val="hy-AM"/>
              </w:rPr>
              <w:t>համագործակցության,</w:t>
            </w:r>
            <w:r w:rsidR="00FD138E" w:rsidRPr="004D46D9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D24F0B" w:rsidRPr="004D46D9">
              <w:rPr>
                <w:rFonts w:ascii="Sylfaen" w:hAnsi="Sylfaen"/>
                <w:sz w:val="18"/>
                <w:szCs w:val="18"/>
                <w:lang w:val="hy-AM"/>
              </w:rPr>
              <w:t>լավագույն փորձի փոխանակման,</w:t>
            </w:r>
            <w:r w:rsidR="00FD138E" w:rsidRPr="004D46D9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D24F0B" w:rsidRPr="004D46D9">
              <w:rPr>
                <w:rFonts w:ascii="Sylfaen" w:hAnsi="Sylfaen"/>
                <w:sz w:val="18"/>
                <w:szCs w:val="18"/>
                <w:lang w:val="hy-AM"/>
              </w:rPr>
              <w:t>հաջողություն</w:t>
            </w:r>
            <w:r w:rsidR="00FD138E" w:rsidRPr="004D46D9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D24F0B" w:rsidRPr="004D46D9">
              <w:rPr>
                <w:rFonts w:ascii="Sylfaen" w:hAnsi="Sylfaen"/>
                <w:sz w:val="18"/>
                <w:szCs w:val="18"/>
                <w:lang w:val="hy-AM"/>
              </w:rPr>
              <w:t>ների հրապարակման</w:t>
            </w:r>
            <w:r w:rsidRPr="00C40EA2">
              <w:rPr>
                <w:rFonts w:ascii="Sylfaen" w:hAnsi="Sylfaen"/>
                <w:sz w:val="18"/>
                <w:szCs w:val="18"/>
                <w:lang w:val="hy-AM"/>
              </w:rPr>
              <w:t>:</w:t>
            </w:r>
            <w:r w:rsidR="00D24F0B" w:rsidRPr="004D46D9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Pr="00C40EA2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Մ</w:t>
            </w:r>
            <w:r w:rsidR="00455150" w:rsidRPr="004D46D9">
              <w:rPr>
                <w:rFonts w:ascii="Sylfaen" w:hAnsi="Sylfaen"/>
                <w:sz w:val="18"/>
                <w:szCs w:val="18"/>
                <w:lang w:val="hy-AM"/>
              </w:rPr>
              <w:t xml:space="preserve">ոտիվացնել </w:t>
            </w:r>
            <w:r w:rsidR="00455150" w:rsidRPr="00D24F0B">
              <w:rPr>
                <w:rFonts w:ascii="Sylfaen" w:hAnsi="Sylfaen"/>
                <w:sz w:val="18"/>
                <w:szCs w:val="18"/>
                <w:lang w:val="hy-AM"/>
              </w:rPr>
              <w:t xml:space="preserve">ուսուցիչներին մասնակցել սեմինարներին, </w:t>
            </w:r>
          </w:p>
          <w:p w:rsidR="00457375" w:rsidRPr="00455150" w:rsidRDefault="00C40EA2" w:rsidP="00C40EA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խ</w:t>
            </w:r>
            <w:r w:rsidR="00455150">
              <w:rPr>
                <w:rFonts w:ascii="Sylfaen" w:hAnsi="Sylfaen"/>
                <w:sz w:val="18"/>
                <w:szCs w:val="18"/>
                <w:lang w:val="ru-RU"/>
              </w:rPr>
              <w:t>րախուսել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:</w:t>
            </w:r>
            <w:r w:rsidR="00455150">
              <w:rPr>
                <w:rFonts w:ascii="Sylfaen" w:hAnsi="Sylfaen"/>
                <w:sz w:val="18"/>
                <w:szCs w:val="18"/>
                <w:lang w:val="ru-RU"/>
              </w:rPr>
              <w:t xml:space="preserve">   </w:t>
            </w:r>
          </w:p>
        </w:tc>
        <w:tc>
          <w:tcPr>
            <w:tcW w:w="1674" w:type="dxa"/>
            <w:shd w:val="clear" w:color="auto" w:fill="DDD9C3" w:themeFill="background2" w:themeFillShade="E6"/>
          </w:tcPr>
          <w:p w:rsidR="00457375" w:rsidRPr="00B404D2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924DF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Տնօրենություն</w:t>
            </w:r>
            <w:r w:rsidR="00924DFB">
              <w:rPr>
                <w:rFonts w:ascii="Sylfaen" w:hAnsi="Sylfaen"/>
                <w:sz w:val="18"/>
                <w:szCs w:val="18"/>
                <w:lang w:val="ru-RU"/>
              </w:rPr>
              <w:t>/</w:t>
            </w:r>
          </w:p>
          <w:p w:rsidR="00457375" w:rsidRPr="00ED2481" w:rsidRDefault="00E5525C" w:rsidP="00924DFB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E5525C">
              <w:rPr>
                <w:rFonts w:ascii="Sylfaen" w:hAnsi="Sylfaen"/>
                <w:sz w:val="18"/>
                <w:szCs w:val="18"/>
                <w:lang w:val="ru-RU"/>
              </w:rPr>
              <w:t>Առարկայական մեթոդ միավորումներ</w:t>
            </w:r>
          </w:p>
        </w:tc>
      </w:tr>
      <w:tr w:rsidR="00457375" w:rsidRPr="00B26910" w:rsidTr="009C14DD">
        <w:trPr>
          <w:trHeight w:val="841"/>
        </w:trPr>
        <w:tc>
          <w:tcPr>
            <w:tcW w:w="405" w:type="dxa"/>
            <w:tcBorders>
              <w:top w:val="nil"/>
              <w:bottom w:val="nil"/>
            </w:tcBorders>
            <w:shd w:val="clear" w:color="auto" w:fill="EEECE1" w:themeFill="background2"/>
          </w:tcPr>
          <w:p w:rsidR="00457375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BC259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DDD9C3" w:themeFill="background2" w:themeFillShade="E6"/>
          </w:tcPr>
          <w:p w:rsidR="00457375" w:rsidRPr="00ED248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457375" w:rsidRPr="00175FBA" w:rsidRDefault="00457375" w:rsidP="00175FBA">
            <w:pPr>
              <w:pStyle w:val="ListParagraph"/>
              <w:numPr>
                <w:ilvl w:val="0"/>
                <w:numId w:val="0"/>
              </w:numPr>
              <w:spacing w:line="360" w:lineRule="auto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175FB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175FBA">
              <w:rPr>
                <w:rFonts w:ascii="Sylfaen" w:hAnsi="Sylfaen"/>
                <w:sz w:val="18"/>
                <w:szCs w:val="18"/>
                <w:lang w:val="hy-AM"/>
              </w:rPr>
              <w:t>վերապատրաստումներ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>ի</w:t>
            </w:r>
            <w:r w:rsidRPr="00175FBA">
              <w:rPr>
                <w:rFonts w:ascii="Sylfaen" w:hAnsi="Sylfaen"/>
                <w:sz w:val="18"/>
                <w:szCs w:val="18"/>
                <w:lang w:val="hy-AM"/>
              </w:rPr>
              <w:t>, ատեստացիա-ներ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>ի սեմինարների միջոցով բարձրացնել ուսուցչական համակազմի որակական ցուցանիշները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457375" w:rsidRPr="00175FB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175FBA">
              <w:rPr>
                <w:rFonts w:ascii="Sylfaen" w:hAnsi="Sylfaen"/>
                <w:sz w:val="18"/>
                <w:szCs w:val="18"/>
                <w:lang w:val="hy-AM"/>
              </w:rPr>
              <w:t>Մասնագիտական և դասավանդման որակների արդիականացում և բարելավում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>, համապատասխանեցում ժամանակակից պետական քաղաքականության պահանջներին</w:t>
            </w:r>
          </w:p>
        </w:tc>
        <w:tc>
          <w:tcPr>
            <w:tcW w:w="1580" w:type="dxa"/>
            <w:shd w:val="clear" w:color="auto" w:fill="DDD9C3" w:themeFill="background2" w:themeFillShade="E6"/>
          </w:tcPr>
          <w:p w:rsidR="00457375" w:rsidRPr="00175FB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175FB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202</w:t>
            </w:r>
            <w:r>
              <w:rPr>
                <w:rFonts w:ascii="Sylfaen" w:hAnsi="Sylfaen"/>
                <w:sz w:val="18"/>
                <w:szCs w:val="18"/>
              </w:rPr>
              <w:t>4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6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թթ</w:t>
            </w:r>
          </w:p>
        </w:tc>
        <w:tc>
          <w:tcPr>
            <w:tcW w:w="1265" w:type="dxa"/>
            <w:shd w:val="clear" w:color="auto" w:fill="DDD9C3" w:themeFill="background2" w:themeFillShade="E6"/>
          </w:tcPr>
          <w:p w:rsidR="00457375" w:rsidRPr="00175FB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Հարմարա</w:t>
            </w:r>
            <w:r w:rsidR="00924DFB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վետ միջավայր, համակար</w:t>
            </w:r>
            <w:r w:rsidR="00924DFB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գիչներ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>, հմուտ-կարողու</w:t>
            </w:r>
            <w:r w:rsidR="00924DFB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 xml:space="preserve">նակ  </w:t>
            </w:r>
            <w:r w:rsidR="00924DFB">
              <w:rPr>
                <w:rFonts w:ascii="Sylfaen" w:hAnsi="Sylfaen"/>
                <w:sz w:val="18"/>
                <w:szCs w:val="18"/>
                <w:lang w:val="hy-AM"/>
              </w:rPr>
              <w:t>մանկավար</w:t>
            </w:r>
            <w:r w:rsidR="00924DFB">
              <w:rPr>
                <w:rFonts w:ascii="Sylfaen" w:hAnsi="Sylfaen"/>
                <w:sz w:val="18"/>
                <w:szCs w:val="18"/>
                <w:lang w:val="ru-RU"/>
              </w:rPr>
              <w:t>ժ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 xml:space="preserve">ներ, </w:t>
            </w:r>
          </w:p>
        </w:tc>
        <w:tc>
          <w:tcPr>
            <w:tcW w:w="1533" w:type="dxa"/>
            <w:shd w:val="clear" w:color="auto" w:fill="DDD9C3" w:themeFill="background2" w:themeFillShade="E6"/>
          </w:tcPr>
          <w:p w:rsidR="00457375" w:rsidRPr="00175FB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175FBA">
              <w:rPr>
                <w:rFonts w:ascii="Sylfaen" w:hAnsi="Sylfaen"/>
                <w:sz w:val="18"/>
                <w:szCs w:val="18"/>
                <w:lang w:val="hy-AM"/>
              </w:rPr>
              <w:t>Ուսուցման և ուսումնառութ-յան որակի բարելավում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>, հմուտ մանկավարժա</w:t>
            </w:r>
            <w:r w:rsidR="00924DFB" w:rsidRPr="00924DFB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>կան համակազմ</w:t>
            </w:r>
          </w:p>
        </w:tc>
        <w:tc>
          <w:tcPr>
            <w:tcW w:w="1257" w:type="dxa"/>
            <w:shd w:val="clear" w:color="auto" w:fill="DDD9C3" w:themeFill="background2" w:themeFillShade="E6"/>
          </w:tcPr>
          <w:p w:rsidR="00457375" w:rsidRPr="00175FB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175FBA">
              <w:rPr>
                <w:rFonts w:ascii="Sylfaen" w:hAnsi="Sylfaen"/>
                <w:sz w:val="18"/>
                <w:szCs w:val="18"/>
                <w:lang w:val="hy-AM"/>
              </w:rPr>
              <w:t>Ոչ շահեկան պայմաններ ուսուցիչ-ների համար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 xml:space="preserve">, </w:t>
            </w:r>
            <w:r w:rsidR="00D24F0B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D24F0B" w:rsidRPr="00986704">
              <w:rPr>
                <w:rFonts w:ascii="Sylfaen" w:hAnsi="Sylfaen"/>
                <w:sz w:val="18"/>
                <w:szCs w:val="18"/>
                <w:lang w:val="hy-AM"/>
              </w:rPr>
              <w:t>առկա ձևաչափ,</w:t>
            </w:r>
            <w:r w:rsidR="00986704" w:rsidRPr="00986704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175FBA">
              <w:rPr>
                <w:rFonts w:ascii="Sylfaen" w:hAnsi="Sylfaen"/>
                <w:sz w:val="18"/>
                <w:szCs w:val="18"/>
                <w:lang w:val="hy-AM"/>
              </w:rPr>
              <w:t>մոտիվացիայի պակաս և այլն</w:t>
            </w:r>
          </w:p>
        </w:tc>
        <w:tc>
          <w:tcPr>
            <w:tcW w:w="1641" w:type="dxa"/>
            <w:shd w:val="clear" w:color="auto" w:fill="DDD9C3" w:themeFill="background2" w:themeFillShade="E6"/>
          </w:tcPr>
          <w:p w:rsidR="00457375" w:rsidRPr="00216C5C" w:rsidRDefault="00455150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216C5C">
              <w:rPr>
                <w:rFonts w:ascii="Sylfaen" w:hAnsi="Sylfaen"/>
                <w:sz w:val="18"/>
                <w:szCs w:val="18"/>
                <w:lang w:val="hy-AM"/>
              </w:rPr>
              <w:t>Մոտիվացնել ուսուցիչներին, խրախուսել, պարգևատրել</w:t>
            </w:r>
            <w:r w:rsidR="00F74D9B" w:rsidRPr="00216C5C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</w:p>
          <w:p w:rsidR="00F74D9B" w:rsidRPr="00D24F0B" w:rsidRDefault="00D24F0B" w:rsidP="0098670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C00000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ա</w:t>
            </w:r>
            <w:r w:rsidR="00F74D9B" w:rsidRPr="00216C5C">
              <w:rPr>
                <w:rFonts w:ascii="Sylfaen" w:hAnsi="Sylfaen"/>
                <w:sz w:val="18"/>
                <w:szCs w:val="18"/>
                <w:lang w:val="hy-AM"/>
              </w:rPr>
              <w:t>ջակցել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,</w:t>
            </w:r>
            <w:r w:rsidR="00986704" w:rsidRPr="00986704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Pr="00986704">
              <w:rPr>
                <w:rFonts w:ascii="Sylfaen" w:hAnsi="Sylfaen"/>
                <w:sz w:val="18"/>
                <w:szCs w:val="18"/>
                <w:lang w:val="hy-AM"/>
              </w:rPr>
              <w:t xml:space="preserve">փորձը </w:t>
            </w:r>
            <w:r w:rsidR="00986704" w:rsidRPr="00986704">
              <w:rPr>
                <w:rFonts w:ascii="Sylfaen" w:hAnsi="Sylfaen"/>
                <w:sz w:val="18"/>
                <w:szCs w:val="18"/>
                <w:lang w:val="hy-AM"/>
              </w:rPr>
              <w:t>հանրայնաց</w:t>
            </w:r>
            <w:r w:rsidRPr="00986704">
              <w:rPr>
                <w:rFonts w:ascii="Sylfaen" w:hAnsi="Sylfaen"/>
                <w:sz w:val="18"/>
                <w:szCs w:val="18"/>
                <w:lang w:val="hy-AM"/>
              </w:rPr>
              <w:t>ն</w:t>
            </w:r>
            <w:r w:rsidR="00986704" w:rsidRPr="00986704">
              <w:rPr>
                <w:rFonts w:ascii="Sylfaen" w:hAnsi="Sylfaen"/>
                <w:sz w:val="18"/>
                <w:szCs w:val="18"/>
                <w:lang w:val="hy-AM"/>
              </w:rPr>
              <w:t>ե</w:t>
            </w:r>
            <w:r w:rsidRPr="00986704">
              <w:rPr>
                <w:rFonts w:ascii="Sylfaen" w:hAnsi="Sylfaen"/>
                <w:sz w:val="18"/>
                <w:szCs w:val="18"/>
                <w:lang w:val="hy-AM"/>
              </w:rPr>
              <w:t>լ ՄԽ նիստերում և դպրոցի կայքէջում</w:t>
            </w:r>
          </w:p>
        </w:tc>
        <w:tc>
          <w:tcPr>
            <w:tcW w:w="1674" w:type="dxa"/>
            <w:shd w:val="clear" w:color="auto" w:fill="DDD9C3" w:themeFill="background2" w:themeFillShade="E6"/>
          </w:tcPr>
          <w:p w:rsidR="00457375" w:rsidRPr="00175FBA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924DF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Տնօրենություն</w:t>
            </w:r>
            <w:r w:rsidR="00924DFB">
              <w:rPr>
                <w:rFonts w:ascii="Sylfaen" w:hAnsi="Sylfaen"/>
                <w:sz w:val="18"/>
                <w:szCs w:val="18"/>
                <w:lang w:val="ru-RU"/>
              </w:rPr>
              <w:t>/</w:t>
            </w:r>
          </w:p>
          <w:p w:rsidR="00457375" w:rsidRDefault="00924DFB" w:rsidP="00924DFB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924DFB">
              <w:rPr>
                <w:rFonts w:ascii="Sylfaen" w:hAnsi="Sylfaen"/>
                <w:sz w:val="18"/>
                <w:szCs w:val="18"/>
                <w:lang w:val="ru-RU"/>
              </w:rPr>
              <w:t>ԿԶՆԱԿ</w:t>
            </w:r>
          </w:p>
          <w:p w:rsidR="00924DFB" w:rsidRPr="00924DFB" w:rsidRDefault="00924DFB" w:rsidP="00924DFB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Լիազոր մարմին</w:t>
            </w:r>
          </w:p>
        </w:tc>
      </w:tr>
      <w:tr w:rsidR="00457375" w:rsidRPr="00B26910" w:rsidTr="009C14DD">
        <w:trPr>
          <w:trHeight w:val="841"/>
        </w:trPr>
        <w:tc>
          <w:tcPr>
            <w:tcW w:w="405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</w:tcPr>
          <w:p w:rsidR="00457375" w:rsidRPr="00B2691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DDD9C3" w:themeFill="background2" w:themeFillShade="E6"/>
          </w:tcPr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Նպաստել համընդհանուր ներառման համար ուսուցիչների հմտություն</w:t>
            </w:r>
            <w:r w:rsidR="00924DFB" w:rsidRPr="00924DFB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ների զարգացմանը,</w:t>
            </w:r>
          </w:p>
          <w:p w:rsidR="00457375" w:rsidRPr="000C1CE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վերապատրաս</w:t>
            </w:r>
            <w:r>
              <w:rPr>
                <w:rFonts w:ascii="Sylfaen" w:hAnsi="Sylfaen"/>
                <w:sz w:val="18"/>
                <w:szCs w:val="18"/>
              </w:rPr>
              <w:t>տ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ումներ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Մանկավարժական համակազմի  հմտությունների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 բարելավման համար կազմակերպել հանդիպումներ  ՀՄԿ, ՏՄԱԿ և մենթոր դպրոցների հետ</w:t>
            </w:r>
          </w:p>
        </w:tc>
        <w:tc>
          <w:tcPr>
            <w:tcW w:w="1580" w:type="dxa"/>
            <w:shd w:val="clear" w:color="auto" w:fill="DDD9C3" w:themeFill="background2" w:themeFillShade="E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8879E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202</w:t>
            </w:r>
            <w:r>
              <w:rPr>
                <w:rFonts w:ascii="Sylfaen" w:hAnsi="Sylfaen"/>
                <w:sz w:val="18"/>
                <w:szCs w:val="18"/>
              </w:rPr>
              <w:t>4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5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թթ</w:t>
            </w:r>
          </w:p>
        </w:tc>
        <w:tc>
          <w:tcPr>
            <w:tcW w:w="1265" w:type="dxa"/>
            <w:shd w:val="clear" w:color="auto" w:fill="DDD9C3" w:themeFill="background2" w:themeFillShade="E6"/>
          </w:tcPr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Հարմարա</w:t>
            </w:r>
            <w:r w:rsidR="00924DFB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վետ միջավայր,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 ռեսուրս կաբինետ,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 դիդակտիկ պարագա</w:t>
            </w:r>
            <w:r w:rsidR="00924DFB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ներ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 և այլն</w:t>
            </w:r>
          </w:p>
        </w:tc>
        <w:tc>
          <w:tcPr>
            <w:tcW w:w="1533" w:type="dxa"/>
            <w:shd w:val="clear" w:color="auto" w:fill="DDD9C3" w:themeFill="background2" w:themeFillShade="E6"/>
          </w:tcPr>
          <w:p w:rsidR="00457375" w:rsidRPr="00B26910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Համընդհանուր ներառակա-նության ապահովում,</w:t>
            </w:r>
          </w:p>
          <w:p w:rsidR="00457375" w:rsidRPr="00924DFB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Մասնակցային հավասար հնարավորութ-յունների ստեղծում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924DFB" w:rsidRPr="00924DFB">
              <w:rPr>
                <w:rFonts w:ascii="Sylfaen" w:hAnsi="Sylfaen"/>
                <w:sz w:val="18"/>
                <w:szCs w:val="18"/>
                <w:lang w:val="hy-AM"/>
              </w:rPr>
              <w:t>թ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ե ուսուցիչների և 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թե աշակերտների համար</w:t>
            </w:r>
          </w:p>
        </w:tc>
        <w:tc>
          <w:tcPr>
            <w:tcW w:w="1257" w:type="dxa"/>
            <w:shd w:val="clear" w:color="auto" w:fill="DDD9C3" w:themeFill="background2" w:themeFillShade="E6"/>
          </w:tcPr>
          <w:p w:rsidR="00457375" w:rsidRPr="00913382" w:rsidRDefault="00457375" w:rsidP="00986704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color w:val="C00000"/>
                <w:sz w:val="18"/>
                <w:szCs w:val="18"/>
                <w:lang w:val="hy-AM"/>
              </w:rPr>
            </w:pPr>
            <w:r w:rsidRPr="00F66999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Ուսուցիչնե-րի</w:t>
            </w:r>
            <w:r w:rsidR="00383113" w:rsidRPr="00383113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Pr="00F66999">
              <w:rPr>
                <w:rFonts w:ascii="Sylfaen" w:hAnsi="Sylfaen"/>
                <w:sz w:val="18"/>
                <w:szCs w:val="18"/>
                <w:lang w:val="hy-AM"/>
              </w:rPr>
              <w:t>պասի</w:t>
            </w:r>
            <w:r w:rsidR="00383113" w:rsidRPr="00383113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F66999">
              <w:rPr>
                <w:rFonts w:ascii="Sylfaen" w:hAnsi="Sylfaen"/>
                <w:sz w:val="18"/>
                <w:szCs w:val="18"/>
                <w:lang w:val="hy-AM"/>
              </w:rPr>
              <w:t>վությունը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, </w:t>
            </w:r>
            <w:r w:rsidR="00986704" w:rsidRPr="00986704">
              <w:rPr>
                <w:rFonts w:ascii="Sylfaen" w:hAnsi="Sylfaen"/>
                <w:sz w:val="18"/>
                <w:szCs w:val="18"/>
                <w:lang w:val="hy-AM"/>
              </w:rPr>
              <w:t>սեմ</w:t>
            </w:r>
            <w:r w:rsidR="00913382" w:rsidRPr="00986704">
              <w:rPr>
                <w:rFonts w:ascii="Sylfaen" w:hAnsi="Sylfaen"/>
                <w:sz w:val="18"/>
                <w:szCs w:val="18"/>
                <w:lang w:val="hy-AM"/>
              </w:rPr>
              <w:t>ինարների առկա լինելը և ժաման</w:t>
            </w:r>
            <w:r w:rsidR="00986704" w:rsidRPr="00986704">
              <w:rPr>
                <w:rFonts w:ascii="Sylfaen" w:hAnsi="Sylfaen"/>
                <w:sz w:val="18"/>
                <w:szCs w:val="18"/>
                <w:lang w:val="hy-AM"/>
              </w:rPr>
              <w:t>ա</w:t>
            </w:r>
            <w:r w:rsidR="00913382" w:rsidRPr="00986704">
              <w:rPr>
                <w:rFonts w:ascii="Sylfaen" w:hAnsi="Sylfaen"/>
                <w:sz w:val="18"/>
                <w:szCs w:val="18"/>
                <w:lang w:val="hy-AM"/>
              </w:rPr>
              <w:t>կի սխալ պլանավո</w:t>
            </w:r>
            <w:r w:rsidR="00986704" w:rsidRPr="00986704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913382" w:rsidRPr="00986704">
              <w:rPr>
                <w:rFonts w:ascii="Sylfaen" w:hAnsi="Sylfaen"/>
                <w:sz w:val="18"/>
                <w:szCs w:val="18"/>
                <w:lang w:val="hy-AM"/>
              </w:rPr>
              <w:t>րումը</w:t>
            </w:r>
          </w:p>
        </w:tc>
        <w:tc>
          <w:tcPr>
            <w:tcW w:w="1641" w:type="dxa"/>
            <w:shd w:val="clear" w:color="auto" w:fill="DDD9C3" w:themeFill="background2" w:themeFillShade="E6"/>
          </w:tcPr>
          <w:p w:rsidR="00D24F0B" w:rsidRPr="000F1354" w:rsidRDefault="00913382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0F1354">
              <w:rPr>
                <w:rFonts w:ascii="Sylfaen" w:hAnsi="Sylfaen"/>
                <w:sz w:val="18"/>
                <w:szCs w:val="18"/>
                <w:lang w:val="hy-AM"/>
              </w:rPr>
              <w:t>Խթանել</w:t>
            </w:r>
            <w:r>
              <w:rPr>
                <w:rFonts w:ascii="Sylfaen" w:hAnsi="Sylfaen"/>
                <w:color w:val="C00000"/>
                <w:sz w:val="18"/>
                <w:szCs w:val="18"/>
                <w:lang w:val="hy-AM"/>
              </w:rPr>
              <w:t xml:space="preserve"> </w:t>
            </w:r>
            <w:r w:rsidR="00455150" w:rsidRPr="00455150">
              <w:rPr>
                <w:rFonts w:ascii="Sylfaen" w:hAnsi="Sylfaen"/>
                <w:sz w:val="18"/>
                <w:szCs w:val="18"/>
                <w:lang w:val="hy-AM"/>
              </w:rPr>
              <w:t xml:space="preserve"> ուսուցիչների մասնակցութ-</w:t>
            </w:r>
            <w:r w:rsidR="00CD6F32">
              <w:rPr>
                <w:rFonts w:ascii="Sylfaen" w:hAnsi="Sylfaen"/>
                <w:sz w:val="18"/>
                <w:szCs w:val="18"/>
                <w:lang w:val="hy-AM"/>
              </w:rPr>
              <w:t>յ</w:t>
            </w:r>
            <w:r w:rsidR="00CD6F32" w:rsidRPr="00CD6F32">
              <w:rPr>
                <w:rFonts w:ascii="Sylfaen" w:hAnsi="Sylfaen"/>
                <w:sz w:val="18"/>
                <w:szCs w:val="18"/>
                <w:lang w:val="hy-AM"/>
              </w:rPr>
              <w:t>ու</w:t>
            </w:r>
            <w:r w:rsidR="00455150" w:rsidRPr="00455150">
              <w:rPr>
                <w:rFonts w:ascii="Sylfaen" w:hAnsi="Sylfaen"/>
                <w:sz w:val="18"/>
                <w:szCs w:val="18"/>
                <w:lang w:val="hy-AM"/>
              </w:rPr>
              <w:t>նը</w:t>
            </w:r>
            <w:r w:rsidR="005A783C" w:rsidRPr="005A783C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455150" w:rsidRPr="00455150">
              <w:rPr>
                <w:rFonts w:ascii="Sylfaen" w:hAnsi="Sylfaen"/>
                <w:sz w:val="18"/>
                <w:szCs w:val="18"/>
                <w:lang w:val="hy-AM"/>
              </w:rPr>
              <w:t>հանդի</w:t>
            </w:r>
            <w:r w:rsidR="005A783C" w:rsidRPr="005A783C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455150" w:rsidRPr="00455150">
              <w:rPr>
                <w:rFonts w:ascii="Sylfaen" w:hAnsi="Sylfaen"/>
                <w:sz w:val="18"/>
                <w:szCs w:val="18"/>
                <w:lang w:val="hy-AM"/>
              </w:rPr>
              <w:t>պումներին,</w:t>
            </w:r>
            <w:r w:rsidR="000F1354" w:rsidRPr="000F1354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Pr="000F1354">
              <w:rPr>
                <w:rFonts w:ascii="Sylfaen" w:hAnsi="Sylfaen"/>
                <w:sz w:val="18"/>
                <w:szCs w:val="18"/>
                <w:lang w:val="hy-AM"/>
              </w:rPr>
              <w:t>միաժամանակ խրախուսելով հեռավար ձևաչափ</w:t>
            </w:r>
            <w:r w:rsidR="00D24F0B" w:rsidRPr="000F1354">
              <w:rPr>
                <w:rFonts w:ascii="Sylfaen" w:hAnsi="Sylfaen"/>
                <w:sz w:val="18"/>
                <w:szCs w:val="18"/>
                <w:lang w:val="hy-AM"/>
              </w:rPr>
              <w:t>ը:</w:t>
            </w:r>
          </w:p>
          <w:p w:rsidR="00457375" w:rsidRPr="00B32F8D" w:rsidRDefault="00D24F0B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0F1354">
              <w:rPr>
                <w:rFonts w:ascii="Sylfaen" w:hAnsi="Sylfaen"/>
                <w:sz w:val="18"/>
                <w:szCs w:val="18"/>
                <w:lang w:val="hy-AM"/>
              </w:rPr>
              <w:t>Խ</w:t>
            </w:r>
            <w:r w:rsidR="00913382" w:rsidRPr="000F1354">
              <w:rPr>
                <w:rFonts w:ascii="Sylfaen" w:hAnsi="Sylfaen"/>
                <w:sz w:val="18"/>
                <w:szCs w:val="18"/>
                <w:lang w:val="hy-AM"/>
              </w:rPr>
              <w:t xml:space="preserve">րախուսել, </w:t>
            </w:r>
            <w:r w:rsidR="00913382" w:rsidRPr="000F1354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պատվոգրերով պարգևատրել՝</w:t>
            </w:r>
            <w:r w:rsidR="000F1354" w:rsidRPr="000F1354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913382" w:rsidRPr="000F1354">
              <w:rPr>
                <w:rFonts w:ascii="Sylfaen" w:hAnsi="Sylfaen"/>
                <w:sz w:val="18"/>
                <w:szCs w:val="18"/>
                <w:lang w:val="hy-AM"/>
              </w:rPr>
              <w:t>լավագույն ակտիվ ուսուցիչ,</w:t>
            </w:r>
            <w:r w:rsidR="000F1354" w:rsidRPr="000F1354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913382" w:rsidRPr="000F1354">
              <w:rPr>
                <w:rFonts w:ascii="Sylfaen" w:hAnsi="Sylfaen"/>
                <w:sz w:val="18"/>
                <w:szCs w:val="18"/>
                <w:lang w:val="hy-AM"/>
              </w:rPr>
              <w:t>լավագույն մ</w:t>
            </w:r>
            <w:r w:rsidR="000F1354" w:rsidRPr="000F1354">
              <w:rPr>
                <w:rFonts w:ascii="Sylfaen" w:hAnsi="Sylfaen"/>
                <w:sz w:val="18"/>
                <w:szCs w:val="18"/>
                <w:lang w:val="hy-AM"/>
              </w:rPr>
              <w:t>/</w:t>
            </w:r>
            <w:r w:rsidR="00913382" w:rsidRPr="000F1354">
              <w:rPr>
                <w:rFonts w:ascii="Sylfaen" w:hAnsi="Sylfaen"/>
                <w:sz w:val="18"/>
                <w:szCs w:val="18"/>
                <w:lang w:val="hy-AM"/>
              </w:rPr>
              <w:t>մ նախագահ, լավագույն դասղեկ և այլն</w:t>
            </w:r>
            <w:r w:rsidR="00B32F8D" w:rsidRPr="00B32F8D">
              <w:rPr>
                <w:rFonts w:ascii="Sylfaen" w:hAnsi="Sylfaen"/>
                <w:sz w:val="18"/>
                <w:szCs w:val="18"/>
                <w:lang w:val="hy-AM"/>
              </w:rPr>
              <w:t>:</w:t>
            </w:r>
          </w:p>
        </w:tc>
        <w:tc>
          <w:tcPr>
            <w:tcW w:w="1674" w:type="dxa"/>
            <w:shd w:val="clear" w:color="auto" w:fill="DDD9C3" w:themeFill="background2" w:themeFillShade="E6"/>
          </w:tcPr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Տնօրենություն</w:t>
            </w:r>
            <w:r w:rsidR="00D16CE6">
              <w:rPr>
                <w:rFonts w:ascii="Sylfaen" w:hAnsi="Sylfaen"/>
                <w:sz w:val="18"/>
                <w:szCs w:val="18"/>
                <w:lang w:val="ru-RU"/>
              </w:rPr>
              <w:t>/</w:t>
            </w:r>
          </w:p>
          <w:p w:rsidR="00D16CE6" w:rsidRPr="00D16CE6" w:rsidRDefault="00D16CE6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D16CE6">
              <w:rPr>
                <w:rFonts w:ascii="Sylfaen" w:hAnsi="Sylfaen"/>
                <w:sz w:val="18"/>
                <w:szCs w:val="18"/>
                <w:lang w:val="ru-RU"/>
              </w:rPr>
              <w:t>Առարկայական մեթոդ միավորումներ</w:t>
            </w:r>
          </w:p>
          <w:p w:rsidR="00457375" w:rsidRPr="00383113" w:rsidRDefault="00457375" w:rsidP="003831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</w:tr>
      <w:tr w:rsidR="00457375" w:rsidRPr="003A638A" w:rsidTr="009C14DD">
        <w:trPr>
          <w:trHeight w:val="841"/>
        </w:trPr>
        <w:tc>
          <w:tcPr>
            <w:tcW w:w="405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457375" w:rsidRPr="00B2691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B2691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B26910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176456" w:rsidRDefault="00814DDE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EEECE1" w:themeFill="background2"/>
          </w:tcPr>
          <w:p w:rsidR="00457375" w:rsidRPr="00322382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322382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Կառավարման</w:t>
            </w:r>
            <w:r w:rsidRPr="00322382">
              <w:rPr>
                <w:rFonts w:ascii="Sylfaen" w:hAnsi="Sylfaen"/>
                <w:sz w:val="18"/>
                <w:szCs w:val="18"/>
              </w:rPr>
              <w:t xml:space="preserve">  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և</w:t>
            </w:r>
            <w:r w:rsidRPr="00322382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խորհրդակցա</w:t>
            </w:r>
            <w:r w:rsidRPr="00322382"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կան</w:t>
            </w:r>
            <w:r w:rsidRPr="00322382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մարմիններ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>ի համագործակ</w:t>
            </w:r>
            <w:r w:rsidR="00383113" w:rsidRPr="00322382">
              <w:rPr>
                <w:rFonts w:ascii="Sylfaen" w:hAnsi="Sylfaen"/>
                <w:sz w:val="18"/>
                <w:szCs w:val="18"/>
              </w:rPr>
              <w:t>-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ցությունը ի նպաստ կրթության </w:t>
            </w:r>
          </w:p>
        </w:tc>
        <w:tc>
          <w:tcPr>
            <w:tcW w:w="1559" w:type="dxa"/>
            <w:shd w:val="clear" w:color="auto" w:fill="EEECE1" w:themeFill="background2"/>
          </w:tcPr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F66999">
              <w:rPr>
                <w:rFonts w:ascii="Sylfaen" w:hAnsi="Sylfaen"/>
                <w:sz w:val="18"/>
                <w:szCs w:val="18"/>
                <w:lang w:val="hy-AM"/>
              </w:rPr>
              <w:t>Խորհրդակցա</w:t>
            </w:r>
            <w:r w:rsidR="00383113" w:rsidRPr="00383113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F66999">
              <w:rPr>
                <w:rFonts w:ascii="Sylfaen" w:hAnsi="Sylfaen"/>
                <w:sz w:val="18"/>
                <w:szCs w:val="18"/>
                <w:lang w:val="hy-AM"/>
              </w:rPr>
              <w:t>կան մարմինների ընդլայնում, նրանց միջև համագործակ-ցությունը և դպրոց-համայնք կապ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>ի ապահովում</w:t>
            </w:r>
          </w:p>
        </w:tc>
        <w:tc>
          <w:tcPr>
            <w:tcW w:w="1985" w:type="dxa"/>
            <w:shd w:val="clear" w:color="auto" w:fill="EEECE1" w:themeFill="background2"/>
          </w:tcPr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F66999">
              <w:rPr>
                <w:rFonts w:ascii="Sylfaen" w:hAnsi="Sylfaen"/>
                <w:sz w:val="18"/>
                <w:szCs w:val="18"/>
                <w:lang w:val="hy-AM"/>
              </w:rPr>
              <w:t>Ընդլայնել խորհրդակցական մարմինների շրջանակը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>, կազմակերպել հանդիպումներ և հերթական և ըստ անհրաժեշտության արտահերթ</w:t>
            </w:r>
          </w:p>
        </w:tc>
        <w:tc>
          <w:tcPr>
            <w:tcW w:w="1580" w:type="dxa"/>
            <w:shd w:val="clear" w:color="auto" w:fill="EEECE1" w:themeFill="background2"/>
          </w:tcPr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202</w:t>
            </w:r>
            <w:r>
              <w:rPr>
                <w:rFonts w:ascii="Sylfaen" w:hAnsi="Sylfaen"/>
                <w:sz w:val="18"/>
                <w:szCs w:val="18"/>
              </w:rPr>
              <w:t>4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5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թթ</w:t>
            </w:r>
          </w:p>
        </w:tc>
        <w:tc>
          <w:tcPr>
            <w:tcW w:w="1265" w:type="dxa"/>
            <w:shd w:val="clear" w:color="auto" w:fill="EEECE1" w:themeFill="background2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Հանդիպումների համար անհրաժեշտ միջոցներ,</w:t>
            </w: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հեռավար միասնական հարթակ</w:t>
            </w: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  <w:tc>
          <w:tcPr>
            <w:tcW w:w="1533" w:type="dxa"/>
            <w:shd w:val="clear" w:color="auto" w:fill="EEECE1" w:themeFill="background2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Համագործակ</w:t>
            </w:r>
            <w:r w:rsidR="00383113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ցություն ի շահ դպրոցի կրթական միջավայրի ապահովմանը</w:t>
            </w:r>
          </w:p>
        </w:tc>
        <w:tc>
          <w:tcPr>
            <w:tcW w:w="1257" w:type="dxa"/>
            <w:shd w:val="clear" w:color="auto" w:fill="EEECE1" w:themeFill="background2"/>
          </w:tcPr>
          <w:p w:rsidR="00457375" w:rsidRPr="00304712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Կառավար</w:t>
            </w:r>
            <w:r w:rsidRPr="002C3503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ման և խորհրդակ</w:t>
            </w:r>
            <w:r w:rsidRPr="002C3503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ցական մարմին</w:t>
            </w:r>
            <w:r w:rsidRPr="002C3503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ների անտարբե</w:t>
            </w:r>
            <w:r w:rsidRPr="002C3503">
              <w:rPr>
                <w:rFonts w:ascii="Sylfaen" w:hAnsi="Sylfaen"/>
                <w:sz w:val="18"/>
                <w:szCs w:val="18"/>
                <w:lang w:val="ru-RU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րությունը</w:t>
            </w:r>
          </w:p>
        </w:tc>
        <w:tc>
          <w:tcPr>
            <w:tcW w:w="1641" w:type="dxa"/>
            <w:shd w:val="clear" w:color="auto" w:fill="EEECE1" w:themeFill="background2"/>
          </w:tcPr>
          <w:p w:rsidR="00470A1A" w:rsidRDefault="00470A1A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Կառավարման և խորհրդակցա-կան մարմինների տեղեկացվածություն դպրոցի խնդիրներին</w:t>
            </w:r>
            <w:r w:rsidR="00EE58F0">
              <w:rPr>
                <w:rFonts w:ascii="Sylfaen" w:hAnsi="Sylfaen"/>
                <w:sz w:val="18"/>
                <w:szCs w:val="18"/>
                <w:lang w:val="ru-RU"/>
              </w:rPr>
              <w:t>:</w:t>
            </w:r>
          </w:p>
          <w:p w:rsidR="00457375" w:rsidRDefault="00470A1A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Հեռավար հարթակից օգտվելու կարողություն-ների զարգացում </w:t>
            </w:r>
          </w:p>
        </w:tc>
        <w:tc>
          <w:tcPr>
            <w:tcW w:w="1674" w:type="dxa"/>
            <w:shd w:val="clear" w:color="auto" w:fill="EEECE1" w:themeFill="background2"/>
          </w:tcPr>
          <w:p w:rsidR="00457375" w:rsidRPr="00B404D2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ED2481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</w:rPr>
              <w:t>Տնօրենություն</w:t>
            </w:r>
          </w:p>
          <w:p w:rsidR="00457375" w:rsidRDefault="00383113" w:rsidP="003831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Լիազոր մարմին</w:t>
            </w:r>
            <w:r w:rsidR="00B236AC">
              <w:rPr>
                <w:rFonts w:ascii="Sylfaen" w:hAnsi="Sylfaen"/>
                <w:sz w:val="18"/>
                <w:szCs w:val="18"/>
                <w:lang w:val="ru-RU"/>
              </w:rPr>
              <w:t>/</w:t>
            </w:r>
          </w:p>
          <w:p w:rsidR="00B236AC" w:rsidRDefault="00B236AC" w:rsidP="003831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Կառավարման խորհուրդ</w:t>
            </w:r>
          </w:p>
          <w:p w:rsidR="00B236AC" w:rsidRDefault="00B236AC" w:rsidP="003831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Ծնողական խորհուրդ</w:t>
            </w:r>
          </w:p>
          <w:p w:rsidR="00B236AC" w:rsidRDefault="00B236AC" w:rsidP="003831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Աշակերտական խորհուրդ</w:t>
            </w:r>
          </w:p>
          <w:p w:rsidR="00B236AC" w:rsidRPr="00ED2481" w:rsidRDefault="00B236AC" w:rsidP="0038311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Մանկավարժա-կան խորհուրդ</w:t>
            </w:r>
          </w:p>
        </w:tc>
      </w:tr>
      <w:tr w:rsidR="00457375" w:rsidRPr="00B26910" w:rsidTr="009C14DD">
        <w:trPr>
          <w:trHeight w:val="841"/>
        </w:trPr>
        <w:tc>
          <w:tcPr>
            <w:tcW w:w="405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</w:tcPr>
          <w:p w:rsidR="00457375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EEECE1" w:themeFill="background2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shd w:val="clear" w:color="auto" w:fill="EEECE1" w:themeFill="background2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Ստեղծել հոգեբարձու</w:t>
            </w:r>
            <w:r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ների խորհուրդ</w:t>
            </w:r>
          </w:p>
        </w:tc>
        <w:tc>
          <w:tcPr>
            <w:tcW w:w="1985" w:type="dxa"/>
            <w:shd w:val="clear" w:color="auto" w:fill="EEECE1" w:themeFill="background2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451032">
              <w:rPr>
                <w:rFonts w:ascii="Sylfaen" w:hAnsi="Sylfaen"/>
                <w:sz w:val="18"/>
                <w:szCs w:val="18"/>
                <w:lang w:val="ru-RU"/>
              </w:rPr>
              <w:t>Ընդլայնել խորհրդակցական մարմինների շրջանակը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,</w:t>
            </w:r>
          </w:p>
          <w:p w:rsidR="00457375" w:rsidRPr="00F66999" w:rsidRDefault="009F03C3" w:rsidP="009F03C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ա</w:t>
            </w:r>
            <w:r w:rsidR="00457375">
              <w:rPr>
                <w:rFonts w:ascii="Sylfaen" w:hAnsi="Sylfaen"/>
                <w:sz w:val="18"/>
                <w:szCs w:val="18"/>
                <w:lang w:val="ru-RU"/>
              </w:rPr>
              <w:t>պահովել դպրոց խորհրդակցական մարմինների կապը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, 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պլանավոր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ե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>լ միջոցառումներ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,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 հանդիպումներ</w:t>
            </w:r>
          </w:p>
        </w:tc>
        <w:tc>
          <w:tcPr>
            <w:tcW w:w="1580" w:type="dxa"/>
            <w:shd w:val="clear" w:color="auto" w:fill="EEECE1" w:themeFill="background2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</w:p>
          <w:p w:rsidR="00457375" w:rsidRPr="00F66999" w:rsidRDefault="00457375" w:rsidP="009F03C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202</w:t>
            </w:r>
            <w:r w:rsidRPr="009F03C3">
              <w:rPr>
                <w:rFonts w:ascii="Sylfaen" w:hAnsi="Sylfaen"/>
                <w:sz w:val="18"/>
                <w:szCs w:val="18"/>
                <w:lang w:val="ru-RU"/>
              </w:rPr>
              <w:t>4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-202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>9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թթ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>՝ պարբերաբար</w:t>
            </w:r>
            <w:r w:rsidR="009F03C3">
              <w:rPr>
                <w:rFonts w:ascii="Sylfaen" w:hAnsi="Sylfaen"/>
                <w:sz w:val="18"/>
                <w:szCs w:val="18"/>
                <w:lang w:val="ru-RU"/>
              </w:rPr>
              <w:t>,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 ըստ ժամանակ</w:t>
            </w:r>
            <w:r w:rsidR="009F03C3">
              <w:rPr>
                <w:rFonts w:ascii="Sylfaen" w:hAnsi="Sylfaen"/>
                <w:sz w:val="18"/>
                <w:szCs w:val="18"/>
                <w:lang w:val="ru-RU"/>
              </w:rPr>
              <w:t>ա-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ցույցի</w:t>
            </w:r>
          </w:p>
        </w:tc>
        <w:tc>
          <w:tcPr>
            <w:tcW w:w="1265" w:type="dxa"/>
            <w:shd w:val="clear" w:color="auto" w:fill="EEECE1" w:themeFill="background2"/>
          </w:tcPr>
          <w:p w:rsidR="00457375" w:rsidRPr="00806D5D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806D5D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Հանդիպում</w:t>
            </w:r>
            <w:r w:rsidR="00ED53EC" w:rsidRPr="00806D5D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806D5D">
              <w:rPr>
                <w:rFonts w:ascii="Sylfaen" w:hAnsi="Sylfaen"/>
                <w:sz w:val="18"/>
                <w:szCs w:val="18"/>
                <w:lang w:val="hy-AM"/>
              </w:rPr>
              <w:t>ների համար անհրաժեշտ միջոցներ</w:t>
            </w:r>
          </w:p>
        </w:tc>
        <w:tc>
          <w:tcPr>
            <w:tcW w:w="1533" w:type="dxa"/>
            <w:shd w:val="clear" w:color="auto" w:fill="EEECE1" w:themeFill="background2"/>
          </w:tcPr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6F4FD3">
              <w:rPr>
                <w:rFonts w:ascii="Sylfaen" w:hAnsi="Sylfaen"/>
                <w:sz w:val="18"/>
                <w:szCs w:val="18"/>
                <w:lang w:val="hy-AM"/>
              </w:rPr>
              <w:t>Համագործակ</w:t>
            </w:r>
            <w:r w:rsidR="009F03C3" w:rsidRPr="006F4FD3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Pr="006F4FD3">
              <w:rPr>
                <w:rFonts w:ascii="Sylfaen" w:hAnsi="Sylfaen"/>
                <w:sz w:val="18"/>
                <w:szCs w:val="18"/>
                <w:lang w:val="hy-AM"/>
              </w:rPr>
              <w:t>ցություն ի շահ դպրոցի կրթական միջավայրի ապահովմանը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t xml:space="preserve">, կրթության </w:t>
            </w:r>
            <w:r w:rsidR="00F66999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որակի բարձրացմանը</w:t>
            </w:r>
          </w:p>
        </w:tc>
        <w:tc>
          <w:tcPr>
            <w:tcW w:w="1257" w:type="dxa"/>
            <w:shd w:val="clear" w:color="auto" w:fill="EEECE1" w:themeFill="background2"/>
          </w:tcPr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F66999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 xml:space="preserve">Կառավար-ման և խորհրդակ-ցական մարմին-ների ոչ բա-վարար </w:t>
            </w:r>
            <w:r w:rsidRPr="00F66999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հետա-քըրքրված-ությունը</w:t>
            </w:r>
          </w:p>
        </w:tc>
        <w:tc>
          <w:tcPr>
            <w:tcW w:w="1641" w:type="dxa"/>
            <w:shd w:val="clear" w:color="auto" w:fill="EEECE1" w:themeFill="background2"/>
          </w:tcPr>
          <w:p w:rsidR="00D87A32" w:rsidRPr="00D87A32" w:rsidRDefault="00D87A32" w:rsidP="00D87A32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87A32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Կառավարման և խորհրդակցա-կան մարմինների տեղեկացվածություն դպրոցի խնդիրներին,</w:t>
            </w:r>
          </w:p>
          <w:p w:rsidR="00457375" w:rsidRPr="00EE58F0" w:rsidRDefault="00C46DEC" w:rsidP="0037050E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C46DEC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հ</w:t>
            </w:r>
            <w:r w:rsidR="00D87A32" w:rsidRPr="00802E2A">
              <w:rPr>
                <w:rFonts w:ascii="Sylfaen" w:hAnsi="Sylfaen"/>
                <w:sz w:val="18"/>
                <w:szCs w:val="18"/>
                <w:lang w:val="hy-AM"/>
              </w:rPr>
              <w:t>եռավար հարթակից օգտվելու կարողություն-ների</w:t>
            </w:r>
            <w:r w:rsidR="0037050E" w:rsidRPr="0037050E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D87A32" w:rsidRPr="00802E2A">
              <w:rPr>
                <w:rFonts w:ascii="Sylfaen" w:hAnsi="Sylfaen"/>
                <w:sz w:val="18"/>
                <w:szCs w:val="18"/>
                <w:lang w:val="hy-AM"/>
              </w:rPr>
              <w:t>զարգա</w:t>
            </w:r>
            <w:r w:rsidR="0037050E" w:rsidRPr="0037050E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D87A32" w:rsidRPr="00802E2A">
              <w:rPr>
                <w:rFonts w:ascii="Sylfaen" w:hAnsi="Sylfaen"/>
                <w:sz w:val="18"/>
                <w:szCs w:val="18"/>
                <w:lang w:val="hy-AM"/>
              </w:rPr>
              <w:t>ցում</w:t>
            </w:r>
            <w:r w:rsidR="00913382" w:rsidRPr="00C46DEC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  <w:r w:rsidRPr="00C46DEC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  <w:r w:rsidR="00913382" w:rsidRPr="00C46DEC">
              <w:rPr>
                <w:rFonts w:ascii="Sylfaen" w:hAnsi="Sylfaen"/>
                <w:sz w:val="18"/>
                <w:szCs w:val="18"/>
                <w:lang w:val="hy-AM"/>
              </w:rPr>
              <w:t>մշտական կապ՝միջոցա</w:t>
            </w:r>
            <w:r w:rsidR="0037050E" w:rsidRPr="0037050E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913382" w:rsidRPr="00C46DEC">
              <w:rPr>
                <w:rFonts w:ascii="Sylfaen" w:hAnsi="Sylfaen"/>
                <w:sz w:val="18"/>
                <w:szCs w:val="18"/>
                <w:lang w:val="hy-AM"/>
              </w:rPr>
              <w:t xml:space="preserve">ռումների հրավերքներով </w:t>
            </w:r>
            <w:r w:rsidRPr="00C46DEC">
              <w:rPr>
                <w:rFonts w:ascii="Sylfaen" w:hAnsi="Sylfaen"/>
                <w:sz w:val="18"/>
                <w:szCs w:val="18"/>
                <w:lang w:val="hy-AM"/>
              </w:rPr>
              <w:t>մասնակց</w:t>
            </w:r>
            <w:r w:rsidR="00913382" w:rsidRPr="00C46DEC">
              <w:rPr>
                <w:rFonts w:ascii="Sylfaen" w:hAnsi="Sylfaen"/>
                <w:sz w:val="18"/>
                <w:szCs w:val="18"/>
                <w:lang w:val="hy-AM"/>
              </w:rPr>
              <w:t>այնու</w:t>
            </w:r>
            <w:r w:rsidRPr="00C46DEC">
              <w:rPr>
                <w:rFonts w:ascii="Sylfaen" w:hAnsi="Sylfaen"/>
                <w:sz w:val="18"/>
                <w:szCs w:val="18"/>
                <w:lang w:val="hy-AM"/>
              </w:rPr>
              <w:t>-</w:t>
            </w:r>
            <w:r w:rsidR="00913382" w:rsidRPr="00C46DEC">
              <w:rPr>
                <w:rFonts w:ascii="Sylfaen" w:hAnsi="Sylfaen"/>
                <w:sz w:val="18"/>
                <w:szCs w:val="18"/>
                <w:lang w:val="hy-AM"/>
              </w:rPr>
              <w:t>թյան ապահովում</w:t>
            </w:r>
            <w:r w:rsidR="00EE58F0" w:rsidRPr="00EE58F0">
              <w:rPr>
                <w:rFonts w:ascii="Sylfaen" w:hAnsi="Sylfaen"/>
                <w:sz w:val="18"/>
                <w:szCs w:val="18"/>
                <w:lang w:val="hy-AM"/>
              </w:rPr>
              <w:t>:</w:t>
            </w:r>
          </w:p>
        </w:tc>
        <w:tc>
          <w:tcPr>
            <w:tcW w:w="1674" w:type="dxa"/>
            <w:shd w:val="clear" w:color="auto" w:fill="EEECE1" w:themeFill="background2"/>
          </w:tcPr>
          <w:p w:rsidR="00457375" w:rsidRPr="00F66999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B26910">
              <w:rPr>
                <w:rFonts w:ascii="Sylfaen" w:hAnsi="Sylfaen"/>
                <w:sz w:val="18"/>
                <w:szCs w:val="18"/>
                <w:lang w:val="hy-AM"/>
              </w:rPr>
              <w:t>Տնօրենություն</w:t>
            </w:r>
            <w:r w:rsidR="009F03C3">
              <w:rPr>
                <w:rFonts w:ascii="Sylfaen" w:hAnsi="Sylfaen"/>
                <w:sz w:val="18"/>
                <w:szCs w:val="18"/>
                <w:lang w:val="ru-RU"/>
              </w:rPr>
              <w:t>/</w:t>
            </w:r>
          </w:p>
          <w:p w:rsidR="009F03C3" w:rsidRPr="009F03C3" w:rsidRDefault="009F03C3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Կառավարման խորհուրդ</w:t>
            </w:r>
          </w:p>
          <w:p w:rsidR="00457375" w:rsidRPr="00B26910" w:rsidRDefault="00457375" w:rsidP="009F03C3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</w:tr>
      <w:tr w:rsidR="00457375" w:rsidRPr="00D16CE6" w:rsidTr="009C14DD">
        <w:trPr>
          <w:trHeight w:val="841"/>
        </w:trPr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457375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Default="00457375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</w:p>
          <w:p w:rsidR="00457375" w:rsidRPr="00CC768D" w:rsidRDefault="00814DDE" w:rsidP="00457375">
            <w:pPr>
              <w:spacing w:line="360" w:lineRule="auto"/>
              <w:jc w:val="both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457375" w:rsidRPr="00CC768D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Բազմակարծիք ներառական և մասնակցային արժեքային միջավայր</w:t>
            </w:r>
            <w:r w:rsidR="00954914">
              <w:rPr>
                <w:rFonts w:ascii="Sylfaen" w:hAnsi="Sylfaen"/>
                <w:sz w:val="18"/>
                <w:szCs w:val="18"/>
              </w:rPr>
              <w:t>ի ապահովում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Բուլինգի դեպ-քերի կանխար-գելում, սովորողների անձի բազմա-կողմանի և ներ-դաշնակ զար-գացման համար պայմանների ստեղծում 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457375" w:rsidRDefault="008B6A93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 Կազմակերպել սեմինարներ</w:t>
            </w:r>
            <w:r w:rsidR="00E234FB" w:rsidRPr="00E234FB">
              <w:rPr>
                <w:rFonts w:ascii="Sylfaen" w:hAnsi="Sylfaen"/>
                <w:sz w:val="18"/>
                <w:szCs w:val="18"/>
              </w:rPr>
              <w:t>,</w:t>
            </w:r>
            <w:r w:rsidR="00E234FB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</w:rPr>
              <w:t>քն</w:t>
            </w:r>
            <w:r w:rsidR="00B46380">
              <w:rPr>
                <w:rFonts w:ascii="Sylfaen" w:hAnsi="Sylfaen"/>
                <w:sz w:val="18"/>
                <w:szCs w:val="18"/>
                <w:lang w:val="ru-RU"/>
              </w:rPr>
              <w:t>ն</w:t>
            </w:r>
            <w:r>
              <w:rPr>
                <w:rFonts w:ascii="Sylfaen" w:hAnsi="Sylfaen"/>
                <w:sz w:val="18"/>
                <w:szCs w:val="18"/>
              </w:rPr>
              <w:t xml:space="preserve">արկումներ բացառելու համար </w:t>
            </w:r>
            <w:r w:rsidR="00457375">
              <w:rPr>
                <w:rFonts w:ascii="Sylfaen" w:hAnsi="Sylfaen"/>
                <w:sz w:val="18"/>
                <w:szCs w:val="18"/>
              </w:rPr>
              <w:t>բռնության, հալածանքի, արհամարանքի դեպքերը</w:t>
            </w:r>
          </w:p>
          <w:p w:rsidR="00457375" w:rsidRPr="00CC768D" w:rsidRDefault="00E234FB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ս</w:t>
            </w:r>
            <w:r w:rsidR="00457375">
              <w:rPr>
                <w:rFonts w:ascii="Sylfaen" w:hAnsi="Sylfaen"/>
                <w:sz w:val="18"/>
                <w:szCs w:val="18"/>
              </w:rPr>
              <w:t>տեղծել բազմակարծիք, ներառական և մասնակցային</w:t>
            </w:r>
            <w:r w:rsidR="008B6A93">
              <w:rPr>
                <w:rFonts w:ascii="Sylfaen" w:hAnsi="Sylfaen"/>
                <w:sz w:val="18"/>
                <w:szCs w:val="18"/>
              </w:rPr>
              <w:t xml:space="preserve"> </w:t>
            </w:r>
            <w:r w:rsidR="00457375">
              <w:rPr>
                <w:rFonts w:ascii="Sylfaen" w:hAnsi="Sylfaen"/>
                <w:sz w:val="18"/>
                <w:szCs w:val="18"/>
              </w:rPr>
              <w:t xml:space="preserve">արժեքային միջավայր </w:t>
            </w:r>
          </w:p>
        </w:tc>
        <w:tc>
          <w:tcPr>
            <w:tcW w:w="1580" w:type="dxa"/>
            <w:shd w:val="clear" w:color="auto" w:fill="D6E3BC" w:themeFill="accent3" w:themeFillTint="6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  <w:p w:rsidR="00457375" w:rsidRPr="00CC768D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2024</w:t>
            </w:r>
            <w:r w:rsidRPr="00CC768D">
              <w:rPr>
                <w:rFonts w:ascii="Sylfaen" w:hAnsi="Sylfaen"/>
                <w:sz w:val="18"/>
                <w:szCs w:val="18"/>
              </w:rPr>
              <w:t>-202</w:t>
            </w:r>
            <w:r>
              <w:rPr>
                <w:rFonts w:ascii="Sylfaen" w:hAnsi="Sylfaen"/>
                <w:sz w:val="18"/>
                <w:szCs w:val="18"/>
              </w:rPr>
              <w:t>9</w:t>
            </w:r>
            <w:r w:rsidRPr="00CC768D">
              <w:rPr>
                <w:rFonts w:ascii="Sylfaen" w:hAnsi="Sylfaen"/>
                <w:sz w:val="18"/>
                <w:szCs w:val="18"/>
              </w:rPr>
              <w:t>թթ</w:t>
            </w:r>
          </w:p>
        </w:tc>
        <w:tc>
          <w:tcPr>
            <w:tcW w:w="1265" w:type="dxa"/>
            <w:shd w:val="clear" w:color="auto" w:fill="D6E3BC" w:themeFill="accent3" w:themeFillTint="66"/>
          </w:tcPr>
          <w:p w:rsidR="00457375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Դիդակտիկ պարագա</w:t>
            </w:r>
            <w:r w:rsidR="00E234FB" w:rsidRPr="00E234FB"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</w:rPr>
              <w:t>ներ,</w:t>
            </w:r>
          </w:p>
          <w:p w:rsidR="00457375" w:rsidRDefault="00E234FB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պ</w:t>
            </w:r>
            <w:r w:rsidR="00457375">
              <w:rPr>
                <w:rFonts w:ascii="Sylfaen" w:hAnsi="Sylfaen"/>
                <w:sz w:val="18"/>
                <w:szCs w:val="18"/>
              </w:rPr>
              <w:t>աստառ</w:t>
            </w:r>
            <w:r w:rsidRPr="00E234FB">
              <w:rPr>
                <w:rFonts w:ascii="Sylfaen" w:hAnsi="Sylfaen"/>
                <w:sz w:val="18"/>
                <w:szCs w:val="18"/>
              </w:rPr>
              <w:t>-</w:t>
            </w:r>
            <w:r w:rsidR="00457375">
              <w:rPr>
                <w:rFonts w:ascii="Sylfaen" w:hAnsi="Sylfaen"/>
                <w:sz w:val="18"/>
                <w:szCs w:val="18"/>
              </w:rPr>
              <w:t>ներ,</w:t>
            </w:r>
          </w:p>
          <w:p w:rsidR="00457375" w:rsidRPr="00CC768D" w:rsidRDefault="00E234FB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ի</w:t>
            </w:r>
            <w:r w:rsidR="00457375">
              <w:rPr>
                <w:rFonts w:ascii="Sylfaen" w:hAnsi="Sylfaen"/>
                <w:sz w:val="18"/>
                <w:szCs w:val="18"/>
              </w:rPr>
              <w:t>նտերնետ կապ</w:t>
            </w:r>
            <w:r w:rsidR="008B6A93">
              <w:rPr>
                <w:rFonts w:ascii="Sylfaen" w:hAnsi="Sylfaen"/>
                <w:sz w:val="18"/>
                <w:szCs w:val="18"/>
              </w:rPr>
              <w:t>, հանդիպման համար անհրաժեշտ միջավայր</w:t>
            </w:r>
            <w:r w:rsidR="00457375" w:rsidRPr="00CC768D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1533" w:type="dxa"/>
            <w:shd w:val="clear" w:color="auto" w:fill="D6E3BC" w:themeFill="accent3" w:themeFillTint="66"/>
          </w:tcPr>
          <w:p w:rsidR="00457375" w:rsidRPr="00CC768D" w:rsidRDefault="008B6A93" w:rsidP="00E234FB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Ներառական, մասնակցային արժեհամա</w:t>
            </w:r>
            <w:r w:rsidR="00E234FB" w:rsidRPr="00E234FB"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</w:rPr>
              <w:t>կարգ ունեցող միջավայրի միջոցով կրթության կազմակերպում</w:t>
            </w:r>
          </w:p>
        </w:tc>
        <w:tc>
          <w:tcPr>
            <w:tcW w:w="1257" w:type="dxa"/>
            <w:shd w:val="clear" w:color="auto" w:fill="D6E3BC" w:themeFill="accent3" w:themeFillTint="66"/>
          </w:tcPr>
          <w:p w:rsidR="00457375" w:rsidRDefault="00E234FB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Բու</w:t>
            </w:r>
            <w:r w:rsidR="008B6A93">
              <w:rPr>
                <w:rFonts w:ascii="Sylfaen" w:hAnsi="Sylfaen"/>
                <w:sz w:val="18"/>
                <w:szCs w:val="18"/>
              </w:rPr>
              <w:t>լ</w:t>
            </w:r>
            <w:r w:rsidR="00457375">
              <w:rPr>
                <w:rFonts w:ascii="Sylfaen" w:hAnsi="Sylfaen"/>
                <w:sz w:val="18"/>
                <w:szCs w:val="18"/>
              </w:rPr>
              <w:t>ինգի դեպքերը դպրոցում</w:t>
            </w:r>
            <w:r w:rsidR="008B6A93">
              <w:rPr>
                <w:rFonts w:ascii="Sylfaen" w:hAnsi="Sylfaen"/>
                <w:sz w:val="18"/>
                <w:szCs w:val="18"/>
              </w:rPr>
              <w:t>, սեփական իրավունքների և պարտականությունների մասին անտեղյակ</w:t>
            </w:r>
            <w:r w:rsidRPr="00E234FB">
              <w:rPr>
                <w:rFonts w:ascii="Sylfaen" w:hAnsi="Sylfaen"/>
                <w:sz w:val="18"/>
                <w:szCs w:val="18"/>
              </w:rPr>
              <w:t>-</w:t>
            </w:r>
            <w:r w:rsidR="008B6A93">
              <w:rPr>
                <w:rFonts w:ascii="Sylfaen" w:hAnsi="Sylfaen"/>
                <w:sz w:val="18"/>
                <w:szCs w:val="18"/>
              </w:rPr>
              <w:t>ությունը</w:t>
            </w:r>
          </w:p>
        </w:tc>
        <w:tc>
          <w:tcPr>
            <w:tcW w:w="1641" w:type="dxa"/>
            <w:shd w:val="clear" w:color="auto" w:fill="D6E3BC" w:themeFill="accent3" w:themeFillTint="66"/>
          </w:tcPr>
          <w:p w:rsidR="00457375" w:rsidRPr="009F44BA" w:rsidRDefault="009F44BA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Բուլինգի</w:t>
            </w:r>
            <w:r w:rsidRPr="009F44BA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դեպքերի</w:t>
            </w:r>
            <w:r w:rsidRPr="009F44BA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վաղ</w:t>
            </w:r>
            <w:r w:rsidRPr="009F44BA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կանխարգելում</w:t>
            </w:r>
            <w:r w:rsidRPr="009F44BA">
              <w:rPr>
                <w:rFonts w:ascii="Sylfaen" w:hAnsi="Sylfaen"/>
                <w:sz w:val="18"/>
                <w:szCs w:val="18"/>
              </w:rPr>
              <w:t>,</w:t>
            </w:r>
          </w:p>
          <w:p w:rsidR="009F44BA" w:rsidRPr="009F44BA" w:rsidRDefault="009F44BA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հալածանքի</w:t>
            </w:r>
            <w:r w:rsidRPr="009F44BA">
              <w:rPr>
                <w:rFonts w:ascii="Sylfaen" w:hAnsi="Sylfaen"/>
                <w:sz w:val="18"/>
                <w:szCs w:val="18"/>
              </w:rPr>
              <w:t xml:space="preserve">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բացառում</w:t>
            </w:r>
            <w:r w:rsidRPr="009F44BA">
              <w:rPr>
                <w:rFonts w:ascii="Sylfaen" w:hAnsi="Sylfaen"/>
                <w:sz w:val="18"/>
                <w:szCs w:val="18"/>
              </w:rPr>
              <w:t>,</w:t>
            </w:r>
          </w:p>
          <w:p w:rsidR="00913382" w:rsidRPr="00EE58F0" w:rsidRDefault="009F44BA" w:rsidP="00CE662C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վերապատրաս</w:t>
            </w:r>
            <w:r w:rsidRPr="009F44BA">
              <w:rPr>
                <w:rFonts w:ascii="Sylfaen" w:hAnsi="Sylfaen"/>
                <w:sz w:val="18"/>
                <w:szCs w:val="18"/>
              </w:rPr>
              <w:t>-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տումներ</w:t>
            </w:r>
            <w:r w:rsidRPr="009F44BA">
              <w:rPr>
                <w:rFonts w:ascii="Sylfaen" w:hAnsi="Sylfaen"/>
                <w:sz w:val="18"/>
                <w:szCs w:val="18"/>
              </w:rPr>
              <w:t xml:space="preserve">, 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սեմինարներ</w:t>
            </w:r>
            <w:r w:rsidR="00913382">
              <w:rPr>
                <w:rFonts w:ascii="Sylfaen" w:hAnsi="Sylfaen"/>
                <w:sz w:val="18"/>
                <w:szCs w:val="18"/>
                <w:lang w:val="hy-AM"/>
              </w:rPr>
              <w:t xml:space="preserve">, </w:t>
            </w:r>
            <w:r w:rsidR="00913382" w:rsidRPr="00CE662C">
              <w:rPr>
                <w:rFonts w:ascii="Sylfaen" w:hAnsi="Sylfaen"/>
                <w:sz w:val="18"/>
                <w:szCs w:val="18"/>
                <w:lang w:val="hy-AM"/>
              </w:rPr>
              <w:t>իրավունքների և պարտականութ</w:t>
            </w:r>
            <w:r w:rsidR="00CE662C" w:rsidRPr="00CE662C">
              <w:rPr>
                <w:rFonts w:ascii="Sylfaen" w:hAnsi="Sylfaen"/>
                <w:sz w:val="18"/>
                <w:szCs w:val="18"/>
              </w:rPr>
              <w:t>-</w:t>
            </w:r>
            <w:r w:rsidR="00913382" w:rsidRPr="00CE662C">
              <w:rPr>
                <w:rFonts w:ascii="Sylfaen" w:hAnsi="Sylfaen"/>
                <w:sz w:val="18"/>
                <w:szCs w:val="18"/>
                <w:lang w:val="hy-AM"/>
              </w:rPr>
              <w:t xml:space="preserve">յունների մասին լրացուցիչ տեղեկացվածության կազմակերպում՝ </w:t>
            </w:r>
            <w:r w:rsidR="00913382" w:rsidRPr="00CE662C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պաշտոնային նկարագրի շրջանակներում</w:t>
            </w:r>
            <w:r w:rsidR="00EE58F0" w:rsidRPr="00EE58F0">
              <w:rPr>
                <w:rFonts w:ascii="Sylfaen" w:hAnsi="Sylfaen"/>
                <w:sz w:val="18"/>
                <w:szCs w:val="18"/>
              </w:rPr>
              <w:t>:</w:t>
            </w:r>
          </w:p>
        </w:tc>
        <w:tc>
          <w:tcPr>
            <w:tcW w:w="1674" w:type="dxa"/>
            <w:shd w:val="clear" w:color="auto" w:fill="D6E3BC" w:themeFill="accent3" w:themeFillTint="66"/>
          </w:tcPr>
          <w:p w:rsidR="00457375" w:rsidRPr="00913382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457375" w:rsidRPr="00D16CE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16CE6">
              <w:rPr>
                <w:rFonts w:ascii="Sylfaen" w:hAnsi="Sylfaen"/>
                <w:sz w:val="18"/>
                <w:szCs w:val="18"/>
                <w:lang w:val="hy-AM"/>
              </w:rPr>
              <w:t>Տնօրենություն</w:t>
            </w:r>
            <w:r w:rsidR="00D16CE6" w:rsidRPr="00D16CE6">
              <w:rPr>
                <w:rFonts w:ascii="Sylfaen" w:hAnsi="Sylfaen"/>
                <w:sz w:val="18"/>
                <w:szCs w:val="18"/>
                <w:lang w:val="hy-AM"/>
              </w:rPr>
              <w:t>/</w:t>
            </w:r>
          </w:p>
          <w:p w:rsidR="00457375" w:rsidRPr="00D16CE6" w:rsidRDefault="00E234FB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16CE6">
              <w:rPr>
                <w:rFonts w:ascii="Sylfaen" w:hAnsi="Sylfaen"/>
                <w:sz w:val="18"/>
                <w:szCs w:val="18"/>
                <w:lang w:val="hy-AM"/>
              </w:rPr>
              <w:t>Խորհրդակցա-կան մարմիններ</w:t>
            </w:r>
            <w:r w:rsidR="00D16CE6" w:rsidRPr="00D16CE6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</w:p>
          <w:p w:rsidR="00D16CE6" w:rsidRPr="00D16CE6" w:rsidRDefault="00D16CE6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D16CE6">
              <w:rPr>
                <w:rFonts w:ascii="Sylfaen" w:hAnsi="Sylfaen"/>
                <w:sz w:val="18"/>
                <w:szCs w:val="18"/>
                <w:lang w:val="hy-AM"/>
              </w:rPr>
              <w:t>ծնողական խորհուրդ,</w:t>
            </w:r>
          </w:p>
          <w:p w:rsidR="00D16CE6" w:rsidRPr="00D16CE6" w:rsidRDefault="00D16CE6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ոստիկանության տարածքային բաժին</w:t>
            </w:r>
          </w:p>
          <w:p w:rsidR="00457375" w:rsidRPr="00D16CE6" w:rsidRDefault="00457375" w:rsidP="00457375">
            <w:pPr>
              <w:pStyle w:val="ListParagraph"/>
              <w:numPr>
                <w:ilvl w:val="0"/>
                <w:numId w:val="0"/>
              </w:numPr>
              <w:spacing w:line="360" w:lineRule="auto"/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</w:tr>
    </w:tbl>
    <w:p w:rsidR="000630CE" w:rsidRPr="00D36451" w:rsidRDefault="00D36451" w:rsidP="00880E21">
      <w:pPr>
        <w:spacing w:line="360" w:lineRule="auto"/>
        <w:ind w:left="554"/>
        <w:jc w:val="center"/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</w:pPr>
      <w:r w:rsidRPr="00D36451">
        <w:rPr>
          <w:rFonts w:ascii="Sylfaen" w:eastAsiaTheme="majorEastAsia" w:hAnsi="Sylfaen" w:cs="Sylfaen"/>
          <w:b/>
          <w:bCs/>
          <w:color w:val="365F91" w:themeColor="accent1" w:themeShade="BF"/>
          <w:sz w:val="36"/>
          <w:szCs w:val="36"/>
          <w:lang w:val="hy-AM"/>
        </w:rPr>
        <w:lastRenderedPageBreak/>
        <w:t>ԶԱՐԳԱՑՄԱՆ ԾՐԱԳՐԻ ԳՆԱՀԱՏՄԱՆ ՉԱՓԱՆԻՇՆԵՐԸ և ՎԵՐԱՀՍԿՈՂՈՒԹՅՈՒՆԸ</w:t>
      </w:r>
    </w:p>
    <w:p w:rsidR="00D0576A" w:rsidRPr="00D0576A" w:rsidRDefault="00DA7C9F" w:rsidP="000630CE">
      <w:pPr>
        <w:spacing w:line="360" w:lineRule="auto"/>
        <w:ind w:left="55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Զարգացման ծրագրի գնահատումը ծրագրի գործողություններով պլանավորած և իրականացված արդյունքների համեմատական գործընթաց է: Որպես գնահատման գործիքներ պետք է ծառայեն յուրաքանչյուր գործողության առանձնահատկություններից բխող ցուցանիշները</w:t>
      </w:r>
      <w:r w:rsidR="00301AB2">
        <w:rPr>
          <w:rFonts w:ascii="Sylfaen" w:hAnsi="Sylfaen"/>
          <w:sz w:val="24"/>
          <w:szCs w:val="24"/>
          <w:lang w:val="hy-AM"/>
        </w:rPr>
        <w:t xml:space="preserve"> </w:t>
      </w:r>
      <w:r w:rsidR="00301AB2" w:rsidRPr="00DC79CC">
        <w:rPr>
          <w:rFonts w:ascii="Sylfaen" w:hAnsi="Sylfaen"/>
          <w:sz w:val="24"/>
          <w:szCs w:val="24"/>
          <w:lang w:val="hy-AM"/>
        </w:rPr>
        <w:t>կամ արդյունքների չափման մեխանիզմները</w:t>
      </w:r>
      <w:r w:rsidR="00DC79CC" w:rsidRPr="00DC79CC">
        <w:rPr>
          <w:rFonts w:ascii="Sylfaen" w:hAnsi="Sylfaen"/>
          <w:sz w:val="24"/>
          <w:szCs w:val="24"/>
          <w:lang w:val="hy-AM"/>
        </w:rPr>
        <w:t>.</w:t>
      </w:r>
      <w:r w:rsidR="00301AB2" w:rsidRPr="00DC79CC">
        <w:rPr>
          <w:rFonts w:ascii="Sylfaen" w:hAnsi="Sylfaen"/>
          <w:sz w:val="24"/>
          <w:szCs w:val="24"/>
          <w:lang w:val="hy-AM"/>
        </w:rPr>
        <w:t xml:space="preserve"> տես Ձև 1</w:t>
      </w:r>
      <w:r>
        <w:rPr>
          <w:rFonts w:ascii="Sylfaen" w:hAnsi="Sylfaen"/>
          <w:sz w:val="24"/>
          <w:szCs w:val="24"/>
          <w:lang w:val="hy-AM"/>
        </w:rPr>
        <w:t>, որոնց միջոցով պետք է չափվեն ակնկալիքների կատարողականները: Ցուցանիշներն անհրաժեշտ են ժամանակի ընթացքում դպրոցի գործունեության մեջ տեղի ունեցող փոփոխությունները, ուղղությունները բացահայտելու և գնահատելու համար</w:t>
      </w:r>
      <w:r w:rsidR="00FF2234">
        <w:rPr>
          <w:rFonts w:ascii="Sylfaen" w:hAnsi="Sylfaen"/>
          <w:sz w:val="24"/>
          <w:szCs w:val="24"/>
          <w:lang w:val="hy-AM"/>
        </w:rPr>
        <w:t xml:space="preserve">: </w:t>
      </w:r>
      <w:r w:rsidR="00FF2234" w:rsidRPr="00FF2234">
        <w:rPr>
          <w:rFonts w:ascii="Sylfaen" w:hAnsi="Sylfaen"/>
          <w:sz w:val="24"/>
          <w:szCs w:val="24"/>
          <w:lang w:val="hy-AM"/>
        </w:rPr>
        <w:t xml:space="preserve"> &lt;&lt;Հանրակրթության մասին&gt;&gt; օրենքով նախատեսված է դպրոցի գործունեության գնահատման մեխանիզմը: Ուսումնական հաստատությանը տրվում է ներքին և արտաքին գնահատական: Ներքին գնահատումը դպրոցի կողմից իր գործունեության վերլուծությունն է: Ներքին գնահատման մասնակիցներն են վարչական, մանկավարժական աշխատողները, սովորողներն ու ծնողները: Ներքին և արտաքին գնահատումն ուղղո</w:t>
      </w:r>
      <w:r w:rsidR="00377DDC" w:rsidRPr="00377DDC">
        <w:rPr>
          <w:rFonts w:ascii="Sylfaen" w:hAnsi="Sylfaen"/>
          <w:sz w:val="24"/>
          <w:szCs w:val="24"/>
          <w:lang w:val="hy-AM"/>
        </w:rPr>
        <w:t>ր</w:t>
      </w:r>
      <w:r w:rsidR="00FF2234" w:rsidRPr="00FF2234">
        <w:rPr>
          <w:rFonts w:ascii="Sylfaen" w:hAnsi="Sylfaen"/>
          <w:sz w:val="24"/>
          <w:szCs w:val="24"/>
          <w:lang w:val="hy-AM"/>
        </w:rPr>
        <w:t>դվում է սովորողին մատուցվող կրթական ծառայությունների որակի բարձրացմանը:</w:t>
      </w:r>
      <w:r w:rsidR="0021347E" w:rsidRPr="0021347E">
        <w:rPr>
          <w:rFonts w:ascii="Sylfaen" w:hAnsi="Sylfaen"/>
          <w:sz w:val="24"/>
          <w:szCs w:val="24"/>
          <w:lang w:val="hy-AM"/>
        </w:rPr>
        <w:t xml:space="preserve"> Դպրոցի զարգացման ծրագրի </w:t>
      </w:r>
      <w:r w:rsidR="00D0576A" w:rsidRPr="00D0576A">
        <w:rPr>
          <w:rFonts w:ascii="Sylfaen" w:hAnsi="Sylfaen"/>
          <w:sz w:val="24"/>
          <w:szCs w:val="24"/>
          <w:lang w:val="hy-AM"/>
        </w:rPr>
        <w:t>վերահսկողությունն իրականացնում է դպրոցի խորհուրդը: Վերահսկողության ամենաարդյունավետ միջոցը հնգամյա ծրագրի հիման վրա կազմված դպրոցի գործունեության տարեկան աշխատանքային պլանների կատարողականներն են: Զարգացման ծրագրի վերահսկողության արդյունավետ միջոցներն են՝</w:t>
      </w:r>
    </w:p>
    <w:p w:rsidR="00C32E2A" w:rsidRPr="00B404D2" w:rsidRDefault="00C32E2A" w:rsidP="000630CE">
      <w:pPr>
        <w:spacing w:line="360" w:lineRule="auto"/>
        <w:ind w:left="554"/>
        <w:jc w:val="both"/>
        <w:rPr>
          <w:rFonts w:ascii="Sylfaen" w:hAnsi="Sylfaen"/>
          <w:sz w:val="24"/>
          <w:szCs w:val="24"/>
          <w:lang w:val="hy-AM"/>
        </w:rPr>
      </w:pPr>
      <w:r w:rsidRPr="00C32E2A">
        <w:rPr>
          <w:rFonts w:ascii="Sylfaen" w:hAnsi="Sylfaen"/>
          <w:sz w:val="24"/>
          <w:szCs w:val="24"/>
          <w:lang w:val="hy-AM"/>
        </w:rPr>
        <w:lastRenderedPageBreak/>
        <w:t>ա</w:t>
      </w:r>
      <w:r w:rsidR="00D0576A">
        <w:rPr>
          <w:rFonts w:ascii="Sylfaen" w:hAnsi="Sylfaen"/>
          <w:sz w:val="24"/>
          <w:szCs w:val="24"/>
          <w:lang w:val="hy-AM"/>
        </w:rPr>
        <w:t>)</w:t>
      </w:r>
      <w:r w:rsidRPr="00C32E2A">
        <w:rPr>
          <w:rFonts w:ascii="Sylfaen" w:hAnsi="Sylfaen"/>
          <w:sz w:val="24"/>
          <w:szCs w:val="24"/>
          <w:lang w:val="hy-AM"/>
        </w:rPr>
        <w:t xml:space="preserve"> Խորհրդի կողմից տարեկան առնվազն 2 անգամ տվյալ ուստարվա համար ժամանակացույցով նախատեսված </w:t>
      </w:r>
      <w:r w:rsidR="00445DE5">
        <w:rPr>
          <w:rFonts w:ascii="Sylfaen" w:hAnsi="Sylfaen"/>
          <w:sz w:val="24"/>
          <w:szCs w:val="24"/>
          <w:lang w:val="hy-AM"/>
        </w:rPr>
        <w:t xml:space="preserve">   </w:t>
      </w:r>
      <w:r w:rsidRPr="00C32E2A">
        <w:rPr>
          <w:rFonts w:ascii="Sylfaen" w:hAnsi="Sylfaen"/>
          <w:sz w:val="24"/>
          <w:szCs w:val="24"/>
          <w:lang w:val="hy-AM"/>
        </w:rPr>
        <w:t>միջոցառումների իրականացման քննարկում  և գնահատում:</w:t>
      </w:r>
      <w:r w:rsidR="00445DE5">
        <w:rPr>
          <w:rFonts w:ascii="Sylfaen" w:hAnsi="Sylfaen"/>
          <w:sz w:val="24"/>
          <w:szCs w:val="24"/>
          <w:lang w:val="hy-AM"/>
        </w:rPr>
        <w:t xml:space="preserve"> </w:t>
      </w:r>
    </w:p>
    <w:p w:rsidR="00B404D2" w:rsidRPr="00B404D2" w:rsidRDefault="00B404D2" w:rsidP="000630CE">
      <w:pPr>
        <w:spacing w:line="360" w:lineRule="auto"/>
        <w:ind w:left="554"/>
        <w:jc w:val="both"/>
        <w:rPr>
          <w:rFonts w:ascii="Sylfaen" w:hAnsi="Sylfaen"/>
          <w:sz w:val="24"/>
          <w:szCs w:val="24"/>
          <w:lang w:val="hy-AM"/>
        </w:rPr>
      </w:pPr>
      <w:r w:rsidRPr="00B404D2">
        <w:rPr>
          <w:rFonts w:ascii="Sylfaen" w:hAnsi="Sylfaen"/>
          <w:sz w:val="24"/>
          <w:szCs w:val="24"/>
          <w:lang w:val="hy-AM"/>
        </w:rPr>
        <w:t>բ</w:t>
      </w:r>
      <w:r>
        <w:rPr>
          <w:rFonts w:ascii="Sylfaen" w:hAnsi="Sylfaen"/>
          <w:sz w:val="24"/>
          <w:szCs w:val="24"/>
          <w:lang w:val="hy-AM"/>
        </w:rPr>
        <w:t xml:space="preserve">) </w:t>
      </w:r>
      <w:r w:rsidRPr="00B404D2">
        <w:rPr>
          <w:rFonts w:ascii="Sylfaen" w:hAnsi="Sylfaen"/>
          <w:sz w:val="24"/>
          <w:szCs w:val="24"/>
          <w:lang w:val="hy-AM"/>
        </w:rPr>
        <w:t>Խորհրդի մասնակցությունը դպրոցի տնօրենության կողմից զարգացման ծրագրի արդյունքների գնահատմանը:</w:t>
      </w:r>
    </w:p>
    <w:p w:rsidR="00F62396" w:rsidRPr="00E93628" w:rsidRDefault="00B404D2" w:rsidP="000630CE">
      <w:pPr>
        <w:spacing w:line="360" w:lineRule="auto"/>
        <w:ind w:left="554"/>
        <w:jc w:val="both"/>
        <w:rPr>
          <w:rFonts w:ascii="Sylfaen" w:hAnsi="Sylfaen"/>
          <w:b/>
          <w:sz w:val="36"/>
          <w:szCs w:val="36"/>
          <w:lang w:val="hy-AM"/>
        </w:rPr>
      </w:pPr>
      <w:r w:rsidRPr="00B404D2">
        <w:rPr>
          <w:rFonts w:ascii="Sylfaen" w:hAnsi="Sylfaen"/>
          <w:sz w:val="24"/>
          <w:szCs w:val="24"/>
          <w:lang w:val="hy-AM"/>
        </w:rPr>
        <w:t>գ</w:t>
      </w:r>
      <w:r w:rsidR="00C32E2A" w:rsidRPr="00C32E2A">
        <w:rPr>
          <w:rFonts w:ascii="Sylfaen" w:hAnsi="Sylfaen"/>
          <w:sz w:val="24"/>
          <w:szCs w:val="24"/>
          <w:lang w:val="hy-AM"/>
        </w:rPr>
        <w:t>)</w:t>
      </w:r>
      <w:r w:rsidR="00445DE5">
        <w:rPr>
          <w:rFonts w:ascii="Sylfaen" w:hAnsi="Sylfaen"/>
          <w:sz w:val="24"/>
          <w:szCs w:val="24"/>
          <w:lang w:val="hy-AM"/>
        </w:rPr>
        <w:t xml:space="preserve"> </w:t>
      </w:r>
      <w:r w:rsidR="0063151C" w:rsidRPr="0063151C">
        <w:rPr>
          <w:rFonts w:ascii="Sylfaen" w:hAnsi="Sylfaen"/>
          <w:sz w:val="24"/>
          <w:szCs w:val="24"/>
          <w:lang w:val="hy-AM"/>
        </w:rPr>
        <w:t>Ծ</w:t>
      </w:r>
      <w:r w:rsidR="00C32E2A">
        <w:rPr>
          <w:rFonts w:ascii="Sylfaen" w:hAnsi="Sylfaen"/>
          <w:sz w:val="24"/>
          <w:szCs w:val="24"/>
          <w:lang w:val="hy-AM"/>
        </w:rPr>
        <w:t>րագրի վերանայում</w:t>
      </w:r>
      <w:r w:rsidR="0063151C" w:rsidRPr="0063151C">
        <w:rPr>
          <w:rFonts w:ascii="Sylfaen" w:hAnsi="Sylfaen"/>
          <w:sz w:val="24"/>
          <w:szCs w:val="24"/>
          <w:lang w:val="hy-AM"/>
        </w:rPr>
        <w:t xml:space="preserve"> յուրաքանչյուր տարվա ավարտին՝ </w:t>
      </w:r>
      <w:r w:rsidR="00C32E2A">
        <w:rPr>
          <w:rFonts w:ascii="Sylfaen" w:hAnsi="Sylfaen"/>
          <w:sz w:val="24"/>
          <w:szCs w:val="24"/>
          <w:lang w:val="hy-AM"/>
        </w:rPr>
        <w:t>ներքին գնահատման արդյունքների</w:t>
      </w:r>
      <w:r w:rsidR="0063151C" w:rsidRPr="0063151C">
        <w:rPr>
          <w:rFonts w:ascii="Sylfaen" w:hAnsi="Sylfaen"/>
          <w:sz w:val="24"/>
          <w:szCs w:val="24"/>
          <w:lang w:val="hy-AM"/>
        </w:rPr>
        <w:t>ց ելնելով:</w:t>
      </w:r>
      <w:r w:rsidR="00D0576A" w:rsidRPr="00D0576A">
        <w:rPr>
          <w:rFonts w:ascii="Sylfaen" w:hAnsi="Sylfaen"/>
          <w:sz w:val="24"/>
          <w:szCs w:val="24"/>
          <w:lang w:val="hy-AM"/>
        </w:rPr>
        <w:t xml:space="preserve"> </w:t>
      </w:r>
      <w:r w:rsidR="00FF2234" w:rsidRPr="00FF2234">
        <w:rPr>
          <w:rFonts w:ascii="Sylfaen" w:hAnsi="Sylfaen"/>
          <w:sz w:val="24"/>
          <w:szCs w:val="24"/>
          <w:lang w:val="hy-AM"/>
        </w:rPr>
        <w:t xml:space="preserve"> </w:t>
      </w:r>
      <w:r w:rsidR="000630CE">
        <w:rPr>
          <w:rFonts w:ascii="Sylfaen" w:hAnsi="Sylfaen"/>
          <w:b/>
          <w:sz w:val="36"/>
          <w:szCs w:val="36"/>
          <w:lang w:val="hy-AM"/>
        </w:rPr>
        <w:t xml:space="preserve"> </w:t>
      </w:r>
    </w:p>
    <w:tbl>
      <w:tblPr>
        <w:tblStyle w:val="TableGrid"/>
        <w:tblW w:w="0" w:type="auto"/>
        <w:tblInd w:w="554" w:type="dxa"/>
        <w:tblLook w:val="04A0" w:firstRow="1" w:lastRow="0" w:firstColumn="1" w:lastColumn="0" w:noHBand="0" w:noVBand="1"/>
      </w:tblPr>
      <w:tblGrid>
        <w:gridCol w:w="6895"/>
        <w:gridCol w:w="6905"/>
      </w:tblGrid>
      <w:tr w:rsidR="005F37C4" w:rsidTr="009F24DD">
        <w:tc>
          <w:tcPr>
            <w:tcW w:w="6895" w:type="dxa"/>
            <w:shd w:val="clear" w:color="auto" w:fill="D6E3BC" w:themeFill="accent3" w:themeFillTint="66"/>
          </w:tcPr>
          <w:p w:rsidR="005F37C4" w:rsidRPr="005F37C4" w:rsidRDefault="005F37C4" w:rsidP="00880E21">
            <w:pPr>
              <w:spacing w:line="360" w:lineRule="auto"/>
              <w:jc w:val="center"/>
              <w:rPr>
                <w:rFonts w:ascii="Sylfaen" w:hAnsi="Sylfaen"/>
                <w:b/>
                <w:i/>
                <w:sz w:val="28"/>
                <w:szCs w:val="28"/>
                <w:lang w:val="ru-RU"/>
              </w:rPr>
            </w:pPr>
            <w:r w:rsidRPr="005F37C4">
              <w:rPr>
                <w:rFonts w:ascii="Sylfaen" w:hAnsi="Sylfaen"/>
                <w:b/>
                <w:i/>
                <w:sz w:val="28"/>
                <w:szCs w:val="28"/>
                <w:lang w:val="ru-RU"/>
              </w:rPr>
              <w:t>Միջոցառում</w:t>
            </w:r>
          </w:p>
        </w:tc>
        <w:tc>
          <w:tcPr>
            <w:tcW w:w="6905" w:type="dxa"/>
            <w:shd w:val="clear" w:color="auto" w:fill="FBD4B4" w:themeFill="accent6" w:themeFillTint="66"/>
          </w:tcPr>
          <w:p w:rsidR="005F37C4" w:rsidRPr="005F37C4" w:rsidRDefault="005F37C4" w:rsidP="00880E21">
            <w:pPr>
              <w:spacing w:line="360" w:lineRule="auto"/>
              <w:jc w:val="center"/>
              <w:rPr>
                <w:rFonts w:ascii="Sylfaen" w:hAnsi="Sylfaen"/>
                <w:b/>
                <w:i/>
                <w:sz w:val="28"/>
                <w:szCs w:val="28"/>
                <w:lang w:val="ru-RU"/>
              </w:rPr>
            </w:pPr>
            <w:r w:rsidRPr="005F37C4">
              <w:rPr>
                <w:rFonts w:ascii="Sylfaen" w:hAnsi="Sylfaen"/>
                <w:b/>
                <w:i/>
                <w:sz w:val="28"/>
                <w:szCs w:val="28"/>
                <w:lang w:val="ru-RU"/>
              </w:rPr>
              <w:t>Ժամանակացույց</w:t>
            </w:r>
          </w:p>
        </w:tc>
      </w:tr>
      <w:tr w:rsidR="005F37C4" w:rsidTr="009F24DD">
        <w:tc>
          <w:tcPr>
            <w:tcW w:w="6895" w:type="dxa"/>
            <w:shd w:val="clear" w:color="auto" w:fill="EEECE1" w:themeFill="background2"/>
          </w:tcPr>
          <w:p w:rsidR="005F37C4" w:rsidRPr="00E93628" w:rsidRDefault="005F37C4" w:rsidP="005F37C4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Զարգացման</w:t>
            </w:r>
            <w:r w:rsidRPr="00E9362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ծրագրի</w:t>
            </w:r>
            <w:r w:rsidRPr="00E9362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կատարողականի</w:t>
            </w:r>
            <w:r w:rsidRPr="00E9362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ներկայացում</w:t>
            </w:r>
            <w:r w:rsidRPr="00E9362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հաստատության</w:t>
            </w:r>
            <w:r w:rsidRPr="00E93628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խորհրդին</w:t>
            </w:r>
          </w:p>
        </w:tc>
        <w:tc>
          <w:tcPr>
            <w:tcW w:w="6905" w:type="dxa"/>
            <w:shd w:val="clear" w:color="auto" w:fill="FDE9D9" w:themeFill="accent6" w:themeFillTint="33"/>
          </w:tcPr>
          <w:p w:rsidR="005F37C4" w:rsidRDefault="005F37C4" w:rsidP="005F37C4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Տարեկան առնվազն երկու անգամ</w:t>
            </w:r>
          </w:p>
        </w:tc>
      </w:tr>
      <w:tr w:rsidR="005F37C4" w:rsidRPr="003A638A" w:rsidTr="009F24DD">
        <w:tc>
          <w:tcPr>
            <w:tcW w:w="6895" w:type="dxa"/>
            <w:shd w:val="clear" w:color="auto" w:fill="EEECE1" w:themeFill="background2"/>
          </w:tcPr>
          <w:p w:rsidR="005F37C4" w:rsidRDefault="005F37C4" w:rsidP="005F37C4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Հաշվետվության ներկայացում մանկավարժական խորհրդին</w:t>
            </w:r>
          </w:p>
          <w:p w:rsidR="00521B9A" w:rsidRDefault="00521B9A" w:rsidP="005F37C4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905" w:type="dxa"/>
            <w:shd w:val="clear" w:color="auto" w:fill="FDE9D9" w:themeFill="accent6" w:themeFillTint="33"/>
          </w:tcPr>
          <w:p w:rsidR="005F37C4" w:rsidRDefault="005F37C4" w:rsidP="005F37C4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Յուրաքանչյուր ուսումնական տարում </w:t>
            </w:r>
            <w:r w:rsidR="00521B9A">
              <w:rPr>
                <w:rFonts w:ascii="Sylfaen" w:hAnsi="Sylfaen"/>
                <w:sz w:val="24"/>
                <w:szCs w:val="24"/>
                <w:lang w:val="ru-RU"/>
              </w:rPr>
              <w:t>մեկ անգամ</w:t>
            </w:r>
          </w:p>
        </w:tc>
      </w:tr>
      <w:tr w:rsidR="00521B9A" w:rsidRPr="003A638A" w:rsidTr="009F24DD">
        <w:tc>
          <w:tcPr>
            <w:tcW w:w="6895" w:type="dxa"/>
            <w:shd w:val="clear" w:color="auto" w:fill="EEECE1" w:themeFill="background2"/>
          </w:tcPr>
          <w:p w:rsidR="00521B9A" w:rsidRPr="00514CDD" w:rsidRDefault="00521B9A" w:rsidP="005F37C4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521B9A">
              <w:rPr>
                <w:rFonts w:ascii="Sylfaen" w:hAnsi="Sylfaen"/>
                <w:sz w:val="24"/>
                <w:szCs w:val="24"/>
                <w:lang w:val="ru-RU"/>
              </w:rPr>
              <w:t>Հաշվետվության</w:t>
            </w:r>
            <w:r w:rsidRPr="00514CDD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521B9A">
              <w:rPr>
                <w:rFonts w:ascii="Sylfaen" w:hAnsi="Sylfaen"/>
                <w:sz w:val="24"/>
                <w:szCs w:val="24"/>
                <w:lang w:val="ru-RU"/>
              </w:rPr>
              <w:t>ներկայացում</w:t>
            </w:r>
            <w:r w:rsidRPr="00514CDD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ծնողական</w:t>
            </w:r>
            <w:r w:rsidRPr="00514CDD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ընդհանուր</w:t>
            </w:r>
            <w:r w:rsidRPr="00514CDD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ժողովում</w:t>
            </w:r>
          </w:p>
        </w:tc>
        <w:tc>
          <w:tcPr>
            <w:tcW w:w="6905" w:type="dxa"/>
            <w:shd w:val="clear" w:color="auto" w:fill="FDE9D9" w:themeFill="accent6" w:themeFillTint="33"/>
          </w:tcPr>
          <w:p w:rsidR="00521B9A" w:rsidRPr="00514CDD" w:rsidRDefault="00521B9A" w:rsidP="005F37C4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521B9A">
              <w:rPr>
                <w:rFonts w:ascii="Sylfaen" w:hAnsi="Sylfaen"/>
                <w:sz w:val="24"/>
                <w:szCs w:val="24"/>
                <w:lang w:val="ru-RU"/>
              </w:rPr>
              <w:t>Յուրաքանչյուր</w:t>
            </w:r>
            <w:r w:rsidRPr="00514CDD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521B9A">
              <w:rPr>
                <w:rFonts w:ascii="Sylfaen" w:hAnsi="Sylfaen"/>
                <w:sz w:val="24"/>
                <w:szCs w:val="24"/>
                <w:lang w:val="ru-RU"/>
              </w:rPr>
              <w:t>ուսումնական</w:t>
            </w:r>
            <w:r w:rsidRPr="00514CDD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521B9A">
              <w:rPr>
                <w:rFonts w:ascii="Sylfaen" w:hAnsi="Sylfaen"/>
                <w:sz w:val="24"/>
                <w:szCs w:val="24"/>
                <w:lang w:val="ru-RU"/>
              </w:rPr>
              <w:t>տարում</w:t>
            </w:r>
            <w:r w:rsidRPr="00514CDD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521B9A">
              <w:rPr>
                <w:rFonts w:ascii="Sylfaen" w:hAnsi="Sylfaen"/>
                <w:sz w:val="24"/>
                <w:szCs w:val="24"/>
                <w:lang w:val="ru-RU"/>
              </w:rPr>
              <w:t>մեկ</w:t>
            </w:r>
            <w:r w:rsidRPr="00514CDD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521B9A">
              <w:rPr>
                <w:rFonts w:ascii="Sylfaen" w:hAnsi="Sylfaen"/>
                <w:sz w:val="24"/>
                <w:szCs w:val="24"/>
                <w:lang w:val="ru-RU"/>
              </w:rPr>
              <w:t>անգամ</w:t>
            </w:r>
          </w:p>
        </w:tc>
      </w:tr>
    </w:tbl>
    <w:p w:rsidR="005F37C4" w:rsidRPr="00514CDD" w:rsidRDefault="005F37C4" w:rsidP="00880E21">
      <w:pPr>
        <w:spacing w:line="360" w:lineRule="auto"/>
        <w:ind w:left="554"/>
        <w:jc w:val="center"/>
        <w:rPr>
          <w:rFonts w:ascii="Sylfaen" w:hAnsi="Sylfaen"/>
          <w:sz w:val="24"/>
          <w:szCs w:val="24"/>
          <w:lang w:val="ru-RU"/>
        </w:rPr>
      </w:pPr>
    </w:p>
    <w:p w:rsidR="00965257" w:rsidRPr="00D6359B" w:rsidRDefault="00965257" w:rsidP="00880E21">
      <w:pPr>
        <w:spacing w:line="360" w:lineRule="auto"/>
        <w:ind w:left="554"/>
        <w:jc w:val="center"/>
        <w:rPr>
          <w:rFonts w:ascii="Sylfaen" w:hAnsi="Sylfaen"/>
          <w:b/>
          <w:color w:val="0070C0"/>
          <w:sz w:val="36"/>
          <w:szCs w:val="36"/>
          <w:lang w:val="ru-RU"/>
        </w:rPr>
      </w:pPr>
    </w:p>
    <w:p w:rsidR="00965257" w:rsidRPr="00D6359B" w:rsidRDefault="00965257" w:rsidP="00880E21">
      <w:pPr>
        <w:spacing w:line="360" w:lineRule="auto"/>
        <w:ind w:left="554"/>
        <w:jc w:val="center"/>
        <w:rPr>
          <w:rFonts w:ascii="Sylfaen" w:hAnsi="Sylfaen"/>
          <w:b/>
          <w:color w:val="0070C0"/>
          <w:sz w:val="36"/>
          <w:szCs w:val="36"/>
          <w:lang w:val="ru-RU"/>
        </w:rPr>
      </w:pPr>
    </w:p>
    <w:p w:rsidR="00965257" w:rsidRPr="00D6359B" w:rsidRDefault="00965257" w:rsidP="00880E21">
      <w:pPr>
        <w:spacing w:line="360" w:lineRule="auto"/>
        <w:ind w:left="554"/>
        <w:jc w:val="center"/>
        <w:rPr>
          <w:rFonts w:ascii="Sylfaen" w:hAnsi="Sylfaen"/>
          <w:b/>
          <w:color w:val="0070C0"/>
          <w:sz w:val="36"/>
          <w:szCs w:val="36"/>
          <w:lang w:val="ru-RU"/>
        </w:rPr>
      </w:pPr>
    </w:p>
    <w:p w:rsidR="00037915" w:rsidRPr="00D6359B" w:rsidRDefault="00B50131" w:rsidP="00880E21">
      <w:pPr>
        <w:spacing w:line="360" w:lineRule="auto"/>
        <w:ind w:left="554"/>
        <w:jc w:val="center"/>
        <w:rPr>
          <w:rFonts w:ascii="Sylfaen" w:hAnsi="Sylfaen"/>
          <w:b/>
          <w:color w:val="0070C0"/>
          <w:sz w:val="36"/>
          <w:szCs w:val="36"/>
          <w:lang w:val="ru-RU"/>
        </w:rPr>
      </w:pPr>
      <w:r w:rsidRPr="00381AF7">
        <w:rPr>
          <w:rFonts w:ascii="Sylfaen" w:hAnsi="Sylfaen"/>
          <w:b/>
          <w:color w:val="0070C0"/>
          <w:sz w:val="36"/>
          <w:szCs w:val="36"/>
          <w:lang w:val="ru-RU"/>
        </w:rPr>
        <w:lastRenderedPageBreak/>
        <w:t>Արդյունքների</w:t>
      </w:r>
      <w:r w:rsidRPr="00D6359B">
        <w:rPr>
          <w:rFonts w:ascii="Sylfaen" w:hAnsi="Sylfaen"/>
          <w:b/>
          <w:color w:val="0070C0"/>
          <w:sz w:val="36"/>
          <w:szCs w:val="36"/>
          <w:lang w:val="ru-RU"/>
        </w:rPr>
        <w:t xml:space="preserve"> </w:t>
      </w:r>
      <w:r w:rsidRPr="00381AF7">
        <w:rPr>
          <w:rFonts w:ascii="Sylfaen" w:hAnsi="Sylfaen"/>
          <w:b/>
          <w:color w:val="0070C0"/>
          <w:sz w:val="36"/>
          <w:szCs w:val="36"/>
          <w:lang w:val="ru-RU"/>
        </w:rPr>
        <w:t>գնահատման</w:t>
      </w:r>
      <w:r w:rsidRPr="00D6359B">
        <w:rPr>
          <w:rFonts w:ascii="Sylfaen" w:hAnsi="Sylfaen"/>
          <w:b/>
          <w:color w:val="0070C0"/>
          <w:sz w:val="36"/>
          <w:szCs w:val="36"/>
          <w:lang w:val="ru-RU"/>
        </w:rPr>
        <w:t xml:space="preserve"> </w:t>
      </w:r>
      <w:r w:rsidRPr="00381AF7">
        <w:rPr>
          <w:rFonts w:ascii="Sylfaen" w:hAnsi="Sylfaen"/>
          <w:b/>
          <w:color w:val="0070C0"/>
          <w:sz w:val="36"/>
          <w:szCs w:val="36"/>
          <w:lang w:val="ru-RU"/>
        </w:rPr>
        <w:t>չափանիշներ</w:t>
      </w:r>
    </w:p>
    <w:p w:rsidR="00CC664E" w:rsidRPr="00D6359B" w:rsidRDefault="00516993" w:rsidP="00CC664E">
      <w:pPr>
        <w:spacing w:line="360" w:lineRule="auto"/>
        <w:ind w:left="142"/>
        <w:jc w:val="both"/>
        <w:rPr>
          <w:rFonts w:ascii="Sylfaen" w:hAnsi="Sylfaen"/>
          <w:color w:val="0070C0"/>
          <w:sz w:val="28"/>
          <w:szCs w:val="28"/>
          <w:lang w:val="ru-RU"/>
        </w:rPr>
      </w:pPr>
      <w:r w:rsidRPr="00D6359B">
        <w:rPr>
          <w:rFonts w:ascii="Sylfaen" w:hAnsi="Sylfaen"/>
          <w:b/>
          <w:i/>
          <w:color w:val="0070C0"/>
          <w:sz w:val="28"/>
          <w:szCs w:val="28"/>
          <w:lang w:val="ru-RU"/>
        </w:rPr>
        <w:t xml:space="preserve">1. </w:t>
      </w:r>
      <w:r w:rsidR="00CC664E" w:rsidRPr="00CC664E">
        <w:rPr>
          <w:rFonts w:ascii="Sylfaen" w:hAnsi="Sylfaen"/>
          <w:b/>
          <w:i/>
          <w:color w:val="0070C0"/>
          <w:sz w:val="28"/>
          <w:szCs w:val="28"/>
        </w:rPr>
        <w:t>Սահմանված</w:t>
      </w:r>
      <w:r w:rsidR="00CC664E" w:rsidRPr="00D6359B">
        <w:rPr>
          <w:rFonts w:ascii="Sylfaen" w:hAnsi="Sylfaen"/>
          <w:b/>
          <w:i/>
          <w:color w:val="0070C0"/>
          <w:sz w:val="28"/>
          <w:szCs w:val="28"/>
          <w:lang w:val="ru-RU"/>
        </w:rPr>
        <w:t xml:space="preserve"> </w:t>
      </w:r>
      <w:r w:rsidR="00CC664E" w:rsidRPr="00CC664E">
        <w:rPr>
          <w:rFonts w:ascii="Sylfaen" w:hAnsi="Sylfaen"/>
          <w:b/>
          <w:i/>
          <w:color w:val="0070C0"/>
          <w:sz w:val="28"/>
          <w:szCs w:val="28"/>
        </w:rPr>
        <w:t>են</w:t>
      </w:r>
      <w:r w:rsidR="00CC664E" w:rsidRPr="00D6359B">
        <w:rPr>
          <w:rFonts w:ascii="Sylfaen" w:hAnsi="Sylfaen"/>
          <w:b/>
          <w:i/>
          <w:color w:val="0070C0"/>
          <w:sz w:val="28"/>
          <w:szCs w:val="28"/>
          <w:lang w:val="ru-RU"/>
        </w:rPr>
        <w:t xml:space="preserve"> </w:t>
      </w:r>
      <w:r w:rsidR="00CC664E" w:rsidRPr="00CC664E">
        <w:rPr>
          <w:rFonts w:ascii="Sylfaen" w:hAnsi="Sylfaen"/>
          <w:b/>
          <w:i/>
          <w:color w:val="0070C0"/>
          <w:sz w:val="28"/>
          <w:szCs w:val="28"/>
        </w:rPr>
        <w:t>յուրաքանչյուր</w:t>
      </w:r>
      <w:r w:rsidR="00CC664E" w:rsidRPr="00D6359B">
        <w:rPr>
          <w:rFonts w:ascii="Sylfaen" w:hAnsi="Sylfaen"/>
          <w:b/>
          <w:i/>
          <w:color w:val="0070C0"/>
          <w:sz w:val="28"/>
          <w:szCs w:val="28"/>
          <w:lang w:val="ru-RU"/>
        </w:rPr>
        <w:t xml:space="preserve"> </w:t>
      </w:r>
      <w:r w:rsidR="00CC664E" w:rsidRPr="00CC664E">
        <w:rPr>
          <w:rFonts w:ascii="Sylfaen" w:hAnsi="Sylfaen"/>
          <w:b/>
          <w:i/>
          <w:color w:val="0070C0"/>
          <w:sz w:val="28"/>
          <w:szCs w:val="28"/>
        </w:rPr>
        <w:t>գործողության</w:t>
      </w:r>
      <w:r w:rsidR="00CC664E" w:rsidRPr="00D6359B">
        <w:rPr>
          <w:rFonts w:ascii="Sylfaen" w:hAnsi="Sylfaen"/>
          <w:b/>
          <w:i/>
          <w:color w:val="0070C0"/>
          <w:sz w:val="28"/>
          <w:szCs w:val="28"/>
          <w:lang w:val="ru-RU"/>
        </w:rPr>
        <w:t xml:space="preserve"> </w:t>
      </w:r>
      <w:r w:rsidR="00CC664E" w:rsidRPr="00CC664E">
        <w:rPr>
          <w:rFonts w:ascii="Sylfaen" w:hAnsi="Sylfaen"/>
          <w:b/>
          <w:i/>
          <w:color w:val="0070C0"/>
          <w:sz w:val="28"/>
          <w:szCs w:val="28"/>
        </w:rPr>
        <w:t>առանձնահատկությունից</w:t>
      </w:r>
      <w:r w:rsidR="00CC664E" w:rsidRPr="00D6359B">
        <w:rPr>
          <w:rFonts w:ascii="Sylfaen" w:hAnsi="Sylfaen"/>
          <w:b/>
          <w:i/>
          <w:color w:val="0070C0"/>
          <w:sz w:val="28"/>
          <w:szCs w:val="28"/>
          <w:lang w:val="ru-RU"/>
        </w:rPr>
        <w:t xml:space="preserve"> </w:t>
      </w:r>
      <w:r w:rsidR="00CC664E" w:rsidRPr="00CC664E">
        <w:rPr>
          <w:rFonts w:ascii="Sylfaen" w:hAnsi="Sylfaen"/>
          <w:b/>
          <w:i/>
          <w:color w:val="0070C0"/>
          <w:sz w:val="28"/>
          <w:szCs w:val="28"/>
        </w:rPr>
        <w:t>բխող</w:t>
      </w:r>
      <w:r w:rsidR="00CC664E" w:rsidRPr="00D6359B">
        <w:rPr>
          <w:rFonts w:ascii="Sylfaen" w:hAnsi="Sylfaen"/>
          <w:b/>
          <w:i/>
          <w:color w:val="0070C0"/>
          <w:sz w:val="28"/>
          <w:szCs w:val="28"/>
          <w:lang w:val="ru-RU"/>
        </w:rPr>
        <w:t xml:space="preserve"> </w:t>
      </w:r>
      <w:r w:rsidR="00CC664E" w:rsidRPr="00CC664E">
        <w:rPr>
          <w:rFonts w:ascii="Sylfaen" w:hAnsi="Sylfaen"/>
          <w:b/>
          <w:i/>
          <w:color w:val="0070C0"/>
          <w:sz w:val="28"/>
          <w:szCs w:val="28"/>
        </w:rPr>
        <w:t>գնահատման</w:t>
      </w:r>
      <w:r w:rsidR="00CC664E" w:rsidRPr="00D6359B">
        <w:rPr>
          <w:rFonts w:ascii="Sylfaen" w:hAnsi="Sylfaen"/>
          <w:b/>
          <w:i/>
          <w:color w:val="0070C0"/>
          <w:sz w:val="28"/>
          <w:szCs w:val="28"/>
          <w:lang w:val="ru-RU"/>
        </w:rPr>
        <w:t xml:space="preserve"> </w:t>
      </w:r>
      <w:r w:rsidR="0051188F">
        <w:rPr>
          <w:rFonts w:ascii="Sylfaen" w:hAnsi="Sylfaen"/>
          <w:b/>
          <w:i/>
          <w:color w:val="0070C0"/>
          <w:sz w:val="28"/>
          <w:szCs w:val="28"/>
          <w:lang w:val="ru-RU"/>
        </w:rPr>
        <w:t>չ</w:t>
      </w:r>
      <w:r w:rsidR="00CC664E" w:rsidRPr="00CC664E">
        <w:rPr>
          <w:rFonts w:ascii="Sylfaen" w:hAnsi="Sylfaen"/>
          <w:b/>
          <w:i/>
          <w:color w:val="0070C0"/>
          <w:sz w:val="28"/>
          <w:szCs w:val="28"/>
        </w:rPr>
        <w:t>ափանիշները</w:t>
      </w:r>
    </w:p>
    <w:p w:rsidR="00BD45CD" w:rsidRPr="00B654DD" w:rsidRDefault="00BD45CD" w:rsidP="00CC664E">
      <w:pPr>
        <w:spacing w:line="360" w:lineRule="auto"/>
        <w:ind w:left="142"/>
        <w:jc w:val="both"/>
        <w:rPr>
          <w:rFonts w:ascii="Sylfaen" w:hAnsi="Sylfaen"/>
          <w:b/>
          <w:sz w:val="24"/>
          <w:szCs w:val="24"/>
          <w:lang w:val="ru-RU"/>
        </w:rPr>
      </w:pPr>
      <w:r w:rsidRPr="006F5820">
        <w:rPr>
          <w:rFonts w:ascii="Sylfaen" w:hAnsi="Sylfaen"/>
          <w:b/>
          <w:sz w:val="24"/>
          <w:szCs w:val="24"/>
        </w:rPr>
        <w:t>Կներկայացնեմ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քանակական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և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որակական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գնահատման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ընդհանուր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չափանիշներ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, </w:t>
      </w:r>
      <w:r w:rsidRPr="006F5820">
        <w:rPr>
          <w:rFonts w:ascii="Sylfaen" w:hAnsi="Sylfaen"/>
          <w:b/>
          <w:sz w:val="24"/>
          <w:szCs w:val="24"/>
        </w:rPr>
        <w:t>որոնցով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կարող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ենք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չափել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առաջիկա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հինգ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տարիների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ընթացքում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մեր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աշխատանքի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ընդհանուր</w:t>
      </w:r>
      <w:r w:rsidRPr="00B654DD">
        <w:rPr>
          <w:rFonts w:ascii="Sylfaen" w:hAnsi="Sylfaen"/>
          <w:b/>
          <w:sz w:val="24"/>
          <w:szCs w:val="24"/>
          <w:lang w:val="ru-RU"/>
        </w:rPr>
        <w:t xml:space="preserve"> </w:t>
      </w:r>
      <w:r w:rsidRPr="006F5820">
        <w:rPr>
          <w:rFonts w:ascii="Sylfaen" w:hAnsi="Sylfaen"/>
          <w:b/>
          <w:sz w:val="24"/>
          <w:szCs w:val="24"/>
        </w:rPr>
        <w:t>արդյունավետությունը</w:t>
      </w:r>
      <w:r w:rsidRPr="00B654DD">
        <w:rPr>
          <w:rFonts w:ascii="Sylfaen" w:hAnsi="Sylfaen"/>
          <w:b/>
          <w:sz w:val="24"/>
          <w:szCs w:val="24"/>
          <w:lang w:val="ru-RU"/>
        </w:rPr>
        <w:t>: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8330"/>
        <w:gridCol w:w="5882"/>
      </w:tblGrid>
      <w:tr w:rsidR="001D380D" w:rsidTr="0095579E">
        <w:tc>
          <w:tcPr>
            <w:tcW w:w="8330" w:type="dxa"/>
            <w:shd w:val="clear" w:color="auto" w:fill="DAEEF3" w:themeFill="accent5" w:themeFillTint="33"/>
          </w:tcPr>
          <w:p w:rsidR="001D380D" w:rsidRPr="0095579E" w:rsidRDefault="001D380D" w:rsidP="0095579E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Գործողություն</w:t>
            </w:r>
          </w:p>
        </w:tc>
        <w:tc>
          <w:tcPr>
            <w:tcW w:w="5882" w:type="dxa"/>
            <w:shd w:val="clear" w:color="auto" w:fill="DAEEF3" w:themeFill="accent5" w:themeFillTint="33"/>
          </w:tcPr>
          <w:p w:rsidR="001D380D" w:rsidRPr="0095579E" w:rsidRDefault="001D380D" w:rsidP="001D380D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Գնահատման  չափանիշ</w:t>
            </w:r>
          </w:p>
        </w:tc>
      </w:tr>
      <w:tr w:rsidR="001D380D" w:rsidRPr="00CB3419" w:rsidTr="00E57A6A">
        <w:tc>
          <w:tcPr>
            <w:tcW w:w="8330" w:type="dxa"/>
          </w:tcPr>
          <w:p w:rsidR="0095579E" w:rsidRPr="0095579E" w:rsidRDefault="0095579E" w:rsidP="0095579E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5579E">
              <w:rPr>
                <w:rFonts w:ascii="Sylfaen" w:hAnsi="Sylfaen"/>
                <w:sz w:val="24"/>
                <w:szCs w:val="24"/>
              </w:rPr>
              <w:t>Չափորոշչային պահանջներին համապատասխան կրթության գնահատում</w:t>
            </w:r>
            <w:r w:rsidR="00E765E1" w:rsidRPr="00E765E1">
              <w:rPr>
                <w:rFonts w:ascii="Sylfaen" w:hAnsi="Sylfaen"/>
                <w:sz w:val="24"/>
                <w:szCs w:val="24"/>
              </w:rPr>
              <w:t>:</w:t>
            </w:r>
          </w:p>
          <w:p w:rsidR="0095579E" w:rsidRPr="0095579E" w:rsidRDefault="0095579E" w:rsidP="0095579E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5579E">
              <w:rPr>
                <w:rFonts w:ascii="Sylfaen" w:hAnsi="Sylfaen"/>
                <w:sz w:val="24"/>
                <w:szCs w:val="24"/>
              </w:rPr>
              <w:t>Հանրակրթական ծրագրերի արդյունավետ կիրառման որակական և քանակական գնահատում</w:t>
            </w:r>
            <w:r w:rsidR="00E765E1" w:rsidRPr="00E765E1">
              <w:rPr>
                <w:rFonts w:ascii="Sylfaen" w:hAnsi="Sylfaen"/>
                <w:sz w:val="24"/>
                <w:szCs w:val="24"/>
              </w:rPr>
              <w:t>:</w:t>
            </w:r>
          </w:p>
          <w:p w:rsidR="0095579E" w:rsidRPr="0095579E" w:rsidRDefault="0095579E" w:rsidP="0095579E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5579E">
              <w:rPr>
                <w:rFonts w:ascii="Sylfaen" w:hAnsi="Sylfaen"/>
                <w:sz w:val="24"/>
                <w:szCs w:val="24"/>
              </w:rPr>
              <w:t>Սովորողների առաջադիմության և կարգապահության բարելավ</w:t>
            </w:r>
            <w:r w:rsidRPr="0095579E">
              <w:rPr>
                <w:rFonts w:ascii="Sylfaen" w:hAnsi="Sylfaen"/>
                <w:sz w:val="24"/>
                <w:szCs w:val="24"/>
                <w:lang w:val="hy-AM"/>
              </w:rPr>
              <w:t>ման գնահատում</w:t>
            </w:r>
            <w:r w:rsidR="00E765E1" w:rsidRPr="00E765E1">
              <w:rPr>
                <w:rFonts w:ascii="Sylfaen" w:hAnsi="Sylfaen"/>
                <w:sz w:val="24"/>
                <w:szCs w:val="24"/>
              </w:rPr>
              <w:t>:</w:t>
            </w:r>
          </w:p>
          <w:p w:rsidR="0095579E" w:rsidRPr="0095579E" w:rsidRDefault="0095579E" w:rsidP="0095579E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5579E">
              <w:rPr>
                <w:rFonts w:ascii="Sylfaen" w:hAnsi="Sylfaen"/>
                <w:sz w:val="24"/>
                <w:szCs w:val="24"/>
              </w:rPr>
              <w:t>ՈՒսուցչական անձնակազմի մասնագիտական զարգաց</w:t>
            </w:r>
            <w:r w:rsidRPr="0095579E">
              <w:rPr>
                <w:rFonts w:ascii="Sylfaen" w:hAnsi="Sylfaen"/>
                <w:sz w:val="24"/>
                <w:szCs w:val="24"/>
                <w:lang w:val="hy-AM"/>
              </w:rPr>
              <w:t>ման որակական գնահատում</w:t>
            </w:r>
            <w:r w:rsidR="00E765E1" w:rsidRPr="00E765E1">
              <w:rPr>
                <w:rFonts w:ascii="Sylfaen" w:hAnsi="Sylfaen"/>
                <w:sz w:val="24"/>
                <w:szCs w:val="24"/>
              </w:rPr>
              <w:t>:</w:t>
            </w:r>
          </w:p>
          <w:p w:rsidR="0095579E" w:rsidRPr="0095579E" w:rsidRDefault="0095579E" w:rsidP="0095579E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5579E">
              <w:rPr>
                <w:rFonts w:ascii="Sylfaen" w:hAnsi="Sylfaen"/>
                <w:sz w:val="24"/>
                <w:szCs w:val="24"/>
                <w:lang w:val="hy-AM"/>
              </w:rPr>
              <w:t>Գնահատել հ</w:t>
            </w:r>
            <w:r w:rsidRPr="0095579E">
              <w:rPr>
                <w:rFonts w:ascii="Sylfaen" w:hAnsi="Sylfaen"/>
                <w:sz w:val="24"/>
                <w:szCs w:val="24"/>
              </w:rPr>
              <w:t>ավասարապես ներառական կրթության ապահովում</w:t>
            </w:r>
            <w:r w:rsidRPr="0095579E">
              <w:rPr>
                <w:rFonts w:ascii="Sylfaen" w:hAnsi="Sylfaen"/>
                <w:sz w:val="24"/>
                <w:szCs w:val="24"/>
                <w:lang w:val="hy-AM"/>
              </w:rPr>
              <w:t>ը դպրոցում</w:t>
            </w:r>
            <w:r w:rsidR="00E765E1" w:rsidRPr="00E765E1">
              <w:rPr>
                <w:rFonts w:ascii="Sylfaen" w:hAnsi="Sylfaen"/>
                <w:sz w:val="24"/>
                <w:szCs w:val="24"/>
              </w:rPr>
              <w:t>:</w:t>
            </w:r>
          </w:p>
          <w:p w:rsidR="0095579E" w:rsidRPr="0095579E" w:rsidRDefault="0095579E" w:rsidP="0095579E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5579E">
              <w:rPr>
                <w:rFonts w:ascii="Sylfaen" w:hAnsi="Sylfaen"/>
                <w:sz w:val="24"/>
                <w:szCs w:val="24"/>
              </w:rPr>
              <w:t>Դրական մթնոլորտի ապահով</w:t>
            </w:r>
            <w:r w:rsidRPr="0095579E">
              <w:rPr>
                <w:rFonts w:ascii="Sylfaen" w:hAnsi="Sylfaen"/>
                <w:sz w:val="24"/>
                <w:szCs w:val="24"/>
                <w:lang w:val="hy-AM"/>
              </w:rPr>
              <w:t>ման գնահատում</w:t>
            </w:r>
            <w:r w:rsidR="00E765E1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95579E" w:rsidRPr="0095579E" w:rsidRDefault="0095579E" w:rsidP="0095579E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5579E">
              <w:rPr>
                <w:rFonts w:ascii="Sylfaen" w:hAnsi="Sylfaen"/>
                <w:sz w:val="24"/>
                <w:szCs w:val="24"/>
              </w:rPr>
              <w:t>Դպրոցից դուրս այլ շահագրգիռ կողմերի ներգրավվածության ապահովում</w:t>
            </w:r>
            <w:r w:rsidR="00E765E1" w:rsidRPr="00E765E1">
              <w:rPr>
                <w:rFonts w:ascii="Sylfaen" w:hAnsi="Sylfaen"/>
                <w:sz w:val="24"/>
                <w:szCs w:val="24"/>
              </w:rPr>
              <w:t>:</w:t>
            </w:r>
          </w:p>
          <w:p w:rsidR="0095579E" w:rsidRPr="0095579E" w:rsidRDefault="0095579E" w:rsidP="0095579E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5579E">
              <w:rPr>
                <w:rFonts w:ascii="Sylfaen" w:hAnsi="Sylfaen"/>
                <w:sz w:val="24"/>
                <w:szCs w:val="24"/>
              </w:rPr>
              <w:lastRenderedPageBreak/>
              <w:t>Շենքային պայմանների բարելավ</w:t>
            </w:r>
            <w:r w:rsidRPr="0095579E">
              <w:rPr>
                <w:rFonts w:ascii="Sylfaen" w:hAnsi="Sylfaen"/>
                <w:sz w:val="24"/>
                <w:szCs w:val="24"/>
                <w:lang w:val="hy-AM"/>
              </w:rPr>
              <w:t>ման գնահատում</w:t>
            </w:r>
            <w:r w:rsidR="00E765E1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95579E" w:rsidRPr="0095579E" w:rsidRDefault="0095579E" w:rsidP="0095579E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5579E">
              <w:rPr>
                <w:rFonts w:ascii="Sylfaen" w:hAnsi="Sylfaen"/>
                <w:sz w:val="24"/>
                <w:szCs w:val="24"/>
              </w:rPr>
              <w:t>Տեխնիկական հագեցվածություն /տեխնոլոգիաների ինտեգրում/</w:t>
            </w:r>
            <w:r w:rsidRPr="0095579E">
              <w:rPr>
                <w:rFonts w:ascii="Sylfaen" w:hAnsi="Sylfaen"/>
                <w:sz w:val="24"/>
                <w:szCs w:val="24"/>
                <w:lang w:val="hy-AM"/>
              </w:rPr>
              <w:t>, քանակական և որակական գնահատում</w:t>
            </w:r>
            <w:r w:rsidR="00E765E1" w:rsidRPr="00E765E1">
              <w:rPr>
                <w:rFonts w:ascii="Sylfaen" w:hAnsi="Sylfaen"/>
                <w:sz w:val="24"/>
                <w:szCs w:val="24"/>
              </w:rPr>
              <w:t>:</w:t>
            </w:r>
          </w:p>
          <w:p w:rsidR="0095579E" w:rsidRPr="0095579E" w:rsidRDefault="0095579E" w:rsidP="0095579E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5579E">
              <w:rPr>
                <w:rFonts w:ascii="Sylfaen" w:hAnsi="Sylfaen"/>
                <w:sz w:val="24"/>
                <w:szCs w:val="24"/>
              </w:rPr>
              <w:t>Ռեսուրսների քանակական և որակական գնահատում</w:t>
            </w:r>
            <w:r w:rsidR="00E765E1" w:rsidRPr="00E765E1">
              <w:rPr>
                <w:rFonts w:ascii="Sylfaen" w:hAnsi="Sylfaen"/>
                <w:sz w:val="24"/>
                <w:szCs w:val="24"/>
              </w:rPr>
              <w:t>:</w:t>
            </w:r>
          </w:p>
          <w:p w:rsidR="0095579E" w:rsidRPr="0095579E" w:rsidRDefault="0095579E" w:rsidP="0095579E">
            <w:pPr>
              <w:spacing w:line="360" w:lineRule="auto"/>
              <w:ind w:left="915"/>
              <w:jc w:val="both"/>
              <w:rPr>
                <w:rFonts w:ascii="Sylfaen" w:hAnsi="Sylfaen"/>
                <w:sz w:val="24"/>
                <w:szCs w:val="24"/>
              </w:rPr>
            </w:pPr>
          </w:p>
          <w:p w:rsidR="001D380D" w:rsidRPr="0095579E" w:rsidRDefault="001D380D" w:rsidP="00CC664E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882" w:type="dxa"/>
            <w:shd w:val="clear" w:color="auto" w:fill="FDE9D9" w:themeFill="accent6" w:themeFillTint="33"/>
          </w:tcPr>
          <w:p w:rsidR="00E57A6A" w:rsidRPr="00E765E1" w:rsidRDefault="00E57A6A" w:rsidP="00CC664E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  <w:p w:rsidR="00E57A6A" w:rsidRPr="00E765E1" w:rsidRDefault="00E57A6A" w:rsidP="00CC664E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  <w:p w:rsidR="00E57A6A" w:rsidRPr="009A377C" w:rsidRDefault="00AE306F" w:rsidP="009A377C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A377C">
              <w:rPr>
                <w:rFonts w:ascii="Sylfaen" w:hAnsi="Sylfaen" w:cs="Sylfaen"/>
                <w:sz w:val="24"/>
                <w:szCs w:val="24"/>
                <w:lang w:val="hy-AM"/>
              </w:rPr>
              <w:t>Ուսու</w:t>
            </w:r>
            <w:r w:rsidR="00EA69EF" w:rsidRPr="009A377C">
              <w:rPr>
                <w:rFonts w:ascii="Sylfaen" w:hAnsi="Sylfaen"/>
                <w:sz w:val="24"/>
                <w:szCs w:val="24"/>
                <w:lang w:val="hy-AM"/>
              </w:rPr>
              <w:t>մնառության  բարձր որակ</w:t>
            </w:r>
            <w:r w:rsidR="009A377C" w:rsidRPr="009A377C">
              <w:rPr>
                <w:rFonts w:ascii="Sylfaen" w:hAnsi="Sylfaen"/>
                <w:sz w:val="24"/>
                <w:szCs w:val="24"/>
              </w:rPr>
              <w:t>:</w:t>
            </w:r>
          </w:p>
          <w:p w:rsidR="00EA69EF" w:rsidRPr="009A377C" w:rsidRDefault="00EA69EF" w:rsidP="009A377C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A377C">
              <w:rPr>
                <w:rFonts w:ascii="Sylfaen" w:hAnsi="Sylfaen" w:cs="Sylfaen"/>
                <w:sz w:val="24"/>
                <w:szCs w:val="24"/>
                <w:lang w:val="hy-AM"/>
              </w:rPr>
              <w:t>Կարողունակություններով</w:t>
            </w:r>
            <w:r w:rsidRPr="009A377C">
              <w:rPr>
                <w:rFonts w:ascii="Sylfaen" w:hAnsi="Sylfaen"/>
                <w:sz w:val="24"/>
                <w:szCs w:val="24"/>
                <w:lang w:val="hy-AM"/>
              </w:rPr>
              <w:t xml:space="preserve"> օժտված սովորողներ</w:t>
            </w:r>
            <w:r w:rsidR="009A377C" w:rsidRPr="009A377C">
              <w:rPr>
                <w:rFonts w:ascii="Sylfaen" w:hAnsi="Sylfaen"/>
                <w:sz w:val="24"/>
                <w:szCs w:val="24"/>
              </w:rPr>
              <w:t>:</w:t>
            </w:r>
          </w:p>
          <w:p w:rsidR="00EA69EF" w:rsidRPr="009A377C" w:rsidRDefault="00AE306F" w:rsidP="009A377C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A377C">
              <w:rPr>
                <w:rFonts w:ascii="Sylfaen" w:hAnsi="Sylfaen" w:cs="Sylfaen"/>
                <w:sz w:val="24"/>
                <w:szCs w:val="24"/>
                <w:lang w:val="hy-AM"/>
              </w:rPr>
              <w:t>Չափորոշ</w:t>
            </w:r>
            <w:r w:rsidRPr="009A377C">
              <w:rPr>
                <w:rFonts w:ascii="Sylfaen" w:hAnsi="Sylfaen"/>
                <w:sz w:val="24"/>
                <w:szCs w:val="24"/>
                <w:lang w:val="hy-AM"/>
              </w:rPr>
              <w:t>չ</w:t>
            </w:r>
            <w:r w:rsidR="00EA69EF" w:rsidRPr="009A377C">
              <w:rPr>
                <w:rFonts w:ascii="Sylfaen" w:hAnsi="Sylfaen"/>
                <w:sz w:val="24"/>
                <w:szCs w:val="24"/>
                <w:lang w:val="hy-AM"/>
              </w:rPr>
              <w:t>ային պայմանները բավարարող ուսուցչական համակազմ</w:t>
            </w:r>
            <w:r w:rsidR="009A377C" w:rsidRPr="009A377C">
              <w:rPr>
                <w:rFonts w:ascii="Sylfaen" w:hAnsi="Sylfaen"/>
                <w:sz w:val="24"/>
                <w:szCs w:val="24"/>
              </w:rPr>
              <w:t>:</w:t>
            </w:r>
          </w:p>
          <w:p w:rsidR="00EA69EF" w:rsidRPr="009A377C" w:rsidRDefault="00EA69EF" w:rsidP="009A377C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A377C">
              <w:rPr>
                <w:rFonts w:ascii="Sylfaen" w:hAnsi="Sylfaen" w:cs="Sylfaen"/>
                <w:sz w:val="24"/>
                <w:szCs w:val="24"/>
                <w:lang w:val="hy-AM"/>
              </w:rPr>
              <w:t>Հավասար</w:t>
            </w:r>
            <w:r w:rsidRPr="009A377C">
              <w:rPr>
                <w:rFonts w:ascii="Sylfaen" w:hAnsi="Sylfaen"/>
                <w:sz w:val="24"/>
                <w:szCs w:val="24"/>
                <w:lang w:val="hy-AM"/>
              </w:rPr>
              <w:t xml:space="preserve"> հնարավորությունների դպրոց</w:t>
            </w:r>
            <w:r w:rsidR="009A377C" w:rsidRPr="009A377C">
              <w:rPr>
                <w:rFonts w:ascii="Sylfaen" w:hAnsi="Sylfaen"/>
                <w:sz w:val="24"/>
                <w:szCs w:val="24"/>
              </w:rPr>
              <w:t>:</w:t>
            </w:r>
          </w:p>
          <w:p w:rsidR="00EA69EF" w:rsidRPr="009A377C" w:rsidRDefault="00EA69EF" w:rsidP="009A377C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A377C">
              <w:rPr>
                <w:rFonts w:ascii="Sylfaen" w:hAnsi="Sylfaen" w:cs="Sylfaen"/>
                <w:sz w:val="24"/>
                <w:szCs w:val="24"/>
                <w:lang w:val="hy-AM"/>
              </w:rPr>
              <w:t>Բարոյահոգեբանական</w:t>
            </w:r>
            <w:r w:rsidRPr="009A377C">
              <w:rPr>
                <w:rFonts w:ascii="Sylfaen" w:hAnsi="Sylfaen"/>
                <w:sz w:val="24"/>
                <w:szCs w:val="24"/>
                <w:lang w:val="hy-AM"/>
              </w:rPr>
              <w:t xml:space="preserve"> առողջ-համագործակցող մթնոլորտ</w:t>
            </w:r>
            <w:r w:rsidR="009A377C" w:rsidRPr="009A377C">
              <w:rPr>
                <w:rFonts w:ascii="Sylfaen" w:hAnsi="Sylfaen"/>
                <w:sz w:val="24"/>
                <w:szCs w:val="24"/>
              </w:rPr>
              <w:t>:</w:t>
            </w:r>
          </w:p>
          <w:p w:rsidR="00EA69EF" w:rsidRPr="009A377C" w:rsidRDefault="00EA69EF" w:rsidP="009A377C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A377C">
              <w:rPr>
                <w:rFonts w:ascii="Sylfaen" w:hAnsi="Sylfaen" w:cs="Sylfaen"/>
                <w:sz w:val="24"/>
                <w:szCs w:val="24"/>
                <w:lang w:val="hy-AM"/>
              </w:rPr>
              <w:t>Նյութատեխնիկական</w:t>
            </w:r>
            <w:r w:rsidRPr="009A377C">
              <w:rPr>
                <w:rFonts w:ascii="Sylfaen" w:hAnsi="Sylfaen"/>
                <w:sz w:val="24"/>
                <w:szCs w:val="24"/>
                <w:lang w:val="hy-AM"/>
              </w:rPr>
              <w:t xml:space="preserve"> բազայով հնարավորինս </w:t>
            </w:r>
            <w:r w:rsidR="00AE306F" w:rsidRPr="009A377C">
              <w:rPr>
                <w:rFonts w:ascii="Sylfaen" w:hAnsi="Sylfaen"/>
                <w:sz w:val="24"/>
                <w:szCs w:val="24"/>
                <w:lang w:val="hy-AM"/>
              </w:rPr>
              <w:t>հագե</w:t>
            </w:r>
            <w:r w:rsidRPr="009A377C">
              <w:rPr>
                <w:rFonts w:ascii="Sylfaen" w:hAnsi="Sylfaen"/>
                <w:sz w:val="24"/>
                <w:szCs w:val="24"/>
                <w:lang w:val="hy-AM"/>
              </w:rPr>
              <w:t>ցած կրթ</w:t>
            </w:r>
            <w:r w:rsidR="00AE306F" w:rsidRPr="009A377C">
              <w:rPr>
                <w:rFonts w:ascii="Sylfaen" w:hAnsi="Sylfaen"/>
                <w:sz w:val="24"/>
                <w:szCs w:val="24"/>
                <w:lang w:val="hy-AM"/>
              </w:rPr>
              <w:t>ա</w:t>
            </w:r>
            <w:r w:rsidRPr="009A377C">
              <w:rPr>
                <w:rFonts w:ascii="Sylfaen" w:hAnsi="Sylfaen"/>
                <w:sz w:val="24"/>
                <w:szCs w:val="24"/>
                <w:lang w:val="hy-AM"/>
              </w:rPr>
              <w:t>կան միջավայր</w:t>
            </w:r>
            <w:r w:rsidR="009A377C" w:rsidRPr="009A377C">
              <w:rPr>
                <w:rFonts w:ascii="Sylfaen" w:hAnsi="Sylfaen"/>
                <w:sz w:val="24"/>
                <w:szCs w:val="24"/>
              </w:rPr>
              <w:t>:</w:t>
            </w:r>
          </w:p>
          <w:p w:rsidR="00EA69EF" w:rsidRPr="009A377C" w:rsidRDefault="00EA69EF" w:rsidP="00CC664E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E57A6A" w:rsidRPr="00EA69EF" w:rsidRDefault="00E57A6A" w:rsidP="00CC664E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E57A6A" w:rsidRPr="00EA69EF" w:rsidRDefault="00E57A6A" w:rsidP="00CC664E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E57A6A" w:rsidRPr="00EA69EF" w:rsidRDefault="00E57A6A" w:rsidP="00B42777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EA69EF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</w:tr>
    </w:tbl>
    <w:p w:rsidR="008C74DA" w:rsidRPr="00B601B4" w:rsidRDefault="002F6BF2" w:rsidP="008F74ED">
      <w:pPr>
        <w:pStyle w:val="ListParagraph"/>
        <w:numPr>
          <w:ilvl w:val="0"/>
          <w:numId w:val="0"/>
        </w:numPr>
        <w:spacing w:line="360" w:lineRule="auto"/>
        <w:ind w:left="567"/>
        <w:jc w:val="both"/>
        <w:rPr>
          <w:rFonts w:ascii="Sylfaen" w:hAnsi="Sylfaen"/>
          <w:color w:val="0070C0"/>
          <w:sz w:val="28"/>
          <w:szCs w:val="28"/>
          <w:lang w:val="hy-AM"/>
        </w:rPr>
      </w:pPr>
      <w:r w:rsidRPr="00B601B4">
        <w:rPr>
          <w:rFonts w:ascii="Sylfaen" w:hAnsi="Sylfaen"/>
          <w:b/>
          <w:i/>
          <w:color w:val="0070C0"/>
          <w:sz w:val="28"/>
          <w:szCs w:val="28"/>
          <w:lang w:val="hy-AM"/>
        </w:rPr>
        <w:lastRenderedPageBreak/>
        <w:t>2.</w:t>
      </w:r>
      <w:r w:rsidR="008C74DA" w:rsidRPr="00B601B4">
        <w:rPr>
          <w:rFonts w:ascii="Sylfaen" w:hAnsi="Sylfaen"/>
          <w:b/>
          <w:i/>
          <w:color w:val="0070C0"/>
          <w:sz w:val="28"/>
          <w:szCs w:val="28"/>
          <w:lang w:val="hy-AM"/>
        </w:rPr>
        <w:t>Սահմանված են կրթության որակի և առաջադիմության վրա ուսումնադաստիարակչական աշխատանքների ազդեցության գնահատման չափանիշները</w:t>
      </w:r>
    </w:p>
    <w:p w:rsidR="00606BAB" w:rsidRPr="00B601B4" w:rsidRDefault="008C74DA" w:rsidP="008C74DA">
      <w:pPr>
        <w:pStyle w:val="ListParagraph"/>
        <w:numPr>
          <w:ilvl w:val="0"/>
          <w:numId w:val="0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B601B4">
        <w:rPr>
          <w:rFonts w:ascii="Sylfaen" w:hAnsi="Sylfaen"/>
          <w:b/>
          <w:sz w:val="24"/>
          <w:szCs w:val="24"/>
          <w:lang w:val="hy-AM"/>
        </w:rPr>
        <w:t xml:space="preserve">Չափորոշչային պահանջներին համապատասխան կրթության ապահովման, </w:t>
      </w:r>
      <w:r w:rsidR="00606BAB" w:rsidRPr="00B601B4">
        <w:rPr>
          <w:rFonts w:ascii="Sylfaen" w:hAnsi="Sylfaen"/>
          <w:b/>
          <w:sz w:val="24"/>
          <w:szCs w:val="24"/>
          <w:lang w:val="hy-AM"/>
        </w:rPr>
        <w:t>հանրակրթական ծրագրերի արդյունավետ կիրառման, սովորողների առաջադիմության և կարգապահության բարելավման գնահատման չափանիշները: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64"/>
        <w:gridCol w:w="5882"/>
      </w:tblGrid>
      <w:tr w:rsidR="002F6BF2" w:rsidTr="002F6BF2">
        <w:tc>
          <w:tcPr>
            <w:tcW w:w="8364" w:type="dxa"/>
            <w:shd w:val="clear" w:color="auto" w:fill="DAEEF3" w:themeFill="accent5" w:themeFillTint="33"/>
          </w:tcPr>
          <w:p w:rsidR="002F6BF2" w:rsidRPr="0095579E" w:rsidRDefault="002F6BF2" w:rsidP="00B654DD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Գործողություն</w:t>
            </w:r>
          </w:p>
        </w:tc>
        <w:tc>
          <w:tcPr>
            <w:tcW w:w="5882" w:type="dxa"/>
            <w:shd w:val="clear" w:color="auto" w:fill="DAEEF3" w:themeFill="accent5" w:themeFillTint="33"/>
          </w:tcPr>
          <w:p w:rsidR="002F6BF2" w:rsidRPr="0095579E" w:rsidRDefault="002F6BF2" w:rsidP="00B654DD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Գնահատման  չափանիշ</w:t>
            </w:r>
          </w:p>
        </w:tc>
      </w:tr>
      <w:tr w:rsidR="002F6BF2" w:rsidRPr="003A638A" w:rsidTr="002F6BF2">
        <w:tc>
          <w:tcPr>
            <w:tcW w:w="8364" w:type="dxa"/>
          </w:tcPr>
          <w:p w:rsidR="002F6BF2" w:rsidRPr="00B654DD" w:rsidRDefault="00E765E1" w:rsidP="007A745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Չափորոշչային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պահանջներին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համապատասխան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ուսումնական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նպատակների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սահմանում</w:t>
            </w:r>
            <w:r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E765E1" w:rsidRPr="00B654DD" w:rsidRDefault="00E765E1" w:rsidP="007A745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Գնահատել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վերհանել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սովորողների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կրթական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կարիքները՝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կիրառել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գնահատման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տարբեր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մեթոդներ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փոխադարձ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գնահատման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սանդղակներ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աղյուսակներ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ռուբրիկներ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այլն</w:t>
            </w:r>
            <w:r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E765E1" w:rsidRPr="00E765E1" w:rsidRDefault="00E765E1" w:rsidP="007A745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Պարբերաբար կազմակերպել դասալսումներ:</w:t>
            </w:r>
          </w:p>
          <w:p w:rsidR="00E765E1" w:rsidRPr="00D357B2" w:rsidRDefault="00E765E1" w:rsidP="007A745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Գիտելիքների ստուգման միջոցով գնահատել սովորողների </w:t>
            </w:r>
            <w:r w:rsidR="00D357B2">
              <w:rPr>
                <w:rFonts w:ascii="Sylfaen" w:hAnsi="Sylfaen"/>
                <w:sz w:val="24"/>
                <w:szCs w:val="24"/>
                <w:lang w:val="ru-RU"/>
              </w:rPr>
              <w:t>ջանքերը և խրախուսել:</w:t>
            </w:r>
          </w:p>
          <w:p w:rsidR="00D357B2" w:rsidRPr="00D357B2" w:rsidRDefault="00D357B2" w:rsidP="007A745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Սահմանված նպատակների իրականացման ընթացիկ վերլուծություն և գնահատում:</w:t>
            </w:r>
          </w:p>
          <w:p w:rsidR="00D357B2" w:rsidRPr="00D357B2" w:rsidRDefault="00D357B2" w:rsidP="007A745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Սովորողների գիտելիքների ստուգման արդյունքների քանակական և որակական ստուգումներ:</w:t>
            </w:r>
          </w:p>
          <w:p w:rsidR="00D357B2" w:rsidRPr="00D357B2" w:rsidRDefault="00D357B2" w:rsidP="007A745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Դպրոցի ներսում տարբեր մրցույթների կազմակերպում և դրանց միջոցով ստուգում:</w:t>
            </w:r>
          </w:p>
          <w:p w:rsidR="00D357B2" w:rsidRPr="00291723" w:rsidRDefault="00D357B2" w:rsidP="007A745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Ուսումնադաստիարակչական աշխատանքների փորձի փոխանակման վերլուծություն:</w:t>
            </w:r>
          </w:p>
          <w:p w:rsidR="00291723" w:rsidRDefault="00291723" w:rsidP="007A7454">
            <w:pPr>
              <w:pStyle w:val="ListParagraph"/>
              <w:numPr>
                <w:ilvl w:val="0"/>
                <w:numId w:val="53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ԿԱՊԿ ունեցող սովորողների համար անհատական ուսուցման կազմակերպում:</w:t>
            </w:r>
          </w:p>
        </w:tc>
        <w:tc>
          <w:tcPr>
            <w:tcW w:w="5882" w:type="dxa"/>
            <w:shd w:val="clear" w:color="auto" w:fill="FDE9D9" w:themeFill="accent6" w:themeFillTint="33"/>
          </w:tcPr>
          <w:p w:rsidR="00B940AB" w:rsidRDefault="00B940AB" w:rsidP="00B940AB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B940AB" w:rsidRDefault="00B940AB" w:rsidP="00B940AB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B940AB" w:rsidRPr="00216C5C" w:rsidRDefault="00216C5C" w:rsidP="00216C5C">
            <w:pPr>
              <w:pStyle w:val="ListParagraph"/>
              <w:numPr>
                <w:ilvl w:val="0"/>
                <w:numId w:val="53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216C5C">
              <w:rPr>
                <w:rFonts w:ascii="Sylfaen" w:hAnsi="Sylfaen"/>
                <w:sz w:val="24"/>
                <w:szCs w:val="24"/>
                <w:lang w:val="ru-RU"/>
              </w:rPr>
              <w:t>Բարձրակարգ և հմուտ, կարողունակ, կոմպետենտ ուսուցչական համակազմ</w:t>
            </w:r>
            <w:r w:rsidR="00DC73F9" w:rsidRPr="00DC73F9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406D8C" w:rsidRPr="00406D8C" w:rsidRDefault="00406D8C" w:rsidP="00406D8C">
            <w:pPr>
              <w:pStyle w:val="ListParagraph"/>
              <w:spacing w:line="360" w:lineRule="auto"/>
              <w:ind w:left="720"/>
              <w:jc w:val="both"/>
              <w:rPr>
                <w:sz w:val="24"/>
                <w:szCs w:val="24"/>
                <w:lang w:val="ru-RU"/>
              </w:rPr>
            </w:pP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Սովորողների</w:t>
            </w:r>
            <w:r w:rsidRPr="00406D8C">
              <w:rPr>
                <w:sz w:val="24"/>
                <w:szCs w:val="24"/>
                <w:lang w:val="ru-RU"/>
              </w:rPr>
              <w:t xml:space="preserve">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ուսումնառության</w:t>
            </w:r>
            <w:r w:rsidRPr="00406D8C">
              <w:rPr>
                <w:sz w:val="24"/>
                <w:szCs w:val="24"/>
                <w:lang w:val="ru-RU"/>
              </w:rPr>
              <w:t xml:space="preserve"> </w:t>
            </w:r>
          </w:p>
          <w:p w:rsidR="00406D8C" w:rsidRPr="00406D8C" w:rsidRDefault="00406D8C" w:rsidP="00406D8C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sz w:val="24"/>
                <w:szCs w:val="24"/>
                <w:lang w:val="ru-RU"/>
              </w:rPr>
            </w:pP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բարձր</w:t>
            </w:r>
            <w:r w:rsidRPr="00406D8C">
              <w:rPr>
                <w:sz w:val="24"/>
                <w:szCs w:val="24"/>
                <w:lang w:val="ru-RU"/>
              </w:rPr>
              <w:t xml:space="preserve">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որակ՝</w:t>
            </w:r>
            <w:r w:rsidRPr="00406D8C">
              <w:rPr>
                <w:sz w:val="24"/>
                <w:szCs w:val="24"/>
                <w:lang w:val="ru-RU"/>
              </w:rPr>
              <w:t xml:space="preserve">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պայմանավորված</w:t>
            </w:r>
            <w:r w:rsidRPr="00406D8C">
              <w:rPr>
                <w:sz w:val="24"/>
                <w:szCs w:val="24"/>
                <w:lang w:val="ru-RU"/>
              </w:rPr>
              <w:t xml:space="preserve">  </w:t>
            </w:r>
          </w:p>
          <w:p w:rsidR="00216C5C" w:rsidRPr="00DC73F9" w:rsidRDefault="00406D8C" w:rsidP="00406D8C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sz w:val="24"/>
                <w:szCs w:val="24"/>
                <w:lang w:val="ru-RU"/>
              </w:rPr>
            </w:pP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կամավոր</w:t>
            </w:r>
            <w:r w:rsidRPr="00406D8C">
              <w:rPr>
                <w:sz w:val="24"/>
                <w:szCs w:val="24"/>
                <w:lang w:val="ru-RU"/>
              </w:rPr>
              <w:t xml:space="preserve">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ատեստավորված</w:t>
            </w:r>
            <w:r w:rsidRPr="00406D8C">
              <w:rPr>
                <w:sz w:val="24"/>
                <w:szCs w:val="24"/>
                <w:lang w:val="ru-RU"/>
              </w:rPr>
              <w:t xml:space="preserve">,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տարակարգ</w:t>
            </w:r>
            <w:r w:rsidRPr="00406D8C">
              <w:rPr>
                <w:sz w:val="24"/>
                <w:szCs w:val="24"/>
                <w:lang w:val="ru-RU"/>
              </w:rPr>
              <w:t xml:space="preserve">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ունեցող</w:t>
            </w:r>
            <w:r w:rsidRPr="00406D8C">
              <w:rPr>
                <w:sz w:val="24"/>
                <w:szCs w:val="24"/>
                <w:lang w:val="ru-RU"/>
              </w:rPr>
              <w:t xml:space="preserve">  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և</w:t>
            </w:r>
            <w:r w:rsidRPr="00406D8C">
              <w:rPr>
                <w:sz w:val="24"/>
                <w:szCs w:val="24"/>
                <w:lang w:val="ru-RU"/>
              </w:rPr>
              <w:t xml:space="preserve">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բարձր</w:t>
            </w:r>
            <w:r w:rsidRPr="00406D8C">
              <w:rPr>
                <w:sz w:val="24"/>
                <w:szCs w:val="24"/>
                <w:lang w:val="ru-RU"/>
              </w:rPr>
              <w:t xml:space="preserve">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աշխատավարձ</w:t>
            </w:r>
            <w:r w:rsidRPr="00406D8C">
              <w:rPr>
                <w:sz w:val="24"/>
                <w:szCs w:val="24"/>
                <w:lang w:val="ru-RU"/>
              </w:rPr>
              <w:t xml:space="preserve">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t>ստացող</w:t>
            </w:r>
            <w:r w:rsidRPr="00406D8C">
              <w:rPr>
                <w:sz w:val="24"/>
                <w:szCs w:val="24"/>
                <w:lang w:val="ru-RU"/>
              </w:rPr>
              <w:t xml:space="preserve"> </w:t>
            </w:r>
            <w:r w:rsidRPr="00406D8C">
              <w:rPr>
                <w:rFonts w:ascii="Sylfaen" w:hAnsi="Sylfaen" w:cs="Sylfaen"/>
                <w:sz w:val="24"/>
                <w:szCs w:val="24"/>
                <w:lang w:val="ru-RU"/>
              </w:rPr>
              <w:lastRenderedPageBreak/>
              <w:t>ուսուցիչներ</w:t>
            </w:r>
            <w:r w:rsidR="00DC73F9" w:rsidRPr="00DC73F9">
              <w:rPr>
                <w:rFonts w:ascii="Sylfaen" w:hAnsi="Sylfaen" w:cs="Sylfaen"/>
                <w:sz w:val="24"/>
                <w:szCs w:val="24"/>
                <w:lang w:val="ru-RU"/>
              </w:rPr>
              <w:t>:</w:t>
            </w:r>
          </w:p>
          <w:p w:rsidR="00216C5C" w:rsidRPr="001607BA" w:rsidRDefault="005B5517" w:rsidP="005B5517">
            <w:pPr>
              <w:pStyle w:val="ListParagraph"/>
              <w:numPr>
                <w:ilvl w:val="0"/>
                <w:numId w:val="53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Բանիմաց</w:t>
            </w:r>
            <w:r w:rsidRPr="001607BA">
              <w:rPr>
                <w:rFonts w:ascii="Sylfaen" w:hAnsi="Sylfaen"/>
                <w:sz w:val="24"/>
                <w:szCs w:val="24"/>
                <w:lang w:val="ru-RU"/>
              </w:rPr>
              <w:t xml:space="preserve">,    </w:t>
            </w:r>
            <w:r w:rsidRPr="005B5517">
              <w:rPr>
                <w:rFonts w:ascii="Sylfaen" w:hAnsi="Sylfaen"/>
                <w:sz w:val="24"/>
                <w:szCs w:val="24"/>
              </w:rPr>
              <w:t>գիտակ</w:t>
            </w:r>
            <w:r w:rsidRPr="001607BA">
              <w:rPr>
                <w:sz w:val="24"/>
                <w:szCs w:val="24"/>
                <w:lang w:val="ru-RU"/>
              </w:rPr>
              <w:t xml:space="preserve">,  </w:t>
            </w:r>
            <w:r w:rsidRPr="005B5517">
              <w:rPr>
                <w:rFonts w:ascii="Sylfaen" w:hAnsi="Sylfaen"/>
                <w:sz w:val="24"/>
                <w:szCs w:val="24"/>
              </w:rPr>
              <w:t>կարողունակություններով</w:t>
            </w:r>
            <w:r w:rsidRPr="001607BA">
              <w:rPr>
                <w:sz w:val="24"/>
                <w:szCs w:val="24"/>
                <w:lang w:val="ru-RU"/>
              </w:rPr>
              <w:t xml:space="preserve"> </w:t>
            </w:r>
            <w:r w:rsidRPr="005B5517">
              <w:rPr>
                <w:rFonts w:ascii="Sylfaen" w:hAnsi="Sylfaen"/>
                <w:sz w:val="24"/>
                <w:szCs w:val="24"/>
              </w:rPr>
              <w:t>օժտված</w:t>
            </w:r>
            <w:r w:rsidRPr="001607BA">
              <w:rPr>
                <w:sz w:val="24"/>
                <w:szCs w:val="24"/>
                <w:lang w:val="ru-RU"/>
              </w:rPr>
              <w:t xml:space="preserve">, </w:t>
            </w:r>
            <w:r w:rsidRPr="005B5517">
              <w:rPr>
                <w:rFonts w:ascii="Sylfaen" w:hAnsi="Sylfaen"/>
                <w:sz w:val="24"/>
                <w:szCs w:val="24"/>
              </w:rPr>
              <w:t>հմտություն</w:t>
            </w:r>
            <w:r w:rsidRPr="001607BA">
              <w:rPr>
                <w:sz w:val="24"/>
                <w:szCs w:val="24"/>
                <w:lang w:val="ru-RU"/>
              </w:rPr>
              <w:t xml:space="preserve">, </w:t>
            </w:r>
            <w:r w:rsidRPr="005B5517">
              <w:rPr>
                <w:rFonts w:ascii="Sylfaen" w:hAnsi="Sylfaen"/>
                <w:sz w:val="24"/>
                <w:szCs w:val="24"/>
              </w:rPr>
              <w:t>դիրքորոշում</w:t>
            </w:r>
            <w:r w:rsidRPr="001607BA">
              <w:rPr>
                <w:sz w:val="24"/>
                <w:szCs w:val="24"/>
                <w:lang w:val="ru-RU"/>
              </w:rPr>
              <w:t xml:space="preserve"> </w:t>
            </w:r>
            <w:r w:rsidRPr="005B5517">
              <w:rPr>
                <w:rFonts w:ascii="Sylfaen" w:hAnsi="Sylfaen"/>
                <w:sz w:val="24"/>
                <w:szCs w:val="24"/>
              </w:rPr>
              <w:t>ունեցող</w:t>
            </w:r>
            <w:r w:rsidRPr="001607BA">
              <w:rPr>
                <w:sz w:val="24"/>
                <w:szCs w:val="24"/>
                <w:lang w:val="ru-RU"/>
              </w:rPr>
              <w:t xml:space="preserve">, </w:t>
            </w:r>
            <w:r w:rsidRPr="005B5517">
              <w:rPr>
                <w:rFonts w:ascii="Sylfaen" w:hAnsi="Sylfaen"/>
                <w:sz w:val="24"/>
                <w:szCs w:val="24"/>
              </w:rPr>
              <w:t>ժամանակի</w:t>
            </w:r>
            <w:r w:rsidRPr="001607BA">
              <w:rPr>
                <w:sz w:val="24"/>
                <w:szCs w:val="24"/>
                <w:lang w:val="ru-RU"/>
              </w:rPr>
              <w:t xml:space="preserve"> </w:t>
            </w:r>
            <w:r w:rsidRPr="005B5517">
              <w:rPr>
                <w:rFonts w:ascii="Sylfaen" w:hAnsi="Sylfaen"/>
                <w:sz w:val="24"/>
                <w:szCs w:val="24"/>
              </w:rPr>
              <w:t>ոգով</w:t>
            </w:r>
            <w:r w:rsidRPr="001607BA">
              <w:rPr>
                <w:sz w:val="24"/>
                <w:szCs w:val="24"/>
                <w:lang w:val="ru-RU"/>
              </w:rPr>
              <w:t xml:space="preserve"> </w:t>
            </w:r>
            <w:r w:rsidRPr="005B5517">
              <w:rPr>
                <w:rFonts w:ascii="Sylfaen" w:hAnsi="Sylfaen"/>
                <w:sz w:val="24"/>
                <w:szCs w:val="24"/>
              </w:rPr>
              <w:t>կրթված</w:t>
            </w:r>
            <w:r w:rsidRPr="001607BA">
              <w:rPr>
                <w:sz w:val="24"/>
                <w:szCs w:val="24"/>
                <w:lang w:val="ru-RU"/>
              </w:rPr>
              <w:t xml:space="preserve"> </w:t>
            </w:r>
            <w:r w:rsidRPr="005B5517">
              <w:rPr>
                <w:rFonts w:ascii="Sylfaen" w:hAnsi="Sylfaen"/>
                <w:sz w:val="24"/>
                <w:szCs w:val="24"/>
              </w:rPr>
              <w:t>սովորողներ</w:t>
            </w:r>
            <w:r w:rsidR="00DC73F9" w:rsidRPr="00DC73F9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B66417" w:rsidRPr="001607BA" w:rsidRDefault="00B66417" w:rsidP="00B66417">
            <w:pPr>
              <w:pStyle w:val="ListParagraph"/>
              <w:numPr>
                <w:ilvl w:val="0"/>
                <w:numId w:val="53"/>
              </w:numPr>
              <w:spacing w:line="36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 w:rsidRPr="00B66417">
              <w:rPr>
                <w:rFonts w:ascii="Sylfaen" w:hAnsi="Sylfaen"/>
                <w:sz w:val="24"/>
                <w:szCs w:val="24"/>
              </w:rPr>
              <w:t>ՈՒսումնառության</w:t>
            </w:r>
            <w:r w:rsidRPr="001607BA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B66417">
              <w:rPr>
                <w:rFonts w:ascii="Sylfaen" w:hAnsi="Sylfaen"/>
                <w:sz w:val="24"/>
                <w:szCs w:val="24"/>
              </w:rPr>
              <w:t>որակի</w:t>
            </w:r>
            <w:r w:rsidRPr="001607BA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B66417">
              <w:rPr>
                <w:rFonts w:ascii="Sylfaen" w:hAnsi="Sylfaen"/>
                <w:sz w:val="24"/>
                <w:szCs w:val="24"/>
              </w:rPr>
              <w:t>բարձրացում</w:t>
            </w:r>
            <w:r w:rsidRPr="001607BA">
              <w:rPr>
                <w:rFonts w:ascii="Sylfaen" w:hAnsi="Sylfaen"/>
                <w:sz w:val="24"/>
                <w:szCs w:val="24"/>
                <w:lang w:val="ru-RU"/>
              </w:rPr>
              <w:t xml:space="preserve">, </w:t>
            </w:r>
            <w:r w:rsidRPr="00B66417">
              <w:rPr>
                <w:rFonts w:ascii="Sylfaen" w:hAnsi="Sylfaen"/>
                <w:sz w:val="24"/>
                <w:szCs w:val="24"/>
              </w:rPr>
              <w:t>թվային</w:t>
            </w:r>
            <w:r w:rsidRPr="001607BA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B66417">
              <w:rPr>
                <w:rFonts w:ascii="Sylfaen" w:hAnsi="Sylfaen"/>
                <w:sz w:val="24"/>
                <w:szCs w:val="24"/>
              </w:rPr>
              <w:t>և</w:t>
            </w:r>
            <w:r w:rsidRPr="001607BA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B66417">
              <w:rPr>
                <w:rFonts w:ascii="Sylfaen" w:hAnsi="Sylfaen"/>
                <w:sz w:val="24"/>
                <w:szCs w:val="24"/>
              </w:rPr>
              <w:t>մեդիա</w:t>
            </w:r>
            <w:r w:rsidRPr="001607BA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B66417">
              <w:rPr>
                <w:rFonts w:ascii="Sylfaen" w:hAnsi="Sylfaen"/>
                <w:sz w:val="24"/>
                <w:szCs w:val="24"/>
              </w:rPr>
              <w:t>կարողունակությամբ</w:t>
            </w:r>
            <w:r w:rsidRPr="001607BA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B66417">
              <w:rPr>
                <w:rFonts w:ascii="Sylfaen" w:hAnsi="Sylfaen"/>
                <w:sz w:val="24"/>
                <w:szCs w:val="24"/>
              </w:rPr>
              <w:t>օժտված</w:t>
            </w:r>
            <w:r w:rsidRPr="001607BA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Pr="00B66417">
              <w:rPr>
                <w:rFonts w:ascii="Sylfaen" w:hAnsi="Sylfaen"/>
                <w:sz w:val="24"/>
                <w:szCs w:val="24"/>
              </w:rPr>
              <w:t>սովորողներ</w:t>
            </w:r>
            <w:r w:rsidR="00DC73F9" w:rsidRPr="00DC73F9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</w:tc>
      </w:tr>
    </w:tbl>
    <w:p w:rsidR="000B5D4B" w:rsidRPr="001607BA" w:rsidRDefault="000B5D4B" w:rsidP="008B06C8">
      <w:pPr>
        <w:pStyle w:val="ListParagraph"/>
        <w:numPr>
          <w:ilvl w:val="0"/>
          <w:numId w:val="0"/>
        </w:numPr>
        <w:spacing w:line="360" w:lineRule="auto"/>
        <w:ind w:left="284"/>
        <w:jc w:val="both"/>
        <w:rPr>
          <w:rFonts w:ascii="Sylfaen" w:hAnsi="Sylfaen"/>
          <w:b/>
          <w:i/>
          <w:color w:val="0070C0"/>
          <w:sz w:val="28"/>
          <w:szCs w:val="28"/>
          <w:lang w:val="ru-RU"/>
        </w:rPr>
      </w:pPr>
    </w:p>
    <w:p w:rsidR="00351457" w:rsidRPr="008B06C8" w:rsidRDefault="00224FFC" w:rsidP="008B06C8">
      <w:pPr>
        <w:pStyle w:val="ListParagraph"/>
        <w:numPr>
          <w:ilvl w:val="0"/>
          <w:numId w:val="0"/>
        </w:numPr>
        <w:spacing w:line="360" w:lineRule="auto"/>
        <w:ind w:left="284"/>
        <w:jc w:val="both"/>
        <w:rPr>
          <w:rFonts w:ascii="Sylfaen" w:hAnsi="Sylfaen"/>
          <w:b/>
          <w:i/>
          <w:color w:val="0070C0"/>
          <w:sz w:val="28"/>
          <w:szCs w:val="28"/>
          <w:lang w:val="hy-AM"/>
        </w:rPr>
      </w:pPr>
      <w:r>
        <w:rPr>
          <w:rFonts w:ascii="Sylfaen" w:hAnsi="Sylfaen"/>
          <w:b/>
          <w:i/>
          <w:color w:val="0070C0"/>
          <w:sz w:val="28"/>
          <w:szCs w:val="28"/>
          <w:lang w:val="ru-RU"/>
        </w:rPr>
        <w:t>3.</w:t>
      </w:r>
      <w:r w:rsidR="008F74ED">
        <w:rPr>
          <w:rFonts w:ascii="Sylfaen" w:hAnsi="Sylfaen"/>
          <w:b/>
          <w:i/>
          <w:color w:val="0070C0"/>
          <w:sz w:val="28"/>
          <w:szCs w:val="28"/>
          <w:lang w:val="hy-AM"/>
        </w:rPr>
        <w:t>Բազմակարծիք, ներառական և մասնակցային արժեքային միջավայրի գնահատման չափանիշները</w:t>
      </w:r>
    </w:p>
    <w:p w:rsidR="006F5820" w:rsidRPr="00B654DD" w:rsidRDefault="008F74ED" w:rsidP="005F52F1">
      <w:pPr>
        <w:pStyle w:val="ListParagraph"/>
        <w:numPr>
          <w:ilvl w:val="0"/>
          <w:numId w:val="0"/>
        </w:numPr>
        <w:spacing w:line="360" w:lineRule="auto"/>
        <w:ind w:left="567"/>
        <w:jc w:val="both"/>
        <w:rPr>
          <w:rFonts w:ascii="Sylfaen" w:hAnsi="Sylfaen"/>
          <w:b/>
          <w:sz w:val="24"/>
          <w:szCs w:val="24"/>
          <w:lang w:val="hy-AM"/>
        </w:rPr>
      </w:pPr>
      <w:r w:rsidRPr="005F52F1">
        <w:rPr>
          <w:rFonts w:ascii="Sylfaen" w:hAnsi="Sylfaen"/>
          <w:b/>
          <w:sz w:val="24"/>
          <w:szCs w:val="24"/>
          <w:lang w:val="hy-AM"/>
        </w:rPr>
        <w:t>Անհրաժեշտ է գնահատել դպրոցի և շահագրգիռ բոլոր</w:t>
      </w:r>
      <w:r w:rsidR="005F52F1" w:rsidRPr="005F52F1">
        <w:rPr>
          <w:rFonts w:ascii="Sylfaen" w:hAnsi="Sylfaen"/>
          <w:b/>
          <w:sz w:val="24"/>
          <w:szCs w:val="24"/>
          <w:lang w:val="hy-AM"/>
        </w:rPr>
        <w:t xml:space="preserve"> կողմերի ջանքերը ուսումնառության ողջ ընթացքում հարգալից միջավայր ստեղծելու համար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8222"/>
        <w:gridCol w:w="5882"/>
      </w:tblGrid>
      <w:tr w:rsidR="003B1A36" w:rsidTr="003B1A36">
        <w:tc>
          <w:tcPr>
            <w:tcW w:w="8222" w:type="dxa"/>
            <w:shd w:val="clear" w:color="auto" w:fill="DAEEF3" w:themeFill="accent5" w:themeFillTint="33"/>
          </w:tcPr>
          <w:p w:rsidR="003B1A36" w:rsidRPr="0095579E" w:rsidRDefault="003B1A36" w:rsidP="00B654DD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Գործողություն</w:t>
            </w:r>
          </w:p>
        </w:tc>
        <w:tc>
          <w:tcPr>
            <w:tcW w:w="5882" w:type="dxa"/>
            <w:shd w:val="clear" w:color="auto" w:fill="DAEEF3" w:themeFill="accent5" w:themeFillTint="33"/>
          </w:tcPr>
          <w:p w:rsidR="003B1A36" w:rsidRPr="0095579E" w:rsidRDefault="003B1A36" w:rsidP="00B654DD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Գնահատման  չափանիշ</w:t>
            </w:r>
          </w:p>
        </w:tc>
      </w:tr>
      <w:tr w:rsidR="003B1A36" w:rsidRPr="003A638A" w:rsidTr="003B1A36">
        <w:tc>
          <w:tcPr>
            <w:tcW w:w="8222" w:type="dxa"/>
          </w:tcPr>
          <w:p w:rsidR="003B1A36" w:rsidRPr="00B654DD" w:rsidRDefault="002767AA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Հաստատությունում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ժողովրդավարության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սկզբունքով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ստեղծված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արժեքային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միջավայրի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ապահովում</w:t>
            </w:r>
            <w:r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2767AA" w:rsidRPr="00B654DD" w:rsidRDefault="002767AA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Բռնության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դեպքերի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քանակի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բնույթի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վերլուծություն</w:t>
            </w:r>
            <w:r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2767AA" w:rsidRPr="00B654DD" w:rsidRDefault="002767AA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Գիտելիքի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արժեհամակարգի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գնահատում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վերլուծություն</w:t>
            </w:r>
            <w:r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2767AA" w:rsidRPr="00B654DD" w:rsidRDefault="002767AA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Գնահատել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սովորողների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բազմակարծիք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ներառական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մասնակցային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որակների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զարգացման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խթանման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B34846">
              <w:rPr>
                <w:rFonts w:ascii="Sylfaen" w:hAnsi="Sylfaen"/>
                <w:sz w:val="24"/>
                <w:szCs w:val="24"/>
                <w:lang w:val="ru-RU"/>
              </w:rPr>
              <w:t>արդյունավետությունը</w:t>
            </w:r>
            <w:r w:rsidR="00B34846"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B34846">
              <w:rPr>
                <w:rFonts w:ascii="Sylfaen" w:hAnsi="Sylfaen"/>
                <w:sz w:val="24"/>
                <w:szCs w:val="24"/>
                <w:lang w:val="ru-RU"/>
              </w:rPr>
              <w:t>ուսումնական</w:t>
            </w:r>
            <w:r w:rsidR="00B34846"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B34846">
              <w:rPr>
                <w:rFonts w:ascii="Sylfaen" w:hAnsi="Sylfaen"/>
                <w:sz w:val="24"/>
                <w:szCs w:val="24"/>
                <w:lang w:val="ru-RU"/>
              </w:rPr>
              <w:t>գործընթացում</w:t>
            </w:r>
            <w:r w:rsidR="00B34846"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B34846" w:rsidRPr="00B654DD" w:rsidRDefault="003F49B4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Գնահատել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մասնակցային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սկզբունքի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հիման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վրա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իրականացրած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կառավարման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արդյունքները</w:t>
            </w:r>
            <w:r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3F49B4" w:rsidRPr="00B654DD" w:rsidRDefault="00A434BC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Գնահատել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համեմատել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վերլուծել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սովորողների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մասնակցությունը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ներդպրոցական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արտադպրոցական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միջոցառումներին</w:t>
            </w:r>
            <w:r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F27D33" w:rsidRPr="00B654DD" w:rsidRDefault="001E2104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Յուրաքանչյուր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ուսումնադաստիարակչական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խնդրի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բռնության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դեպքի</w:t>
            </w:r>
            <w:r w:rsidR="00F27D33"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27D33">
              <w:rPr>
                <w:rFonts w:ascii="Sylfaen" w:hAnsi="Sylfaen"/>
                <w:sz w:val="24"/>
                <w:szCs w:val="24"/>
                <w:lang w:val="ru-RU"/>
              </w:rPr>
              <w:t>նկատմամբ</w:t>
            </w:r>
            <w:r w:rsidR="00F27D33"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27D33">
              <w:rPr>
                <w:rFonts w:ascii="Sylfaen" w:hAnsi="Sylfaen"/>
                <w:sz w:val="24"/>
                <w:szCs w:val="24"/>
                <w:lang w:val="ru-RU"/>
              </w:rPr>
              <w:t>հետևողական</w:t>
            </w:r>
            <w:r w:rsidR="00F27D33"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27D33">
              <w:rPr>
                <w:rFonts w:ascii="Sylfaen" w:hAnsi="Sylfaen"/>
                <w:sz w:val="24"/>
                <w:szCs w:val="24"/>
                <w:lang w:val="ru-RU"/>
              </w:rPr>
              <w:t>աշխատանքների</w:t>
            </w:r>
            <w:r w:rsidR="00F27D33"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27D33">
              <w:rPr>
                <w:rFonts w:ascii="Sylfaen" w:hAnsi="Sylfaen"/>
                <w:sz w:val="24"/>
                <w:szCs w:val="24"/>
                <w:lang w:val="ru-RU"/>
              </w:rPr>
              <w:t>իրականացում</w:t>
            </w:r>
            <w:r w:rsidR="00F27D33"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FD6983" w:rsidRPr="00B654DD" w:rsidRDefault="00FD6983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Բոլորի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համար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հավասար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իրավունքների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ստեղծում</w:t>
            </w:r>
            <w:r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B3769C" w:rsidRDefault="00B3769C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Սովորողների առաջադիմության վերլուծություն:</w:t>
            </w:r>
          </w:p>
          <w:p w:rsidR="00A434BC" w:rsidRDefault="00B3769C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Գնահատել դպրոցի կառավարման թափանցիկությունը ծնողների և այլ շահառու մարմինների համար տարբեր մեթոդների կիրառմամբ՝</w:t>
            </w:r>
            <w:r w:rsidR="001E2104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էլեկտրոնային հարցաթերթիկներ, գնահատման սանդղակներ և այլն:</w:t>
            </w:r>
          </w:p>
          <w:p w:rsidR="00F5094A" w:rsidRDefault="00F5094A" w:rsidP="007A7454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Հարցումներ սովորողների և ուսուցիչների շրջանում:</w:t>
            </w:r>
          </w:p>
        </w:tc>
        <w:tc>
          <w:tcPr>
            <w:tcW w:w="5882" w:type="dxa"/>
            <w:shd w:val="clear" w:color="auto" w:fill="FDE9D9" w:themeFill="accent6" w:themeFillTint="33"/>
          </w:tcPr>
          <w:p w:rsidR="005B57D6" w:rsidRDefault="005B57D6" w:rsidP="005B57D6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5B57D6" w:rsidRDefault="005B57D6" w:rsidP="005B57D6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5B57D6" w:rsidRPr="008B5AE0" w:rsidRDefault="00B96C81" w:rsidP="00E86C1C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 xml:space="preserve">Ներառական, մասնակցային արժեհամա-կարգ ունեցող միջավայրի միջոցով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կրթության կազմակերպում</w:t>
            </w:r>
            <w:r w:rsidR="008B5AE0" w:rsidRPr="008B5AE0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D3270B" w:rsidRPr="008B5AE0" w:rsidRDefault="00D3270B" w:rsidP="00D3270B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Համընդհանուր</w:t>
            </w:r>
            <w:r w:rsidRPr="008B5AE0">
              <w:rPr>
                <w:sz w:val="24"/>
                <w:szCs w:val="24"/>
                <w:lang w:val="ru-RU"/>
              </w:rPr>
              <w:t xml:space="preserve">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ներառականության</w:t>
            </w:r>
            <w:r w:rsidRPr="008B5AE0">
              <w:rPr>
                <w:sz w:val="24"/>
                <w:szCs w:val="24"/>
                <w:lang w:val="ru-RU"/>
              </w:rPr>
              <w:t xml:space="preserve">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ապահովում</w:t>
            </w:r>
            <w:r w:rsidR="008B5AE0" w:rsidRPr="008B5AE0">
              <w:rPr>
                <w:rFonts w:ascii="Sylfaen" w:hAnsi="Sylfaen"/>
                <w:sz w:val="24"/>
                <w:szCs w:val="24"/>
              </w:rPr>
              <w:t>:</w:t>
            </w:r>
          </w:p>
          <w:p w:rsidR="005B57D6" w:rsidRPr="008B5AE0" w:rsidRDefault="00D3270B" w:rsidP="00D3270B">
            <w:pPr>
              <w:pStyle w:val="ListParagraph"/>
              <w:numPr>
                <w:ilvl w:val="0"/>
                <w:numId w:val="55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Մասնակցային</w:t>
            </w:r>
            <w:r w:rsidRPr="008B5AE0">
              <w:rPr>
                <w:sz w:val="24"/>
                <w:szCs w:val="24"/>
                <w:lang w:val="ru-RU"/>
              </w:rPr>
              <w:t xml:space="preserve">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հավասար</w:t>
            </w:r>
            <w:r w:rsidRPr="008B5AE0">
              <w:rPr>
                <w:sz w:val="24"/>
                <w:szCs w:val="24"/>
                <w:lang w:val="ru-RU"/>
              </w:rPr>
              <w:t xml:space="preserve">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հնարավորութ</w:t>
            </w:r>
            <w:r w:rsidRPr="008B5AE0">
              <w:rPr>
                <w:sz w:val="24"/>
                <w:szCs w:val="24"/>
                <w:lang w:val="ru-RU"/>
              </w:rPr>
              <w:t>-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յունների</w:t>
            </w:r>
            <w:r w:rsidRPr="008B5AE0">
              <w:rPr>
                <w:sz w:val="24"/>
                <w:szCs w:val="24"/>
                <w:lang w:val="ru-RU"/>
              </w:rPr>
              <w:t xml:space="preserve">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ստեղծում</w:t>
            </w:r>
            <w:r w:rsidRPr="008B5AE0">
              <w:rPr>
                <w:sz w:val="24"/>
                <w:szCs w:val="24"/>
                <w:lang w:val="ru-RU"/>
              </w:rPr>
              <w:t xml:space="preserve">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թե</w:t>
            </w:r>
            <w:r w:rsidRPr="008B5AE0">
              <w:rPr>
                <w:sz w:val="24"/>
                <w:szCs w:val="24"/>
                <w:lang w:val="ru-RU"/>
              </w:rPr>
              <w:t xml:space="preserve">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ուսուցիչների</w:t>
            </w:r>
            <w:r w:rsidR="0010538F" w:rsidRPr="008B5AE0">
              <w:rPr>
                <w:rFonts w:ascii="Sylfaen" w:hAnsi="Sylfaen"/>
                <w:sz w:val="24"/>
                <w:szCs w:val="24"/>
                <w:lang w:val="hy-AM"/>
              </w:rPr>
              <w:t>,</w:t>
            </w:r>
            <w:r w:rsidRPr="008B5AE0">
              <w:rPr>
                <w:sz w:val="24"/>
                <w:szCs w:val="24"/>
                <w:lang w:val="ru-RU"/>
              </w:rPr>
              <w:t xml:space="preserve"> 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թե</w:t>
            </w:r>
            <w:r w:rsidRPr="008B5AE0">
              <w:rPr>
                <w:sz w:val="24"/>
                <w:szCs w:val="24"/>
                <w:lang w:val="ru-RU"/>
              </w:rPr>
              <w:t xml:space="preserve">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աշակերտների</w:t>
            </w:r>
            <w:r w:rsidRPr="008B5AE0">
              <w:rPr>
                <w:sz w:val="24"/>
                <w:szCs w:val="24"/>
                <w:lang w:val="ru-RU"/>
              </w:rPr>
              <w:t xml:space="preserve"> </w:t>
            </w:r>
            <w:r w:rsidRPr="008B5AE0">
              <w:rPr>
                <w:rFonts w:ascii="Sylfaen" w:hAnsi="Sylfaen"/>
                <w:sz w:val="24"/>
                <w:szCs w:val="24"/>
                <w:lang w:val="ru-RU"/>
              </w:rPr>
              <w:t>համար</w:t>
            </w:r>
            <w:r w:rsidR="008B5AE0" w:rsidRPr="008B5AE0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435740" w:rsidRDefault="00435740" w:rsidP="00B42777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</w:tbl>
    <w:p w:rsidR="003B1A36" w:rsidRPr="003B1A36" w:rsidRDefault="003B1A36" w:rsidP="005F52F1">
      <w:pPr>
        <w:pStyle w:val="ListParagraph"/>
        <w:numPr>
          <w:ilvl w:val="0"/>
          <w:numId w:val="0"/>
        </w:numPr>
        <w:spacing w:line="360" w:lineRule="auto"/>
        <w:ind w:left="567"/>
        <w:jc w:val="both"/>
        <w:rPr>
          <w:rFonts w:ascii="Sylfaen" w:hAnsi="Sylfaen"/>
          <w:sz w:val="24"/>
          <w:szCs w:val="24"/>
          <w:lang w:val="ru-RU"/>
        </w:rPr>
      </w:pPr>
    </w:p>
    <w:p w:rsidR="00BE1520" w:rsidRPr="00060DCA" w:rsidRDefault="00060DCA" w:rsidP="00BE1520">
      <w:pPr>
        <w:pStyle w:val="ListParagraph"/>
        <w:numPr>
          <w:ilvl w:val="0"/>
          <w:numId w:val="0"/>
        </w:numPr>
        <w:spacing w:line="360" w:lineRule="auto"/>
        <w:ind w:left="426"/>
        <w:jc w:val="both"/>
        <w:rPr>
          <w:rFonts w:ascii="Sylfaen" w:hAnsi="Sylfaen"/>
          <w:color w:val="0070C0"/>
          <w:sz w:val="24"/>
          <w:szCs w:val="24"/>
          <w:lang w:val="ru-RU"/>
        </w:rPr>
      </w:pPr>
      <w:r>
        <w:rPr>
          <w:rFonts w:ascii="Sylfaen" w:hAnsi="Sylfaen"/>
          <w:b/>
          <w:i/>
          <w:color w:val="0070C0"/>
          <w:sz w:val="28"/>
          <w:szCs w:val="28"/>
          <w:lang w:val="ru-RU"/>
        </w:rPr>
        <w:lastRenderedPageBreak/>
        <w:t>4.</w:t>
      </w:r>
      <w:r w:rsidR="00BE1520">
        <w:rPr>
          <w:rFonts w:ascii="Sylfaen" w:hAnsi="Sylfaen"/>
          <w:b/>
          <w:i/>
          <w:color w:val="0070C0"/>
          <w:sz w:val="28"/>
          <w:szCs w:val="28"/>
          <w:lang w:val="hy-AM"/>
        </w:rPr>
        <w:t xml:space="preserve">Աշխատակազմի արժևորման, խրախուսման և ինքնակրթության միջավայրի ձևավորման գնահատման չափանիշները </w:t>
      </w:r>
    </w:p>
    <w:p w:rsidR="00060DCA" w:rsidRDefault="00060DCA" w:rsidP="00BE1520">
      <w:pPr>
        <w:pStyle w:val="ListParagraph"/>
        <w:numPr>
          <w:ilvl w:val="0"/>
          <w:numId w:val="0"/>
        </w:numPr>
        <w:spacing w:line="360" w:lineRule="auto"/>
        <w:ind w:left="426"/>
        <w:jc w:val="both"/>
        <w:rPr>
          <w:rFonts w:ascii="Sylfaen" w:hAnsi="Sylfaen"/>
          <w:b/>
          <w:sz w:val="24"/>
          <w:szCs w:val="24"/>
          <w:lang w:val="ru-RU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8046"/>
        <w:gridCol w:w="5882"/>
      </w:tblGrid>
      <w:tr w:rsidR="00060DCA" w:rsidTr="00060DCA">
        <w:tc>
          <w:tcPr>
            <w:tcW w:w="8046" w:type="dxa"/>
            <w:shd w:val="clear" w:color="auto" w:fill="DAEEF3" w:themeFill="accent5" w:themeFillTint="33"/>
          </w:tcPr>
          <w:p w:rsidR="00060DCA" w:rsidRPr="0095579E" w:rsidRDefault="00060DCA" w:rsidP="00B654DD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Գործողություն</w:t>
            </w:r>
          </w:p>
        </w:tc>
        <w:tc>
          <w:tcPr>
            <w:tcW w:w="5882" w:type="dxa"/>
            <w:shd w:val="clear" w:color="auto" w:fill="DAEEF3" w:themeFill="accent5" w:themeFillTint="33"/>
          </w:tcPr>
          <w:p w:rsidR="00060DCA" w:rsidRPr="0095579E" w:rsidRDefault="00060DCA" w:rsidP="00B654DD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Գնահատման  չափանիշ</w:t>
            </w:r>
          </w:p>
        </w:tc>
      </w:tr>
      <w:tr w:rsidR="00060DCA" w:rsidRPr="00CE07EB" w:rsidTr="00060DCA">
        <w:tc>
          <w:tcPr>
            <w:tcW w:w="8046" w:type="dxa"/>
          </w:tcPr>
          <w:p w:rsidR="00060DCA" w:rsidRDefault="00416021" w:rsidP="007A7454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416021">
              <w:rPr>
                <w:rFonts w:ascii="Sylfaen" w:hAnsi="Sylfaen"/>
                <w:sz w:val="24"/>
                <w:szCs w:val="24"/>
                <w:lang w:val="ru-RU"/>
              </w:rPr>
              <w:t>Անձնակազմի կատարողականի գնահատում</w:t>
            </w:r>
            <w:r w:rsidR="00A53688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416021" w:rsidRDefault="00A53688" w:rsidP="007A7454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Գնահատել և վերլուծել աշխատակազմի արժևորման և խրախուսման միջոցառումների արդյունքները:</w:t>
            </w:r>
          </w:p>
          <w:p w:rsidR="00A53688" w:rsidRDefault="00A53688" w:rsidP="007A7454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Իրականացնել անանուն հարցումներ և գնահատումներ աշխատակազմի արժևորման, կարիքների բացահայտման և իրականացրած գործունեության արդյունքների </w:t>
            </w:r>
            <w:r w:rsidR="00F8562F">
              <w:rPr>
                <w:rFonts w:ascii="Sylfaen" w:hAnsi="Sylfaen"/>
                <w:sz w:val="24"/>
                <w:szCs w:val="24"/>
                <w:lang w:val="ru-RU"/>
              </w:rPr>
              <w:t>վերլուծության նպատակով:</w:t>
            </w:r>
          </w:p>
          <w:p w:rsidR="00A36E0F" w:rsidRDefault="00A36E0F" w:rsidP="007A7454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Ուսուցիչների կատարած աշխատանքների արդյունավետության վերլուծություն:</w:t>
            </w:r>
          </w:p>
          <w:p w:rsidR="00A36E0F" w:rsidRDefault="00A36E0F" w:rsidP="007A7454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Անհրաժեշտ կարիքների գնահատում:</w:t>
            </w:r>
          </w:p>
          <w:p w:rsidR="00130D5D" w:rsidRDefault="00130D5D" w:rsidP="007A7454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Ինքնակրթության, վերապատրաստումների արդյունքում ստացած հմտությունների կիրառելիության արդյունավետության գնահատում:</w:t>
            </w:r>
          </w:p>
          <w:p w:rsidR="00387699" w:rsidRDefault="00130D5D" w:rsidP="007A7454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Վերլուծել վերապատրաստումների մասնակցության արդյունքները, </w:t>
            </w:r>
            <w:r w:rsidR="00387699">
              <w:rPr>
                <w:rFonts w:ascii="Sylfaen" w:hAnsi="Sylfaen"/>
                <w:sz w:val="24"/>
                <w:szCs w:val="24"/>
                <w:lang w:val="ru-RU"/>
              </w:rPr>
              <w:t xml:space="preserve">դրանց համապատասխանությունը կարիքներին, </w:t>
            </w:r>
            <w:r w:rsidR="00387699"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ուսումնական գործընթացի արդյունավետության վրա, առկա խնդիրների լուծման համար:</w:t>
            </w:r>
          </w:p>
          <w:p w:rsidR="00A36E0F" w:rsidRPr="00416021" w:rsidRDefault="00387699" w:rsidP="007A7454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 xml:space="preserve">Գնահատել խրախուսման միջոցների արդյունավետությունը: </w:t>
            </w:r>
            <w:r w:rsidR="00130D5D">
              <w:rPr>
                <w:rFonts w:ascii="Sylfaen" w:hAnsi="Sylfae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5882" w:type="dxa"/>
            <w:shd w:val="clear" w:color="auto" w:fill="FDE9D9" w:themeFill="accent6" w:themeFillTint="33"/>
          </w:tcPr>
          <w:p w:rsidR="00470999" w:rsidRDefault="00470999" w:rsidP="00BE1520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470999" w:rsidRDefault="00470999" w:rsidP="00BE1520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3436FB" w:rsidRPr="00DD55C2" w:rsidRDefault="00CE07EB" w:rsidP="00733796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D55C2">
              <w:rPr>
                <w:rFonts w:ascii="Sylfaen" w:hAnsi="Sylfaen"/>
                <w:sz w:val="24"/>
                <w:szCs w:val="24"/>
                <w:lang w:val="hy-AM"/>
              </w:rPr>
              <w:t>Արժևորված, գնահատված ուսուցչական համակազմ</w:t>
            </w:r>
            <w:r w:rsidR="00733796" w:rsidRPr="00DD55C2">
              <w:rPr>
                <w:rFonts w:ascii="Sylfaen" w:hAnsi="Sylfaen"/>
                <w:sz w:val="24"/>
                <w:szCs w:val="24"/>
              </w:rPr>
              <w:t>:</w:t>
            </w:r>
            <w:r w:rsidRPr="00DD55C2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CE07EB" w:rsidRPr="00DD55C2" w:rsidRDefault="00CE07EB" w:rsidP="00733796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D55C2">
              <w:rPr>
                <w:rFonts w:ascii="Sylfaen" w:hAnsi="Sylfaen"/>
                <w:sz w:val="24"/>
                <w:szCs w:val="24"/>
                <w:lang w:val="hy-AM"/>
              </w:rPr>
              <w:t>Կարգապահ,</w:t>
            </w:r>
            <w:r w:rsidR="0010538F" w:rsidRPr="00DD55C2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D55C2">
              <w:rPr>
                <w:rFonts w:ascii="Sylfaen" w:hAnsi="Sylfaen"/>
                <w:sz w:val="24"/>
                <w:szCs w:val="24"/>
                <w:lang w:val="hy-AM"/>
              </w:rPr>
              <w:t>պատասխանատու և արդյունավետ  համակարգված աշխատանք</w:t>
            </w:r>
            <w:r w:rsidR="00733796" w:rsidRPr="00DD55C2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CE07EB" w:rsidRPr="00DD55C2" w:rsidRDefault="00CE07EB" w:rsidP="00733796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D55C2">
              <w:rPr>
                <w:rFonts w:ascii="Sylfaen" w:hAnsi="Sylfaen"/>
                <w:sz w:val="24"/>
                <w:szCs w:val="24"/>
                <w:lang w:val="hy-AM"/>
              </w:rPr>
              <w:t xml:space="preserve">Մշտական համագործակցություն  ուսուցիչ -ծնող </w:t>
            </w:r>
            <w:r w:rsidR="00733796" w:rsidRPr="00DD55C2">
              <w:rPr>
                <w:rFonts w:ascii="Sylfaen" w:hAnsi="Sylfaen"/>
                <w:sz w:val="24"/>
                <w:szCs w:val="24"/>
                <w:lang w:val="hy-AM"/>
              </w:rPr>
              <w:t>–</w:t>
            </w:r>
            <w:r w:rsidRPr="00DD55C2">
              <w:rPr>
                <w:rFonts w:ascii="Sylfaen" w:hAnsi="Sylfaen"/>
                <w:sz w:val="24"/>
                <w:szCs w:val="24"/>
                <w:lang w:val="hy-AM"/>
              </w:rPr>
              <w:t>աշակերտ</w:t>
            </w:r>
            <w:r w:rsidR="00733796" w:rsidRPr="00DD55C2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  <w:r w:rsidRPr="00DD55C2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CE07EB" w:rsidRPr="00DD55C2" w:rsidRDefault="00CE07EB" w:rsidP="00733796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D55C2">
              <w:rPr>
                <w:rFonts w:ascii="Sylfaen" w:hAnsi="Sylfaen"/>
                <w:sz w:val="24"/>
                <w:szCs w:val="24"/>
                <w:lang w:val="hy-AM"/>
              </w:rPr>
              <w:t>Բոլոր օղակների համասեռ աշխատանք՝</w:t>
            </w:r>
            <w:r w:rsidR="0010538F" w:rsidRPr="00DD55C2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D55C2">
              <w:rPr>
                <w:rFonts w:ascii="Sylfaen" w:hAnsi="Sylfaen"/>
                <w:sz w:val="24"/>
                <w:szCs w:val="24"/>
                <w:lang w:val="hy-AM"/>
              </w:rPr>
              <w:t>ի նպաստ կրթության որակի բարձրա</w:t>
            </w:r>
            <w:r w:rsidR="0010538F" w:rsidRPr="00DD55C2">
              <w:rPr>
                <w:rFonts w:ascii="Sylfaen" w:hAnsi="Sylfaen"/>
                <w:sz w:val="24"/>
                <w:szCs w:val="24"/>
                <w:lang w:val="hy-AM"/>
              </w:rPr>
              <w:t>ցման</w:t>
            </w:r>
            <w:r w:rsidR="00733796" w:rsidRPr="00DD55C2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CE07EB" w:rsidRPr="00DD55C2" w:rsidRDefault="0010538F" w:rsidP="00733796">
            <w:pPr>
              <w:pStyle w:val="ListParagraph"/>
              <w:numPr>
                <w:ilvl w:val="0"/>
                <w:numId w:val="57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DD55C2">
              <w:rPr>
                <w:rFonts w:ascii="Sylfaen" w:hAnsi="Sylfaen"/>
                <w:sz w:val="24"/>
                <w:szCs w:val="24"/>
                <w:lang w:val="hy-AM"/>
              </w:rPr>
              <w:t>Խրա</w:t>
            </w:r>
            <w:r w:rsidRPr="00DD55C2">
              <w:rPr>
                <w:rFonts w:ascii="Sylfaen" w:hAnsi="Sylfaen"/>
                <w:sz w:val="24"/>
                <w:szCs w:val="24"/>
              </w:rPr>
              <w:t>խ</w:t>
            </w:r>
            <w:r w:rsidR="00CE07EB" w:rsidRPr="00DD55C2">
              <w:rPr>
                <w:rFonts w:ascii="Sylfaen" w:hAnsi="Sylfaen"/>
                <w:sz w:val="24"/>
                <w:szCs w:val="24"/>
                <w:lang w:val="hy-AM"/>
              </w:rPr>
              <w:t>ուսմա</w:t>
            </w:r>
            <w:r w:rsidRPr="00DD55C2">
              <w:rPr>
                <w:rFonts w:ascii="Sylfaen" w:hAnsi="Sylfaen"/>
                <w:sz w:val="24"/>
                <w:szCs w:val="24"/>
              </w:rPr>
              <w:t>ն</w:t>
            </w:r>
            <w:r w:rsidR="00CE07EB" w:rsidRPr="00DD55C2">
              <w:rPr>
                <w:rFonts w:ascii="Sylfaen" w:hAnsi="Sylfaen"/>
                <w:sz w:val="24"/>
                <w:szCs w:val="24"/>
                <w:lang w:val="hy-AM"/>
              </w:rPr>
              <w:t xml:space="preserve"> մշտական,</w:t>
            </w:r>
            <w:r w:rsidRPr="00DD55C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CE07EB" w:rsidRPr="00DD55C2">
              <w:rPr>
                <w:rFonts w:ascii="Sylfaen" w:hAnsi="Sylfaen"/>
                <w:sz w:val="24"/>
                <w:szCs w:val="24"/>
                <w:lang w:val="hy-AM"/>
              </w:rPr>
              <w:t>կայուն համակարգ</w:t>
            </w:r>
            <w:r w:rsidR="00733796" w:rsidRPr="00DD55C2">
              <w:rPr>
                <w:rFonts w:ascii="Sylfaen" w:hAnsi="Sylfaen"/>
                <w:sz w:val="24"/>
                <w:szCs w:val="24"/>
              </w:rPr>
              <w:t>:</w:t>
            </w:r>
          </w:p>
          <w:p w:rsidR="003436FB" w:rsidRPr="00CE07EB" w:rsidRDefault="003436FB" w:rsidP="00BE1520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color w:val="C00000"/>
                <w:sz w:val="24"/>
                <w:szCs w:val="24"/>
                <w:lang w:val="hy-AM"/>
              </w:rPr>
            </w:pPr>
          </w:p>
          <w:p w:rsidR="00470999" w:rsidRPr="00CE07EB" w:rsidRDefault="00470999" w:rsidP="00BE1520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:rsidR="00060DCA" w:rsidRPr="00CE07EB" w:rsidRDefault="00060DCA" w:rsidP="00BE1520">
      <w:pPr>
        <w:pStyle w:val="ListParagraph"/>
        <w:numPr>
          <w:ilvl w:val="0"/>
          <w:numId w:val="0"/>
        </w:numPr>
        <w:spacing w:line="360" w:lineRule="auto"/>
        <w:ind w:left="426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4056" w:rsidRPr="00F54056" w:rsidRDefault="007D260D" w:rsidP="00F54056">
      <w:pPr>
        <w:pStyle w:val="ListParagraph"/>
        <w:numPr>
          <w:ilvl w:val="0"/>
          <w:numId w:val="0"/>
        </w:numPr>
        <w:spacing w:line="360" w:lineRule="auto"/>
        <w:ind w:left="851" w:firstLine="709"/>
        <w:jc w:val="both"/>
        <w:rPr>
          <w:rFonts w:ascii="Sylfaen" w:hAnsi="Sylfaen"/>
          <w:b/>
          <w:i/>
          <w:color w:val="0070C0"/>
          <w:sz w:val="28"/>
          <w:szCs w:val="28"/>
          <w:lang w:val="hy-AM"/>
        </w:rPr>
      </w:pPr>
      <w:r w:rsidRPr="00B601B4">
        <w:rPr>
          <w:rFonts w:ascii="Sylfaen" w:hAnsi="Sylfaen"/>
          <w:b/>
          <w:i/>
          <w:color w:val="0070C0"/>
          <w:sz w:val="28"/>
          <w:szCs w:val="28"/>
          <w:lang w:val="hy-AM"/>
        </w:rPr>
        <w:t>5.</w:t>
      </w:r>
      <w:r w:rsidR="00F54056" w:rsidRPr="00F54056">
        <w:rPr>
          <w:rFonts w:ascii="Sylfaen" w:hAnsi="Sylfaen"/>
          <w:b/>
          <w:i/>
          <w:color w:val="0070C0"/>
          <w:sz w:val="28"/>
          <w:szCs w:val="28"/>
          <w:lang w:val="hy-AM"/>
        </w:rPr>
        <w:t>Դպրոց-համայնք կապերի, ծնողական համայնքի, գործընկերների հետ համագործակցության, արտադպրոցական և երկարօրյա ուսուցման գնահատման չափանիշները</w:t>
      </w:r>
    </w:p>
    <w:p w:rsidR="00F04754" w:rsidRPr="003F497C" w:rsidRDefault="00F04754" w:rsidP="00F54056">
      <w:pPr>
        <w:pStyle w:val="ListParagraph"/>
        <w:numPr>
          <w:ilvl w:val="0"/>
          <w:numId w:val="0"/>
        </w:numPr>
        <w:spacing w:line="360" w:lineRule="auto"/>
        <w:ind w:left="851" w:firstLine="142"/>
        <w:jc w:val="both"/>
        <w:rPr>
          <w:rFonts w:ascii="Sylfaen" w:hAnsi="Sylfaen"/>
          <w:b/>
          <w:sz w:val="24"/>
          <w:szCs w:val="24"/>
          <w:lang w:val="hy-AM"/>
        </w:rPr>
      </w:pPr>
      <w:r w:rsidRPr="00F04754">
        <w:rPr>
          <w:rFonts w:ascii="Sylfaen" w:hAnsi="Sylfaen"/>
          <w:b/>
          <w:sz w:val="24"/>
          <w:szCs w:val="24"/>
          <w:lang w:val="hy-AM"/>
        </w:rPr>
        <w:t>Ծնողների ներգրավվածություն, համայնքային համագործակցություն, երկարօրյա ուսուցում, համընդհանուր ներառականություն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7621"/>
        <w:gridCol w:w="5882"/>
      </w:tblGrid>
      <w:tr w:rsidR="007D260D" w:rsidTr="007D260D">
        <w:tc>
          <w:tcPr>
            <w:tcW w:w="7621" w:type="dxa"/>
            <w:shd w:val="clear" w:color="auto" w:fill="DAEEF3" w:themeFill="accent5" w:themeFillTint="33"/>
          </w:tcPr>
          <w:p w:rsidR="007D260D" w:rsidRPr="0095579E" w:rsidRDefault="007D260D" w:rsidP="00B654DD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Գործողություն</w:t>
            </w:r>
          </w:p>
        </w:tc>
        <w:tc>
          <w:tcPr>
            <w:tcW w:w="5882" w:type="dxa"/>
            <w:shd w:val="clear" w:color="auto" w:fill="DAEEF3" w:themeFill="accent5" w:themeFillTint="33"/>
          </w:tcPr>
          <w:p w:rsidR="007D260D" w:rsidRPr="0095579E" w:rsidRDefault="007D260D" w:rsidP="00B654DD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Գնահատման  չափանիշ</w:t>
            </w:r>
          </w:p>
        </w:tc>
      </w:tr>
      <w:tr w:rsidR="007D260D" w:rsidRPr="00B96C81" w:rsidTr="007D260D">
        <w:tc>
          <w:tcPr>
            <w:tcW w:w="7621" w:type="dxa"/>
          </w:tcPr>
          <w:p w:rsidR="00CC7090" w:rsidRPr="003F497C" w:rsidRDefault="00CC7090" w:rsidP="007A7454">
            <w:pPr>
              <w:pStyle w:val="ListParagraph"/>
              <w:numPr>
                <w:ilvl w:val="0"/>
                <w:numId w:val="58"/>
              </w:numPr>
              <w:rPr>
                <w:rFonts w:ascii="Sylfaen" w:hAnsi="Sylfaen"/>
                <w:sz w:val="24"/>
                <w:szCs w:val="24"/>
              </w:rPr>
            </w:pPr>
            <w:r w:rsidRPr="00CC7090">
              <w:rPr>
                <w:rFonts w:ascii="Sylfaen" w:hAnsi="Sylfaen"/>
                <w:sz w:val="24"/>
                <w:szCs w:val="24"/>
                <w:lang w:val="ru-RU"/>
              </w:rPr>
              <w:t>Գնահատել</w:t>
            </w:r>
            <w:r w:rsidRPr="003F497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C7090">
              <w:rPr>
                <w:rFonts w:ascii="Sylfaen" w:hAnsi="Sylfaen"/>
                <w:sz w:val="24"/>
                <w:szCs w:val="24"/>
                <w:lang w:val="ru-RU"/>
              </w:rPr>
              <w:t>ծնողների</w:t>
            </w:r>
            <w:r w:rsidRPr="003F497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C7090">
              <w:rPr>
                <w:rFonts w:ascii="Sylfaen" w:hAnsi="Sylfaen"/>
                <w:sz w:val="24"/>
                <w:szCs w:val="24"/>
                <w:lang w:val="ru-RU"/>
              </w:rPr>
              <w:t>ներգրավվածությունը</w:t>
            </w:r>
            <w:r w:rsidRPr="003F497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C7090">
              <w:rPr>
                <w:rFonts w:ascii="Sylfaen" w:hAnsi="Sylfaen"/>
                <w:sz w:val="24"/>
                <w:szCs w:val="24"/>
                <w:lang w:val="ru-RU"/>
              </w:rPr>
              <w:t>դպրոցական</w:t>
            </w:r>
            <w:r w:rsidRPr="003F497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C7090">
              <w:rPr>
                <w:rFonts w:ascii="Sylfaen" w:hAnsi="Sylfaen"/>
                <w:sz w:val="24"/>
                <w:szCs w:val="24"/>
                <w:lang w:val="ru-RU"/>
              </w:rPr>
              <w:t>գործունեությանը</w:t>
            </w:r>
            <w:r w:rsidRPr="003F497C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CC7090">
              <w:rPr>
                <w:rFonts w:ascii="Sylfaen" w:hAnsi="Sylfaen"/>
                <w:sz w:val="24"/>
                <w:szCs w:val="24"/>
                <w:lang w:val="ru-RU"/>
              </w:rPr>
              <w:t>կամավորական</w:t>
            </w:r>
            <w:r w:rsidRPr="003F497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C7090">
              <w:rPr>
                <w:rFonts w:ascii="Sylfaen" w:hAnsi="Sylfaen"/>
                <w:sz w:val="24"/>
                <w:szCs w:val="24"/>
                <w:lang w:val="ru-RU"/>
              </w:rPr>
              <w:t>աշխատանքներին</w:t>
            </w:r>
            <w:r w:rsidRPr="003F497C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CC7090">
              <w:rPr>
                <w:rFonts w:ascii="Sylfaen" w:hAnsi="Sylfaen"/>
                <w:sz w:val="24"/>
                <w:szCs w:val="24"/>
                <w:lang w:val="ru-RU"/>
              </w:rPr>
              <w:t>համագործակցության</w:t>
            </w:r>
            <w:r w:rsidRPr="003F497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C7090">
              <w:rPr>
                <w:rFonts w:ascii="Sylfaen" w:hAnsi="Sylfaen"/>
                <w:sz w:val="24"/>
                <w:szCs w:val="24"/>
                <w:lang w:val="ru-RU"/>
              </w:rPr>
              <w:t>ուղիներին</w:t>
            </w:r>
            <w:r w:rsidR="00B654DD"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7D260D" w:rsidRPr="00B654DD" w:rsidRDefault="00B654DD" w:rsidP="007A7454">
            <w:pPr>
              <w:pStyle w:val="ListParagraph"/>
              <w:numPr>
                <w:ilvl w:val="0"/>
                <w:numId w:val="58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Վերլուծել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գնահատել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դպրոց</w:t>
            </w:r>
            <w:r w:rsidRPr="00B654DD">
              <w:rPr>
                <w:rFonts w:ascii="Sylfaen" w:hAnsi="Sylfaen"/>
                <w:sz w:val="24"/>
                <w:szCs w:val="24"/>
              </w:rPr>
              <w:t>-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համայնք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համագործակցության</w:t>
            </w:r>
            <w:r w:rsidRPr="00B654DD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արդյունքները</w:t>
            </w:r>
            <w:r w:rsidRPr="00B654DD">
              <w:rPr>
                <w:rFonts w:ascii="Sylfaen" w:hAnsi="Sylfaen"/>
                <w:sz w:val="24"/>
                <w:szCs w:val="24"/>
              </w:rPr>
              <w:t>:</w:t>
            </w:r>
          </w:p>
          <w:p w:rsidR="00B654DD" w:rsidRPr="00620EE7" w:rsidRDefault="00620EE7" w:rsidP="007A7454">
            <w:pPr>
              <w:pStyle w:val="ListParagraph"/>
              <w:numPr>
                <w:ilvl w:val="0"/>
                <w:numId w:val="58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Վերլուծել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իրականացրած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միջոցառումների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արդյունավետությունը</w:t>
            </w:r>
            <w:r w:rsidR="00A7343E">
              <w:rPr>
                <w:rFonts w:ascii="Sylfaen" w:hAnsi="Sylfaen"/>
                <w:sz w:val="24"/>
                <w:szCs w:val="24"/>
                <w:lang w:val="ru-RU"/>
              </w:rPr>
              <w:t>՝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դպրոցի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մասնակցությունը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համայնքի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կյանքում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համայնքի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մասնակցությունը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դպրոցի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գործունեության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ընթացքում</w:t>
            </w:r>
            <w:r w:rsidRPr="00620EE7">
              <w:rPr>
                <w:rFonts w:ascii="Sylfaen" w:hAnsi="Sylfaen"/>
                <w:sz w:val="24"/>
                <w:szCs w:val="24"/>
              </w:rPr>
              <w:t>:</w:t>
            </w:r>
          </w:p>
          <w:p w:rsidR="00620EE7" w:rsidRPr="00620EE7" w:rsidRDefault="00620EE7" w:rsidP="007A7454">
            <w:pPr>
              <w:pStyle w:val="ListParagraph"/>
              <w:numPr>
                <w:ilvl w:val="0"/>
                <w:numId w:val="58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Գնահատել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համագործակցությունների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արդյունքները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դրանց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ազդեցությունը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դպրոցի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lastRenderedPageBreak/>
              <w:t>ուսումնադաստիարակչական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գործընթացների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վրա</w:t>
            </w:r>
            <w:r w:rsidRPr="00620EE7">
              <w:rPr>
                <w:rFonts w:ascii="Sylfaen" w:hAnsi="Sylfaen"/>
                <w:sz w:val="24"/>
                <w:szCs w:val="24"/>
              </w:rPr>
              <w:t>:</w:t>
            </w:r>
          </w:p>
          <w:p w:rsidR="00620EE7" w:rsidRPr="00A7343E" w:rsidRDefault="00620EE7" w:rsidP="007A7454">
            <w:pPr>
              <w:pStyle w:val="ListParagraph"/>
              <w:numPr>
                <w:ilvl w:val="0"/>
                <w:numId w:val="58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Գնահատել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ծնողական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համայնքի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իրականացրած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գործունեության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արդյունավետությունը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առկա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խնդիրների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լուծման</w:t>
            </w:r>
            <w:r w:rsidRPr="00620EE7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ընթացքում</w:t>
            </w:r>
            <w:r w:rsidRPr="00620EE7">
              <w:rPr>
                <w:rFonts w:ascii="Sylfaen" w:hAnsi="Sylfaen"/>
                <w:sz w:val="24"/>
                <w:szCs w:val="24"/>
              </w:rPr>
              <w:t>:</w:t>
            </w:r>
          </w:p>
          <w:p w:rsidR="00A7343E" w:rsidRPr="00A7343E" w:rsidRDefault="00A7343E" w:rsidP="007A7454">
            <w:pPr>
              <w:pStyle w:val="ListParagraph"/>
              <w:numPr>
                <w:ilvl w:val="0"/>
                <w:numId w:val="58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Իրականացնել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հետադարձ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կապ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համագործակցող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կառույցների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հետ</w:t>
            </w:r>
            <w:r w:rsidRPr="00A7343E">
              <w:rPr>
                <w:rFonts w:ascii="Sylfaen" w:hAnsi="Sylfaen"/>
                <w:sz w:val="24"/>
                <w:szCs w:val="24"/>
              </w:rPr>
              <w:t>:</w:t>
            </w:r>
          </w:p>
          <w:p w:rsidR="00A7343E" w:rsidRPr="00A7343E" w:rsidRDefault="00A7343E" w:rsidP="007A7454">
            <w:pPr>
              <w:pStyle w:val="ListParagraph"/>
              <w:numPr>
                <w:ilvl w:val="0"/>
                <w:numId w:val="58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Գնահատման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չափանիշների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սանդղակով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պարբերաբար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գնահատել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արտադպրոցական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երկարօրյա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ուսուցման</w:t>
            </w:r>
            <w:r w:rsidRPr="00A7343E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իրականացումը</w:t>
            </w:r>
            <w:r w:rsidRPr="00A7343E">
              <w:rPr>
                <w:rFonts w:ascii="Sylfaen" w:hAnsi="Sylfaen"/>
                <w:sz w:val="24"/>
                <w:szCs w:val="24"/>
              </w:rPr>
              <w:t>:</w:t>
            </w:r>
          </w:p>
          <w:p w:rsidR="00D92045" w:rsidRPr="00D92045" w:rsidRDefault="00D92045" w:rsidP="007A7454">
            <w:pPr>
              <w:pStyle w:val="ListParagraph"/>
              <w:numPr>
                <w:ilvl w:val="0"/>
                <w:numId w:val="58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Արտադասարանական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արտադպրոցական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երկարօրյա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խմբերի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ձևավորման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աշխատանքներ</w:t>
            </w:r>
            <w:r w:rsidRPr="00D92045">
              <w:rPr>
                <w:rFonts w:ascii="Sylfaen" w:hAnsi="Sylfaen"/>
                <w:sz w:val="24"/>
                <w:szCs w:val="24"/>
              </w:rPr>
              <w:t>:</w:t>
            </w:r>
          </w:p>
          <w:p w:rsidR="00D92045" w:rsidRPr="00D92045" w:rsidRDefault="00D92045" w:rsidP="007A7454">
            <w:pPr>
              <w:pStyle w:val="ListParagraph"/>
              <w:numPr>
                <w:ilvl w:val="0"/>
                <w:numId w:val="58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Գնահատել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դպրոցի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կողմից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ծնողներին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առաջարկվող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երկարօրյա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ծրագրերի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որակը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համապատասխանությունը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չափորոշչային</w:t>
            </w:r>
            <w:r w:rsidRPr="00D92045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պահանջներին</w:t>
            </w:r>
            <w:r w:rsidRPr="00D92045">
              <w:rPr>
                <w:rFonts w:ascii="Sylfaen" w:hAnsi="Sylfaen"/>
                <w:sz w:val="24"/>
                <w:szCs w:val="24"/>
              </w:rPr>
              <w:t>:</w:t>
            </w:r>
          </w:p>
          <w:p w:rsidR="00D92045" w:rsidRPr="00D92045" w:rsidRDefault="00D92045" w:rsidP="007A7454">
            <w:pPr>
              <w:pStyle w:val="ListParagraph"/>
              <w:numPr>
                <w:ilvl w:val="0"/>
                <w:numId w:val="58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Գնահատել</w:t>
            </w:r>
            <w:r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արտադպրոցական</w:t>
            </w:r>
            <w:r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C3FD2"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="00FC3FD2"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C3FD2">
              <w:rPr>
                <w:rFonts w:ascii="Sylfaen" w:hAnsi="Sylfaen"/>
                <w:sz w:val="24"/>
                <w:szCs w:val="24"/>
                <w:lang w:val="ru-RU"/>
              </w:rPr>
              <w:t>երկարօրյա</w:t>
            </w:r>
            <w:r w:rsidR="00FC3FD2"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C3FD2">
              <w:rPr>
                <w:rFonts w:ascii="Sylfaen" w:hAnsi="Sylfaen"/>
                <w:sz w:val="24"/>
                <w:szCs w:val="24"/>
                <w:lang w:val="ru-RU"/>
              </w:rPr>
              <w:t>ծրագրերի</w:t>
            </w:r>
            <w:r w:rsidR="00FC3FD2"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C3FD2">
              <w:rPr>
                <w:rFonts w:ascii="Sylfaen" w:hAnsi="Sylfaen"/>
                <w:sz w:val="24"/>
                <w:szCs w:val="24"/>
                <w:lang w:val="ru-RU"/>
              </w:rPr>
              <w:t>համապատասխանությունը</w:t>
            </w:r>
            <w:r w:rsidR="00FC3FD2"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C3FD2">
              <w:rPr>
                <w:rFonts w:ascii="Sylfaen" w:hAnsi="Sylfaen"/>
                <w:sz w:val="24"/>
                <w:szCs w:val="24"/>
                <w:lang w:val="ru-RU"/>
              </w:rPr>
              <w:t>դպրոցի</w:t>
            </w:r>
            <w:r w:rsidR="00FC3FD2"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C3FD2">
              <w:rPr>
                <w:rFonts w:ascii="Sylfaen" w:hAnsi="Sylfaen"/>
                <w:sz w:val="24"/>
                <w:szCs w:val="24"/>
                <w:lang w:val="ru-RU"/>
              </w:rPr>
              <w:t>նպատակներին</w:t>
            </w:r>
            <w:r w:rsidR="00FC3FD2"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C3FD2">
              <w:rPr>
                <w:rFonts w:ascii="Sylfaen" w:hAnsi="Sylfaen"/>
                <w:sz w:val="24"/>
                <w:szCs w:val="24"/>
                <w:lang w:val="ru-RU"/>
              </w:rPr>
              <w:t>և</w:t>
            </w:r>
            <w:r w:rsidR="00FC3FD2"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C3FD2">
              <w:rPr>
                <w:rFonts w:ascii="Sylfaen" w:hAnsi="Sylfaen"/>
                <w:sz w:val="24"/>
                <w:szCs w:val="24"/>
                <w:lang w:val="ru-RU"/>
              </w:rPr>
              <w:t>համայնքի</w:t>
            </w:r>
            <w:r w:rsidR="00FC3FD2"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C3FD2">
              <w:rPr>
                <w:rFonts w:ascii="Sylfaen" w:hAnsi="Sylfaen"/>
                <w:sz w:val="24"/>
                <w:szCs w:val="24"/>
                <w:lang w:val="ru-RU"/>
              </w:rPr>
              <w:t>բարեկեցության</w:t>
            </w:r>
            <w:r w:rsidR="00FC3FD2" w:rsidRPr="00FC3FD2">
              <w:rPr>
                <w:rFonts w:ascii="Sylfaen" w:hAnsi="Sylfaen"/>
                <w:sz w:val="24"/>
                <w:szCs w:val="24"/>
              </w:rPr>
              <w:t xml:space="preserve"> </w:t>
            </w:r>
            <w:r w:rsidR="00FC3FD2">
              <w:rPr>
                <w:rFonts w:ascii="Sylfaen" w:hAnsi="Sylfaen"/>
                <w:sz w:val="24"/>
                <w:szCs w:val="24"/>
                <w:lang w:val="ru-RU"/>
              </w:rPr>
              <w:t>բարելավմանը</w:t>
            </w:r>
            <w:r w:rsidR="00FC3FD2" w:rsidRPr="00FC3FD2">
              <w:rPr>
                <w:rFonts w:ascii="Sylfaen" w:hAnsi="Sylfaen"/>
                <w:sz w:val="24"/>
                <w:szCs w:val="24"/>
              </w:rPr>
              <w:t>:</w:t>
            </w:r>
          </w:p>
          <w:p w:rsidR="00A7343E" w:rsidRPr="00D92045" w:rsidRDefault="00A7343E" w:rsidP="00D92045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882" w:type="dxa"/>
            <w:shd w:val="clear" w:color="auto" w:fill="FDE9D9" w:themeFill="accent6" w:themeFillTint="33"/>
          </w:tcPr>
          <w:p w:rsidR="007D260D" w:rsidRPr="000B5924" w:rsidRDefault="007D260D" w:rsidP="00F54056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b/>
                <w:sz w:val="24"/>
                <w:szCs w:val="24"/>
              </w:rPr>
            </w:pPr>
          </w:p>
          <w:p w:rsidR="00B96C81" w:rsidRPr="00CB3419" w:rsidRDefault="00B96C81" w:rsidP="00CB3419">
            <w:pPr>
              <w:pStyle w:val="ListParagraph"/>
              <w:numPr>
                <w:ilvl w:val="0"/>
                <w:numId w:val="58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CB3419">
              <w:rPr>
                <w:rFonts w:ascii="Sylfaen" w:hAnsi="Sylfaen" w:cs="Sylfaen"/>
                <w:sz w:val="24"/>
                <w:szCs w:val="24"/>
              </w:rPr>
              <w:t>Արժեհամակարգ</w:t>
            </w:r>
            <w:r w:rsidRPr="00CB3419">
              <w:rPr>
                <w:rFonts w:ascii="Sylfaen" w:hAnsi="Sylfaen"/>
                <w:sz w:val="24"/>
                <w:szCs w:val="24"/>
              </w:rPr>
              <w:t xml:space="preserve"> ունեցող սովորողներ,   </w:t>
            </w:r>
          </w:p>
          <w:p w:rsidR="00B96C81" w:rsidRPr="001607BA" w:rsidRDefault="00B96C81" w:rsidP="00B96C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1607BA">
              <w:rPr>
                <w:rFonts w:ascii="Sylfaen" w:hAnsi="Sylfaen"/>
                <w:sz w:val="24"/>
                <w:szCs w:val="24"/>
              </w:rPr>
              <w:t xml:space="preserve">   </w:t>
            </w:r>
            <w:r w:rsidRPr="00B96C81">
              <w:rPr>
                <w:rFonts w:ascii="Sylfaen" w:hAnsi="Sylfaen"/>
                <w:sz w:val="24"/>
                <w:szCs w:val="24"/>
              </w:rPr>
              <w:t>դպրոց</w:t>
            </w:r>
            <w:r w:rsidRPr="001607BA">
              <w:rPr>
                <w:rFonts w:ascii="Sylfaen" w:hAnsi="Sylfaen"/>
                <w:sz w:val="24"/>
                <w:szCs w:val="24"/>
              </w:rPr>
              <w:t xml:space="preserve"> – </w:t>
            </w:r>
            <w:r w:rsidRPr="00B96C81">
              <w:rPr>
                <w:rFonts w:ascii="Sylfaen" w:hAnsi="Sylfaen"/>
                <w:sz w:val="24"/>
                <w:szCs w:val="24"/>
              </w:rPr>
              <w:t>համայնք</w:t>
            </w:r>
            <w:r w:rsidR="0010538F">
              <w:rPr>
                <w:rFonts w:ascii="Sylfaen" w:hAnsi="Sylfaen"/>
                <w:sz w:val="24"/>
                <w:szCs w:val="24"/>
              </w:rPr>
              <w:t>,</w:t>
            </w:r>
            <w:r w:rsidRPr="001607BA">
              <w:rPr>
                <w:rFonts w:ascii="Sylfaen" w:hAnsi="Sylfaen"/>
                <w:sz w:val="24"/>
                <w:szCs w:val="24"/>
              </w:rPr>
              <w:t xml:space="preserve">  </w:t>
            </w:r>
            <w:r w:rsidRPr="00B96C81">
              <w:rPr>
                <w:rFonts w:ascii="Sylfaen" w:hAnsi="Sylfaen"/>
                <w:sz w:val="24"/>
                <w:szCs w:val="24"/>
              </w:rPr>
              <w:t>ամուր</w:t>
            </w:r>
            <w:r w:rsidRPr="001607B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96C81">
              <w:rPr>
                <w:rFonts w:ascii="Sylfaen" w:hAnsi="Sylfaen"/>
                <w:sz w:val="24"/>
                <w:szCs w:val="24"/>
              </w:rPr>
              <w:t>և</w:t>
            </w:r>
            <w:r w:rsidRPr="001607B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96C81">
              <w:rPr>
                <w:rFonts w:ascii="Sylfaen" w:hAnsi="Sylfaen"/>
                <w:sz w:val="24"/>
                <w:szCs w:val="24"/>
              </w:rPr>
              <w:t>շահավետ</w:t>
            </w:r>
          </w:p>
          <w:p w:rsidR="00B96C81" w:rsidRPr="001607BA" w:rsidRDefault="00B96C81" w:rsidP="00B96C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1607BA">
              <w:rPr>
                <w:rFonts w:ascii="Sylfaen" w:hAnsi="Sylfaen"/>
                <w:sz w:val="24"/>
                <w:szCs w:val="24"/>
              </w:rPr>
              <w:t xml:space="preserve"> </w:t>
            </w:r>
            <w:r w:rsidR="00B07DE9" w:rsidRPr="001607BA">
              <w:rPr>
                <w:rFonts w:ascii="Sylfaen" w:hAnsi="Sylfaen"/>
                <w:sz w:val="24"/>
                <w:szCs w:val="24"/>
              </w:rPr>
              <w:t xml:space="preserve">   </w:t>
            </w:r>
            <w:r w:rsidRPr="00B96C81">
              <w:rPr>
                <w:rFonts w:ascii="Sylfaen" w:hAnsi="Sylfaen"/>
                <w:sz w:val="24"/>
                <w:szCs w:val="24"/>
              </w:rPr>
              <w:t>կապ՝</w:t>
            </w:r>
            <w:r w:rsidRPr="001607B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96C81">
              <w:rPr>
                <w:rFonts w:ascii="Sylfaen" w:hAnsi="Sylfaen"/>
                <w:sz w:val="24"/>
                <w:szCs w:val="24"/>
              </w:rPr>
              <w:t>ի</w:t>
            </w:r>
            <w:r w:rsidRPr="001607B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96C81">
              <w:rPr>
                <w:rFonts w:ascii="Sylfaen" w:hAnsi="Sylfaen"/>
                <w:sz w:val="24"/>
                <w:szCs w:val="24"/>
              </w:rPr>
              <w:t>նպաստ</w:t>
            </w:r>
            <w:r w:rsidRPr="001607B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96C81">
              <w:rPr>
                <w:rFonts w:ascii="Sylfaen" w:hAnsi="Sylfaen"/>
                <w:sz w:val="24"/>
                <w:szCs w:val="24"/>
              </w:rPr>
              <w:t>կրթության</w:t>
            </w:r>
            <w:r w:rsidRPr="001607B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B96C81">
              <w:rPr>
                <w:rFonts w:ascii="Sylfaen" w:hAnsi="Sylfaen"/>
                <w:sz w:val="24"/>
                <w:szCs w:val="24"/>
              </w:rPr>
              <w:t>որակի</w:t>
            </w:r>
          </w:p>
          <w:p w:rsidR="00A60104" w:rsidRDefault="00B96C81" w:rsidP="00B96C81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1607BA">
              <w:rPr>
                <w:rFonts w:ascii="Sylfaen" w:hAnsi="Sylfaen"/>
                <w:sz w:val="24"/>
                <w:szCs w:val="24"/>
              </w:rPr>
              <w:t xml:space="preserve"> </w:t>
            </w:r>
            <w:r w:rsidR="00B07DE9" w:rsidRPr="001607BA">
              <w:rPr>
                <w:rFonts w:ascii="Sylfaen" w:hAnsi="Sylfaen"/>
                <w:sz w:val="24"/>
                <w:szCs w:val="24"/>
              </w:rPr>
              <w:t xml:space="preserve">   </w:t>
            </w:r>
            <w:r w:rsidR="0010538F">
              <w:rPr>
                <w:rFonts w:ascii="Sylfaen" w:hAnsi="Sylfaen"/>
                <w:sz w:val="24"/>
                <w:szCs w:val="24"/>
              </w:rPr>
              <w:t>բարձրացման</w:t>
            </w:r>
            <w:r w:rsidR="00CB3419">
              <w:rPr>
                <w:rFonts w:ascii="Sylfaen" w:hAnsi="Sylfaen"/>
                <w:sz w:val="24"/>
                <w:szCs w:val="24"/>
              </w:rPr>
              <w:t>:</w:t>
            </w:r>
          </w:p>
          <w:p w:rsidR="00782F19" w:rsidRPr="00CB3419" w:rsidRDefault="00CE07EB" w:rsidP="0010538F">
            <w:pPr>
              <w:spacing w:line="360" w:lineRule="auto"/>
              <w:rPr>
                <w:rFonts w:ascii="Sylfaen" w:hAnsi="Sylfaen"/>
                <w:b/>
                <w:sz w:val="24"/>
                <w:szCs w:val="24"/>
              </w:rPr>
            </w:pPr>
            <w:r w:rsidRPr="00CB3419">
              <w:rPr>
                <w:rFonts w:ascii="Sylfaen" w:hAnsi="Sylfaen"/>
                <w:b/>
                <w:sz w:val="24"/>
                <w:szCs w:val="24"/>
              </w:rPr>
              <w:t>Պետական</w:t>
            </w:r>
            <w:r w:rsidR="0010538F" w:rsidRPr="00CB3419"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r w:rsidRPr="00CB3419">
              <w:rPr>
                <w:rFonts w:ascii="Sylfaen" w:hAnsi="Sylfaen"/>
                <w:b/>
                <w:sz w:val="24"/>
                <w:szCs w:val="24"/>
              </w:rPr>
              <w:t xml:space="preserve"> քաղաքականության շարունակականության ապահովում</w:t>
            </w:r>
            <w:r w:rsidR="0010538F" w:rsidRPr="00CB3419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</w:p>
          <w:p w:rsidR="00CE07EB" w:rsidRPr="00CB3419" w:rsidRDefault="0010538F" w:rsidP="00782F19">
            <w:pPr>
              <w:pStyle w:val="ListParagraph"/>
              <w:numPr>
                <w:ilvl w:val="0"/>
                <w:numId w:val="63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CB3419">
              <w:rPr>
                <w:rFonts w:ascii="Sylfaen" w:hAnsi="Sylfaen"/>
                <w:sz w:val="24"/>
                <w:szCs w:val="24"/>
              </w:rPr>
              <w:t>Ա</w:t>
            </w:r>
            <w:r w:rsidR="00CE07EB" w:rsidRPr="00CB3419">
              <w:rPr>
                <w:rFonts w:ascii="Sylfaen" w:hAnsi="Sylfaen"/>
                <w:sz w:val="24"/>
                <w:szCs w:val="24"/>
              </w:rPr>
              <w:t>պագա</w:t>
            </w:r>
            <w:r w:rsidRPr="00CB3419">
              <w:rPr>
                <w:rFonts w:ascii="Sylfaen" w:hAnsi="Sylfaen"/>
                <w:sz w:val="24"/>
                <w:szCs w:val="24"/>
              </w:rPr>
              <w:t xml:space="preserve">յի </w:t>
            </w:r>
            <w:r w:rsidR="00CE07EB" w:rsidRPr="00CB3419">
              <w:rPr>
                <w:rFonts w:ascii="Sylfaen" w:hAnsi="Sylfaen"/>
                <w:sz w:val="24"/>
                <w:szCs w:val="24"/>
              </w:rPr>
              <w:t xml:space="preserve">կարողունակ քաղաքացիների դսաստիարակության և ուսումնառության </w:t>
            </w:r>
            <w:r w:rsidR="00782F19" w:rsidRPr="00CB3419">
              <w:rPr>
                <w:rFonts w:ascii="Sylfaen" w:hAnsi="Sylfaen"/>
                <w:sz w:val="24"/>
                <w:szCs w:val="24"/>
              </w:rPr>
              <w:t>կազմակերպման միջոցով</w:t>
            </w:r>
            <w:r w:rsidR="00CB3419" w:rsidRPr="00CB3419">
              <w:rPr>
                <w:rFonts w:ascii="Sylfaen" w:hAnsi="Sylfaen"/>
                <w:sz w:val="24"/>
                <w:szCs w:val="24"/>
              </w:rPr>
              <w:t>:</w:t>
            </w:r>
          </w:p>
          <w:p w:rsidR="00782F19" w:rsidRPr="00CB3419" w:rsidRDefault="00782F19" w:rsidP="00782F19">
            <w:pPr>
              <w:pStyle w:val="ListParagraph"/>
              <w:numPr>
                <w:ilvl w:val="0"/>
                <w:numId w:val="63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CB3419">
              <w:rPr>
                <w:rFonts w:ascii="Sylfaen" w:hAnsi="Sylfaen"/>
                <w:sz w:val="24"/>
                <w:szCs w:val="24"/>
              </w:rPr>
              <w:lastRenderedPageBreak/>
              <w:t xml:space="preserve">Հետ մնացող սովորողների </w:t>
            </w:r>
            <w:r w:rsidR="0010538F" w:rsidRPr="00CB3419">
              <w:rPr>
                <w:rFonts w:ascii="Sylfaen" w:hAnsi="Sylfaen"/>
                <w:sz w:val="24"/>
                <w:szCs w:val="24"/>
              </w:rPr>
              <w:t>կրթության</w:t>
            </w:r>
            <w:r w:rsidRPr="00CB3419">
              <w:rPr>
                <w:rFonts w:ascii="Sylfaen" w:hAnsi="Sylfaen"/>
                <w:sz w:val="24"/>
                <w:szCs w:val="24"/>
              </w:rPr>
              <w:t xml:space="preserve"> իրավունքի կազմակերպման  միջոցով</w:t>
            </w:r>
            <w:r w:rsidR="00CB3419" w:rsidRPr="00CB3419">
              <w:rPr>
                <w:rFonts w:ascii="Sylfaen" w:hAnsi="Sylfaen"/>
                <w:sz w:val="24"/>
                <w:szCs w:val="24"/>
              </w:rPr>
              <w:t>:</w:t>
            </w:r>
          </w:p>
          <w:p w:rsidR="00782F19" w:rsidRPr="00782F19" w:rsidRDefault="00782F19" w:rsidP="0010538F">
            <w:pPr>
              <w:pStyle w:val="ListParagraph"/>
              <w:numPr>
                <w:ilvl w:val="0"/>
                <w:numId w:val="63"/>
              </w:numPr>
              <w:spacing w:line="360" w:lineRule="auto"/>
              <w:rPr>
                <w:rFonts w:ascii="Sylfaen" w:hAnsi="Sylfaen"/>
                <w:color w:val="C00000"/>
                <w:sz w:val="24"/>
                <w:szCs w:val="24"/>
              </w:rPr>
            </w:pPr>
            <w:r w:rsidRPr="00CB3419">
              <w:rPr>
                <w:rFonts w:ascii="Sylfaen" w:hAnsi="Sylfaen"/>
                <w:sz w:val="24"/>
                <w:szCs w:val="24"/>
              </w:rPr>
              <w:t>Սովորողների</w:t>
            </w:r>
            <w:r w:rsidR="0010538F" w:rsidRPr="00CB341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B3419">
              <w:rPr>
                <w:rFonts w:ascii="Sylfaen" w:hAnsi="Sylfaen"/>
                <w:sz w:val="24"/>
                <w:szCs w:val="24"/>
              </w:rPr>
              <w:t xml:space="preserve"> արտադպրոցական</w:t>
            </w:r>
            <w:r w:rsidR="0010538F" w:rsidRPr="00CB341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B3419">
              <w:rPr>
                <w:rFonts w:ascii="Sylfaen" w:hAnsi="Sylfaen"/>
                <w:sz w:val="24"/>
                <w:szCs w:val="24"/>
              </w:rPr>
              <w:t>-արտաուսումնական զբաղվածության ապահովմա</w:t>
            </w:r>
            <w:r w:rsidR="0010538F" w:rsidRPr="00CB3419">
              <w:rPr>
                <w:rFonts w:ascii="Sylfaen" w:hAnsi="Sylfaen"/>
                <w:sz w:val="24"/>
                <w:szCs w:val="24"/>
              </w:rPr>
              <w:t>ն</w:t>
            </w:r>
            <w:r w:rsidRPr="00CB3419">
              <w:rPr>
                <w:rFonts w:ascii="Sylfaen" w:hAnsi="Sylfaen"/>
                <w:sz w:val="24"/>
                <w:szCs w:val="24"/>
              </w:rPr>
              <w:t xml:space="preserve"> միջոցով</w:t>
            </w:r>
            <w:r w:rsidR="0010538F" w:rsidRPr="00CB3419">
              <w:rPr>
                <w:rFonts w:ascii="Sylfaen" w:hAnsi="Sylfaen"/>
                <w:sz w:val="24"/>
                <w:szCs w:val="24"/>
              </w:rPr>
              <w:t>:</w:t>
            </w:r>
          </w:p>
        </w:tc>
      </w:tr>
    </w:tbl>
    <w:p w:rsidR="007D260D" w:rsidRPr="001607BA" w:rsidRDefault="007D260D" w:rsidP="00F54056">
      <w:pPr>
        <w:pStyle w:val="ListParagraph"/>
        <w:numPr>
          <w:ilvl w:val="0"/>
          <w:numId w:val="0"/>
        </w:numPr>
        <w:spacing w:line="360" w:lineRule="auto"/>
        <w:ind w:left="851" w:firstLine="142"/>
        <w:jc w:val="both"/>
        <w:rPr>
          <w:rFonts w:ascii="Sylfaen" w:hAnsi="Sylfaen"/>
          <w:b/>
          <w:sz w:val="24"/>
          <w:szCs w:val="24"/>
        </w:rPr>
      </w:pPr>
    </w:p>
    <w:p w:rsidR="00A15739" w:rsidRPr="00A15739" w:rsidRDefault="009E477F" w:rsidP="00315806">
      <w:pPr>
        <w:pStyle w:val="ListParagraph"/>
        <w:numPr>
          <w:ilvl w:val="0"/>
          <w:numId w:val="0"/>
        </w:numPr>
        <w:spacing w:line="360" w:lineRule="auto"/>
        <w:ind w:left="1134"/>
        <w:jc w:val="both"/>
        <w:rPr>
          <w:rFonts w:ascii="Sylfaen" w:hAnsi="Sylfaen"/>
          <w:b/>
          <w:i/>
          <w:color w:val="0070C0"/>
          <w:sz w:val="28"/>
          <w:szCs w:val="28"/>
          <w:lang w:val="hy-AM"/>
        </w:rPr>
      </w:pPr>
      <w:r w:rsidRPr="00802E2A">
        <w:rPr>
          <w:rFonts w:ascii="Sylfaen" w:hAnsi="Sylfaen"/>
          <w:b/>
          <w:i/>
          <w:color w:val="0070C0"/>
          <w:sz w:val="28"/>
          <w:szCs w:val="28"/>
        </w:rPr>
        <w:t>6.</w:t>
      </w:r>
      <w:r w:rsidR="00A15739" w:rsidRPr="00A15739">
        <w:rPr>
          <w:rFonts w:ascii="Sylfaen" w:hAnsi="Sylfaen"/>
          <w:b/>
          <w:i/>
          <w:color w:val="0070C0"/>
          <w:sz w:val="28"/>
          <w:szCs w:val="28"/>
          <w:lang w:val="hy-AM"/>
        </w:rPr>
        <w:t>Հալածանքի, օտարման և բռնության կանխարգելման գնահատման չափանիշները</w:t>
      </w:r>
    </w:p>
    <w:p w:rsidR="00FC3FD2" w:rsidRPr="00802E2A" w:rsidRDefault="00FC3FD2" w:rsidP="00FC3FD2">
      <w:pPr>
        <w:pStyle w:val="ListParagraph"/>
        <w:numPr>
          <w:ilvl w:val="0"/>
          <w:numId w:val="0"/>
        </w:numPr>
        <w:spacing w:line="360" w:lineRule="auto"/>
        <w:ind w:left="1560"/>
        <w:jc w:val="both"/>
        <w:rPr>
          <w:rFonts w:ascii="Sylfaen" w:hAnsi="Sylfaen"/>
          <w:sz w:val="24"/>
          <w:szCs w:val="24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7513"/>
        <w:gridCol w:w="5882"/>
      </w:tblGrid>
      <w:tr w:rsidR="009E477F" w:rsidTr="009E477F">
        <w:tc>
          <w:tcPr>
            <w:tcW w:w="7513" w:type="dxa"/>
            <w:shd w:val="clear" w:color="auto" w:fill="DAEEF3" w:themeFill="accent5" w:themeFillTint="33"/>
          </w:tcPr>
          <w:p w:rsidR="009E477F" w:rsidRPr="0095579E" w:rsidRDefault="009E477F" w:rsidP="000B5924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Գործողություն</w:t>
            </w:r>
          </w:p>
        </w:tc>
        <w:tc>
          <w:tcPr>
            <w:tcW w:w="5882" w:type="dxa"/>
            <w:shd w:val="clear" w:color="auto" w:fill="DAEEF3" w:themeFill="accent5" w:themeFillTint="33"/>
          </w:tcPr>
          <w:p w:rsidR="009E477F" w:rsidRPr="0095579E" w:rsidRDefault="009E477F" w:rsidP="000B5924">
            <w:pPr>
              <w:spacing w:line="360" w:lineRule="auto"/>
              <w:jc w:val="center"/>
              <w:rPr>
                <w:rFonts w:ascii="Sylfaen" w:hAnsi="Sylfaen"/>
                <w:b/>
                <w:sz w:val="28"/>
                <w:szCs w:val="28"/>
                <w:lang w:val="ru-RU"/>
              </w:rPr>
            </w:pPr>
            <w:r w:rsidRPr="0095579E">
              <w:rPr>
                <w:rFonts w:ascii="Sylfaen" w:hAnsi="Sylfaen"/>
                <w:b/>
                <w:sz w:val="28"/>
                <w:szCs w:val="28"/>
                <w:lang w:val="ru-RU"/>
              </w:rPr>
              <w:t>Գնահատման  չափանիշ</w:t>
            </w:r>
          </w:p>
        </w:tc>
      </w:tr>
      <w:tr w:rsidR="009E477F" w:rsidRPr="00301AB2" w:rsidTr="009E477F">
        <w:tc>
          <w:tcPr>
            <w:tcW w:w="7513" w:type="dxa"/>
          </w:tcPr>
          <w:p w:rsidR="009E477F" w:rsidRPr="000B5924" w:rsidRDefault="000B5924" w:rsidP="007A7454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Գնահատել դպրոցի բարոյահոգեբանական միջավայրը:</w:t>
            </w:r>
          </w:p>
          <w:p w:rsidR="000B5924" w:rsidRPr="00F74409" w:rsidRDefault="00F74409" w:rsidP="007A7454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 w:rsidRPr="00683B46">
              <w:rPr>
                <w:rFonts w:ascii="Sylfaen" w:hAnsi="Sylfaen"/>
                <w:sz w:val="24"/>
                <w:szCs w:val="24"/>
                <w:lang w:val="hy-AM"/>
              </w:rPr>
              <w:t>Գ</w:t>
            </w:r>
            <w:r w:rsidRPr="00E960D7">
              <w:rPr>
                <w:rFonts w:ascii="Sylfaen" w:hAnsi="Sylfaen"/>
                <w:sz w:val="24"/>
                <w:szCs w:val="24"/>
                <w:lang w:val="hy-AM"/>
              </w:rPr>
              <w:t>նահատել դպրոցում բռնությունների կանխարգելման ծրագրերի և նախաձեռնությունների արդյունավետությունը:</w:t>
            </w:r>
          </w:p>
          <w:p w:rsidR="00F74409" w:rsidRPr="001059E8" w:rsidRDefault="00F74409" w:rsidP="007A7454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Վերհանել</w:t>
            </w:r>
            <w:r w:rsidRPr="00F74409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բացասական</w:t>
            </w:r>
            <w:r w:rsidRPr="00F74409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ազդեցություն</w:t>
            </w:r>
            <w:r w:rsidRPr="00F74409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ունեցող</w:t>
            </w:r>
            <w:r w:rsidRPr="00F74409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հանգամանքները</w:t>
            </w:r>
            <w:r w:rsidRPr="00F74409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1059E8" w:rsidRPr="001059E8" w:rsidRDefault="001059E8" w:rsidP="007A7454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Կանխարգելել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ստեղծված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անառողջ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փոխհա</w:t>
            </w:r>
            <w:r w:rsidR="00C26A17" w:rsidRPr="00C26A17">
              <w:rPr>
                <w:rFonts w:ascii="Sylfaen" w:hAnsi="Sylfaen"/>
                <w:sz w:val="24"/>
                <w:szCs w:val="24"/>
                <w:lang w:val="ru-RU"/>
              </w:rPr>
              <w:t>-</w:t>
            </w:r>
            <w:r>
              <w:rPr>
                <w:rFonts w:ascii="Sylfaen" w:hAnsi="Sylfaen"/>
                <w:sz w:val="24"/>
                <w:szCs w:val="24"/>
              </w:rPr>
              <w:t>րաբերությունները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</w:rPr>
              <w:t>անկախ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դրանցում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մասնակցող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անձանցից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1059E8" w:rsidRPr="00E87625" w:rsidRDefault="001059E8" w:rsidP="007A7454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</w:rPr>
              <w:t>Անանուն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հարցաթերթիկների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</w:rPr>
              <w:t>կլոր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սեղանների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</w:rPr>
              <w:t>գնահատման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սանդղակների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միջոցով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պարզել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</w:rPr>
              <w:t>հալածանքի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</w:rPr>
              <w:t>օտարման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</w:rPr>
              <w:t>բռնության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դեպքերը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, </w:t>
            </w:r>
            <w:r w:rsidR="00C26A17">
              <w:rPr>
                <w:rFonts w:ascii="Sylfaen" w:hAnsi="Sylfaen"/>
                <w:sz w:val="24"/>
                <w:szCs w:val="24"/>
              </w:rPr>
              <w:t>դրանցում</w:t>
            </w:r>
            <w:r w:rsidR="00C26A17" w:rsidRPr="00C26A17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C26A17">
              <w:rPr>
                <w:rFonts w:ascii="Sylfaen" w:hAnsi="Sylfaen"/>
                <w:sz w:val="24"/>
                <w:szCs w:val="24"/>
              </w:rPr>
              <w:t>մասնակցություն</w:t>
            </w:r>
            <w:r w:rsidR="00C26A17" w:rsidRPr="00C26A17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C26A17">
              <w:rPr>
                <w:rFonts w:ascii="Sylfaen" w:hAnsi="Sylfaen"/>
                <w:sz w:val="24"/>
                <w:szCs w:val="24"/>
              </w:rPr>
              <w:t>ունեցող</w:t>
            </w:r>
            <w:r w:rsidR="00C26A17" w:rsidRPr="00C26A17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C26A17">
              <w:rPr>
                <w:rFonts w:ascii="Sylfaen" w:hAnsi="Sylfaen"/>
                <w:sz w:val="24"/>
                <w:szCs w:val="24"/>
              </w:rPr>
              <w:t>անձանց</w:t>
            </w:r>
            <w:r w:rsidR="00C26A17" w:rsidRPr="00C26A17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C26A17">
              <w:rPr>
                <w:rFonts w:ascii="Sylfaen" w:hAnsi="Sylfaen"/>
                <w:sz w:val="24"/>
                <w:szCs w:val="24"/>
              </w:rPr>
              <w:t>և</w:t>
            </w:r>
            <w:r w:rsidR="00C26A17" w:rsidRPr="00C26A17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 w:rsidR="00C26A17">
              <w:rPr>
                <w:rFonts w:ascii="Sylfaen" w:hAnsi="Sylfaen"/>
                <w:sz w:val="24"/>
                <w:szCs w:val="24"/>
              </w:rPr>
              <w:t>դրդապատճառները</w:t>
            </w:r>
            <w:r w:rsidR="00C26A17" w:rsidRPr="00C26A17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  <w:r w:rsidRPr="001059E8">
              <w:rPr>
                <w:rFonts w:ascii="Sylfaen" w:hAnsi="Sylfaen"/>
                <w:sz w:val="24"/>
                <w:szCs w:val="24"/>
                <w:lang w:val="ru-RU"/>
              </w:rPr>
              <w:t xml:space="preserve">   </w:t>
            </w:r>
          </w:p>
          <w:p w:rsidR="00E87625" w:rsidRPr="003B450C" w:rsidRDefault="00E87625" w:rsidP="007A7454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3B450C">
              <w:rPr>
                <w:rFonts w:ascii="Sylfaen" w:hAnsi="Sylfaen"/>
                <w:sz w:val="24"/>
                <w:szCs w:val="24"/>
                <w:lang w:val="hy-AM"/>
              </w:rPr>
              <w:t>Գնահատել տեղի ունեցող միջադեպերին արձագանքելու արդյունավետությունը</w:t>
            </w:r>
            <w:r w:rsidRPr="00E87625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E87625" w:rsidRPr="0077497F" w:rsidRDefault="00E87625" w:rsidP="007A7454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E87625">
              <w:rPr>
                <w:rFonts w:ascii="Sylfaen" w:hAnsi="Sylfaen"/>
                <w:sz w:val="24"/>
                <w:szCs w:val="24"/>
                <w:lang w:val="hy-AM"/>
              </w:rPr>
              <w:t xml:space="preserve">Գնահատել այն միջոցները, որոնք իրականացվում են գաղտնիությունը պահելու </w:t>
            </w:r>
            <w:r w:rsidR="0077497F" w:rsidRPr="0077497F">
              <w:rPr>
                <w:rFonts w:ascii="Sylfaen" w:hAnsi="Sylfaen"/>
                <w:sz w:val="24"/>
                <w:szCs w:val="24"/>
                <w:lang w:val="hy-AM"/>
              </w:rPr>
              <w:t>և գործընթացում ներգրավված անձանց անվտանգությունն ապահովելու համար:</w:t>
            </w:r>
            <w:r w:rsidRPr="00E87625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77497F" w:rsidRPr="004710BF" w:rsidRDefault="0077497F" w:rsidP="007A7454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77497F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 xml:space="preserve">Վերլուծել և գնահատել համագործակցության արդյունքները, կատարված միջոցառումների արդյունավետությունը, ծնող-դպրոց կապի արդյու-նավետությունը:  </w:t>
            </w:r>
          </w:p>
          <w:p w:rsidR="004710BF" w:rsidRPr="004710BF" w:rsidRDefault="004710BF" w:rsidP="007A7454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4710BF">
              <w:rPr>
                <w:rFonts w:ascii="Sylfaen" w:hAnsi="Sylfaen"/>
                <w:sz w:val="24"/>
                <w:szCs w:val="24"/>
                <w:lang w:val="hy-AM"/>
              </w:rPr>
              <w:t>Դպրոցում ապահովել հոգեբանական անվտանգ միջավայր:</w:t>
            </w:r>
          </w:p>
          <w:p w:rsidR="004710BF" w:rsidRPr="00E87625" w:rsidRDefault="004710BF" w:rsidP="007A7454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7002FA">
              <w:rPr>
                <w:rFonts w:ascii="Sylfaen" w:hAnsi="Sylfaen"/>
                <w:sz w:val="24"/>
                <w:szCs w:val="24"/>
                <w:lang w:val="hy-AM"/>
              </w:rPr>
              <w:t>Գնահատել այն բոլոր միջոցառումները, որ տարվում են դպրոցում բուլինգի կանխարգելման համար</w:t>
            </w:r>
            <w:r w:rsidRPr="004710BF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5882" w:type="dxa"/>
            <w:shd w:val="clear" w:color="auto" w:fill="FDE9D9" w:themeFill="accent6" w:themeFillTint="33"/>
          </w:tcPr>
          <w:p w:rsidR="009E477F" w:rsidRPr="00AE3420" w:rsidRDefault="009E477F" w:rsidP="00FC3FD2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AF0950" w:rsidRPr="00AE3420" w:rsidRDefault="00AF0950" w:rsidP="00FC3FD2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AF0950" w:rsidRPr="009A3930" w:rsidRDefault="00782F19" w:rsidP="009A3930">
            <w:pPr>
              <w:pStyle w:val="ListParagraph"/>
              <w:numPr>
                <w:ilvl w:val="0"/>
                <w:numId w:val="60"/>
              </w:numPr>
              <w:spacing w:line="36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A3930">
              <w:rPr>
                <w:rFonts w:ascii="Sylfaen" w:hAnsi="Sylfaen"/>
                <w:sz w:val="24"/>
                <w:szCs w:val="24"/>
                <w:lang w:val="hy-AM"/>
              </w:rPr>
              <w:t>Առողջ</w:t>
            </w:r>
            <w:r w:rsidR="009A3930" w:rsidRPr="009A3930">
              <w:rPr>
                <w:rFonts w:ascii="Sylfaen" w:hAnsi="Sylfaen"/>
                <w:sz w:val="24"/>
                <w:szCs w:val="24"/>
              </w:rPr>
              <w:t xml:space="preserve">       </w:t>
            </w:r>
            <w:r w:rsidRPr="009A3930">
              <w:rPr>
                <w:rFonts w:ascii="Sylfaen" w:hAnsi="Sylfaen"/>
                <w:sz w:val="24"/>
                <w:szCs w:val="24"/>
                <w:lang w:val="hy-AM"/>
              </w:rPr>
              <w:t xml:space="preserve"> բարոյահոգեբանական</w:t>
            </w:r>
            <w:r w:rsidR="00913382" w:rsidRPr="009A3930">
              <w:rPr>
                <w:rFonts w:ascii="Sylfaen" w:hAnsi="Sylfaen"/>
                <w:sz w:val="24"/>
                <w:szCs w:val="24"/>
                <w:lang w:val="hy-AM"/>
              </w:rPr>
              <w:t xml:space="preserve">-համագործակցային </w:t>
            </w:r>
            <w:r w:rsidRPr="009A3930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9A3930" w:rsidRPr="009A393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A3930">
              <w:rPr>
                <w:rFonts w:ascii="Sylfaen" w:hAnsi="Sylfaen"/>
                <w:sz w:val="24"/>
                <w:szCs w:val="24"/>
                <w:lang w:val="hy-AM"/>
              </w:rPr>
              <w:t>մթնոլորտ</w:t>
            </w:r>
            <w:r w:rsidR="009A3930" w:rsidRPr="009A3930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782F19" w:rsidRPr="009A3930" w:rsidRDefault="00782F19" w:rsidP="009A3930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9A3930">
              <w:rPr>
                <w:rFonts w:ascii="Sylfaen" w:hAnsi="Sylfaen"/>
                <w:sz w:val="24"/>
                <w:szCs w:val="24"/>
                <w:lang w:val="hy-AM"/>
              </w:rPr>
              <w:t>Ներառական,</w:t>
            </w:r>
            <w:r w:rsidR="0010538F" w:rsidRPr="009A3930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A3930">
              <w:rPr>
                <w:rFonts w:ascii="Sylfaen" w:hAnsi="Sylfaen"/>
                <w:sz w:val="24"/>
                <w:szCs w:val="24"/>
                <w:lang w:val="hy-AM"/>
              </w:rPr>
              <w:t>մասնակցային միջավայր</w:t>
            </w:r>
            <w:r w:rsidR="009A3930" w:rsidRPr="009A3930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782F19" w:rsidRPr="009A3930" w:rsidRDefault="00782F19" w:rsidP="009A3930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9A3930">
              <w:rPr>
                <w:rFonts w:ascii="Sylfaen" w:hAnsi="Sylfaen"/>
                <w:sz w:val="24"/>
                <w:szCs w:val="24"/>
                <w:lang w:val="hy-AM"/>
              </w:rPr>
              <w:t xml:space="preserve">Բոլոր կարևոր որոշումներում </w:t>
            </w:r>
            <w:r w:rsidR="00913382" w:rsidRPr="009A3930">
              <w:rPr>
                <w:rFonts w:ascii="Sylfaen" w:hAnsi="Sylfaen"/>
                <w:sz w:val="24"/>
                <w:szCs w:val="24"/>
                <w:lang w:val="hy-AM"/>
              </w:rPr>
              <w:t xml:space="preserve">մասնակցայնության ապահովում՝ ի նպաստ </w:t>
            </w:r>
            <w:r w:rsidR="0010538F" w:rsidRPr="009A3930">
              <w:rPr>
                <w:rFonts w:ascii="Sylfaen" w:hAnsi="Sylfaen"/>
                <w:sz w:val="24"/>
                <w:szCs w:val="24"/>
                <w:lang w:val="hy-AM"/>
              </w:rPr>
              <w:t>ժ</w:t>
            </w:r>
            <w:r w:rsidR="00913382" w:rsidRPr="009A3930">
              <w:rPr>
                <w:rFonts w:ascii="Sylfaen" w:hAnsi="Sylfaen"/>
                <w:sz w:val="24"/>
                <w:szCs w:val="24"/>
                <w:lang w:val="hy-AM"/>
              </w:rPr>
              <w:t>ողովրդավարական կառավարման մոդելի</w:t>
            </w:r>
            <w:r w:rsidR="009A3930" w:rsidRPr="009A3930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913382" w:rsidRPr="009A3930" w:rsidRDefault="00913382" w:rsidP="009A3930">
            <w:pPr>
              <w:pStyle w:val="ListParagraph"/>
              <w:numPr>
                <w:ilvl w:val="0"/>
                <w:numId w:val="6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A3930">
              <w:rPr>
                <w:rFonts w:ascii="Sylfaen" w:hAnsi="Sylfaen"/>
                <w:sz w:val="24"/>
                <w:szCs w:val="24"/>
                <w:lang w:val="hy-AM"/>
              </w:rPr>
              <w:t>Բռնության բացառում՝ կանխարգելման միջոցով</w:t>
            </w:r>
            <w:r w:rsidR="0010538F" w:rsidRPr="009A3930">
              <w:rPr>
                <w:rFonts w:ascii="Sylfaen" w:hAnsi="Sylfaen"/>
                <w:sz w:val="24"/>
                <w:szCs w:val="24"/>
              </w:rPr>
              <w:t>:</w:t>
            </w:r>
          </w:p>
          <w:p w:rsidR="00913382" w:rsidRPr="00782F19" w:rsidRDefault="00913382" w:rsidP="00FC3FD2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color w:val="C00000"/>
                <w:sz w:val="24"/>
                <w:szCs w:val="24"/>
                <w:lang w:val="hy-AM"/>
              </w:rPr>
            </w:pPr>
          </w:p>
          <w:p w:rsidR="00AF0950" w:rsidRDefault="00AF0950" w:rsidP="00FC3FD2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AF0950" w:rsidRPr="00AF0950" w:rsidRDefault="00AF0950" w:rsidP="00FC3FD2">
            <w:pPr>
              <w:pStyle w:val="ListParagraph"/>
              <w:numPr>
                <w:ilvl w:val="0"/>
                <w:numId w:val="0"/>
              </w:num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AF0950" w:rsidRPr="00802E2A" w:rsidRDefault="00AF0950" w:rsidP="00B42777">
            <w:pPr>
              <w:pStyle w:val="ListParagraph"/>
              <w:numPr>
                <w:ilvl w:val="0"/>
                <w:numId w:val="0"/>
              </w:numPr>
              <w:spacing w:line="360" w:lineRule="auto"/>
              <w:ind w:left="72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:rsidR="009E477F" w:rsidRPr="00E87625" w:rsidRDefault="009E477F" w:rsidP="00FC3FD2">
      <w:pPr>
        <w:pStyle w:val="ListParagraph"/>
        <w:numPr>
          <w:ilvl w:val="0"/>
          <w:numId w:val="0"/>
        </w:numPr>
        <w:spacing w:line="360" w:lineRule="auto"/>
        <w:ind w:left="1560"/>
        <w:jc w:val="both"/>
        <w:rPr>
          <w:rFonts w:ascii="Sylfaen" w:hAnsi="Sylfaen"/>
          <w:sz w:val="24"/>
          <w:szCs w:val="24"/>
          <w:lang w:val="hy-AM"/>
        </w:rPr>
      </w:pPr>
    </w:p>
    <w:p w:rsidR="00FC3FD2" w:rsidRPr="00FC3FD2" w:rsidRDefault="00FC3FD2" w:rsidP="00FC3FD2">
      <w:pPr>
        <w:pStyle w:val="ListParagraph"/>
        <w:numPr>
          <w:ilvl w:val="0"/>
          <w:numId w:val="0"/>
        </w:numPr>
        <w:spacing w:line="360" w:lineRule="auto"/>
        <w:ind w:left="1560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TableGrid"/>
        <w:tblW w:w="0" w:type="auto"/>
        <w:tblInd w:w="554" w:type="dxa"/>
        <w:tblLook w:val="04A0" w:firstRow="1" w:lastRow="0" w:firstColumn="1" w:lastColumn="0" w:noHBand="0" w:noVBand="1"/>
      </w:tblPr>
      <w:tblGrid>
        <w:gridCol w:w="3523"/>
        <w:gridCol w:w="2410"/>
        <w:gridCol w:w="2693"/>
        <w:gridCol w:w="2552"/>
        <w:gridCol w:w="2622"/>
      </w:tblGrid>
      <w:tr w:rsidR="00742CFA" w:rsidRPr="00683B46" w:rsidTr="007D2492">
        <w:tc>
          <w:tcPr>
            <w:tcW w:w="3523" w:type="dxa"/>
            <w:vMerge w:val="restart"/>
            <w:shd w:val="clear" w:color="auto" w:fill="EAF1DD" w:themeFill="accent3" w:themeFillTint="33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hy-AM"/>
              </w:rPr>
            </w:pPr>
            <w:r w:rsidRPr="00683B46">
              <w:rPr>
                <w:rFonts w:ascii="Sylfaen" w:hAnsi="Sylfaen"/>
                <w:b/>
                <w:sz w:val="32"/>
                <w:szCs w:val="32"/>
                <w:lang w:val="hy-AM"/>
              </w:rPr>
              <w:t>Գնահատման չափանիշը</w:t>
            </w:r>
          </w:p>
        </w:tc>
        <w:tc>
          <w:tcPr>
            <w:tcW w:w="10277" w:type="dxa"/>
            <w:gridSpan w:val="4"/>
            <w:shd w:val="clear" w:color="auto" w:fill="EAF1DD" w:themeFill="accent3" w:themeFillTint="33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hy-AM"/>
              </w:rPr>
            </w:pPr>
            <w:r w:rsidRPr="00683B46">
              <w:rPr>
                <w:rFonts w:ascii="Sylfaen" w:hAnsi="Sylfaen"/>
                <w:b/>
                <w:sz w:val="32"/>
                <w:szCs w:val="32"/>
                <w:lang w:val="hy-AM"/>
              </w:rPr>
              <w:t>Գնահատականը</w:t>
            </w:r>
          </w:p>
        </w:tc>
      </w:tr>
      <w:tr w:rsidR="00742CFA" w:rsidRPr="00683B46" w:rsidTr="007D2492">
        <w:tc>
          <w:tcPr>
            <w:tcW w:w="3523" w:type="dxa"/>
            <w:vMerge/>
            <w:shd w:val="clear" w:color="auto" w:fill="EAF1DD" w:themeFill="accent3" w:themeFillTint="33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hy-AM"/>
              </w:rPr>
            </w:pPr>
          </w:p>
        </w:tc>
        <w:tc>
          <w:tcPr>
            <w:tcW w:w="2410" w:type="dxa"/>
            <w:shd w:val="clear" w:color="auto" w:fill="EAF1DD" w:themeFill="accent3" w:themeFillTint="33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hy-AM"/>
              </w:rPr>
            </w:pPr>
            <w:r w:rsidRPr="00683B46">
              <w:rPr>
                <w:rFonts w:ascii="Sylfaen" w:hAnsi="Sylfaen"/>
                <w:b/>
                <w:sz w:val="32"/>
                <w:szCs w:val="32"/>
                <w:lang w:val="hy-AM"/>
              </w:rPr>
              <w:t>Վատ</w:t>
            </w:r>
          </w:p>
        </w:tc>
        <w:tc>
          <w:tcPr>
            <w:tcW w:w="2693" w:type="dxa"/>
            <w:shd w:val="clear" w:color="auto" w:fill="EAF1DD" w:themeFill="accent3" w:themeFillTint="33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hy-AM"/>
              </w:rPr>
            </w:pPr>
            <w:r w:rsidRPr="00683B46">
              <w:rPr>
                <w:rFonts w:ascii="Sylfaen" w:hAnsi="Sylfaen"/>
                <w:b/>
                <w:sz w:val="32"/>
                <w:szCs w:val="32"/>
                <w:lang w:val="hy-AM"/>
              </w:rPr>
              <w:t>Բավարար</w:t>
            </w:r>
          </w:p>
        </w:tc>
        <w:tc>
          <w:tcPr>
            <w:tcW w:w="2552" w:type="dxa"/>
            <w:shd w:val="clear" w:color="auto" w:fill="EAF1DD" w:themeFill="accent3" w:themeFillTint="33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hy-AM"/>
              </w:rPr>
            </w:pPr>
            <w:r w:rsidRPr="00683B46">
              <w:rPr>
                <w:rFonts w:ascii="Sylfaen" w:hAnsi="Sylfaen"/>
                <w:b/>
                <w:sz w:val="32"/>
                <w:szCs w:val="32"/>
                <w:lang w:val="hy-AM"/>
              </w:rPr>
              <w:t>Լավ</w:t>
            </w:r>
          </w:p>
        </w:tc>
        <w:tc>
          <w:tcPr>
            <w:tcW w:w="2622" w:type="dxa"/>
            <w:shd w:val="clear" w:color="auto" w:fill="EAF1DD" w:themeFill="accent3" w:themeFillTint="33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  <w:lang w:val="hy-AM"/>
              </w:rPr>
            </w:pPr>
            <w:r w:rsidRPr="00683B46">
              <w:rPr>
                <w:rFonts w:ascii="Sylfaen" w:hAnsi="Sylfaen"/>
                <w:b/>
                <w:sz w:val="32"/>
                <w:szCs w:val="32"/>
                <w:lang w:val="hy-AM"/>
              </w:rPr>
              <w:t>Գերազանց</w:t>
            </w:r>
          </w:p>
        </w:tc>
      </w:tr>
      <w:tr w:rsidR="00742CFA" w:rsidRPr="00683B46" w:rsidTr="007D2492">
        <w:tc>
          <w:tcPr>
            <w:tcW w:w="3523" w:type="dxa"/>
            <w:shd w:val="clear" w:color="auto" w:fill="EAF1DD" w:themeFill="accent3" w:themeFillTint="33"/>
          </w:tcPr>
          <w:p w:rsidR="00742CFA" w:rsidRPr="00683B46" w:rsidRDefault="002A448C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683B46">
              <w:rPr>
                <w:rFonts w:ascii="Sylfaen" w:hAnsi="Sylfaen"/>
                <w:b/>
                <w:sz w:val="24"/>
                <w:szCs w:val="24"/>
                <w:lang w:val="hy-AM"/>
              </w:rPr>
              <w:t>Կատարված չէ</w:t>
            </w:r>
          </w:p>
        </w:tc>
        <w:tc>
          <w:tcPr>
            <w:tcW w:w="2410" w:type="dxa"/>
          </w:tcPr>
          <w:p w:rsidR="00742CFA" w:rsidRPr="00902CFF" w:rsidRDefault="00902CFF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  <w:r>
              <w:rPr>
                <w:rFonts w:ascii="Sylfaen" w:hAnsi="Sylfaen"/>
                <w:b/>
                <w:sz w:val="26"/>
                <w:szCs w:val="26"/>
                <w:lang w:val="hy-AM"/>
              </w:rPr>
              <w:t>V</w:t>
            </w:r>
          </w:p>
        </w:tc>
        <w:tc>
          <w:tcPr>
            <w:tcW w:w="2693" w:type="dxa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</w:p>
        </w:tc>
        <w:tc>
          <w:tcPr>
            <w:tcW w:w="2552" w:type="dxa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</w:p>
        </w:tc>
        <w:tc>
          <w:tcPr>
            <w:tcW w:w="2622" w:type="dxa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</w:p>
        </w:tc>
      </w:tr>
      <w:tr w:rsidR="00742CFA" w:rsidRPr="00683B46" w:rsidTr="007D2492">
        <w:tc>
          <w:tcPr>
            <w:tcW w:w="3523" w:type="dxa"/>
            <w:shd w:val="clear" w:color="auto" w:fill="EAF1DD" w:themeFill="accent3" w:themeFillTint="33"/>
          </w:tcPr>
          <w:p w:rsidR="00742CFA" w:rsidRPr="00683B46" w:rsidRDefault="002A448C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683B46">
              <w:rPr>
                <w:rFonts w:ascii="Sylfaen" w:hAnsi="Sylfaen"/>
                <w:b/>
                <w:sz w:val="24"/>
                <w:szCs w:val="24"/>
                <w:lang w:val="hy-AM"/>
              </w:rPr>
              <w:t>Կատարված է մասամբ</w:t>
            </w:r>
          </w:p>
        </w:tc>
        <w:tc>
          <w:tcPr>
            <w:tcW w:w="2410" w:type="dxa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</w:p>
        </w:tc>
        <w:tc>
          <w:tcPr>
            <w:tcW w:w="2693" w:type="dxa"/>
          </w:tcPr>
          <w:p w:rsidR="00742CFA" w:rsidRPr="00902CFF" w:rsidRDefault="00902CFF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  <w:r>
              <w:rPr>
                <w:rFonts w:ascii="Sylfaen" w:hAnsi="Sylfaen"/>
                <w:b/>
                <w:sz w:val="26"/>
                <w:szCs w:val="26"/>
                <w:lang w:val="hy-AM"/>
              </w:rPr>
              <w:t>V</w:t>
            </w:r>
          </w:p>
        </w:tc>
        <w:tc>
          <w:tcPr>
            <w:tcW w:w="2552" w:type="dxa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</w:p>
        </w:tc>
        <w:tc>
          <w:tcPr>
            <w:tcW w:w="2622" w:type="dxa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</w:p>
        </w:tc>
      </w:tr>
      <w:tr w:rsidR="00742CFA" w:rsidTr="007D2492">
        <w:tc>
          <w:tcPr>
            <w:tcW w:w="3523" w:type="dxa"/>
            <w:shd w:val="clear" w:color="auto" w:fill="EAF1DD" w:themeFill="accent3" w:themeFillTint="33"/>
          </w:tcPr>
          <w:p w:rsidR="00742CFA" w:rsidRPr="00683B46" w:rsidRDefault="002A448C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683B46">
              <w:rPr>
                <w:rFonts w:ascii="Sylfaen" w:hAnsi="Sylfaen"/>
                <w:b/>
                <w:sz w:val="24"/>
                <w:szCs w:val="24"/>
                <w:lang w:val="hy-AM"/>
              </w:rPr>
              <w:t>Հիմնականում կատարված է</w:t>
            </w:r>
          </w:p>
        </w:tc>
        <w:tc>
          <w:tcPr>
            <w:tcW w:w="2410" w:type="dxa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</w:p>
        </w:tc>
        <w:tc>
          <w:tcPr>
            <w:tcW w:w="2693" w:type="dxa"/>
          </w:tcPr>
          <w:p w:rsidR="00742CFA" w:rsidRPr="00683B46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</w:p>
        </w:tc>
        <w:tc>
          <w:tcPr>
            <w:tcW w:w="2552" w:type="dxa"/>
          </w:tcPr>
          <w:p w:rsidR="00742CFA" w:rsidRPr="00902CFF" w:rsidRDefault="00902CFF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  <w:r>
              <w:rPr>
                <w:rFonts w:ascii="Sylfaen" w:hAnsi="Sylfaen"/>
                <w:b/>
                <w:sz w:val="26"/>
                <w:szCs w:val="26"/>
                <w:lang w:val="hy-AM"/>
              </w:rPr>
              <w:t>V</w:t>
            </w:r>
          </w:p>
        </w:tc>
        <w:tc>
          <w:tcPr>
            <w:tcW w:w="2622" w:type="dxa"/>
          </w:tcPr>
          <w:p w:rsidR="00742CFA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ru-RU"/>
              </w:rPr>
            </w:pPr>
          </w:p>
        </w:tc>
      </w:tr>
      <w:tr w:rsidR="00742CFA" w:rsidTr="007D2492">
        <w:tc>
          <w:tcPr>
            <w:tcW w:w="3523" w:type="dxa"/>
            <w:shd w:val="clear" w:color="auto" w:fill="EAF1DD" w:themeFill="accent3" w:themeFillTint="33"/>
          </w:tcPr>
          <w:p w:rsidR="00742CFA" w:rsidRPr="00902CFF" w:rsidRDefault="00902CFF" w:rsidP="00880E21">
            <w:pPr>
              <w:spacing w:line="360" w:lineRule="auto"/>
              <w:jc w:val="center"/>
              <w:rPr>
                <w:rFonts w:ascii="Sylfaen" w:hAnsi="Sylfaen"/>
                <w:b/>
                <w:sz w:val="24"/>
                <w:szCs w:val="24"/>
                <w:lang w:val="ru-RU"/>
              </w:rPr>
            </w:pPr>
            <w:r w:rsidRPr="00902CFF">
              <w:rPr>
                <w:rFonts w:ascii="Sylfaen" w:hAnsi="Sylfaen"/>
                <w:b/>
                <w:sz w:val="24"/>
                <w:szCs w:val="24"/>
                <w:lang w:val="ru-RU"/>
              </w:rPr>
              <w:t>Ամբողջությամբ կատարված է</w:t>
            </w:r>
          </w:p>
        </w:tc>
        <w:tc>
          <w:tcPr>
            <w:tcW w:w="2410" w:type="dxa"/>
          </w:tcPr>
          <w:p w:rsidR="00742CFA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ru-RU"/>
              </w:rPr>
            </w:pPr>
          </w:p>
        </w:tc>
        <w:tc>
          <w:tcPr>
            <w:tcW w:w="2693" w:type="dxa"/>
          </w:tcPr>
          <w:p w:rsidR="00742CFA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ru-RU"/>
              </w:rPr>
            </w:pPr>
          </w:p>
        </w:tc>
        <w:tc>
          <w:tcPr>
            <w:tcW w:w="2552" w:type="dxa"/>
          </w:tcPr>
          <w:p w:rsidR="00742CFA" w:rsidRDefault="00742CFA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ru-RU"/>
              </w:rPr>
            </w:pPr>
          </w:p>
        </w:tc>
        <w:tc>
          <w:tcPr>
            <w:tcW w:w="2622" w:type="dxa"/>
          </w:tcPr>
          <w:p w:rsidR="00742CFA" w:rsidRPr="00902CFF" w:rsidRDefault="00902CFF" w:rsidP="00880E21">
            <w:pPr>
              <w:spacing w:line="360" w:lineRule="auto"/>
              <w:jc w:val="center"/>
              <w:rPr>
                <w:rFonts w:ascii="Sylfaen" w:hAnsi="Sylfaen"/>
                <w:b/>
                <w:sz w:val="26"/>
                <w:szCs w:val="26"/>
                <w:lang w:val="hy-AM"/>
              </w:rPr>
            </w:pPr>
            <w:r>
              <w:rPr>
                <w:rFonts w:ascii="Sylfaen" w:hAnsi="Sylfaen"/>
                <w:b/>
                <w:sz w:val="26"/>
                <w:szCs w:val="26"/>
                <w:lang w:val="hy-AM"/>
              </w:rPr>
              <w:t>V</w:t>
            </w:r>
          </w:p>
        </w:tc>
      </w:tr>
    </w:tbl>
    <w:p w:rsidR="00CB31B1" w:rsidRDefault="00CB31B1" w:rsidP="00880E21">
      <w:pPr>
        <w:spacing w:line="360" w:lineRule="auto"/>
        <w:ind w:left="554"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965257" w:rsidRDefault="00965257" w:rsidP="00880E21">
      <w:pPr>
        <w:spacing w:line="360" w:lineRule="auto"/>
        <w:ind w:left="554"/>
        <w:jc w:val="center"/>
        <w:rPr>
          <w:rFonts w:ascii="Sylfaen" w:hAnsi="Sylfaen"/>
          <w:b/>
          <w:color w:val="0070C0"/>
          <w:sz w:val="36"/>
          <w:szCs w:val="36"/>
        </w:rPr>
      </w:pPr>
    </w:p>
    <w:p w:rsidR="00337BEC" w:rsidRPr="00CD038E" w:rsidRDefault="00397AC6" w:rsidP="00880E21">
      <w:pPr>
        <w:spacing w:line="360" w:lineRule="auto"/>
        <w:ind w:left="554"/>
        <w:jc w:val="center"/>
        <w:rPr>
          <w:rFonts w:ascii="Sylfaen" w:hAnsi="Sylfaen"/>
          <w:b/>
          <w:color w:val="0070C0"/>
          <w:sz w:val="36"/>
          <w:szCs w:val="36"/>
          <w:lang w:val="ru-RU"/>
        </w:rPr>
      </w:pPr>
      <w:r w:rsidRPr="004F1C46">
        <w:rPr>
          <w:rFonts w:ascii="Sylfaen" w:hAnsi="Sylfaen"/>
          <w:b/>
          <w:color w:val="0070C0"/>
          <w:sz w:val="36"/>
          <w:szCs w:val="36"/>
        </w:rPr>
        <w:lastRenderedPageBreak/>
        <w:t xml:space="preserve">Ռիսկերի </w:t>
      </w:r>
      <w:r w:rsidR="00CD038E">
        <w:rPr>
          <w:rFonts w:ascii="Sylfaen" w:hAnsi="Sylfaen"/>
          <w:b/>
          <w:color w:val="0070C0"/>
          <w:sz w:val="36"/>
          <w:szCs w:val="36"/>
          <w:lang w:val="ru-RU"/>
        </w:rPr>
        <w:t>կանխման</w:t>
      </w:r>
      <w:r w:rsidRPr="004F1C46">
        <w:rPr>
          <w:rFonts w:ascii="Sylfaen" w:hAnsi="Sylfaen"/>
          <w:b/>
          <w:color w:val="0070C0"/>
          <w:sz w:val="36"/>
          <w:szCs w:val="36"/>
        </w:rPr>
        <w:t xml:space="preserve"> </w:t>
      </w:r>
      <w:r w:rsidR="00CD038E">
        <w:rPr>
          <w:rFonts w:ascii="Sylfaen" w:hAnsi="Sylfaen"/>
          <w:b/>
          <w:color w:val="0070C0"/>
          <w:sz w:val="36"/>
          <w:szCs w:val="36"/>
        </w:rPr>
        <w:t>գործողություններ</w:t>
      </w:r>
    </w:p>
    <w:tbl>
      <w:tblPr>
        <w:tblStyle w:val="TableGrid"/>
        <w:tblW w:w="0" w:type="auto"/>
        <w:tblInd w:w="554" w:type="dxa"/>
        <w:tblLook w:val="04A0" w:firstRow="1" w:lastRow="0" w:firstColumn="1" w:lastColumn="0" w:noHBand="0" w:noVBand="1"/>
      </w:tblPr>
      <w:tblGrid>
        <w:gridCol w:w="6358"/>
        <w:gridCol w:w="7442"/>
      </w:tblGrid>
      <w:tr w:rsidR="00397AC6" w:rsidTr="00444817">
        <w:trPr>
          <w:trHeight w:val="837"/>
        </w:trPr>
        <w:tc>
          <w:tcPr>
            <w:tcW w:w="6358" w:type="dxa"/>
            <w:shd w:val="clear" w:color="auto" w:fill="FDE9D9" w:themeFill="accent6" w:themeFillTint="33"/>
          </w:tcPr>
          <w:p w:rsidR="00397AC6" w:rsidRPr="00397AC6" w:rsidRDefault="00397AC6" w:rsidP="00880E21">
            <w:p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</w:rPr>
            </w:pPr>
            <w:r>
              <w:rPr>
                <w:rFonts w:ascii="Sylfaen" w:hAnsi="Sylfaen"/>
                <w:b/>
                <w:sz w:val="32"/>
                <w:szCs w:val="32"/>
              </w:rPr>
              <w:t>Ռիսկեր</w:t>
            </w:r>
          </w:p>
        </w:tc>
        <w:tc>
          <w:tcPr>
            <w:tcW w:w="7442" w:type="dxa"/>
            <w:shd w:val="clear" w:color="auto" w:fill="E5B8B7" w:themeFill="accent2" w:themeFillTint="66"/>
          </w:tcPr>
          <w:p w:rsidR="00397AC6" w:rsidRPr="00397AC6" w:rsidRDefault="00CD038E" w:rsidP="00880E21">
            <w:pPr>
              <w:spacing w:line="360" w:lineRule="auto"/>
              <w:jc w:val="center"/>
              <w:rPr>
                <w:rFonts w:ascii="Sylfaen" w:hAnsi="Sylfaen"/>
                <w:b/>
                <w:sz w:val="32"/>
                <w:szCs w:val="32"/>
              </w:rPr>
            </w:pPr>
            <w:r>
              <w:rPr>
                <w:rFonts w:ascii="Sylfaen" w:hAnsi="Sylfaen"/>
                <w:b/>
                <w:sz w:val="32"/>
                <w:szCs w:val="32"/>
                <w:lang w:val="ru-RU"/>
              </w:rPr>
              <w:t xml:space="preserve">Կանխման </w:t>
            </w:r>
            <w:r w:rsidR="00397AC6" w:rsidRPr="00397AC6">
              <w:rPr>
                <w:rFonts w:ascii="Sylfaen" w:hAnsi="Sylfaen"/>
                <w:b/>
                <w:sz w:val="32"/>
                <w:szCs w:val="32"/>
              </w:rPr>
              <w:t xml:space="preserve"> գործողություններ</w:t>
            </w:r>
          </w:p>
        </w:tc>
      </w:tr>
      <w:tr w:rsidR="00397AC6" w:rsidTr="00397AC6">
        <w:tc>
          <w:tcPr>
            <w:tcW w:w="6358" w:type="dxa"/>
          </w:tcPr>
          <w:p w:rsidR="00397AC6" w:rsidRPr="007B12AA" w:rsidRDefault="007B12AA" w:rsidP="007B12A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Ֆինանսական ոչ բավարար միջոցներ</w:t>
            </w:r>
          </w:p>
        </w:tc>
        <w:tc>
          <w:tcPr>
            <w:tcW w:w="7442" w:type="dxa"/>
          </w:tcPr>
          <w:p w:rsidR="00397AC6" w:rsidRPr="00765A45" w:rsidRDefault="00765A45" w:rsidP="00765A45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Ֆինանսական միջոցների արդյունավետ կառավարում</w:t>
            </w:r>
          </w:p>
        </w:tc>
      </w:tr>
      <w:tr w:rsidR="00397AC6" w:rsidTr="00397AC6">
        <w:tc>
          <w:tcPr>
            <w:tcW w:w="6358" w:type="dxa"/>
          </w:tcPr>
          <w:p w:rsidR="00397AC6" w:rsidRPr="006F56D9" w:rsidRDefault="006F56D9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Ուսուցիչների նախաձեռնության և մոտիվացիայի բացակայություն</w:t>
            </w:r>
          </w:p>
        </w:tc>
        <w:tc>
          <w:tcPr>
            <w:tcW w:w="7442" w:type="dxa"/>
          </w:tcPr>
          <w:p w:rsidR="00397AC6" w:rsidRPr="006F56D9" w:rsidRDefault="006F56D9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F56D9">
              <w:rPr>
                <w:rFonts w:ascii="Sylfaen" w:hAnsi="Sylfaen"/>
                <w:sz w:val="24"/>
                <w:szCs w:val="24"/>
              </w:rPr>
              <w:t>Խթանել ծնող-ուսուցիչ-աշակերտ համագործակցությունը</w:t>
            </w:r>
          </w:p>
        </w:tc>
      </w:tr>
      <w:tr w:rsidR="006F56D9" w:rsidTr="00397AC6">
        <w:tc>
          <w:tcPr>
            <w:tcW w:w="6358" w:type="dxa"/>
          </w:tcPr>
          <w:p w:rsidR="006F56D9" w:rsidRDefault="006F56D9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Լրացուցիչ ֆինանսական միջոցներ</w:t>
            </w:r>
            <w:r w:rsidR="005062B1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="005062B1">
              <w:rPr>
                <w:rFonts w:ascii="Sylfaen" w:hAnsi="Sylfaen"/>
                <w:sz w:val="24"/>
                <w:szCs w:val="24"/>
                <w:lang w:val="ru-RU"/>
              </w:rPr>
              <w:t>չ</w:t>
            </w:r>
            <w:r>
              <w:rPr>
                <w:rFonts w:ascii="Sylfaen" w:hAnsi="Sylfaen"/>
                <w:sz w:val="24"/>
                <w:szCs w:val="24"/>
              </w:rPr>
              <w:t>ձևավոր</w:t>
            </w:r>
            <w:r w:rsidR="005062B1">
              <w:rPr>
                <w:rFonts w:ascii="Sylfaen" w:hAnsi="Sylfaen"/>
                <w:sz w:val="24"/>
                <w:szCs w:val="24"/>
                <w:lang w:val="ru-RU"/>
              </w:rPr>
              <w:t>վ</w:t>
            </w:r>
            <w:r>
              <w:rPr>
                <w:rFonts w:ascii="Sylfaen" w:hAnsi="Sylfaen"/>
                <w:sz w:val="24"/>
                <w:szCs w:val="24"/>
              </w:rPr>
              <w:t>ելը</w:t>
            </w:r>
          </w:p>
        </w:tc>
        <w:tc>
          <w:tcPr>
            <w:tcW w:w="7442" w:type="dxa"/>
          </w:tcPr>
          <w:p w:rsidR="006F56D9" w:rsidRPr="006F56D9" w:rsidRDefault="006F56D9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Տանել հետևողական աշխատանք արտաբյուջետային միջոցները ձևավորող ծրագրեր իրականացնելու համար</w:t>
            </w:r>
          </w:p>
        </w:tc>
      </w:tr>
      <w:tr w:rsidR="006F56D9" w:rsidTr="00397AC6">
        <w:tc>
          <w:tcPr>
            <w:tcW w:w="6358" w:type="dxa"/>
          </w:tcPr>
          <w:p w:rsidR="006F56D9" w:rsidRDefault="0068339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Սովորողների պասիվություն, թույլ մասնակցություն</w:t>
            </w:r>
          </w:p>
        </w:tc>
        <w:tc>
          <w:tcPr>
            <w:tcW w:w="7442" w:type="dxa"/>
          </w:tcPr>
          <w:p w:rsidR="006F56D9" w:rsidRDefault="0068339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Սովորողներին արտադպրոցական պարապմունքների մեջ ընդգրկելը</w:t>
            </w:r>
          </w:p>
          <w:p w:rsidR="0068339B" w:rsidRPr="006F56D9" w:rsidRDefault="0068339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Ուսուցչական համակազմի պրոֆեսիոնալ մոտեցումը</w:t>
            </w:r>
          </w:p>
        </w:tc>
      </w:tr>
      <w:tr w:rsidR="0068339B" w:rsidTr="00397AC6">
        <w:tc>
          <w:tcPr>
            <w:tcW w:w="6358" w:type="dxa"/>
          </w:tcPr>
          <w:p w:rsidR="0068339B" w:rsidRDefault="007F601D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Համայնքի պասիվությունը</w:t>
            </w:r>
          </w:p>
        </w:tc>
        <w:tc>
          <w:tcPr>
            <w:tcW w:w="7442" w:type="dxa"/>
          </w:tcPr>
          <w:p w:rsidR="0068339B" w:rsidRPr="006F56D9" w:rsidRDefault="007F601D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Իրազեկել համայնքին, ապահովել ակտիվ ներգրավվածությունը, կարևորել դպրոց-համայնք կապը </w:t>
            </w:r>
          </w:p>
        </w:tc>
      </w:tr>
      <w:tr w:rsidR="007F601D" w:rsidTr="00397AC6">
        <w:tc>
          <w:tcPr>
            <w:tcW w:w="6358" w:type="dxa"/>
          </w:tcPr>
          <w:p w:rsidR="007F601D" w:rsidRDefault="007F601D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Ուսուցիչների պասիվությունը</w:t>
            </w:r>
          </w:p>
        </w:tc>
        <w:tc>
          <w:tcPr>
            <w:tcW w:w="7442" w:type="dxa"/>
          </w:tcPr>
          <w:p w:rsidR="007F601D" w:rsidRDefault="007F601D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Նպաստել, մոտիվացնել ուսուցիչների մասնակցությունը վերապատրաստումներին, ատեստացիաներին և կամավոր ատեստավորման մասնակցելուն</w:t>
            </w:r>
          </w:p>
          <w:p w:rsidR="007F601D" w:rsidRDefault="007F601D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Մոտիվացնել, խրախուսել ուսուցիչներին </w:t>
            </w:r>
          </w:p>
        </w:tc>
      </w:tr>
      <w:tr w:rsidR="007F601D" w:rsidTr="00397AC6">
        <w:tc>
          <w:tcPr>
            <w:tcW w:w="6358" w:type="dxa"/>
          </w:tcPr>
          <w:p w:rsidR="007F601D" w:rsidRDefault="007F601D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Ուսուցիչ աշակերտ պասիվություն, մոտիվացիայի պակաս</w:t>
            </w:r>
          </w:p>
        </w:tc>
        <w:tc>
          <w:tcPr>
            <w:tcW w:w="7442" w:type="dxa"/>
          </w:tcPr>
          <w:p w:rsidR="007F601D" w:rsidRDefault="007F64D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Մոտիվացնող միջոցառումներ աշակերտների համար /պարգևատրումներ, խրախուսումներ/</w:t>
            </w:r>
          </w:p>
        </w:tc>
      </w:tr>
      <w:tr w:rsidR="007F64DB" w:rsidTr="00397AC6">
        <w:tc>
          <w:tcPr>
            <w:tcW w:w="6358" w:type="dxa"/>
          </w:tcPr>
          <w:p w:rsidR="007F64DB" w:rsidRDefault="007F64D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lastRenderedPageBreak/>
              <w:t>Ոչ շահեկան պայմաններ ուսուցիչների համար</w:t>
            </w:r>
          </w:p>
        </w:tc>
        <w:tc>
          <w:tcPr>
            <w:tcW w:w="7442" w:type="dxa"/>
          </w:tcPr>
          <w:p w:rsidR="007F64DB" w:rsidRDefault="007F64D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Մոտիվացնել, խրախուսել ուսուցիչներին</w:t>
            </w:r>
          </w:p>
        </w:tc>
      </w:tr>
      <w:tr w:rsidR="007F64DB" w:rsidTr="00397AC6">
        <w:tc>
          <w:tcPr>
            <w:tcW w:w="6358" w:type="dxa"/>
          </w:tcPr>
          <w:p w:rsidR="007F64DB" w:rsidRDefault="007F64D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Կառավարման, խորհրդակցական մարմինների անտարբերությունը</w:t>
            </w:r>
          </w:p>
        </w:tc>
        <w:tc>
          <w:tcPr>
            <w:tcW w:w="7442" w:type="dxa"/>
          </w:tcPr>
          <w:p w:rsidR="007F64DB" w:rsidRDefault="007F64D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Կառավարման խորհրդի և խորհրդակցական մարմինների տեղեկացվածությունը դպրոցի խնդիրներին</w:t>
            </w:r>
          </w:p>
          <w:p w:rsidR="007F64DB" w:rsidRDefault="007F64D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Հեռավար հարթակներից օգտվելու կարողությունների զարգացում</w:t>
            </w:r>
          </w:p>
        </w:tc>
      </w:tr>
      <w:tr w:rsidR="007F64DB" w:rsidTr="00397AC6">
        <w:tc>
          <w:tcPr>
            <w:tcW w:w="6358" w:type="dxa"/>
          </w:tcPr>
          <w:p w:rsidR="007F64DB" w:rsidRDefault="007F64D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Աշակերտ թվի նախատեսվածից քիչ աճ</w:t>
            </w:r>
          </w:p>
        </w:tc>
        <w:tc>
          <w:tcPr>
            <w:tcW w:w="7442" w:type="dxa"/>
          </w:tcPr>
          <w:p w:rsidR="007F64DB" w:rsidRDefault="007F64D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Ֆինանսական միջոցների արդյունավետ կառավարում</w:t>
            </w:r>
          </w:p>
          <w:p w:rsidR="007F64DB" w:rsidRDefault="007F64DB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 xml:space="preserve">Համագործակցություն համայնքի </w:t>
            </w:r>
            <w:r w:rsidR="00365AF7">
              <w:rPr>
                <w:rFonts w:ascii="Sylfaen" w:hAnsi="Sylfaen"/>
                <w:sz w:val="24"/>
                <w:szCs w:val="24"/>
              </w:rPr>
              <w:t xml:space="preserve">նախադպրոցական հաստատությունների հետ, որպես ընդունելության խթանող միջոց </w:t>
            </w:r>
          </w:p>
        </w:tc>
      </w:tr>
      <w:tr w:rsidR="001254BC" w:rsidTr="00397AC6">
        <w:tc>
          <w:tcPr>
            <w:tcW w:w="6358" w:type="dxa"/>
          </w:tcPr>
          <w:p w:rsidR="001254BC" w:rsidRDefault="001254BC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Բուլինգի դեպքերը դպրոցում</w:t>
            </w:r>
          </w:p>
        </w:tc>
        <w:tc>
          <w:tcPr>
            <w:tcW w:w="7442" w:type="dxa"/>
          </w:tcPr>
          <w:p w:rsidR="001254BC" w:rsidRDefault="001254BC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Բուլինգի դեպքերի վաղ կանխարգելում</w:t>
            </w:r>
          </w:p>
          <w:p w:rsidR="001254BC" w:rsidRDefault="001254BC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Հալածանքի բացառում</w:t>
            </w:r>
          </w:p>
          <w:p w:rsidR="001254BC" w:rsidRDefault="001254BC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Վերապատրաստումներ, սեմինարներ</w:t>
            </w:r>
          </w:p>
        </w:tc>
      </w:tr>
      <w:tr w:rsidR="001254BC" w:rsidTr="00397AC6">
        <w:tc>
          <w:tcPr>
            <w:tcW w:w="6358" w:type="dxa"/>
          </w:tcPr>
          <w:p w:rsidR="001254BC" w:rsidRDefault="001254BC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Խորհրդի անդամների պասիվություն</w:t>
            </w:r>
          </w:p>
        </w:tc>
        <w:tc>
          <w:tcPr>
            <w:tcW w:w="7442" w:type="dxa"/>
          </w:tcPr>
          <w:p w:rsidR="001254BC" w:rsidRDefault="001254BC" w:rsidP="006F56D9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Խորհրդի անդամների հետ անհատական աշխատանք</w:t>
            </w:r>
          </w:p>
        </w:tc>
      </w:tr>
    </w:tbl>
    <w:p w:rsidR="00C03727" w:rsidRPr="004A757D" w:rsidRDefault="00C03727" w:rsidP="00880E21">
      <w:pPr>
        <w:spacing w:line="360" w:lineRule="auto"/>
        <w:ind w:left="554"/>
        <w:jc w:val="center"/>
        <w:rPr>
          <w:rFonts w:ascii="Sylfaen" w:hAnsi="Sylfaen"/>
          <w:b/>
          <w:sz w:val="26"/>
          <w:szCs w:val="26"/>
          <w:lang w:val="hy-AM"/>
        </w:rPr>
      </w:pPr>
    </w:p>
    <w:p w:rsidR="00C03727" w:rsidRDefault="00C03727" w:rsidP="00880E21">
      <w:pPr>
        <w:spacing w:line="360" w:lineRule="auto"/>
        <w:ind w:left="554"/>
        <w:jc w:val="center"/>
        <w:rPr>
          <w:rFonts w:ascii="Sylfaen" w:hAnsi="Sylfaen"/>
          <w:b/>
          <w:sz w:val="26"/>
          <w:szCs w:val="26"/>
          <w:lang w:val="hy-AM"/>
        </w:rPr>
        <w:sectPr w:rsidR="00C03727" w:rsidSect="00D07D9D">
          <w:pgSz w:w="15840" w:h="12240" w:orient="landscape"/>
          <w:pgMar w:top="1276" w:right="851" w:bottom="567" w:left="851" w:header="720" w:footer="720" w:gutter="0"/>
          <w:cols w:space="720"/>
          <w:docGrid w:linePitch="360"/>
        </w:sectPr>
      </w:pPr>
    </w:p>
    <w:p w:rsidR="00D565A5" w:rsidRPr="00B81353" w:rsidRDefault="00C03727" w:rsidP="00C60517">
      <w:pPr>
        <w:pStyle w:val="Subtitle"/>
        <w:jc w:val="center"/>
        <w:rPr>
          <w:rFonts w:ascii="Sylfaen" w:hAnsi="Sylfaen" w:cs="Sylfaen"/>
          <w:b/>
          <w:bCs/>
          <w:color w:val="365F91" w:themeColor="accent1" w:themeShade="BF"/>
          <w:spacing w:val="0"/>
          <w:sz w:val="36"/>
          <w:szCs w:val="36"/>
          <w:lang w:val="hy-AM"/>
        </w:rPr>
      </w:pPr>
      <w:r w:rsidRPr="00B81353">
        <w:rPr>
          <w:rFonts w:ascii="Sylfaen" w:hAnsi="Sylfaen" w:cs="Sylfaen"/>
          <w:b/>
          <w:bCs/>
          <w:color w:val="365F91" w:themeColor="accent1" w:themeShade="BF"/>
          <w:spacing w:val="0"/>
          <w:sz w:val="36"/>
          <w:szCs w:val="36"/>
          <w:lang w:val="hy-AM"/>
        </w:rPr>
        <w:lastRenderedPageBreak/>
        <w:t>ԵԶՐԱՓԱԿՈՒՄ</w:t>
      </w:r>
    </w:p>
    <w:p w:rsidR="00D565A5" w:rsidRPr="00A77632" w:rsidRDefault="009456B7" w:rsidP="00C60517">
      <w:pPr>
        <w:spacing w:before="24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202</w:t>
      </w:r>
      <w:r w:rsidRPr="009456B7">
        <w:rPr>
          <w:rFonts w:ascii="Sylfaen" w:hAnsi="Sylfaen"/>
          <w:sz w:val="24"/>
          <w:szCs w:val="24"/>
          <w:lang w:val="hy-AM"/>
        </w:rPr>
        <w:t>4</w:t>
      </w:r>
      <w:r w:rsidR="00D565A5" w:rsidRPr="00A77632">
        <w:rPr>
          <w:rFonts w:ascii="Sylfaen" w:hAnsi="Sylfaen"/>
          <w:sz w:val="24"/>
          <w:szCs w:val="24"/>
          <w:lang w:val="hy-AM"/>
        </w:rPr>
        <w:t>-202</w:t>
      </w:r>
      <w:r w:rsidRPr="009456B7">
        <w:rPr>
          <w:rFonts w:ascii="Sylfaen" w:hAnsi="Sylfaen"/>
          <w:sz w:val="24"/>
          <w:szCs w:val="24"/>
          <w:lang w:val="hy-AM"/>
        </w:rPr>
        <w:t>9</w:t>
      </w:r>
      <w:r w:rsidR="00D565A5" w:rsidRPr="00A77632">
        <w:rPr>
          <w:rFonts w:ascii="Sylfaen" w:hAnsi="Sylfaen"/>
          <w:sz w:val="24"/>
          <w:szCs w:val="24"/>
          <w:lang w:val="hy-AM"/>
        </w:rPr>
        <w:t xml:space="preserve"> թվականների դպրոցի այս զարգացման ծրագիրը, կազմված է նոր կրթական քաղաքականության փոփոխություններին համապատասխան, վերջնարդյունքները չափելի, բոլոր դրույթները՝ իրագործելի: </w:t>
      </w:r>
    </w:p>
    <w:p w:rsidR="00D565A5" w:rsidRPr="00A77632" w:rsidRDefault="00D565A5" w:rsidP="00C60517">
      <w:pPr>
        <w:spacing w:before="24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A77632">
        <w:rPr>
          <w:rFonts w:ascii="Sylfaen" w:hAnsi="Sylfaen"/>
          <w:sz w:val="24"/>
          <w:szCs w:val="24"/>
          <w:lang w:val="hy-AM"/>
        </w:rPr>
        <w:t>Այս զարգացումները լինելու են</w:t>
      </w:r>
      <w:r w:rsidR="00B15CE1" w:rsidRPr="00A77632">
        <w:rPr>
          <w:rFonts w:ascii="Sylfaen" w:hAnsi="Sylfaen"/>
          <w:sz w:val="24"/>
          <w:szCs w:val="24"/>
          <w:lang w:val="hy-AM"/>
        </w:rPr>
        <w:t xml:space="preserve"> </w:t>
      </w:r>
      <w:r w:rsidRPr="00A77632">
        <w:rPr>
          <w:rFonts w:ascii="Sylfaen" w:hAnsi="Sylfaen"/>
          <w:sz w:val="24"/>
          <w:szCs w:val="24"/>
          <w:lang w:val="hy-AM"/>
        </w:rPr>
        <w:t xml:space="preserve"> շարունակությունը</w:t>
      </w:r>
      <w:r w:rsidR="00B15CE1" w:rsidRPr="00A77632">
        <w:rPr>
          <w:rFonts w:ascii="Times New Roman" w:hAnsi="Times New Roman" w:cs="Times New Roman"/>
          <w:sz w:val="24"/>
          <w:szCs w:val="24"/>
          <w:lang w:val="hy-AM"/>
        </w:rPr>
        <w:t>̫</w:t>
      </w:r>
      <w:r w:rsidR="00B15CE1" w:rsidRPr="00A77632">
        <w:rPr>
          <w:rFonts w:ascii="Sylfaen" w:hAnsi="Sylfaen" w:cs="Times New Roman"/>
          <w:sz w:val="24"/>
          <w:szCs w:val="24"/>
          <w:lang w:val="hy-AM"/>
        </w:rPr>
        <w:t xml:space="preserve">՝ </w:t>
      </w:r>
      <w:r w:rsidRPr="00A77632">
        <w:rPr>
          <w:rFonts w:ascii="Sylfaen" w:hAnsi="Sylfaen"/>
          <w:sz w:val="24"/>
          <w:szCs w:val="24"/>
          <w:lang w:val="hy-AM"/>
        </w:rPr>
        <w:t xml:space="preserve"> 2018-2023 թվականներին</w:t>
      </w:r>
      <w:r w:rsidR="00B15CE1" w:rsidRPr="00A77632">
        <w:rPr>
          <w:rFonts w:ascii="Sylfaen" w:hAnsi="Sylfaen"/>
          <w:sz w:val="24"/>
          <w:szCs w:val="24"/>
          <w:lang w:val="hy-AM"/>
        </w:rPr>
        <w:t xml:space="preserve"> կատարած մեր աշխատանքների:  Այս նոր փոփոխությունների համար կան արդեն իսկ ձևավորված ամուր հիմքեր: </w:t>
      </w:r>
    </w:p>
    <w:p w:rsidR="00B15CE1" w:rsidRPr="00171B17" w:rsidRDefault="00B15CE1" w:rsidP="00C60517">
      <w:pPr>
        <w:spacing w:before="24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A77632">
        <w:rPr>
          <w:rFonts w:ascii="Sylfaen" w:hAnsi="Sylfaen"/>
          <w:sz w:val="24"/>
          <w:szCs w:val="24"/>
          <w:lang w:val="hy-AM"/>
        </w:rPr>
        <w:t>Այս բոլոր դրույթները ուղղված են կրթության որակի բարելավմանը: Զարգացման ծրագիրը, նոր պահանջների և իրավիճակի հետ կապված, կարող է նաև վերամշակվել, ենթարկվել որոշ փոփոխությունների:</w:t>
      </w:r>
    </w:p>
    <w:p w:rsidR="00B15CE1" w:rsidRPr="00D9211B" w:rsidRDefault="00B15CE1" w:rsidP="00C60517">
      <w:pPr>
        <w:spacing w:before="24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A77632">
        <w:rPr>
          <w:rFonts w:ascii="Sylfaen" w:hAnsi="Sylfaen"/>
          <w:sz w:val="24"/>
          <w:szCs w:val="24"/>
          <w:lang w:val="hy-AM"/>
        </w:rPr>
        <w:t>Զարգացման ծրագրի հ</w:t>
      </w:r>
      <w:r w:rsidRPr="006419C1">
        <w:rPr>
          <w:rFonts w:ascii="Sylfaen" w:hAnsi="Sylfaen"/>
          <w:sz w:val="24"/>
          <w:szCs w:val="24"/>
          <w:lang w:val="hy-AM"/>
        </w:rPr>
        <w:t>աջող իրականացումը ենթադրում է դպրոցի վարկանիշի բարձրացում, ժամանակակից կրթության մատչելիության ապահովում և արդյունավետություն:</w:t>
      </w:r>
      <w:r w:rsidR="00937BDB" w:rsidRPr="006419C1">
        <w:rPr>
          <w:rFonts w:ascii="Sylfaen" w:hAnsi="Sylfaen"/>
          <w:sz w:val="24"/>
          <w:szCs w:val="24"/>
          <w:lang w:val="hy-AM"/>
        </w:rPr>
        <w:t xml:space="preserve">  </w:t>
      </w:r>
      <w:r w:rsidR="000C49DB" w:rsidRPr="006419C1">
        <w:rPr>
          <w:rFonts w:ascii="Sylfaen" w:hAnsi="Sylfaen"/>
          <w:sz w:val="24"/>
          <w:szCs w:val="24"/>
          <w:lang w:val="hy-AM"/>
        </w:rPr>
        <w:t xml:space="preserve"> </w:t>
      </w:r>
    </w:p>
    <w:p w:rsidR="003D6D41" w:rsidRPr="00C903BC" w:rsidRDefault="003D6D41" w:rsidP="00C60517">
      <w:pPr>
        <w:spacing w:before="24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3D6D41" w:rsidRPr="00C903BC" w:rsidRDefault="003D6D41" w:rsidP="00C60517">
      <w:pPr>
        <w:spacing w:before="24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3D6D41" w:rsidRPr="00C903BC" w:rsidRDefault="003D6D41" w:rsidP="00C60517">
      <w:pPr>
        <w:spacing w:before="24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3D6D41" w:rsidRPr="00C903BC" w:rsidRDefault="003D6D41" w:rsidP="00C60517">
      <w:pPr>
        <w:spacing w:before="24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3D6D41" w:rsidRPr="00556F0B" w:rsidRDefault="00EB3728" w:rsidP="00C60517">
      <w:pPr>
        <w:spacing w:before="240" w:line="360" w:lineRule="auto"/>
        <w:ind w:firstLine="7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</w:t>
      </w:r>
      <w:r w:rsidR="00105BB4">
        <w:rPr>
          <w:rFonts w:ascii="Sylfaen" w:hAnsi="Sylfaen"/>
          <w:sz w:val="24"/>
          <w:szCs w:val="24"/>
        </w:rPr>
        <w:t>4</w:t>
      </w:r>
      <w:bookmarkStart w:id="0" w:name="_GoBack"/>
      <w:bookmarkEnd w:id="0"/>
      <w:r>
        <w:rPr>
          <w:rFonts w:ascii="Sylfaen" w:hAnsi="Sylfaen"/>
          <w:sz w:val="24"/>
          <w:szCs w:val="24"/>
        </w:rPr>
        <w:t>.10</w:t>
      </w:r>
      <w:r w:rsidR="00556F0B">
        <w:rPr>
          <w:rFonts w:ascii="Sylfaen" w:hAnsi="Sylfaen"/>
          <w:sz w:val="24"/>
          <w:szCs w:val="24"/>
        </w:rPr>
        <w:t>.2024թ</w:t>
      </w:r>
    </w:p>
    <w:p w:rsidR="003D6D41" w:rsidRPr="00C903BC" w:rsidRDefault="003D6D41" w:rsidP="00C60517">
      <w:pPr>
        <w:spacing w:before="240" w:line="360" w:lineRule="auto"/>
        <w:ind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C903BC" w:rsidRPr="005C314C" w:rsidRDefault="00C903BC" w:rsidP="003D6D41">
      <w:pPr>
        <w:spacing w:before="240"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3D6D41" w:rsidRDefault="003D6D41" w:rsidP="003D6D41">
      <w:pPr>
        <w:spacing w:before="240"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 wp14:anchorId="0068B98B">
            <wp:extent cx="2474649" cy="1710925"/>
            <wp:effectExtent l="133350" t="114300" r="154305" b="1562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24_16510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90"/>
                    <a:stretch/>
                  </pic:blipFill>
                  <pic:spPr bwMode="auto">
                    <a:xfrm>
                      <a:off x="0" y="0"/>
                      <a:ext cx="2487066" cy="1719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600">
        <w:rPr>
          <w:rFonts w:ascii="Sylfaen" w:hAnsi="Sylfaen"/>
          <w:sz w:val="24"/>
          <w:szCs w:val="24"/>
        </w:rPr>
        <w:t xml:space="preserve">  </w:t>
      </w:r>
      <w:r w:rsidR="00502600">
        <w:rPr>
          <w:rFonts w:ascii="Sylfaen" w:hAnsi="Sylfaen"/>
          <w:noProof/>
          <w:sz w:val="24"/>
          <w:szCs w:val="24"/>
        </w:rPr>
        <w:drawing>
          <wp:inline distT="0" distB="0" distL="0" distR="0" wp14:anchorId="4CA2CCDB">
            <wp:extent cx="2552700" cy="1724738"/>
            <wp:effectExtent l="133350" t="114300" r="152400" b="1612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18_155857 (2)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0" b="38117"/>
                    <a:stretch/>
                  </pic:blipFill>
                  <pic:spPr bwMode="auto">
                    <a:xfrm>
                      <a:off x="0" y="0"/>
                      <a:ext cx="2563695" cy="1732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600" w:rsidRDefault="00502600" w:rsidP="003D6D41">
      <w:pPr>
        <w:spacing w:before="240" w:line="360" w:lineRule="auto"/>
        <w:jc w:val="both"/>
        <w:rPr>
          <w:rFonts w:ascii="Sylfaen" w:hAnsi="Sylfaen"/>
          <w:noProof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1C99D2B7" wp14:editId="057C46E0">
            <wp:extent cx="2409825" cy="2551390"/>
            <wp:effectExtent l="133350" t="114300" r="142875" b="1733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92716209407 (1)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5" b="9683"/>
                    <a:stretch/>
                  </pic:blipFill>
                  <pic:spPr bwMode="auto">
                    <a:xfrm>
                      <a:off x="0" y="0"/>
                      <a:ext cx="2410583" cy="2552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</w:rPr>
        <w:t xml:space="preserve">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4358095">
            <wp:extent cx="2495550" cy="2554968"/>
            <wp:effectExtent l="133350" t="114300" r="152400" b="1695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11_103622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19"/>
                    <a:stretch/>
                  </pic:blipFill>
                  <pic:spPr bwMode="auto">
                    <a:xfrm>
                      <a:off x="0" y="0"/>
                      <a:ext cx="2496855" cy="2556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600" w:rsidRPr="003D6D41" w:rsidRDefault="00502600" w:rsidP="00B01C53">
      <w:pPr>
        <w:spacing w:before="240" w:line="360" w:lineRule="auto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2392C69F">
            <wp:extent cx="2495550" cy="2460525"/>
            <wp:effectExtent l="133350" t="114300" r="152400" b="1689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18_16025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919" cy="246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02600" w:rsidRPr="003D6D41" w:rsidSect="00D07D9D">
      <w:pgSz w:w="12240" w:h="15840"/>
      <w:pgMar w:top="851" w:right="76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B81" w:rsidRDefault="00C56B81" w:rsidP="00880E21">
      <w:pPr>
        <w:spacing w:after="0" w:line="240" w:lineRule="auto"/>
      </w:pPr>
      <w:r>
        <w:separator/>
      </w:r>
    </w:p>
  </w:endnote>
  <w:endnote w:type="continuationSeparator" w:id="0">
    <w:p w:rsidR="00C56B81" w:rsidRDefault="00C56B81" w:rsidP="00880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78255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4FD3" w:rsidRDefault="006F4F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BB4">
          <w:rPr>
            <w:noProof/>
          </w:rPr>
          <w:t>99</w:t>
        </w:r>
        <w:r>
          <w:rPr>
            <w:noProof/>
          </w:rPr>
          <w:fldChar w:fldCharType="end"/>
        </w:r>
      </w:p>
    </w:sdtContent>
  </w:sdt>
  <w:p w:rsidR="006F4FD3" w:rsidRDefault="006F4F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B81" w:rsidRDefault="00C56B81" w:rsidP="00880E21">
      <w:pPr>
        <w:spacing w:after="0" w:line="240" w:lineRule="auto"/>
      </w:pPr>
      <w:r>
        <w:separator/>
      </w:r>
    </w:p>
  </w:footnote>
  <w:footnote w:type="continuationSeparator" w:id="0">
    <w:p w:rsidR="00C56B81" w:rsidRDefault="00C56B81" w:rsidP="00880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7DD"/>
    <w:multiLevelType w:val="hybridMultilevel"/>
    <w:tmpl w:val="D368F5F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C463A0"/>
    <w:multiLevelType w:val="hybridMultilevel"/>
    <w:tmpl w:val="4C8ACB66"/>
    <w:lvl w:ilvl="0" w:tplc="FB023FC6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D11DB"/>
    <w:multiLevelType w:val="hybridMultilevel"/>
    <w:tmpl w:val="5BCE40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03590"/>
    <w:multiLevelType w:val="hybridMultilevel"/>
    <w:tmpl w:val="07A466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37BF9"/>
    <w:multiLevelType w:val="hybridMultilevel"/>
    <w:tmpl w:val="965831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475CE"/>
    <w:multiLevelType w:val="hybridMultilevel"/>
    <w:tmpl w:val="DB9EF8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5B3F68"/>
    <w:multiLevelType w:val="hybridMultilevel"/>
    <w:tmpl w:val="595A6DA0"/>
    <w:lvl w:ilvl="0" w:tplc="04090005">
      <w:start w:val="1"/>
      <w:numFmt w:val="bullet"/>
      <w:lvlText w:val=""/>
      <w:lvlJc w:val="left"/>
      <w:pPr>
        <w:ind w:left="9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7">
    <w:nsid w:val="12E9341F"/>
    <w:multiLevelType w:val="hybridMultilevel"/>
    <w:tmpl w:val="A0B49A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C52EB0"/>
    <w:multiLevelType w:val="hybridMultilevel"/>
    <w:tmpl w:val="FA1832C8"/>
    <w:lvl w:ilvl="0" w:tplc="04090001">
      <w:start w:val="1"/>
      <w:numFmt w:val="bullet"/>
      <w:lvlText w:val=""/>
      <w:lvlJc w:val="left"/>
      <w:pPr>
        <w:ind w:left="1634" w:hanging="360"/>
      </w:pPr>
      <w:rPr>
        <w:rFonts w:ascii="Symbol" w:hAnsi="Symbol" w:hint="default"/>
        <w:lang w:val="vi"/>
      </w:rPr>
    </w:lvl>
    <w:lvl w:ilvl="1" w:tplc="04090019" w:tentative="1">
      <w:start w:val="1"/>
      <w:numFmt w:val="lowerLetter"/>
      <w:lvlText w:val="%2."/>
      <w:lvlJc w:val="left"/>
      <w:pPr>
        <w:ind w:left="2354" w:hanging="360"/>
      </w:pPr>
    </w:lvl>
    <w:lvl w:ilvl="2" w:tplc="0409001B" w:tentative="1">
      <w:start w:val="1"/>
      <w:numFmt w:val="lowerRoman"/>
      <w:lvlText w:val="%3."/>
      <w:lvlJc w:val="right"/>
      <w:pPr>
        <w:ind w:left="3074" w:hanging="180"/>
      </w:pPr>
    </w:lvl>
    <w:lvl w:ilvl="3" w:tplc="0409000F" w:tentative="1">
      <w:start w:val="1"/>
      <w:numFmt w:val="decimal"/>
      <w:lvlText w:val="%4."/>
      <w:lvlJc w:val="left"/>
      <w:pPr>
        <w:ind w:left="3794" w:hanging="360"/>
      </w:pPr>
    </w:lvl>
    <w:lvl w:ilvl="4" w:tplc="04090019" w:tentative="1">
      <w:start w:val="1"/>
      <w:numFmt w:val="lowerLetter"/>
      <w:lvlText w:val="%5."/>
      <w:lvlJc w:val="left"/>
      <w:pPr>
        <w:ind w:left="4514" w:hanging="360"/>
      </w:pPr>
    </w:lvl>
    <w:lvl w:ilvl="5" w:tplc="0409001B" w:tentative="1">
      <w:start w:val="1"/>
      <w:numFmt w:val="lowerRoman"/>
      <w:lvlText w:val="%6."/>
      <w:lvlJc w:val="right"/>
      <w:pPr>
        <w:ind w:left="5234" w:hanging="180"/>
      </w:pPr>
    </w:lvl>
    <w:lvl w:ilvl="6" w:tplc="0409000F" w:tentative="1">
      <w:start w:val="1"/>
      <w:numFmt w:val="decimal"/>
      <w:lvlText w:val="%7."/>
      <w:lvlJc w:val="left"/>
      <w:pPr>
        <w:ind w:left="5954" w:hanging="360"/>
      </w:pPr>
    </w:lvl>
    <w:lvl w:ilvl="7" w:tplc="04090019" w:tentative="1">
      <w:start w:val="1"/>
      <w:numFmt w:val="lowerLetter"/>
      <w:lvlText w:val="%8."/>
      <w:lvlJc w:val="left"/>
      <w:pPr>
        <w:ind w:left="6674" w:hanging="360"/>
      </w:pPr>
    </w:lvl>
    <w:lvl w:ilvl="8" w:tplc="040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9">
    <w:nsid w:val="1652092C"/>
    <w:multiLevelType w:val="hybridMultilevel"/>
    <w:tmpl w:val="08B0BD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A93A01"/>
    <w:multiLevelType w:val="hybridMultilevel"/>
    <w:tmpl w:val="AA24A9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6860DA"/>
    <w:multiLevelType w:val="hybridMultilevel"/>
    <w:tmpl w:val="389C4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9717E"/>
    <w:multiLevelType w:val="hybridMultilevel"/>
    <w:tmpl w:val="9DC2C504"/>
    <w:lvl w:ilvl="0" w:tplc="FB023FC6">
      <w:numFmt w:val="bullet"/>
      <w:lvlText w:val=""/>
      <w:lvlJc w:val="left"/>
      <w:pPr>
        <w:ind w:left="914" w:hanging="360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3">
    <w:nsid w:val="1F1C3448"/>
    <w:multiLevelType w:val="hybridMultilevel"/>
    <w:tmpl w:val="D52474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FF669CB"/>
    <w:multiLevelType w:val="hybridMultilevel"/>
    <w:tmpl w:val="E32A4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2292EA6"/>
    <w:multiLevelType w:val="hybridMultilevel"/>
    <w:tmpl w:val="AC46A9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052AE9"/>
    <w:multiLevelType w:val="hybridMultilevel"/>
    <w:tmpl w:val="D6483C98"/>
    <w:lvl w:ilvl="0" w:tplc="FB023FC6">
      <w:numFmt w:val="bullet"/>
      <w:lvlText w:val=""/>
      <w:lvlJc w:val="left"/>
      <w:pPr>
        <w:ind w:left="1713" w:hanging="360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2B895990"/>
    <w:multiLevelType w:val="hybridMultilevel"/>
    <w:tmpl w:val="D0723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3921F1"/>
    <w:multiLevelType w:val="hybridMultilevel"/>
    <w:tmpl w:val="74B028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2873EB"/>
    <w:multiLevelType w:val="hybridMultilevel"/>
    <w:tmpl w:val="79705830"/>
    <w:lvl w:ilvl="0" w:tplc="FB023FC6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A6CC8"/>
    <w:multiLevelType w:val="hybridMultilevel"/>
    <w:tmpl w:val="03B247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EC43C9"/>
    <w:multiLevelType w:val="hybridMultilevel"/>
    <w:tmpl w:val="A7944204"/>
    <w:lvl w:ilvl="0" w:tplc="E542C98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0602D"/>
    <w:multiLevelType w:val="hybridMultilevel"/>
    <w:tmpl w:val="E6281596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>
    <w:nsid w:val="37EE6378"/>
    <w:multiLevelType w:val="hybridMultilevel"/>
    <w:tmpl w:val="2F7E690C"/>
    <w:lvl w:ilvl="0" w:tplc="806A018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F1B68"/>
    <w:multiLevelType w:val="hybridMultilevel"/>
    <w:tmpl w:val="3368A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7E755A"/>
    <w:multiLevelType w:val="hybridMultilevel"/>
    <w:tmpl w:val="59EAD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B20554"/>
    <w:multiLevelType w:val="hybridMultilevel"/>
    <w:tmpl w:val="72720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7B1BED"/>
    <w:multiLevelType w:val="hybridMultilevel"/>
    <w:tmpl w:val="1D663AEC"/>
    <w:lvl w:ilvl="0" w:tplc="E83607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066008"/>
    <w:multiLevelType w:val="hybridMultilevel"/>
    <w:tmpl w:val="D2E67B14"/>
    <w:lvl w:ilvl="0" w:tplc="6388BAC2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112537"/>
    <w:multiLevelType w:val="hybridMultilevel"/>
    <w:tmpl w:val="DED8C2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44912C0A"/>
    <w:multiLevelType w:val="hybridMultilevel"/>
    <w:tmpl w:val="65B663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A3480B"/>
    <w:multiLevelType w:val="hybridMultilevel"/>
    <w:tmpl w:val="357051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BA248C"/>
    <w:multiLevelType w:val="hybridMultilevel"/>
    <w:tmpl w:val="751E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193E07"/>
    <w:multiLevelType w:val="hybridMultilevel"/>
    <w:tmpl w:val="B980D2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683804"/>
    <w:multiLevelType w:val="hybridMultilevel"/>
    <w:tmpl w:val="EB78139A"/>
    <w:lvl w:ilvl="0" w:tplc="E83607F2">
      <w:numFmt w:val="bullet"/>
      <w:lvlText w:val=""/>
      <w:lvlJc w:val="left"/>
      <w:pPr>
        <w:ind w:left="914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35">
    <w:nsid w:val="546C7EC5"/>
    <w:multiLevelType w:val="hybridMultilevel"/>
    <w:tmpl w:val="57BAD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AE5D7B"/>
    <w:multiLevelType w:val="hybridMultilevel"/>
    <w:tmpl w:val="0450B5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7126DF"/>
    <w:multiLevelType w:val="hybridMultilevel"/>
    <w:tmpl w:val="050016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BB3207"/>
    <w:multiLevelType w:val="hybridMultilevel"/>
    <w:tmpl w:val="C9F099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6443480"/>
    <w:multiLevelType w:val="hybridMultilevel"/>
    <w:tmpl w:val="B9B88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2B659A"/>
    <w:multiLevelType w:val="hybridMultilevel"/>
    <w:tmpl w:val="0DCCA26A"/>
    <w:lvl w:ilvl="0" w:tplc="0419000D">
      <w:start w:val="1"/>
      <w:numFmt w:val="bullet"/>
      <w:lvlText w:val=""/>
      <w:lvlJc w:val="left"/>
      <w:pPr>
        <w:ind w:left="9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41">
    <w:nsid w:val="5CC52E6C"/>
    <w:multiLevelType w:val="hybridMultilevel"/>
    <w:tmpl w:val="AFAE2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37627F"/>
    <w:multiLevelType w:val="hybridMultilevel"/>
    <w:tmpl w:val="B65EE2EA"/>
    <w:lvl w:ilvl="0" w:tplc="04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3D140F"/>
    <w:multiLevelType w:val="hybridMultilevel"/>
    <w:tmpl w:val="7416EC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54E2AEC"/>
    <w:multiLevelType w:val="hybridMultilevel"/>
    <w:tmpl w:val="9C8AF6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5FC4FE9"/>
    <w:multiLevelType w:val="hybridMultilevel"/>
    <w:tmpl w:val="E8B06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9CD37D5"/>
    <w:multiLevelType w:val="hybridMultilevel"/>
    <w:tmpl w:val="58366B0E"/>
    <w:lvl w:ilvl="0" w:tplc="E83607F2">
      <w:numFmt w:val="bullet"/>
      <w:lvlText w:val=""/>
      <w:lvlJc w:val="left"/>
      <w:pPr>
        <w:ind w:left="914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47">
    <w:nsid w:val="6AA2053D"/>
    <w:multiLevelType w:val="hybridMultilevel"/>
    <w:tmpl w:val="2D0C73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166F29"/>
    <w:multiLevelType w:val="hybridMultilevel"/>
    <w:tmpl w:val="D1264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BD92AC8"/>
    <w:multiLevelType w:val="hybridMultilevel"/>
    <w:tmpl w:val="03F42B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w w:val="100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DA11750"/>
    <w:multiLevelType w:val="hybridMultilevel"/>
    <w:tmpl w:val="246470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DBE7235"/>
    <w:multiLevelType w:val="multilevel"/>
    <w:tmpl w:val="36EEBA1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2">
    <w:nsid w:val="6FCD57ED"/>
    <w:multiLevelType w:val="hybridMultilevel"/>
    <w:tmpl w:val="F53CAB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33A506E"/>
    <w:multiLevelType w:val="hybridMultilevel"/>
    <w:tmpl w:val="B7582D96"/>
    <w:lvl w:ilvl="0" w:tplc="FB023FC6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55042FD"/>
    <w:multiLevelType w:val="hybridMultilevel"/>
    <w:tmpl w:val="2D2A144E"/>
    <w:lvl w:ilvl="0" w:tplc="6388BAC2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5D368C2"/>
    <w:multiLevelType w:val="hybridMultilevel"/>
    <w:tmpl w:val="BBE6F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1E0215"/>
    <w:multiLevelType w:val="hybridMultilevel"/>
    <w:tmpl w:val="D6F03FF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>
    <w:nsid w:val="790B7C19"/>
    <w:multiLevelType w:val="hybridMultilevel"/>
    <w:tmpl w:val="9B323F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9B97FB9"/>
    <w:multiLevelType w:val="hybridMultilevel"/>
    <w:tmpl w:val="53BE0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BE273A1"/>
    <w:multiLevelType w:val="hybridMultilevel"/>
    <w:tmpl w:val="811226D8"/>
    <w:lvl w:ilvl="0" w:tplc="04090005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61">
    <w:nsid w:val="7C6B75BA"/>
    <w:multiLevelType w:val="hybridMultilevel"/>
    <w:tmpl w:val="870AF7B6"/>
    <w:lvl w:ilvl="0" w:tplc="236A1802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D60225D"/>
    <w:multiLevelType w:val="hybridMultilevel"/>
    <w:tmpl w:val="F2D8D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F4F4562"/>
    <w:multiLevelType w:val="hybridMultilevel"/>
    <w:tmpl w:val="06229E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27"/>
  </w:num>
  <w:num w:numId="3">
    <w:abstractNumId w:val="34"/>
  </w:num>
  <w:num w:numId="4">
    <w:abstractNumId w:val="46"/>
  </w:num>
  <w:num w:numId="5">
    <w:abstractNumId w:val="48"/>
  </w:num>
  <w:num w:numId="6">
    <w:abstractNumId w:val="45"/>
  </w:num>
  <w:num w:numId="7">
    <w:abstractNumId w:val="56"/>
  </w:num>
  <w:num w:numId="8">
    <w:abstractNumId w:val="44"/>
  </w:num>
  <w:num w:numId="9">
    <w:abstractNumId w:val="23"/>
  </w:num>
  <w:num w:numId="10">
    <w:abstractNumId w:val="22"/>
  </w:num>
  <w:num w:numId="11">
    <w:abstractNumId w:val="14"/>
  </w:num>
  <w:num w:numId="12">
    <w:abstractNumId w:val="40"/>
  </w:num>
  <w:num w:numId="13">
    <w:abstractNumId w:val="12"/>
  </w:num>
  <w:num w:numId="14">
    <w:abstractNumId w:val="5"/>
  </w:num>
  <w:num w:numId="15">
    <w:abstractNumId w:val="1"/>
  </w:num>
  <w:num w:numId="16">
    <w:abstractNumId w:val="16"/>
  </w:num>
  <w:num w:numId="17">
    <w:abstractNumId w:val="8"/>
  </w:num>
  <w:num w:numId="18">
    <w:abstractNumId w:val="19"/>
  </w:num>
  <w:num w:numId="19">
    <w:abstractNumId w:val="38"/>
  </w:num>
  <w:num w:numId="20">
    <w:abstractNumId w:val="51"/>
  </w:num>
  <w:num w:numId="21">
    <w:abstractNumId w:val="59"/>
  </w:num>
  <w:num w:numId="22">
    <w:abstractNumId w:val="0"/>
  </w:num>
  <w:num w:numId="23">
    <w:abstractNumId w:val="7"/>
  </w:num>
  <w:num w:numId="24">
    <w:abstractNumId w:val="24"/>
  </w:num>
  <w:num w:numId="25">
    <w:abstractNumId w:val="29"/>
  </w:num>
  <w:num w:numId="26">
    <w:abstractNumId w:val="25"/>
  </w:num>
  <w:num w:numId="27">
    <w:abstractNumId w:val="61"/>
  </w:num>
  <w:num w:numId="28">
    <w:abstractNumId w:val="2"/>
  </w:num>
  <w:num w:numId="29">
    <w:abstractNumId w:val="17"/>
  </w:num>
  <w:num w:numId="30">
    <w:abstractNumId w:val="35"/>
  </w:num>
  <w:num w:numId="31">
    <w:abstractNumId w:val="20"/>
  </w:num>
  <w:num w:numId="32">
    <w:abstractNumId w:val="60"/>
  </w:num>
  <w:num w:numId="33">
    <w:abstractNumId w:val="30"/>
  </w:num>
  <w:num w:numId="34">
    <w:abstractNumId w:val="4"/>
  </w:num>
  <w:num w:numId="35">
    <w:abstractNumId w:val="53"/>
  </w:num>
  <w:num w:numId="36">
    <w:abstractNumId w:val="47"/>
  </w:num>
  <w:num w:numId="37">
    <w:abstractNumId w:val="63"/>
  </w:num>
  <w:num w:numId="38">
    <w:abstractNumId w:val="54"/>
  </w:num>
  <w:num w:numId="39">
    <w:abstractNumId w:val="28"/>
  </w:num>
  <w:num w:numId="40">
    <w:abstractNumId w:val="32"/>
  </w:num>
  <w:num w:numId="41">
    <w:abstractNumId w:val="42"/>
  </w:num>
  <w:num w:numId="42">
    <w:abstractNumId w:val="43"/>
  </w:num>
  <w:num w:numId="43">
    <w:abstractNumId w:val="9"/>
  </w:num>
  <w:num w:numId="44">
    <w:abstractNumId w:val="36"/>
  </w:num>
  <w:num w:numId="45">
    <w:abstractNumId w:val="52"/>
  </w:num>
  <w:num w:numId="46">
    <w:abstractNumId w:val="50"/>
  </w:num>
  <w:num w:numId="47">
    <w:abstractNumId w:val="49"/>
  </w:num>
  <w:num w:numId="48">
    <w:abstractNumId w:val="37"/>
  </w:num>
  <w:num w:numId="49">
    <w:abstractNumId w:val="31"/>
  </w:num>
  <w:num w:numId="50">
    <w:abstractNumId w:val="33"/>
  </w:num>
  <w:num w:numId="51">
    <w:abstractNumId w:val="6"/>
  </w:num>
  <w:num w:numId="52">
    <w:abstractNumId w:val="11"/>
  </w:num>
  <w:num w:numId="53">
    <w:abstractNumId w:val="10"/>
  </w:num>
  <w:num w:numId="54">
    <w:abstractNumId w:val="55"/>
  </w:num>
  <w:num w:numId="55">
    <w:abstractNumId w:val="57"/>
  </w:num>
  <w:num w:numId="56">
    <w:abstractNumId w:val="39"/>
  </w:num>
  <w:num w:numId="57">
    <w:abstractNumId w:val="3"/>
  </w:num>
  <w:num w:numId="58">
    <w:abstractNumId w:val="18"/>
  </w:num>
  <w:num w:numId="59">
    <w:abstractNumId w:val="41"/>
  </w:num>
  <w:num w:numId="60">
    <w:abstractNumId w:val="15"/>
  </w:num>
  <w:num w:numId="61">
    <w:abstractNumId w:val="26"/>
  </w:num>
  <w:num w:numId="62">
    <w:abstractNumId w:val="62"/>
  </w:num>
  <w:num w:numId="63">
    <w:abstractNumId w:val="21"/>
  </w:num>
  <w:num w:numId="64">
    <w:abstractNumId w:val="1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4E2"/>
    <w:rsid w:val="0000042D"/>
    <w:rsid w:val="000023A7"/>
    <w:rsid w:val="00003811"/>
    <w:rsid w:val="00004A5E"/>
    <w:rsid w:val="00005037"/>
    <w:rsid w:val="0000545C"/>
    <w:rsid w:val="000123C5"/>
    <w:rsid w:val="000128A7"/>
    <w:rsid w:val="00012B58"/>
    <w:rsid w:val="00013C1E"/>
    <w:rsid w:val="00014366"/>
    <w:rsid w:val="000148D5"/>
    <w:rsid w:val="000149BE"/>
    <w:rsid w:val="00015195"/>
    <w:rsid w:val="00020CEA"/>
    <w:rsid w:val="00021674"/>
    <w:rsid w:val="00022023"/>
    <w:rsid w:val="00022880"/>
    <w:rsid w:val="00022CA6"/>
    <w:rsid w:val="00023B91"/>
    <w:rsid w:val="000264E0"/>
    <w:rsid w:val="00026633"/>
    <w:rsid w:val="00026A89"/>
    <w:rsid w:val="0002789A"/>
    <w:rsid w:val="00031CDE"/>
    <w:rsid w:val="000322E2"/>
    <w:rsid w:val="000337C1"/>
    <w:rsid w:val="00033EB8"/>
    <w:rsid w:val="00034FEB"/>
    <w:rsid w:val="0003515E"/>
    <w:rsid w:val="0003587A"/>
    <w:rsid w:val="00035F3A"/>
    <w:rsid w:val="00036D61"/>
    <w:rsid w:val="00037915"/>
    <w:rsid w:val="00037AEB"/>
    <w:rsid w:val="00037BC7"/>
    <w:rsid w:val="000404EC"/>
    <w:rsid w:val="000444D6"/>
    <w:rsid w:val="00046849"/>
    <w:rsid w:val="000502AD"/>
    <w:rsid w:val="00051017"/>
    <w:rsid w:val="000521C5"/>
    <w:rsid w:val="00052A06"/>
    <w:rsid w:val="000543EC"/>
    <w:rsid w:val="00054594"/>
    <w:rsid w:val="00054B3F"/>
    <w:rsid w:val="00055FB0"/>
    <w:rsid w:val="00057840"/>
    <w:rsid w:val="000600A8"/>
    <w:rsid w:val="00060533"/>
    <w:rsid w:val="00060DCA"/>
    <w:rsid w:val="00060EF9"/>
    <w:rsid w:val="00061729"/>
    <w:rsid w:val="000618BE"/>
    <w:rsid w:val="00061B20"/>
    <w:rsid w:val="00062151"/>
    <w:rsid w:val="0006272E"/>
    <w:rsid w:val="000630CE"/>
    <w:rsid w:val="0006322E"/>
    <w:rsid w:val="00063346"/>
    <w:rsid w:val="000661DA"/>
    <w:rsid w:val="000664D7"/>
    <w:rsid w:val="000666AF"/>
    <w:rsid w:val="00066C30"/>
    <w:rsid w:val="000678CA"/>
    <w:rsid w:val="00067BC7"/>
    <w:rsid w:val="0007030E"/>
    <w:rsid w:val="0007098F"/>
    <w:rsid w:val="00072696"/>
    <w:rsid w:val="000746C4"/>
    <w:rsid w:val="00074B89"/>
    <w:rsid w:val="00074C3B"/>
    <w:rsid w:val="0007625C"/>
    <w:rsid w:val="000767F4"/>
    <w:rsid w:val="00076FE1"/>
    <w:rsid w:val="00077377"/>
    <w:rsid w:val="00077918"/>
    <w:rsid w:val="00077AAE"/>
    <w:rsid w:val="0008137A"/>
    <w:rsid w:val="000814E8"/>
    <w:rsid w:val="00081D7D"/>
    <w:rsid w:val="0008294C"/>
    <w:rsid w:val="00082A4B"/>
    <w:rsid w:val="00083332"/>
    <w:rsid w:val="00083365"/>
    <w:rsid w:val="00083524"/>
    <w:rsid w:val="00084A3C"/>
    <w:rsid w:val="00085988"/>
    <w:rsid w:val="00086088"/>
    <w:rsid w:val="000860B2"/>
    <w:rsid w:val="000868F4"/>
    <w:rsid w:val="00086FD6"/>
    <w:rsid w:val="00090E8E"/>
    <w:rsid w:val="00090F3D"/>
    <w:rsid w:val="00091632"/>
    <w:rsid w:val="000920C6"/>
    <w:rsid w:val="00092700"/>
    <w:rsid w:val="00092D1D"/>
    <w:rsid w:val="0009396E"/>
    <w:rsid w:val="00095608"/>
    <w:rsid w:val="0009562D"/>
    <w:rsid w:val="00095CD3"/>
    <w:rsid w:val="00096534"/>
    <w:rsid w:val="0009669F"/>
    <w:rsid w:val="00096BCF"/>
    <w:rsid w:val="000976B8"/>
    <w:rsid w:val="000976D5"/>
    <w:rsid w:val="000A01A3"/>
    <w:rsid w:val="000A0BA3"/>
    <w:rsid w:val="000A1254"/>
    <w:rsid w:val="000A14FE"/>
    <w:rsid w:val="000A1BE6"/>
    <w:rsid w:val="000A22D4"/>
    <w:rsid w:val="000A29DB"/>
    <w:rsid w:val="000A2CA6"/>
    <w:rsid w:val="000A374D"/>
    <w:rsid w:val="000A3B42"/>
    <w:rsid w:val="000A46F5"/>
    <w:rsid w:val="000A59C4"/>
    <w:rsid w:val="000A5C84"/>
    <w:rsid w:val="000A70D8"/>
    <w:rsid w:val="000A74CB"/>
    <w:rsid w:val="000A7D07"/>
    <w:rsid w:val="000B2B5F"/>
    <w:rsid w:val="000B424C"/>
    <w:rsid w:val="000B434F"/>
    <w:rsid w:val="000B51C8"/>
    <w:rsid w:val="000B5900"/>
    <w:rsid w:val="000B5924"/>
    <w:rsid w:val="000B5D4B"/>
    <w:rsid w:val="000B73E6"/>
    <w:rsid w:val="000C1113"/>
    <w:rsid w:val="000C1CE9"/>
    <w:rsid w:val="000C29F5"/>
    <w:rsid w:val="000C33E9"/>
    <w:rsid w:val="000C49DB"/>
    <w:rsid w:val="000C53BE"/>
    <w:rsid w:val="000C5BEC"/>
    <w:rsid w:val="000C5EB7"/>
    <w:rsid w:val="000C60E2"/>
    <w:rsid w:val="000C7D9D"/>
    <w:rsid w:val="000D060A"/>
    <w:rsid w:val="000D0692"/>
    <w:rsid w:val="000D0E0E"/>
    <w:rsid w:val="000D0F96"/>
    <w:rsid w:val="000D1325"/>
    <w:rsid w:val="000D199E"/>
    <w:rsid w:val="000D1F40"/>
    <w:rsid w:val="000D25B9"/>
    <w:rsid w:val="000D2B8D"/>
    <w:rsid w:val="000D2C13"/>
    <w:rsid w:val="000D3135"/>
    <w:rsid w:val="000D378F"/>
    <w:rsid w:val="000D488B"/>
    <w:rsid w:val="000D4CAE"/>
    <w:rsid w:val="000D5425"/>
    <w:rsid w:val="000D5DB1"/>
    <w:rsid w:val="000D6FDA"/>
    <w:rsid w:val="000D77B0"/>
    <w:rsid w:val="000E0398"/>
    <w:rsid w:val="000E0EF2"/>
    <w:rsid w:val="000E17D1"/>
    <w:rsid w:val="000E2B5D"/>
    <w:rsid w:val="000E2D5F"/>
    <w:rsid w:val="000E3F6D"/>
    <w:rsid w:val="000E45E2"/>
    <w:rsid w:val="000E583B"/>
    <w:rsid w:val="000E5E9C"/>
    <w:rsid w:val="000E6447"/>
    <w:rsid w:val="000E7690"/>
    <w:rsid w:val="000F0406"/>
    <w:rsid w:val="000F1354"/>
    <w:rsid w:val="000F19A0"/>
    <w:rsid w:val="000F2044"/>
    <w:rsid w:val="000F2908"/>
    <w:rsid w:val="000F2BA8"/>
    <w:rsid w:val="000F613F"/>
    <w:rsid w:val="00100278"/>
    <w:rsid w:val="00100B79"/>
    <w:rsid w:val="001018F3"/>
    <w:rsid w:val="0010207F"/>
    <w:rsid w:val="001037EF"/>
    <w:rsid w:val="001040B1"/>
    <w:rsid w:val="0010538F"/>
    <w:rsid w:val="001059E8"/>
    <w:rsid w:val="00105BB4"/>
    <w:rsid w:val="001102A5"/>
    <w:rsid w:val="001108C2"/>
    <w:rsid w:val="0011210A"/>
    <w:rsid w:val="00112B24"/>
    <w:rsid w:val="00113089"/>
    <w:rsid w:val="001148C6"/>
    <w:rsid w:val="00114A0F"/>
    <w:rsid w:val="0011602F"/>
    <w:rsid w:val="00116B63"/>
    <w:rsid w:val="00116ED0"/>
    <w:rsid w:val="00117D3D"/>
    <w:rsid w:val="001206F9"/>
    <w:rsid w:val="00121D4A"/>
    <w:rsid w:val="001225FC"/>
    <w:rsid w:val="001227B2"/>
    <w:rsid w:val="00122D13"/>
    <w:rsid w:val="00122DDC"/>
    <w:rsid w:val="00124B92"/>
    <w:rsid w:val="00124C13"/>
    <w:rsid w:val="001254BC"/>
    <w:rsid w:val="0012567F"/>
    <w:rsid w:val="001265D3"/>
    <w:rsid w:val="00126A6B"/>
    <w:rsid w:val="00126F85"/>
    <w:rsid w:val="00127216"/>
    <w:rsid w:val="00130D5D"/>
    <w:rsid w:val="00130FC7"/>
    <w:rsid w:val="00131AFD"/>
    <w:rsid w:val="00132B66"/>
    <w:rsid w:val="001341A0"/>
    <w:rsid w:val="001341F7"/>
    <w:rsid w:val="00134440"/>
    <w:rsid w:val="00137663"/>
    <w:rsid w:val="00140650"/>
    <w:rsid w:val="001408E6"/>
    <w:rsid w:val="00140991"/>
    <w:rsid w:val="001411CE"/>
    <w:rsid w:val="00142631"/>
    <w:rsid w:val="001426C1"/>
    <w:rsid w:val="001450E7"/>
    <w:rsid w:val="0014775C"/>
    <w:rsid w:val="00150BAD"/>
    <w:rsid w:val="00150D40"/>
    <w:rsid w:val="00151D64"/>
    <w:rsid w:val="00152CBA"/>
    <w:rsid w:val="00155075"/>
    <w:rsid w:val="00155418"/>
    <w:rsid w:val="0015562F"/>
    <w:rsid w:val="00155C87"/>
    <w:rsid w:val="00160224"/>
    <w:rsid w:val="001604A3"/>
    <w:rsid w:val="001607BA"/>
    <w:rsid w:val="0016258D"/>
    <w:rsid w:val="001628E4"/>
    <w:rsid w:val="00162AE9"/>
    <w:rsid w:val="00162FA9"/>
    <w:rsid w:val="00163096"/>
    <w:rsid w:val="001630E6"/>
    <w:rsid w:val="00163AC8"/>
    <w:rsid w:val="00163F46"/>
    <w:rsid w:val="001647D6"/>
    <w:rsid w:val="001651D4"/>
    <w:rsid w:val="0016555E"/>
    <w:rsid w:val="00165684"/>
    <w:rsid w:val="00165C25"/>
    <w:rsid w:val="00165CC1"/>
    <w:rsid w:val="0016779E"/>
    <w:rsid w:val="00167D34"/>
    <w:rsid w:val="00167F61"/>
    <w:rsid w:val="001704CA"/>
    <w:rsid w:val="00171B17"/>
    <w:rsid w:val="00172989"/>
    <w:rsid w:val="00174209"/>
    <w:rsid w:val="00175FBA"/>
    <w:rsid w:val="00176456"/>
    <w:rsid w:val="00176DF8"/>
    <w:rsid w:val="00176F43"/>
    <w:rsid w:val="00177DF7"/>
    <w:rsid w:val="00180C90"/>
    <w:rsid w:val="0018124C"/>
    <w:rsid w:val="001812E0"/>
    <w:rsid w:val="001821A3"/>
    <w:rsid w:val="00182F90"/>
    <w:rsid w:val="0018320D"/>
    <w:rsid w:val="00183700"/>
    <w:rsid w:val="00183A51"/>
    <w:rsid w:val="00184D33"/>
    <w:rsid w:val="00185107"/>
    <w:rsid w:val="001851ED"/>
    <w:rsid w:val="00185487"/>
    <w:rsid w:val="001863AD"/>
    <w:rsid w:val="001863BC"/>
    <w:rsid w:val="00186F61"/>
    <w:rsid w:val="00190503"/>
    <w:rsid w:val="001939ED"/>
    <w:rsid w:val="00193A2F"/>
    <w:rsid w:val="00193D34"/>
    <w:rsid w:val="00193F04"/>
    <w:rsid w:val="00194223"/>
    <w:rsid w:val="001953F5"/>
    <w:rsid w:val="00196D43"/>
    <w:rsid w:val="00196D59"/>
    <w:rsid w:val="00197EC7"/>
    <w:rsid w:val="001A0D58"/>
    <w:rsid w:val="001A0E9B"/>
    <w:rsid w:val="001A1C74"/>
    <w:rsid w:val="001A1EDD"/>
    <w:rsid w:val="001A1FF7"/>
    <w:rsid w:val="001A2152"/>
    <w:rsid w:val="001A3044"/>
    <w:rsid w:val="001A393A"/>
    <w:rsid w:val="001A5472"/>
    <w:rsid w:val="001A6406"/>
    <w:rsid w:val="001A7A96"/>
    <w:rsid w:val="001B053C"/>
    <w:rsid w:val="001B12A7"/>
    <w:rsid w:val="001B1A40"/>
    <w:rsid w:val="001B227F"/>
    <w:rsid w:val="001B3AAB"/>
    <w:rsid w:val="001B42AB"/>
    <w:rsid w:val="001B5206"/>
    <w:rsid w:val="001B5255"/>
    <w:rsid w:val="001C0D4A"/>
    <w:rsid w:val="001C2260"/>
    <w:rsid w:val="001C28A6"/>
    <w:rsid w:val="001C2F66"/>
    <w:rsid w:val="001C323D"/>
    <w:rsid w:val="001C3737"/>
    <w:rsid w:val="001C3B84"/>
    <w:rsid w:val="001C7637"/>
    <w:rsid w:val="001C7874"/>
    <w:rsid w:val="001C7ABD"/>
    <w:rsid w:val="001D3571"/>
    <w:rsid w:val="001D380D"/>
    <w:rsid w:val="001D55E1"/>
    <w:rsid w:val="001D5F69"/>
    <w:rsid w:val="001D6022"/>
    <w:rsid w:val="001D741A"/>
    <w:rsid w:val="001D773F"/>
    <w:rsid w:val="001E078F"/>
    <w:rsid w:val="001E0E92"/>
    <w:rsid w:val="001E116B"/>
    <w:rsid w:val="001E16F9"/>
    <w:rsid w:val="001E2104"/>
    <w:rsid w:val="001E2DD4"/>
    <w:rsid w:val="001E4D01"/>
    <w:rsid w:val="001E58C5"/>
    <w:rsid w:val="001E657F"/>
    <w:rsid w:val="001E6C6E"/>
    <w:rsid w:val="001E7536"/>
    <w:rsid w:val="001E7FE5"/>
    <w:rsid w:val="001F17E3"/>
    <w:rsid w:val="001F27A4"/>
    <w:rsid w:val="001F29DC"/>
    <w:rsid w:val="001F2A46"/>
    <w:rsid w:val="001F3371"/>
    <w:rsid w:val="001F38BE"/>
    <w:rsid w:val="001F47CB"/>
    <w:rsid w:val="001F4EDA"/>
    <w:rsid w:val="001F53D0"/>
    <w:rsid w:val="001F569E"/>
    <w:rsid w:val="001F572C"/>
    <w:rsid w:val="001F6BDA"/>
    <w:rsid w:val="001F7764"/>
    <w:rsid w:val="00200192"/>
    <w:rsid w:val="00200DBB"/>
    <w:rsid w:val="0020107F"/>
    <w:rsid w:val="002013BD"/>
    <w:rsid w:val="002026ED"/>
    <w:rsid w:val="00203E54"/>
    <w:rsid w:val="00205F38"/>
    <w:rsid w:val="002078C2"/>
    <w:rsid w:val="00207BCB"/>
    <w:rsid w:val="00207CB4"/>
    <w:rsid w:val="0021125B"/>
    <w:rsid w:val="002123E5"/>
    <w:rsid w:val="00212F1A"/>
    <w:rsid w:val="0021347E"/>
    <w:rsid w:val="00214588"/>
    <w:rsid w:val="0021486D"/>
    <w:rsid w:val="00214FB1"/>
    <w:rsid w:val="00216C5C"/>
    <w:rsid w:val="00220A42"/>
    <w:rsid w:val="002211E9"/>
    <w:rsid w:val="002217B3"/>
    <w:rsid w:val="002232A8"/>
    <w:rsid w:val="00224A02"/>
    <w:rsid w:val="00224FFC"/>
    <w:rsid w:val="002254ED"/>
    <w:rsid w:val="00225EDE"/>
    <w:rsid w:val="00226235"/>
    <w:rsid w:val="00226F68"/>
    <w:rsid w:val="00227E07"/>
    <w:rsid w:val="00230021"/>
    <w:rsid w:val="002301BD"/>
    <w:rsid w:val="002331CD"/>
    <w:rsid w:val="002334A4"/>
    <w:rsid w:val="00234604"/>
    <w:rsid w:val="00235D28"/>
    <w:rsid w:val="00236001"/>
    <w:rsid w:val="00237ADC"/>
    <w:rsid w:val="002403FD"/>
    <w:rsid w:val="00241C5C"/>
    <w:rsid w:val="002450DD"/>
    <w:rsid w:val="00245843"/>
    <w:rsid w:val="00251FB6"/>
    <w:rsid w:val="0025234D"/>
    <w:rsid w:val="00252386"/>
    <w:rsid w:val="00252A5C"/>
    <w:rsid w:val="00254EAD"/>
    <w:rsid w:val="00255B1A"/>
    <w:rsid w:val="0025672E"/>
    <w:rsid w:val="002568C8"/>
    <w:rsid w:val="00256A23"/>
    <w:rsid w:val="002570C6"/>
    <w:rsid w:val="00257F64"/>
    <w:rsid w:val="002602EE"/>
    <w:rsid w:val="002605A7"/>
    <w:rsid w:val="002605DF"/>
    <w:rsid w:val="00260F84"/>
    <w:rsid w:val="002613DB"/>
    <w:rsid w:val="00261C6D"/>
    <w:rsid w:val="0026265F"/>
    <w:rsid w:val="002626E9"/>
    <w:rsid w:val="00263739"/>
    <w:rsid w:val="00264373"/>
    <w:rsid w:val="00264B44"/>
    <w:rsid w:val="00265E89"/>
    <w:rsid w:val="00265EA5"/>
    <w:rsid w:val="00266AB5"/>
    <w:rsid w:val="00270349"/>
    <w:rsid w:val="00270CE8"/>
    <w:rsid w:val="00270D3C"/>
    <w:rsid w:val="002716BD"/>
    <w:rsid w:val="00272CF3"/>
    <w:rsid w:val="0027343F"/>
    <w:rsid w:val="002737F3"/>
    <w:rsid w:val="00273A9D"/>
    <w:rsid w:val="00274047"/>
    <w:rsid w:val="002743EB"/>
    <w:rsid w:val="002767AA"/>
    <w:rsid w:val="00277FA2"/>
    <w:rsid w:val="002824DA"/>
    <w:rsid w:val="00282766"/>
    <w:rsid w:val="00282A66"/>
    <w:rsid w:val="0028437D"/>
    <w:rsid w:val="00284FB7"/>
    <w:rsid w:val="002852B5"/>
    <w:rsid w:val="00286485"/>
    <w:rsid w:val="00286B14"/>
    <w:rsid w:val="002878B9"/>
    <w:rsid w:val="00287E92"/>
    <w:rsid w:val="00291723"/>
    <w:rsid w:val="00291D92"/>
    <w:rsid w:val="00291F8A"/>
    <w:rsid w:val="00292120"/>
    <w:rsid w:val="002926B3"/>
    <w:rsid w:val="002927B5"/>
    <w:rsid w:val="00292D74"/>
    <w:rsid w:val="00293862"/>
    <w:rsid w:val="0029408A"/>
    <w:rsid w:val="0029465F"/>
    <w:rsid w:val="00295883"/>
    <w:rsid w:val="00296028"/>
    <w:rsid w:val="0029674A"/>
    <w:rsid w:val="0029699D"/>
    <w:rsid w:val="00296B6D"/>
    <w:rsid w:val="002A0008"/>
    <w:rsid w:val="002A00FD"/>
    <w:rsid w:val="002A1453"/>
    <w:rsid w:val="002A1B1A"/>
    <w:rsid w:val="002A2F4B"/>
    <w:rsid w:val="002A37F9"/>
    <w:rsid w:val="002A3BC2"/>
    <w:rsid w:val="002A448C"/>
    <w:rsid w:val="002A4820"/>
    <w:rsid w:val="002A4D31"/>
    <w:rsid w:val="002A4EA7"/>
    <w:rsid w:val="002A58BB"/>
    <w:rsid w:val="002A72CA"/>
    <w:rsid w:val="002A776D"/>
    <w:rsid w:val="002A7AAA"/>
    <w:rsid w:val="002B02AE"/>
    <w:rsid w:val="002B0498"/>
    <w:rsid w:val="002B0F1E"/>
    <w:rsid w:val="002B29C9"/>
    <w:rsid w:val="002B3F6C"/>
    <w:rsid w:val="002B49D1"/>
    <w:rsid w:val="002B4BEC"/>
    <w:rsid w:val="002B4C10"/>
    <w:rsid w:val="002B543F"/>
    <w:rsid w:val="002B786C"/>
    <w:rsid w:val="002B7C3E"/>
    <w:rsid w:val="002B7DB1"/>
    <w:rsid w:val="002C008C"/>
    <w:rsid w:val="002C09B5"/>
    <w:rsid w:val="002C0E1C"/>
    <w:rsid w:val="002C156B"/>
    <w:rsid w:val="002C1716"/>
    <w:rsid w:val="002C2281"/>
    <w:rsid w:val="002C27E7"/>
    <w:rsid w:val="002C2A2D"/>
    <w:rsid w:val="002C3503"/>
    <w:rsid w:val="002C3D06"/>
    <w:rsid w:val="002C404B"/>
    <w:rsid w:val="002C40FC"/>
    <w:rsid w:val="002C58BB"/>
    <w:rsid w:val="002C7128"/>
    <w:rsid w:val="002D07BC"/>
    <w:rsid w:val="002D21CD"/>
    <w:rsid w:val="002D2D57"/>
    <w:rsid w:val="002D401D"/>
    <w:rsid w:val="002D43CC"/>
    <w:rsid w:val="002D5E26"/>
    <w:rsid w:val="002D7D99"/>
    <w:rsid w:val="002E085E"/>
    <w:rsid w:val="002E08CF"/>
    <w:rsid w:val="002E0DBA"/>
    <w:rsid w:val="002E1EF2"/>
    <w:rsid w:val="002E36E0"/>
    <w:rsid w:val="002E4076"/>
    <w:rsid w:val="002E430E"/>
    <w:rsid w:val="002E5973"/>
    <w:rsid w:val="002E5DAD"/>
    <w:rsid w:val="002F094D"/>
    <w:rsid w:val="002F3FAF"/>
    <w:rsid w:val="002F488A"/>
    <w:rsid w:val="002F579A"/>
    <w:rsid w:val="002F6BF2"/>
    <w:rsid w:val="002F74CA"/>
    <w:rsid w:val="002F7BE5"/>
    <w:rsid w:val="002F7DA9"/>
    <w:rsid w:val="00300355"/>
    <w:rsid w:val="0030193F"/>
    <w:rsid w:val="00301AB2"/>
    <w:rsid w:val="00301D80"/>
    <w:rsid w:val="00302297"/>
    <w:rsid w:val="00302328"/>
    <w:rsid w:val="00303C9B"/>
    <w:rsid w:val="00304712"/>
    <w:rsid w:val="00305DB3"/>
    <w:rsid w:val="00310B0A"/>
    <w:rsid w:val="00312535"/>
    <w:rsid w:val="00312EE9"/>
    <w:rsid w:val="00314618"/>
    <w:rsid w:val="00315124"/>
    <w:rsid w:val="00315806"/>
    <w:rsid w:val="00315C23"/>
    <w:rsid w:val="003168A0"/>
    <w:rsid w:val="00316CD9"/>
    <w:rsid w:val="003207CB"/>
    <w:rsid w:val="003209BB"/>
    <w:rsid w:val="003213EE"/>
    <w:rsid w:val="0032219F"/>
    <w:rsid w:val="00322205"/>
    <w:rsid w:val="00322382"/>
    <w:rsid w:val="003228E9"/>
    <w:rsid w:val="003236E0"/>
    <w:rsid w:val="00323C98"/>
    <w:rsid w:val="003252C5"/>
    <w:rsid w:val="00325B75"/>
    <w:rsid w:val="00325C8A"/>
    <w:rsid w:val="003303F2"/>
    <w:rsid w:val="00330B13"/>
    <w:rsid w:val="00330DCA"/>
    <w:rsid w:val="003329EC"/>
    <w:rsid w:val="003355C3"/>
    <w:rsid w:val="0033633F"/>
    <w:rsid w:val="00336383"/>
    <w:rsid w:val="003369DB"/>
    <w:rsid w:val="00337999"/>
    <w:rsid w:val="00337BEC"/>
    <w:rsid w:val="0034032F"/>
    <w:rsid w:val="003415CA"/>
    <w:rsid w:val="00342577"/>
    <w:rsid w:val="00342F94"/>
    <w:rsid w:val="003436FB"/>
    <w:rsid w:val="0034408D"/>
    <w:rsid w:val="003441AB"/>
    <w:rsid w:val="0034496C"/>
    <w:rsid w:val="00345618"/>
    <w:rsid w:val="00345963"/>
    <w:rsid w:val="00345CA2"/>
    <w:rsid w:val="0034620F"/>
    <w:rsid w:val="003513D8"/>
    <w:rsid w:val="00351457"/>
    <w:rsid w:val="00351D2A"/>
    <w:rsid w:val="00352320"/>
    <w:rsid w:val="00352359"/>
    <w:rsid w:val="0035277D"/>
    <w:rsid w:val="003530A5"/>
    <w:rsid w:val="003530E0"/>
    <w:rsid w:val="003531F2"/>
    <w:rsid w:val="0035324C"/>
    <w:rsid w:val="00355C00"/>
    <w:rsid w:val="00356CE0"/>
    <w:rsid w:val="00356E98"/>
    <w:rsid w:val="00357307"/>
    <w:rsid w:val="003574B9"/>
    <w:rsid w:val="003602B7"/>
    <w:rsid w:val="00361636"/>
    <w:rsid w:val="003617BA"/>
    <w:rsid w:val="00361848"/>
    <w:rsid w:val="003619BD"/>
    <w:rsid w:val="0036234E"/>
    <w:rsid w:val="00362D3E"/>
    <w:rsid w:val="00362DF0"/>
    <w:rsid w:val="00363E1D"/>
    <w:rsid w:val="00364E44"/>
    <w:rsid w:val="00364F6E"/>
    <w:rsid w:val="00365563"/>
    <w:rsid w:val="003656AF"/>
    <w:rsid w:val="00365AF7"/>
    <w:rsid w:val="00365FBC"/>
    <w:rsid w:val="003678D7"/>
    <w:rsid w:val="00367F56"/>
    <w:rsid w:val="0037050E"/>
    <w:rsid w:val="00370E17"/>
    <w:rsid w:val="00371A76"/>
    <w:rsid w:val="00371F9B"/>
    <w:rsid w:val="00372697"/>
    <w:rsid w:val="00373261"/>
    <w:rsid w:val="00373ADE"/>
    <w:rsid w:val="00374CEB"/>
    <w:rsid w:val="00374D57"/>
    <w:rsid w:val="0037514D"/>
    <w:rsid w:val="003755C8"/>
    <w:rsid w:val="003757B8"/>
    <w:rsid w:val="00376954"/>
    <w:rsid w:val="003769EC"/>
    <w:rsid w:val="00377DDC"/>
    <w:rsid w:val="00380F0F"/>
    <w:rsid w:val="00381080"/>
    <w:rsid w:val="003813D8"/>
    <w:rsid w:val="00381AF7"/>
    <w:rsid w:val="00382A53"/>
    <w:rsid w:val="00382FBC"/>
    <w:rsid w:val="00383113"/>
    <w:rsid w:val="003845F3"/>
    <w:rsid w:val="003847D8"/>
    <w:rsid w:val="00384BED"/>
    <w:rsid w:val="00386EDE"/>
    <w:rsid w:val="00387016"/>
    <w:rsid w:val="00387699"/>
    <w:rsid w:val="00387D06"/>
    <w:rsid w:val="00391B09"/>
    <w:rsid w:val="00392F85"/>
    <w:rsid w:val="00393FD9"/>
    <w:rsid w:val="00394522"/>
    <w:rsid w:val="00394F26"/>
    <w:rsid w:val="00395AE9"/>
    <w:rsid w:val="00397AC6"/>
    <w:rsid w:val="003A1D09"/>
    <w:rsid w:val="003A2245"/>
    <w:rsid w:val="003A24C2"/>
    <w:rsid w:val="003A2594"/>
    <w:rsid w:val="003A3179"/>
    <w:rsid w:val="003A3AE3"/>
    <w:rsid w:val="003A49C3"/>
    <w:rsid w:val="003A4C4F"/>
    <w:rsid w:val="003A6167"/>
    <w:rsid w:val="003A638A"/>
    <w:rsid w:val="003A678E"/>
    <w:rsid w:val="003A69A3"/>
    <w:rsid w:val="003B0732"/>
    <w:rsid w:val="003B0AE3"/>
    <w:rsid w:val="003B194E"/>
    <w:rsid w:val="003B1A36"/>
    <w:rsid w:val="003B2FA2"/>
    <w:rsid w:val="003B3CA8"/>
    <w:rsid w:val="003B450C"/>
    <w:rsid w:val="003B4CFC"/>
    <w:rsid w:val="003B4DC5"/>
    <w:rsid w:val="003B56B6"/>
    <w:rsid w:val="003B7461"/>
    <w:rsid w:val="003C0141"/>
    <w:rsid w:val="003C3359"/>
    <w:rsid w:val="003C4C9B"/>
    <w:rsid w:val="003C7BD3"/>
    <w:rsid w:val="003D1C7A"/>
    <w:rsid w:val="003D2A70"/>
    <w:rsid w:val="003D2C9B"/>
    <w:rsid w:val="003D3AD6"/>
    <w:rsid w:val="003D49E8"/>
    <w:rsid w:val="003D60AF"/>
    <w:rsid w:val="003D6D41"/>
    <w:rsid w:val="003E0678"/>
    <w:rsid w:val="003E0DF8"/>
    <w:rsid w:val="003E138E"/>
    <w:rsid w:val="003E1B13"/>
    <w:rsid w:val="003E328C"/>
    <w:rsid w:val="003E39F5"/>
    <w:rsid w:val="003E4735"/>
    <w:rsid w:val="003E4F9F"/>
    <w:rsid w:val="003E5F83"/>
    <w:rsid w:val="003E6112"/>
    <w:rsid w:val="003E6847"/>
    <w:rsid w:val="003E7B49"/>
    <w:rsid w:val="003E7EE1"/>
    <w:rsid w:val="003F057E"/>
    <w:rsid w:val="003F3F43"/>
    <w:rsid w:val="003F4290"/>
    <w:rsid w:val="003F497C"/>
    <w:rsid w:val="003F49B4"/>
    <w:rsid w:val="003F4ED3"/>
    <w:rsid w:val="003F515D"/>
    <w:rsid w:val="003F60B7"/>
    <w:rsid w:val="003F68D8"/>
    <w:rsid w:val="003F6B1D"/>
    <w:rsid w:val="003F6D7F"/>
    <w:rsid w:val="003F7DA3"/>
    <w:rsid w:val="0040277D"/>
    <w:rsid w:val="004029D3"/>
    <w:rsid w:val="00402ACC"/>
    <w:rsid w:val="00403302"/>
    <w:rsid w:val="0040394F"/>
    <w:rsid w:val="004047ED"/>
    <w:rsid w:val="00406AB2"/>
    <w:rsid w:val="00406CDE"/>
    <w:rsid w:val="00406D8C"/>
    <w:rsid w:val="00411066"/>
    <w:rsid w:val="004119AD"/>
    <w:rsid w:val="004121AA"/>
    <w:rsid w:val="004131FE"/>
    <w:rsid w:val="004132F8"/>
    <w:rsid w:val="0041385F"/>
    <w:rsid w:val="00413AE0"/>
    <w:rsid w:val="00413B1B"/>
    <w:rsid w:val="004149AB"/>
    <w:rsid w:val="00414A33"/>
    <w:rsid w:val="00416021"/>
    <w:rsid w:val="00417469"/>
    <w:rsid w:val="00417C18"/>
    <w:rsid w:val="00417C75"/>
    <w:rsid w:val="00420496"/>
    <w:rsid w:val="004208EE"/>
    <w:rsid w:val="00420B0B"/>
    <w:rsid w:val="0042141F"/>
    <w:rsid w:val="00424074"/>
    <w:rsid w:val="00424C5A"/>
    <w:rsid w:val="00425A0E"/>
    <w:rsid w:val="00427A62"/>
    <w:rsid w:val="00427C15"/>
    <w:rsid w:val="00427CAA"/>
    <w:rsid w:val="00427E85"/>
    <w:rsid w:val="004301BE"/>
    <w:rsid w:val="00430E24"/>
    <w:rsid w:val="00431076"/>
    <w:rsid w:val="00431D33"/>
    <w:rsid w:val="00431DC0"/>
    <w:rsid w:val="00431EEC"/>
    <w:rsid w:val="0043315A"/>
    <w:rsid w:val="004336EC"/>
    <w:rsid w:val="00433E38"/>
    <w:rsid w:val="0043401D"/>
    <w:rsid w:val="00435193"/>
    <w:rsid w:val="00435740"/>
    <w:rsid w:val="00436340"/>
    <w:rsid w:val="00436F3A"/>
    <w:rsid w:val="00437E85"/>
    <w:rsid w:val="004417A8"/>
    <w:rsid w:val="00441C0E"/>
    <w:rsid w:val="00442D52"/>
    <w:rsid w:val="0044305A"/>
    <w:rsid w:val="004439AF"/>
    <w:rsid w:val="00444817"/>
    <w:rsid w:val="00445B12"/>
    <w:rsid w:val="00445DE5"/>
    <w:rsid w:val="00450298"/>
    <w:rsid w:val="00451032"/>
    <w:rsid w:val="00451801"/>
    <w:rsid w:val="00451C78"/>
    <w:rsid w:val="00451E83"/>
    <w:rsid w:val="00452673"/>
    <w:rsid w:val="00452C5E"/>
    <w:rsid w:val="00453A98"/>
    <w:rsid w:val="00454517"/>
    <w:rsid w:val="00454CCB"/>
    <w:rsid w:val="00454DA5"/>
    <w:rsid w:val="00455150"/>
    <w:rsid w:val="00455323"/>
    <w:rsid w:val="00457375"/>
    <w:rsid w:val="0045741E"/>
    <w:rsid w:val="00460121"/>
    <w:rsid w:val="004636B7"/>
    <w:rsid w:val="004642D6"/>
    <w:rsid w:val="004662CF"/>
    <w:rsid w:val="00466C7B"/>
    <w:rsid w:val="00470999"/>
    <w:rsid w:val="00470A1A"/>
    <w:rsid w:val="004710BF"/>
    <w:rsid w:val="00472224"/>
    <w:rsid w:val="004740C5"/>
    <w:rsid w:val="004817C1"/>
    <w:rsid w:val="00481DD2"/>
    <w:rsid w:val="00481FA0"/>
    <w:rsid w:val="00482157"/>
    <w:rsid w:val="00482706"/>
    <w:rsid w:val="00482A5F"/>
    <w:rsid w:val="004840A0"/>
    <w:rsid w:val="00484680"/>
    <w:rsid w:val="00485C57"/>
    <w:rsid w:val="00486B52"/>
    <w:rsid w:val="00487DE0"/>
    <w:rsid w:val="00490182"/>
    <w:rsid w:val="00490D73"/>
    <w:rsid w:val="00491376"/>
    <w:rsid w:val="00491545"/>
    <w:rsid w:val="00491F12"/>
    <w:rsid w:val="004927C4"/>
    <w:rsid w:val="004931FE"/>
    <w:rsid w:val="004939D8"/>
    <w:rsid w:val="00494ED1"/>
    <w:rsid w:val="00496000"/>
    <w:rsid w:val="00496385"/>
    <w:rsid w:val="004A0627"/>
    <w:rsid w:val="004A3527"/>
    <w:rsid w:val="004A40BF"/>
    <w:rsid w:val="004A46CB"/>
    <w:rsid w:val="004A5B16"/>
    <w:rsid w:val="004A5F11"/>
    <w:rsid w:val="004A69CA"/>
    <w:rsid w:val="004A6B1E"/>
    <w:rsid w:val="004A7549"/>
    <w:rsid w:val="004A757D"/>
    <w:rsid w:val="004A7806"/>
    <w:rsid w:val="004B0413"/>
    <w:rsid w:val="004B2639"/>
    <w:rsid w:val="004B2C0A"/>
    <w:rsid w:val="004B404C"/>
    <w:rsid w:val="004B47E9"/>
    <w:rsid w:val="004B4F62"/>
    <w:rsid w:val="004B5EAB"/>
    <w:rsid w:val="004B6AF6"/>
    <w:rsid w:val="004B7130"/>
    <w:rsid w:val="004C12B8"/>
    <w:rsid w:val="004C2636"/>
    <w:rsid w:val="004C396D"/>
    <w:rsid w:val="004C4D12"/>
    <w:rsid w:val="004C50E5"/>
    <w:rsid w:val="004C5586"/>
    <w:rsid w:val="004C5B73"/>
    <w:rsid w:val="004C697E"/>
    <w:rsid w:val="004C7B53"/>
    <w:rsid w:val="004D05EB"/>
    <w:rsid w:val="004D18F5"/>
    <w:rsid w:val="004D2345"/>
    <w:rsid w:val="004D3823"/>
    <w:rsid w:val="004D427D"/>
    <w:rsid w:val="004D46D9"/>
    <w:rsid w:val="004D498A"/>
    <w:rsid w:val="004D513B"/>
    <w:rsid w:val="004D55F3"/>
    <w:rsid w:val="004D56A7"/>
    <w:rsid w:val="004D575F"/>
    <w:rsid w:val="004D670C"/>
    <w:rsid w:val="004D785D"/>
    <w:rsid w:val="004E066E"/>
    <w:rsid w:val="004E0C68"/>
    <w:rsid w:val="004E0FAD"/>
    <w:rsid w:val="004E2766"/>
    <w:rsid w:val="004E2D54"/>
    <w:rsid w:val="004E3F94"/>
    <w:rsid w:val="004F05CF"/>
    <w:rsid w:val="004F0651"/>
    <w:rsid w:val="004F1C46"/>
    <w:rsid w:val="004F2A94"/>
    <w:rsid w:val="004F384B"/>
    <w:rsid w:val="004F466C"/>
    <w:rsid w:val="004F633D"/>
    <w:rsid w:val="004F64B2"/>
    <w:rsid w:val="004F6762"/>
    <w:rsid w:val="004F75CE"/>
    <w:rsid w:val="005003B1"/>
    <w:rsid w:val="00502166"/>
    <w:rsid w:val="00502600"/>
    <w:rsid w:val="00502887"/>
    <w:rsid w:val="00502EF6"/>
    <w:rsid w:val="005035BC"/>
    <w:rsid w:val="00504179"/>
    <w:rsid w:val="005062B1"/>
    <w:rsid w:val="00506F8B"/>
    <w:rsid w:val="00507361"/>
    <w:rsid w:val="005109BD"/>
    <w:rsid w:val="00510B94"/>
    <w:rsid w:val="00511343"/>
    <w:rsid w:val="0051188F"/>
    <w:rsid w:val="00511BE6"/>
    <w:rsid w:val="00514091"/>
    <w:rsid w:val="00514BD9"/>
    <w:rsid w:val="00514CDD"/>
    <w:rsid w:val="00515ED1"/>
    <w:rsid w:val="005162B4"/>
    <w:rsid w:val="005163BB"/>
    <w:rsid w:val="005166C1"/>
    <w:rsid w:val="00516993"/>
    <w:rsid w:val="00520C48"/>
    <w:rsid w:val="00520F70"/>
    <w:rsid w:val="0052198E"/>
    <w:rsid w:val="00521B9A"/>
    <w:rsid w:val="00522BCD"/>
    <w:rsid w:val="00523A2E"/>
    <w:rsid w:val="00523CF2"/>
    <w:rsid w:val="00524900"/>
    <w:rsid w:val="00524EC9"/>
    <w:rsid w:val="00525CB0"/>
    <w:rsid w:val="00526235"/>
    <w:rsid w:val="00527C35"/>
    <w:rsid w:val="005322D7"/>
    <w:rsid w:val="00533450"/>
    <w:rsid w:val="005344CC"/>
    <w:rsid w:val="0053495E"/>
    <w:rsid w:val="00535F24"/>
    <w:rsid w:val="005367BA"/>
    <w:rsid w:val="00537617"/>
    <w:rsid w:val="005409C4"/>
    <w:rsid w:val="00541035"/>
    <w:rsid w:val="00541F84"/>
    <w:rsid w:val="00542C49"/>
    <w:rsid w:val="00543499"/>
    <w:rsid w:val="00544016"/>
    <w:rsid w:val="00544C72"/>
    <w:rsid w:val="00547F26"/>
    <w:rsid w:val="00551BE7"/>
    <w:rsid w:val="00552885"/>
    <w:rsid w:val="005543F6"/>
    <w:rsid w:val="00554636"/>
    <w:rsid w:val="0055638C"/>
    <w:rsid w:val="0055648E"/>
    <w:rsid w:val="00556B1A"/>
    <w:rsid w:val="00556B1E"/>
    <w:rsid w:val="00556F0B"/>
    <w:rsid w:val="00560660"/>
    <w:rsid w:val="00561863"/>
    <w:rsid w:val="005621B8"/>
    <w:rsid w:val="0056262B"/>
    <w:rsid w:val="00563232"/>
    <w:rsid w:val="00563C7B"/>
    <w:rsid w:val="00564D4B"/>
    <w:rsid w:val="0056552A"/>
    <w:rsid w:val="0056736A"/>
    <w:rsid w:val="00567EFB"/>
    <w:rsid w:val="00570846"/>
    <w:rsid w:val="005709D3"/>
    <w:rsid w:val="00573B5A"/>
    <w:rsid w:val="00573FA4"/>
    <w:rsid w:val="0057439D"/>
    <w:rsid w:val="005754C0"/>
    <w:rsid w:val="0057574F"/>
    <w:rsid w:val="00576D3F"/>
    <w:rsid w:val="00577D37"/>
    <w:rsid w:val="00582869"/>
    <w:rsid w:val="005838A9"/>
    <w:rsid w:val="00585D68"/>
    <w:rsid w:val="00585ED3"/>
    <w:rsid w:val="00586903"/>
    <w:rsid w:val="005908AE"/>
    <w:rsid w:val="00590901"/>
    <w:rsid w:val="0059157D"/>
    <w:rsid w:val="005919EE"/>
    <w:rsid w:val="005922AC"/>
    <w:rsid w:val="0059319D"/>
    <w:rsid w:val="0059425C"/>
    <w:rsid w:val="00594E57"/>
    <w:rsid w:val="00596001"/>
    <w:rsid w:val="00596F33"/>
    <w:rsid w:val="00596F3A"/>
    <w:rsid w:val="00596F96"/>
    <w:rsid w:val="0059799C"/>
    <w:rsid w:val="00597A24"/>
    <w:rsid w:val="005A01BE"/>
    <w:rsid w:val="005A1C4A"/>
    <w:rsid w:val="005A2E0C"/>
    <w:rsid w:val="005A2EA8"/>
    <w:rsid w:val="005A5C24"/>
    <w:rsid w:val="005A5E06"/>
    <w:rsid w:val="005A6092"/>
    <w:rsid w:val="005A6230"/>
    <w:rsid w:val="005A65C4"/>
    <w:rsid w:val="005A70AB"/>
    <w:rsid w:val="005A783C"/>
    <w:rsid w:val="005A7F52"/>
    <w:rsid w:val="005B0C09"/>
    <w:rsid w:val="005B2061"/>
    <w:rsid w:val="005B364E"/>
    <w:rsid w:val="005B3996"/>
    <w:rsid w:val="005B5517"/>
    <w:rsid w:val="005B57D6"/>
    <w:rsid w:val="005B5D55"/>
    <w:rsid w:val="005B6D60"/>
    <w:rsid w:val="005B7439"/>
    <w:rsid w:val="005C0727"/>
    <w:rsid w:val="005C22E5"/>
    <w:rsid w:val="005C2C83"/>
    <w:rsid w:val="005C30B0"/>
    <w:rsid w:val="005C314C"/>
    <w:rsid w:val="005C4312"/>
    <w:rsid w:val="005C4D26"/>
    <w:rsid w:val="005C6A55"/>
    <w:rsid w:val="005C7AE4"/>
    <w:rsid w:val="005D01EC"/>
    <w:rsid w:val="005D09AA"/>
    <w:rsid w:val="005D109A"/>
    <w:rsid w:val="005D10CF"/>
    <w:rsid w:val="005D217B"/>
    <w:rsid w:val="005D29C9"/>
    <w:rsid w:val="005D4C86"/>
    <w:rsid w:val="005D5158"/>
    <w:rsid w:val="005D5E66"/>
    <w:rsid w:val="005D6454"/>
    <w:rsid w:val="005E31FC"/>
    <w:rsid w:val="005E45E2"/>
    <w:rsid w:val="005E4D59"/>
    <w:rsid w:val="005E53D1"/>
    <w:rsid w:val="005E6410"/>
    <w:rsid w:val="005E6AF4"/>
    <w:rsid w:val="005E6E79"/>
    <w:rsid w:val="005E7132"/>
    <w:rsid w:val="005E7652"/>
    <w:rsid w:val="005E7D3E"/>
    <w:rsid w:val="005F27EA"/>
    <w:rsid w:val="005F37C4"/>
    <w:rsid w:val="005F52F1"/>
    <w:rsid w:val="005F5304"/>
    <w:rsid w:val="005F5FFB"/>
    <w:rsid w:val="005F760F"/>
    <w:rsid w:val="00601269"/>
    <w:rsid w:val="00601618"/>
    <w:rsid w:val="00602FE8"/>
    <w:rsid w:val="00603774"/>
    <w:rsid w:val="00603978"/>
    <w:rsid w:val="0060439D"/>
    <w:rsid w:val="0060653E"/>
    <w:rsid w:val="00606AE6"/>
    <w:rsid w:val="00606BAB"/>
    <w:rsid w:val="00606EBC"/>
    <w:rsid w:val="00607F48"/>
    <w:rsid w:val="00607FE5"/>
    <w:rsid w:val="00607FFB"/>
    <w:rsid w:val="00613634"/>
    <w:rsid w:val="00613AF2"/>
    <w:rsid w:val="00613EA4"/>
    <w:rsid w:val="00613F85"/>
    <w:rsid w:val="0061483F"/>
    <w:rsid w:val="00614AF4"/>
    <w:rsid w:val="0061587B"/>
    <w:rsid w:val="0061701D"/>
    <w:rsid w:val="00617577"/>
    <w:rsid w:val="00620EE7"/>
    <w:rsid w:val="00622D1A"/>
    <w:rsid w:val="00623378"/>
    <w:rsid w:val="006234FB"/>
    <w:rsid w:val="00623B9D"/>
    <w:rsid w:val="00624554"/>
    <w:rsid w:val="006248DF"/>
    <w:rsid w:val="00624D57"/>
    <w:rsid w:val="00625FA0"/>
    <w:rsid w:val="0062718B"/>
    <w:rsid w:val="0063151C"/>
    <w:rsid w:val="00632892"/>
    <w:rsid w:val="00633175"/>
    <w:rsid w:val="00633755"/>
    <w:rsid w:val="00633DD7"/>
    <w:rsid w:val="00635A43"/>
    <w:rsid w:val="00637120"/>
    <w:rsid w:val="00637A68"/>
    <w:rsid w:val="00640461"/>
    <w:rsid w:val="006409BF"/>
    <w:rsid w:val="006415B3"/>
    <w:rsid w:val="00641665"/>
    <w:rsid w:val="006419C1"/>
    <w:rsid w:val="00642278"/>
    <w:rsid w:val="0064239F"/>
    <w:rsid w:val="006435FF"/>
    <w:rsid w:val="00643DF4"/>
    <w:rsid w:val="0064536C"/>
    <w:rsid w:val="00647617"/>
    <w:rsid w:val="00647F75"/>
    <w:rsid w:val="00650B72"/>
    <w:rsid w:val="006516EC"/>
    <w:rsid w:val="006524EC"/>
    <w:rsid w:val="00652840"/>
    <w:rsid w:val="0065587F"/>
    <w:rsid w:val="0065735A"/>
    <w:rsid w:val="006576B8"/>
    <w:rsid w:val="00657ADE"/>
    <w:rsid w:val="0066021F"/>
    <w:rsid w:val="00660F39"/>
    <w:rsid w:val="00661B8D"/>
    <w:rsid w:val="006624EB"/>
    <w:rsid w:val="006625E7"/>
    <w:rsid w:val="00663E8A"/>
    <w:rsid w:val="00664BB8"/>
    <w:rsid w:val="00665312"/>
    <w:rsid w:val="0066687E"/>
    <w:rsid w:val="0067026E"/>
    <w:rsid w:val="00671B90"/>
    <w:rsid w:val="006721B7"/>
    <w:rsid w:val="00672BBE"/>
    <w:rsid w:val="00673A3C"/>
    <w:rsid w:val="00674DB7"/>
    <w:rsid w:val="00674EB0"/>
    <w:rsid w:val="006774FF"/>
    <w:rsid w:val="0068015E"/>
    <w:rsid w:val="0068339B"/>
    <w:rsid w:val="00683B46"/>
    <w:rsid w:val="006850B2"/>
    <w:rsid w:val="00685807"/>
    <w:rsid w:val="006864E2"/>
    <w:rsid w:val="00686A3E"/>
    <w:rsid w:val="006875DE"/>
    <w:rsid w:val="0069045F"/>
    <w:rsid w:val="006906DD"/>
    <w:rsid w:val="00690B74"/>
    <w:rsid w:val="00691973"/>
    <w:rsid w:val="00693BB8"/>
    <w:rsid w:val="00694C00"/>
    <w:rsid w:val="006952DB"/>
    <w:rsid w:val="006970C9"/>
    <w:rsid w:val="006A0623"/>
    <w:rsid w:val="006A08AC"/>
    <w:rsid w:val="006A0DA5"/>
    <w:rsid w:val="006A360F"/>
    <w:rsid w:val="006A3623"/>
    <w:rsid w:val="006A4927"/>
    <w:rsid w:val="006A7430"/>
    <w:rsid w:val="006B016E"/>
    <w:rsid w:val="006B1FED"/>
    <w:rsid w:val="006B48AB"/>
    <w:rsid w:val="006B7E39"/>
    <w:rsid w:val="006C09EF"/>
    <w:rsid w:val="006C1341"/>
    <w:rsid w:val="006C145E"/>
    <w:rsid w:val="006C237E"/>
    <w:rsid w:val="006C24C1"/>
    <w:rsid w:val="006C3EF6"/>
    <w:rsid w:val="006C4171"/>
    <w:rsid w:val="006C435C"/>
    <w:rsid w:val="006C4900"/>
    <w:rsid w:val="006C55F8"/>
    <w:rsid w:val="006C61F1"/>
    <w:rsid w:val="006D0D54"/>
    <w:rsid w:val="006D403C"/>
    <w:rsid w:val="006D5233"/>
    <w:rsid w:val="006D5B93"/>
    <w:rsid w:val="006D5EF5"/>
    <w:rsid w:val="006D6BF5"/>
    <w:rsid w:val="006D7B11"/>
    <w:rsid w:val="006D7C89"/>
    <w:rsid w:val="006E1668"/>
    <w:rsid w:val="006E1D85"/>
    <w:rsid w:val="006E2081"/>
    <w:rsid w:val="006E27FB"/>
    <w:rsid w:val="006E2F99"/>
    <w:rsid w:val="006E429C"/>
    <w:rsid w:val="006F1F28"/>
    <w:rsid w:val="006F246B"/>
    <w:rsid w:val="006F25D2"/>
    <w:rsid w:val="006F2791"/>
    <w:rsid w:val="006F2A46"/>
    <w:rsid w:val="006F32BB"/>
    <w:rsid w:val="006F4D75"/>
    <w:rsid w:val="006F4FD3"/>
    <w:rsid w:val="006F56D9"/>
    <w:rsid w:val="006F5820"/>
    <w:rsid w:val="006F58BF"/>
    <w:rsid w:val="006F5B05"/>
    <w:rsid w:val="006F6F47"/>
    <w:rsid w:val="006F70A0"/>
    <w:rsid w:val="007002FA"/>
    <w:rsid w:val="0070080D"/>
    <w:rsid w:val="00701388"/>
    <w:rsid w:val="00701579"/>
    <w:rsid w:val="00701EEE"/>
    <w:rsid w:val="0070264D"/>
    <w:rsid w:val="00702F88"/>
    <w:rsid w:val="00703BE0"/>
    <w:rsid w:val="007040A1"/>
    <w:rsid w:val="00704DD6"/>
    <w:rsid w:val="00705787"/>
    <w:rsid w:val="00705BEC"/>
    <w:rsid w:val="0070685E"/>
    <w:rsid w:val="00706CA1"/>
    <w:rsid w:val="00711657"/>
    <w:rsid w:val="00711A4E"/>
    <w:rsid w:val="0071230E"/>
    <w:rsid w:val="007129CC"/>
    <w:rsid w:val="0071431C"/>
    <w:rsid w:val="00714CC5"/>
    <w:rsid w:val="007163E5"/>
    <w:rsid w:val="00716753"/>
    <w:rsid w:val="00717363"/>
    <w:rsid w:val="00720EC9"/>
    <w:rsid w:val="00721730"/>
    <w:rsid w:val="00721F1A"/>
    <w:rsid w:val="007251BE"/>
    <w:rsid w:val="007252C1"/>
    <w:rsid w:val="0072569A"/>
    <w:rsid w:val="0072617C"/>
    <w:rsid w:val="00726705"/>
    <w:rsid w:val="007316EA"/>
    <w:rsid w:val="0073237B"/>
    <w:rsid w:val="00732F41"/>
    <w:rsid w:val="00733796"/>
    <w:rsid w:val="0073529D"/>
    <w:rsid w:val="007352F3"/>
    <w:rsid w:val="007359C2"/>
    <w:rsid w:val="00736B57"/>
    <w:rsid w:val="007375BE"/>
    <w:rsid w:val="00737B10"/>
    <w:rsid w:val="00737F09"/>
    <w:rsid w:val="00740891"/>
    <w:rsid w:val="007409CD"/>
    <w:rsid w:val="00740F0F"/>
    <w:rsid w:val="007415CF"/>
    <w:rsid w:val="0074233E"/>
    <w:rsid w:val="00742705"/>
    <w:rsid w:val="00742CFA"/>
    <w:rsid w:val="00743421"/>
    <w:rsid w:val="00743DE8"/>
    <w:rsid w:val="0074467E"/>
    <w:rsid w:val="00745303"/>
    <w:rsid w:val="0074663F"/>
    <w:rsid w:val="00746B52"/>
    <w:rsid w:val="00746EBD"/>
    <w:rsid w:val="0075039B"/>
    <w:rsid w:val="0075040B"/>
    <w:rsid w:val="00750720"/>
    <w:rsid w:val="00750EA1"/>
    <w:rsid w:val="00751EB9"/>
    <w:rsid w:val="007523C8"/>
    <w:rsid w:val="00752B22"/>
    <w:rsid w:val="00754075"/>
    <w:rsid w:val="00754127"/>
    <w:rsid w:val="007555FC"/>
    <w:rsid w:val="00755788"/>
    <w:rsid w:val="00757101"/>
    <w:rsid w:val="00757214"/>
    <w:rsid w:val="00760831"/>
    <w:rsid w:val="00760A0F"/>
    <w:rsid w:val="0076108C"/>
    <w:rsid w:val="00761987"/>
    <w:rsid w:val="00762075"/>
    <w:rsid w:val="00763B4B"/>
    <w:rsid w:val="00765A45"/>
    <w:rsid w:val="007660A6"/>
    <w:rsid w:val="00766560"/>
    <w:rsid w:val="00766E15"/>
    <w:rsid w:val="00770A40"/>
    <w:rsid w:val="00771489"/>
    <w:rsid w:val="00772C5E"/>
    <w:rsid w:val="00772D61"/>
    <w:rsid w:val="00772EAB"/>
    <w:rsid w:val="00772F30"/>
    <w:rsid w:val="007738C3"/>
    <w:rsid w:val="0077497F"/>
    <w:rsid w:val="0077508E"/>
    <w:rsid w:val="007755CB"/>
    <w:rsid w:val="00775A48"/>
    <w:rsid w:val="00775E0E"/>
    <w:rsid w:val="00777169"/>
    <w:rsid w:val="007800D4"/>
    <w:rsid w:val="0078022D"/>
    <w:rsid w:val="007811D4"/>
    <w:rsid w:val="00781756"/>
    <w:rsid w:val="007822DC"/>
    <w:rsid w:val="00782A32"/>
    <w:rsid w:val="00782F19"/>
    <w:rsid w:val="00783123"/>
    <w:rsid w:val="00783DAE"/>
    <w:rsid w:val="0078621A"/>
    <w:rsid w:val="0078723B"/>
    <w:rsid w:val="007879C5"/>
    <w:rsid w:val="00790386"/>
    <w:rsid w:val="00791303"/>
    <w:rsid w:val="007916D2"/>
    <w:rsid w:val="00791708"/>
    <w:rsid w:val="007925BF"/>
    <w:rsid w:val="00792D42"/>
    <w:rsid w:val="007931CA"/>
    <w:rsid w:val="007936EB"/>
    <w:rsid w:val="00794460"/>
    <w:rsid w:val="00794604"/>
    <w:rsid w:val="00794EC4"/>
    <w:rsid w:val="007955DF"/>
    <w:rsid w:val="00795C5A"/>
    <w:rsid w:val="0079624B"/>
    <w:rsid w:val="007963B6"/>
    <w:rsid w:val="007966A8"/>
    <w:rsid w:val="00796B1D"/>
    <w:rsid w:val="00796F3D"/>
    <w:rsid w:val="00797046"/>
    <w:rsid w:val="00797DAB"/>
    <w:rsid w:val="007A141A"/>
    <w:rsid w:val="007A15BA"/>
    <w:rsid w:val="007A1A34"/>
    <w:rsid w:val="007A2D01"/>
    <w:rsid w:val="007A406A"/>
    <w:rsid w:val="007A4F0D"/>
    <w:rsid w:val="007A53A8"/>
    <w:rsid w:val="007A561C"/>
    <w:rsid w:val="007A6046"/>
    <w:rsid w:val="007A7454"/>
    <w:rsid w:val="007A7C74"/>
    <w:rsid w:val="007A7F74"/>
    <w:rsid w:val="007B0897"/>
    <w:rsid w:val="007B12AA"/>
    <w:rsid w:val="007B2DA0"/>
    <w:rsid w:val="007B31E6"/>
    <w:rsid w:val="007B3C1D"/>
    <w:rsid w:val="007B684A"/>
    <w:rsid w:val="007B7087"/>
    <w:rsid w:val="007C0A0B"/>
    <w:rsid w:val="007C131F"/>
    <w:rsid w:val="007C1DC9"/>
    <w:rsid w:val="007C4728"/>
    <w:rsid w:val="007C487E"/>
    <w:rsid w:val="007C5481"/>
    <w:rsid w:val="007C615B"/>
    <w:rsid w:val="007D1639"/>
    <w:rsid w:val="007D1C6E"/>
    <w:rsid w:val="007D2492"/>
    <w:rsid w:val="007D260D"/>
    <w:rsid w:val="007D2BF7"/>
    <w:rsid w:val="007D3867"/>
    <w:rsid w:val="007D4B14"/>
    <w:rsid w:val="007D4D3F"/>
    <w:rsid w:val="007D5148"/>
    <w:rsid w:val="007D5F67"/>
    <w:rsid w:val="007D7FF9"/>
    <w:rsid w:val="007E0DAE"/>
    <w:rsid w:val="007E14AF"/>
    <w:rsid w:val="007E38B7"/>
    <w:rsid w:val="007E4900"/>
    <w:rsid w:val="007E4E07"/>
    <w:rsid w:val="007E4F31"/>
    <w:rsid w:val="007E6B2B"/>
    <w:rsid w:val="007F121E"/>
    <w:rsid w:val="007F1748"/>
    <w:rsid w:val="007F5018"/>
    <w:rsid w:val="007F5469"/>
    <w:rsid w:val="007F5E46"/>
    <w:rsid w:val="007F601D"/>
    <w:rsid w:val="007F64DB"/>
    <w:rsid w:val="007F68FD"/>
    <w:rsid w:val="007F6BB4"/>
    <w:rsid w:val="007F74BE"/>
    <w:rsid w:val="007F7763"/>
    <w:rsid w:val="00800616"/>
    <w:rsid w:val="00800C9E"/>
    <w:rsid w:val="00801500"/>
    <w:rsid w:val="00802113"/>
    <w:rsid w:val="00802E2A"/>
    <w:rsid w:val="00806A75"/>
    <w:rsid w:val="00806D5D"/>
    <w:rsid w:val="0080711E"/>
    <w:rsid w:val="00814938"/>
    <w:rsid w:val="00814DDE"/>
    <w:rsid w:val="00815BD7"/>
    <w:rsid w:val="00820414"/>
    <w:rsid w:val="00821219"/>
    <w:rsid w:val="00821365"/>
    <w:rsid w:val="00821495"/>
    <w:rsid w:val="00822960"/>
    <w:rsid w:val="00823EFC"/>
    <w:rsid w:val="008242AE"/>
    <w:rsid w:val="00824991"/>
    <w:rsid w:val="0082530F"/>
    <w:rsid w:val="008253F6"/>
    <w:rsid w:val="00825A13"/>
    <w:rsid w:val="0082616A"/>
    <w:rsid w:val="00827006"/>
    <w:rsid w:val="008304F8"/>
    <w:rsid w:val="008327A1"/>
    <w:rsid w:val="00832B3E"/>
    <w:rsid w:val="00832EA6"/>
    <w:rsid w:val="00833411"/>
    <w:rsid w:val="00835876"/>
    <w:rsid w:val="0083733C"/>
    <w:rsid w:val="00837B3F"/>
    <w:rsid w:val="008400C2"/>
    <w:rsid w:val="00840A3E"/>
    <w:rsid w:val="00840F4D"/>
    <w:rsid w:val="0084138D"/>
    <w:rsid w:val="00841662"/>
    <w:rsid w:val="00845B2C"/>
    <w:rsid w:val="00845FF7"/>
    <w:rsid w:val="00846413"/>
    <w:rsid w:val="00852E1D"/>
    <w:rsid w:val="00853C47"/>
    <w:rsid w:val="00854263"/>
    <w:rsid w:val="00854ACF"/>
    <w:rsid w:val="00855282"/>
    <w:rsid w:val="0085550C"/>
    <w:rsid w:val="008559D0"/>
    <w:rsid w:val="00855F3B"/>
    <w:rsid w:val="00856E5A"/>
    <w:rsid w:val="008600A7"/>
    <w:rsid w:val="00860C53"/>
    <w:rsid w:val="008615B2"/>
    <w:rsid w:val="00861A71"/>
    <w:rsid w:val="008625CB"/>
    <w:rsid w:val="0086265A"/>
    <w:rsid w:val="00867555"/>
    <w:rsid w:val="00871058"/>
    <w:rsid w:val="00871329"/>
    <w:rsid w:val="00871625"/>
    <w:rsid w:val="008718C2"/>
    <w:rsid w:val="00871B27"/>
    <w:rsid w:val="00871BD6"/>
    <w:rsid w:val="00873DBD"/>
    <w:rsid w:val="00873FD5"/>
    <w:rsid w:val="00874C8C"/>
    <w:rsid w:val="00875449"/>
    <w:rsid w:val="0087605D"/>
    <w:rsid w:val="008766FB"/>
    <w:rsid w:val="00880986"/>
    <w:rsid w:val="00880CCA"/>
    <w:rsid w:val="00880E21"/>
    <w:rsid w:val="00881408"/>
    <w:rsid w:val="00881D80"/>
    <w:rsid w:val="00881FAF"/>
    <w:rsid w:val="008826CD"/>
    <w:rsid w:val="00883E19"/>
    <w:rsid w:val="0088469E"/>
    <w:rsid w:val="00884BA8"/>
    <w:rsid w:val="00884E19"/>
    <w:rsid w:val="00885C59"/>
    <w:rsid w:val="00886469"/>
    <w:rsid w:val="00886B55"/>
    <w:rsid w:val="00886D26"/>
    <w:rsid w:val="00887837"/>
    <w:rsid w:val="008879E1"/>
    <w:rsid w:val="00890490"/>
    <w:rsid w:val="00890585"/>
    <w:rsid w:val="008928D9"/>
    <w:rsid w:val="00893195"/>
    <w:rsid w:val="008934E1"/>
    <w:rsid w:val="008944F0"/>
    <w:rsid w:val="00895241"/>
    <w:rsid w:val="008A02EF"/>
    <w:rsid w:val="008A0349"/>
    <w:rsid w:val="008A0E76"/>
    <w:rsid w:val="008A0EEF"/>
    <w:rsid w:val="008A2282"/>
    <w:rsid w:val="008A36DA"/>
    <w:rsid w:val="008A4EFB"/>
    <w:rsid w:val="008A6C2C"/>
    <w:rsid w:val="008A6C99"/>
    <w:rsid w:val="008A7B9A"/>
    <w:rsid w:val="008B06C8"/>
    <w:rsid w:val="008B0C9D"/>
    <w:rsid w:val="008B0F2C"/>
    <w:rsid w:val="008B13D0"/>
    <w:rsid w:val="008B1765"/>
    <w:rsid w:val="008B267A"/>
    <w:rsid w:val="008B392B"/>
    <w:rsid w:val="008B4A94"/>
    <w:rsid w:val="008B5AE0"/>
    <w:rsid w:val="008B6A93"/>
    <w:rsid w:val="008B700F"/>
    <w:rsid w:val="008B79F2"/>
    <w:rsid w:val="008C093B"/>
    <w:rsid w:val="008C10DE"/>
    <w:rsid w:val="008C114B"/>
    <w:rsid w:val="008C14DE"/>
    <w:rsid w:val="008C17DF"/>
    <w:rsid w:val="008C20B6"/>
    <w:rsid w:val="008C2A27"/>
    <w:rsid w:val="008C41A1"/>
    <w:rsid w:val="008C4A7E"/>
    <w:rsid w:val="008C4B08"/>
    <w:rsid w:val="008C4EEA"/>
    <w:rsid w:val="008C5848"/>
    <w:rsid w:val="008C6096"/>
    <w:rsid w:val="008C624F"/>
    <w:rsid w:val="008C6781"/>
    <w:rsid w:val="008C7424"/>
    <w:rsid w:val="008C74DA"/>
    <w:rsid w:val="008C79AF"/>
    <w:rsid w:val="008D2D80"/>
    <w:rsid w:val="008D2E06"/>
    <w:rsid w:val="008D32F1"/>
    <w:rsid w:val="008D37AF"/>
    <w:rsid w:val="008D4988"/>
    <w:rsid w:val="008D7226"/>
    <w:rsid w:val="008D7772"/>
    <w:rsid w:val="008D783B"/>
    <w:rsid w:val="008D7999"/>
    <w:rsid w:val="008E027A"/>
    <w:rsid w:val="008E09B4"/>
    <w:rsid w:val="008E137E"/>
    <w:rsid w:val="008E200D"/>
    <w:rsid w:val="008E291A"/>
    <w:rsid w:val="008E3EF1"/>
    <w:rsid w:val="008E44BF"/>
    <w:rsid w:val="008E4601"/>
    <w:rsid w:val="008E51C8"/>
    <w:rsid w:val="008E5CCF"/>
    <w:rsid w:val="008E6876"/>
    <w:rsid w:val="008E789D"/>
    <w:rsid w:val="008F4BDB"/>
    <w:rsid w:val="008F5BBD"/>
    <w:rsid w:val="008F5E49"/>
    <w:rsid w:val="008F5FBE"/>
    <w:rsid w:val="008F7385"/>
    <w:rsid w:val="008F738F"/>
    <w:rsid w:val="008F74ED"/>
    <w:rsid w:val="00900DFF"/>
    <w:rsid w:val="00901D8B"/>
    <w:rsid w:val="00902384"/>
    <w:rsid w:val="00902602"/>
    <w:rsid w:val="00902871"/>
    <w:rsid w:val="00902CFF"/>
    <w:rsid w:val="009030B7"/>
    <w:rsid w:val="00903BA4"/>
    <w:rsid w:val="00903C51"/>
    <w:rsid w:val="00903FE4"/>
    <w:rsid w:val="00904846"/>
    <w:rsid w:val="00905B88"/>
    <w:rsid w:val="00906077"/>
    <w:rsid w:val="0090612B"/>
    <w:rsid w:val="00906257"/>
    <w:rsid w:val="00906656"/>
    <w:rsid w:val="00906B64"/>
    <w:rsid w:val="00910DEC"/>
    <w:rsid w:val="00913382"/>
    <w:rsid w:val="00913900"/>
    <w:rsid w:val="009143C5"/>
    <w:rsid w:val="00914A94"/>
    <w:rsid w:val="00915012"/>
    <w:rsid w:val="00915236"/>
    <w:rsid w:val="009159EC"/>
    <w:rsid w:val="00916E4A"/>
    <w:rsid w:val="009170A6"/>
    <w:rsid w:val="009171F1"/>
    <w:rsid w:val="0091723D"/>
    <w:rsid w:val="00917CE1"/>
    <w:rsid w:val="00917EB6"/>
    <w:rsid w:val="0092080B"/>
    <w:rsid w:val="0092086E"/>
    <w:rsid w:val="00921478"/>
    <w:rsid w:val="00921996"/>
    <w:rsid w:val="00922531"/>
    <w:rsid w:val="00922B82"/>
    <w:rsid w:val="00923883"/>
    <w:rsid w:val="00923A94"/>
    <w:rsid w:val="00924677"/>
    <w:rsid w:val="0092484D"/>
    <w:rsid w:val="00924A7B"/>
    <w:rsid w:val="00924DFB"/>
    <w:rsid w:val="00925471"/>
    <w:rsid w:val="00925B28"/>
    <w:rsid w:val="00930B0D"/>
    <w:rsid w:val="0093127D"/>
    <w:rsid w:val="0093162F"/>
    <w:rsid w:val="00932088"/>
    <w:rsid w:val="00934745"/>
    <w:rsid w:val="00934BA4"/>
    <w:rsid w:val="00934C67"/>
    <w:rsid w:val="0093529E"/>
    <w:rsid w:val="00935B2F"/>
    <w:rsid w:val="009363A8"/>
    <w:rsid w:val="0093691B"/>
    <w:rsid w:val="00937BDB"/>
    <w:rsid w:val="00937D60"/>
    <w:rsid w:val="0094103E"/>
    <w:rsid w:val="009418B2"/>
    <w:rsid w:val="00942F37"/>
    <w:rsid w:val="0094554C"/>
    <w:rsid w:val="009456B7"/>
    <w:rsid w:val="009462DA"/>
    <w:rsid w:val="0095068C"/>
    <w:rsid w:val="00950938"/>
    <w:rsid w:val="009514FC"/>
    <w:rsid w:val="00953035"/>
    <w:rsid w:val="00953170"/>
    <w:rsid w:val="00953830"/>
    <w:rsid w:val="00953EFD"/>
    <w:rsid w:val="00954914"/>
    <w:rsid w:val="00954F4A"/>
    <w:rsid w:val="009553BA"/>
    <w:rsid w:val="0095579E"/>
    <w:rsid w:val="00955F25"/>
    <w:rsid w:val="00957BE0"/>
    <w:rsid w:val="0096007C"/>
    <w:rsid w:val="009612D5"/>
    <w:rsid w:val="009629AD"/>
    <w:rsid w:val="00962B20"/>
    <w:rsid w:val="009632F0"/>
    <w:rsid w:val="00963800"/>
    <w:rsid w:val="00963F11"/>
    <w:rsid w:val="00964553"/>
    <w:rsid w:val="00964882"/>
    <w:rsid w:val="0096501B"/>
    <w:rsid w:val="009650D3"/>
    <w:rsid w:val="00965257"/>
    <w:rsid w:val="00966884"/>
    <w:rsid w:val="009673EE"/>
    <w:rsid w:val="00970E44"/>
    <w:rsid w:val="00970F1C"/>
    <w:rsid w:val="009711F1"/>
    <w:rsid w:val="00972886"/>
    <w:rsid w:val="00972C92"/>
    <w:rsid w:val="00975A2F"/>
    <w:rsid w:val="00976DE5"/>
    <w:rsid w:val="00976F55"/>
    <w:rsid w:val="009772D2"/>
    <w:rsid w:val="009773E8"/>
    <w:rsid w:val="009803E0"/>
    <w:rsid w:val="00980ABD"/>
    <w:rsid w:val="00981353"/>
    <w:rsid w:val="00983CC8"/>
    <w:rsid w:val="00986704"/>
    <w:rsid w:val="00987A71"/>
    <w:rsid w:val="009907A0"/>
    <w:rsid w:val="009924B1"/>
    <w:rsid w:val="00992891"/>
    <w:rsid w:val="00992F8A"/>
    <w:rsid w:val="009931D2"/>
    <w:rsid w:val="0099379C"/>
    <w:rsid w:val="009967C4"/>
    <w:rsid w:val="009A08D9"/>
    <w:rsid w:val="009A0E63"/>
    <w:rsid w:val="009A18AD"/>
    <w:rsid w:val="009A2F7E"/>
    <w:rsid w:val="009A377C"/>
    <w:rsid w:val="009A3930"/>
    <w:rsid w:val="009A56EF"/>
    <w:rsid w:val="009A7C1E"/>
    <w:rsid w:val="009B0180"/>
    <w:rsid w:val="009B0CE2"/>
    <w:rsid w:val="009B1A74"/>
    <w:rsid w:val="009B20A7"/>
    <w:rsid w:val="009B2501"/>
    <w:rsid w:val="009B3E1B"/>
    <w:rsid w:val="009B4072"/>
    <w:rsid w:val="009B5309"/>
    <w:rsid w:val="009B6A89"/>
    <w:rsid w:val="009B6AB2"/>
    <w:rsid w:val="009B71DA"/>
    <w:rsid w:val="009B770C"/>
    <w:rsid w:val="009C05AA"/>
    <w:rsid w:val="009C0A6A"/>
    <w:rsid w:val="009C14DD"/>
    <w:rsid w:val="009C1969"/>
    <w:rsid w:val="009C1EE2"/>
    <w:rsid w:val="009C273B"/>
    <w:rsid w:val="009C29BE"/>
    <w:rsid w:val="009C3316"/>
    <w:rsid w:val="009C34B5"/>
    <w:rsid w:val="009C39F2"/>
    <w:rsid w:val="009C45C5"/>
    <w:rsid w:val="009C463D"/>
    <w:rsid w:val="009C4C4C"/>
    <w:rsid w:val="009C5560"/>
    <w:rsid w:val="009C6A10"/>
    <w:rsid w:val="009C6B43"/>
    <w:rsid w:val="009C7289"/>
    <w:rsid w:val="009C74E6"/>
    <w:rsid w:val="009D11A8"/>
    <w:rsid w:val="009D2955"/>
    <w:rsid w:val="009D4043"/>
    <w:rsid w:val="009D5BAF"/>
    <w:rsid w:val="009D64CE"/>
    <w:rsid w:val="009D6B9D"/>
    <w:rsid w:val="009D786C"/>
    <w:rsid w:val="009D7F77"/>
    <w:rsid w:val="009E044D"/>
    <w:rsid w:val="009E07BD"/>
    <w:rsid w:val="009E139D"/>
    <w:rsid w:val="009E2D6F"/>
    <w:rsid w:val="009E3AE9"/>
    <w:rsid w:val="009E3BE6"/>
    <w:rsid w:val="009E419F"/>
    <w:rsid w:val="009E444A"/>
    <w:rsid w:val="009E477F"/>
    <w:rsid w:val="009E547D"/>
    <w:rsid w:val="009E5EB7"/>
    <w:rsid w:val="009E6481"/>
    <w:rsid w:val="009E6996"/>
    <w:rsid w:val="009E6B1B"/>
    <w:rsid w:val="009F03C3"/>
    <w:rsid w:val="009F05CB"/>
    <w:rsid w:val="009F0D29"/>
    <w:rsid w:val="009F1212"/>
    <w:rsid w:val="009F1E5D"/>
    <w:rsid w:val="009F24DD"/>
    <w:rsid w:val="009F27BD"/>
    <w:rsid w:val="009F319B"/>
    <w:rsid w:val="009F3411"/>
    <w:rsid w:val="009F386C"/>
    <w:rsid w:val="009F3EAE"/>
    <w:rsid w:val="009F3ED7"/>
    <w:rsid w:val="009F40C6"/>
    <w:rsid w:val="009F44BA"/>
    <w:rsid w:val="009F4DF5"/>
    <w:rsid w:val="009F4EDF"/>
    <w:rsid w:val="009F585F"/>
    <w:rsid w:val="009F5A6F"/>
    <w:rsid w:val="009F6217"/>
    <w:rsid w:val="009F6495"/>
    <w:rsid w:val="009F7D37"/>
    <w:rsid w:val="00A003C6"/>
    <w:rsid w:val="00A018CD"/>
    <w:rsid w:val="00A031E6"/>
    <w:rsid w:val="00A03C43"/>
    <w:rsid w:val="00A06C42"/>
    <w:rsid w:val="00A0767F"/>
    <w:rsid w:val="00A07A6C"/>
    <w:rsid w:val="00A131D8"/>
    <w:rsid w:val="00A13830"/>
    <w:rsid w:val="00A13AB5"/>
    <w:rsid w:val="00A13CB1"/>
    <w:rsid w:val="00A15739"/>
    <w:rsid w:val="00A15800"/>
    <w:rsid w:val="00A163A6"/>
    <w:rsid w:val="00A16DD3"/>
    <w:rsid w:val="00A17671"/>
    <w:rsid w:val="00A20904"/>
    <w:rsid w:val="00A21111"/>
    <w:rsid w:val="00A22619"/>
    <w:rsid w:val="00A22CD9"/>
    <w:rsid w:val="00A23416"/>
    <w:rsid w:val="00A23B72"/>
    <w:rsid w:val="00A23E0A"/>
    <w:rsid w:val="00A24185"/>
    <w:rsid w:val="00A24D67"/>
    <w:rsid w:val="00A24F07"/>
    <w:rsid w:val="00A253B6"/>
    <w:rsid w:val="00A26ADF"/>
    <w:rsid w:val="00A27683"/>
    <w:rsid w:val="00A3015B"/>
    <w:rsid w:val="00A317D2"/>
    <w:rsid w:val="00A31B14"/>
    <w:rsid w:val="00A32092"/>
    <w:rsid w:val="00A32BF9"/>
    <w:rsid w:val="00A33731"/>
    <w:rsid w:val="00A338CE"/>
    <w:rsid w:val="00A34570"/>
    <w:rsid w:val="00A34725"/>
    <w:rsid w:val="00A360A2"/>
    <w:rsid w:val="00A36447"/>
    <w:rsid w:val="00A364AA"/>
    <w:rsid w:val="00A36E0F"/>
    <w:rsid w:val="00A37441"/>
    <w:rsid w:val="00A401FF"/>
    <w:rsid w:val="00A40D64"/>
    <w:rsid w:val="00A426D7"/>
    <w:rsid w:val="00A42A80"/>
    <w:rsid w:val="00A434BC"/>
    <w:rsid w:val="00A44BB6"/>
    <w:rsid w:val="00A450BD"/>
    <w:rsid w:val="00A4622B"/>
    <w:rsid w:val="00A50FAD"/>
    <w:rsid w:val="00A53688"/>
    <w:rsid w:val="00A53F4F"/>
    <w:rsid w:val="00A54642"/>
    <w:rsid w:val="00A554D5"/>
    <w:rsid w:val="00A557A3"/>
    <w:rsid w:val="00A563DB"/>
    <w:rsid w:val="00A56F92"/>
    <w:rsid w:val="00A60104"/>
    <w:rsid w:val="00A603F2"/>
    <w:rsid w:val="00A61F5F"/>
    <w:rsid w:val="00A62CB9"/>
    <w:rsid w:val="00A630FF"/>
    <w:rsid w:val="00A632C8"/>
    <w:rsid w:val="00A63FA2"/>
    <w:rsid w:val="00A643C3"/>
    <w:rsid w:val="00A6528D"/>
    <w:rsid w:val="00A660DA"/>
    <w:rsid w:val="00A66136"/>
    <w:rsid w:val="00A674BB"/>
    <w:rsid w:val="00A70886"/>
    <w:rsid w:val="00A713E5"/>
    <w:rsid w:val="00A71409"/>
    <w:rsid w:val="00A7200B"/>
    <w:rsid w:val="00A72DF7"/>
    <w:rsid w:val="00A7320B"/>
    <w:rsid w:val="00A73378"/>
    <w:rsid w:val="00A7343E"/>
    <w:rsid w:val="00A74E1E"/>
    <w:rsid w:val="00A772F4"/>
    <w:rsid w:val="00A77632"/>
    <w:rsid w:val="00A800BA"/>
    <w:rsid w:val="00A80E25"/>
    <w:rsid w:val="00A81295"/>
    <w:rsid w:val="00A81D1C"/>
    <w:rsid w:val="00A82073"/>
    <w:rsid w:val="00A827E5"/>
    <w:rsid w:val="00A83493"/>
    <w:rsid w:val="00A84150"/>
    <w:rsid w:val="00A8553D"/>
    <w:rsid w:val="00A86914"/>
    <w:rsid w:val="00A87AC6"/>
    <w:rsid w:val="00A91A69"/>
    <w:rsid w:val="00A9252D"/>
    <w:rsid w:val="00A938BE"/>
    <w:rsid w:val="00A968BF"/>
    <w:rsid w:val="00A96F09"/>
    <w:rsid w:val="00AA087F"/>
    <w:rsid w:val="00AA0EF5"/>
    <w:rsid w:val="00AA2A08"/>
    <w:rsid w:val="00AA3416"/>
    <w:rsid w:val="00AA5839"/>
    <w:rsid w:val="00AA5D0E"/>
    <w:rsid w:val="00AA60EE"/>
    <w:rsid w:val="00AA6B7C"/>
    <w:rsid w:val="00AA70D2"/>
    <w:rsid w:val="00AB04E4"/>
    <w:rsid w:val="00AB06FE"/>
    <w:rsid w:val="00AB23DA"/>
    <w:rsid w:val="00AB2558"/>
    <w:rsid w:val="00AB2561"/>
    <w:rsid w:val="00AB2CA8"/>
    <w:rsid w:val="00AB2DEB"/>
    <w:rsid w:val="00AB3B95"/>
    <w:rsid w:val="00AB44C8"/>
    <w:rsid w:val="00AB4CB7"/>
    <w:rsid w:val="00AB577D"/>
    <w:rsid w:val="00AB65E9"/>
    <w:rsid w:val="00AC0DEE"/>
    <w:rsid w:val="00AC190E"/>
    <w:rsid w:val="00AC22EC"/>
    <w:rsid w:val="00AC3CAC"/>
    <w:rsid w:val="00AC41FC"/>
    <w:rsid w:val="00AC5090"/>
    <w:rsid w:val="00AC5DE1"/>
    <w:rsid w:val="00AC61D8"/>
    <w:rsid w:val="00AD0652"/>
    <w:rsid w:val="00AD3AE8"/>
    <w:rsid w:val="00AD4F85"/>
    <w:rsid w:val="00AD5F09"/>
    <w:rsid w:val="00AD6A08"/>
    <w:rsid w:val="00AD7198"/>
    <w:rsid w:val="00AD7E2C"/>
    <w:rsid w:val="00AE217B"/>
    <w:rsid w:val="00AE2621"/>
    <w:rsid w:val="00AE2EDB"/>
    <w:rsid w:val="00AE306F"/>
    <w:rsid w:val="00AE31D3"/>
    <w:rsid w:val="00AE33DB"/>
    <w:rsid w:val="00AE3420"/>
    <w:rsid w:val="00AE3E9E"/>
    <w:rsid w:val="00AE401E"/>
    <w:rsid w:val="00AE59A1"/>
    <w:rsid w:val="00AE6E28"/>
    <w:rsid w:val="00AE7833"/>
    <w:rsid w:val="00AF0950"/>
    <w:rsid w:val="00AF1651"/>
    <w:rsid w:val="00AF20B9"/>
    <w:rsid w:val="00AF27D5"/>
    <w:rsid w:val="00AF351C"/>
    <w:rsid w:val="00AF4F3F"/>
    <w:rsid w:val="00AF7021"/>
    <w:rsid w:val="00B00307"/>
    <w:rsid w:val="00B00491"/>
    <w:rsid w:val="00B005F6"/>
    <w:rsid w:val="00B00978"/>
    <w:rsid w:val="00B01636"/>
    <w:rsid w:val="00B01C53"/>
    <w:rsid w:val="00B02D35"/>
    <w:rsid w:val="00B0341E"/>
    <w:rsid w:val="00B04680"/>
    <w:rsid w:val="00B04F95"/>
    <w:rsid w:val="00B075E6"/>
    <w:rsid w:val="00B076BA"/>
    <w:rsid w:val="00B07C5E"/>
    <w:rsid w:val="00B07DE9"/>
    <w:rsid w:val="00B1010C"/>
    <w:rsid w:val="00B1202A"/>
    <w:rsid w:val="00B12268"/>
    <w:rsid w:val="00B1354D"/>
    <w:rsid w:val="00B1386A"/>
    <w:rsid w:val="00B13A28"/>
    <w:rsid w:val="00B140BF"/>
    <w:rsid w:val="00B15CE1"/>
    <w:rsid w:val="00B203C1"/>
    <w:rsid w:val="00B20A42"/>
    <w:rsid w:val="00B218AB"/>
    <w:rsid w:val="00B21EA5"/>
    <w:rsid w:val="00B2213D"/>
    <w:rsid w:val="00B22D78"/>
    <w:rsid w:val="00B22DB1"/>
    <w:rsid w:val="00B236AC"/>
    <w:rsid w:val="00B23AB2"/>
    <w:rsid w:val="00B2422B"/>
    <w:rsid w:val="00B246F4"/>
    <w:rsid w:val="00B250B7"/>
    <w:rsid w:val="00B26358"/>
    <w:rsid w:val="00B26910"/>
    <w:rsid w:val="00B27367"/>
    <w:rsid w:val="00B32BDC"/>
    <w:rsid w:val="00B32F8D"/>
    <w:rsid w:val="00B3380F"/>
    <w:rsid w:val="00B34846"/>
    <w:rsid w:val="00B34DE5"/>
    <w:rsid w:val="00B356F1"/>
    <w:rsid w:val="00B359D1"/>
    <w:rsid w:val="00B35B58"/>
    <w:rsid w:val="00B36E2F"/>
    <w:rsid w:val="00B3769C"/>
    <w:rsid w:val="00B4049A"/>
    <w:rsid w:val="00B404D2"/>
    <w:rsid w:val="00B40FF0"/>
    <w:rsid w:val="00B42777"/>
    <w:rsid w:val="00B42DD6"/>
    <w:rsid w:val="00B42DDB"/>
    <w:rsid w:val="00B439DD"/>
    <w:rsid w:val="00B44770"/>
    <w:rsid w:val="00B451EE"/>
    <w:rsid w:val="00B46380"/>
    <w:rsid w:val="00B46FF3"/>
    <w:rsid w:val="00B47171"/>
    <w:rsid w:val="00B471D6"/>
    <w:rsid w:val="00B47BC4"/>
    <w:rsid w:val="00B50131"/>
    <w:rsid w:val="00B52A62"/>
    <w:rsid w:val="00B54655"/>
    <w:rsid w:val="00B54B29"/>
    <w:rsid w:val="00B54BA2"/>
    <w:rsid w:val="00B55252"/>
    <w:rsid w:val="00B560E3"/>
    <w:rsid w:val="00B57974"/>
    <w:rsid w:val="00B601B4"/>
    <w:rsid w:val="00B635A1"/>
    <w:rsid w:val="00B643AF"/>
    <w:rsid w:val="00B646E0"/>
    <w:rsid w:val="00B64F95"/>
    <w:rsid w:val="00B654DD"/>
    <w:rsid w:val="00B654FF"/>
    <w:rsid w:val="00B65CAE"/>
    <w:rsid w:val="00B66394"/>
    <w:rsid w:val="00B66417"/>
    <w:rsid w:val="00B66DBE"/>
    <w:rsid w:val="00B67826"/>
    <w:rsid w:val="00B67D57"/>
    <w:rsid w:val="00B7039E"/>
    <w:rsid w:val="00B7166C"/>
    <w:rsid w:val="00B72E1B"/>
    <w:rsid w:val="00B72E39"/>
    <w:rsid w:val="00B72FD6"/>
    <w:rsid w:val="00B73F60"/>
    <w:rsid w:val="00B74424"/>
    <w:rsid w:val="00B74EDB"/>
    <w:rsid w:val="00B7527E"/>
    <w:rsid w:val="00B76E34"/>
    <w:rsid w:val="00B772C6"/>
    <w:rsid w:val="00B77366"/>
    <w:rsid w:val="00B809AF"/>
    <w:rsid w:val="00B81353"/>
    <w:rsid w:val="00B8136D"/>
    <w:rsid w:val="00B81B07"/>
    <w:rsid w:val="00B82690"/>
    <w:rsid w:val="00B82F68"/>
    <w:rsid w:val="00B840E8"/>
    <w:rsid w:val="00B859D7"/>
    <w:rsid w:val="00B86E95"/>
    <w:rsid w:val="00B905EE"/>
    <w:rsid w:val="00B9060A"/>
    <w:rsid w:val="00B91121"/>
    <w:rsid w:val="00B91AB6"/>
    <w:rsid w:val="00B91B75"/>
    <w:rsid w:val="00B92AF5"/>
    <w:rsid w:val="00B93296"/>
    <w:rsid w:val="00B938B1"/>
    <w:rsid w:val="00B938E7"/>
    <w:rsid w:val="00B940AB"/>
    <w:rsid w:val="00B94427"/>
    <w:rsid w:val="00B946A8"/>
    <w:rsid w:val="00B952F9"/>
    <w:rsid w:val="00B96455"/>
    <w:rsid w:val="00B96C81"/>
    <w:rsid w:val="00B9728A"/>
    <w:rsid w:val="00B97FCF"/>
    <w:rsid w:val="00BA1C2C"/>
    <w:rsid w:val="00BA3902"/>
    <w:rsid w:val="00BA45F7"/>
    <w:rsid w:val="00BA48E2"/>
    <w:rsid w:val="00BA49FC"/>
    <w:rsid w:val="00BA4DCE"/>
    <w:rsid w:val="00BA4F9D"/>
    <w:rsid w:val="00BA565A"/>
    <w:rsid w:val="00BA5AA4"/>
    <w:rsid w:val="00BA6C6D"/>
    <w:rsid w:val="00BA6CF0"/>
    <w:rsid w:val="00BA781B"/>
    <w:rsid w:val="00BB03DD"/>
    <w:rsid w:val="00BB0DA7"/>
    <w:rsid w:val="00BB12E2"/>
    <w:rsid w:val="00BB1904"/>
    <w:rsid w:val="00BB1B17"/>
    <w:rsid w:val="00BB38F1"/>
    <w:rsid w:val="00BB4358"/>
    <w:rsid w:val="00BB43E9"/>
    <w:rsid w:val="00BB4918"/>
    <w:rsid w:val="00BB5407"/>
    <w:rsid w:val="00BB64A4"/>
    <w:rsid w:val="00BB73CD"/>
    <w:rsid w:val="00BC0002"/>
    <w:rsid w:val="00BC04BF"/>
    <w:rsid w:val="00BC0C4C"/>
    <w:rsid w:val="00BC14AA"/>
    <w:rsid w:val="00BC1A4E"/>
    <w:rsid w:val="00BC2590"/>
    <w:rsid w:val="00BC25DB"/>
    <w:rsid w:val="00BC3F41"/>
    <w:rsid w:val="00BC4108"/>
    <w:rsid w:val="00BC4144"/>
    <w:rsid w:val="00BC6432"/>
    <w:rsid w:val="00BC704F"/>
    <w:rsid w:val="00BC7CEE"/>
    <w:rsid w:val="00BC7FF7"/>
    <w:rsid w:val="00BD008C"/>
    <w:rsid w:val="00BD3EF0"/>
    <w:rsid w:val="00BD45B5"/>
    <w:rsid w:val="00BD45CD"/>
    <w:rsid w:val="00BD4DAA"/>
    <w:rsid w:val="00BD6073"/>
    <w:rsid w:val="00BD6254"/>
    <w:rsid w:val="00BD63AE"/>
    <w:rsid w:val="00BD6428"/>
    <w:rsid w:val="00BD6555"/>
    <w:rsid w:val="00BD69BA"/>
    <w:rsid w:val="00BE1410"/>
    <w:rsid w:val="00BE1520"/>
    <w:rsid w:val="00BE29E9"/>
    <w:rsid w:val="00BE2EDA"/>
    <w:rsid w:val="00BE3426"/>
    <w:rsid w:val="00BE4801"/>
    <w:rsid w:val="00BE4D49"/>
    <w:rsid w:val="00BE514A"/>
    <w:rsid w:val="00BF0E78"/>
    <w:rsid w:val="00BF2C5A"/>
    <w:rsid w:val="00BF43D8"/>
    <w:rsid w:val="00C00383"/>
    <w:rsid w:val="00C01A34"/>
    <w:rsid w:val="00C02639"/>
    <w:rsid w:val="00C030E5"/>
    <w:rsid w:val="00C03727"/>
    <w:rsid w:val="00C07413"/>
    <w:rsid w:val="00C10F7E"/>
    <w:rsid w:val="00C115A2"/>
    <w:rsid w:val="00C12349"/>
    <w:rsid w:val="00C14EDC"/>
    <w:rsid w:val="00C15181"/>
    <w:rsid w:val="00C159D9"/>
    <w:rsid w:val="00C15EA0"/>
    <w:rsid w:val="00C1660D"/>
    <w:rsid w:val="00C20053"/>
    <w:rsid w:val="00C2060E"/>
    <w:rsid w:val="00C22F4E"/>
    <w:rsid w:val="00C2361F"/>
    <w:rsid w:val="00C24340"/>
    <w:rsid w:val="00C245A2"/>
    <w:rsid w:val="00C24C2B"/>
    <w:rsid w:val="00C25108"/>
    <w:rsid w:val="00C251A3"/>
    <w:rsid w:val="00C26A17"/>
    <w:rsid w:val="00C3023B"/>
    <w:rsid w:val="00C30962"/>
    <w:rsid w:val="00C30991"/>
    <w:rsid w:val="00C31BB1"/>
    <w:rsid w:val="00C32E2A"/>
    <w:rsid w:val="00C34272"/>
    <w:rsid w:val="00C364F8"/>
    <w:rsid w:val="00C36C23"/>
    <w:rsid w:val="00C3738C"/>
    <w:rsid w:val="00C37D35"/>
    <w:rsid w:val="00C37FE3"/>
    <w:rsid w:val="00C402FD"/>
    <w:rsid w:val="00C40EA2"/>
    <w:rsid w:val="00C4129C"/>
    <w:rsid w:val="00C42B35"/>
    <w:rsid w:val="00C42F62"/>
    <w:rsid w:val="00C43781"/>
    <w:rsid w:val="00C43D1E"/>
    <w:rsid w:val="00C442B9"/>
    <w:rsid w:val="00C44921"/>
    <w:rsid w:val="00C46DEC"/>
    <w:rsid w:val="00C506A3"/>
    <w:rsid w:val="00C50FC5"/>
    <w:rsid w:val="00C51B3D"/>
    <w:rsid w:val="00C521FE"/>
    <w:rsid w:val="00C52309"/>
    <w:rsid w:val="00C52561"/>
    <w:rsid w:val="00C53156"/>
    <w:rsid w:val="00C53F34"/>
    <w:rsid w:val="00C55300"/>
    <w:rsid w:val="00C55922"/>
    <w:rsid w:val="00C56B81"/>
    <w:rsid w:val="00C57262"/>
    <w:rsid w:val="00C57694"/>
    <w:rsid w:val="00C6013A"/>
    <w:rsid w:val="00C60517"/>
    <w:rsid w:val="00C6251F"/>
    <w:rsid w:val="00C63E03"/>
    <w:rsid w:val="00C64C9B"/>
    <w:rsid w:val="00C65EA8"/>
    <w:rsid w:val="00C6738F"/>
    <w:rsid w:val="00C70B28"/>
    <w:rsid w:val="00C729C7"/>
    <w:rsid w:val="00C7348A"/>
    <w:rsid w:val="00C7364B"/>
    <w:rsid w:val="00C75A27"/>
    <w:rsid w:val="00C76715"/>
    <w:rsid w:val="00C76913"/>
    <w:rsid w:val="00C808D6"/>
    <w:rsid w:val="00C816F4"/>
    <w:rsid w:val="00C81CDC"/>
    <w:rsid w:val="00C8390F"/>
    <w:rsid w:val="00C83C33"/>
    <w:rsid w:val="00C84186"/>
    <w:rsid w:val="00C848D5"/>
    <w:rsid w:val="00C84D59"/>
    <w:rsid w:val="00C84F53"/>
    <w:rsid w:val="00C85662"/>
    <w:rsid w:val="00C85BEC"/>
    <w:rsid w:val="00C8628A"/>
    <w:rsid w:val="00C86A36"/>
    <w:rsid w:val="00C86B4A"/>
    <w:rsid w:val="00C876BD"/>
    <w:rsid w:val="00C903BC"/>
    <w:rsid w:val="00C910DA"/>
    <w:rsid w:val="00C91B3F"/>
    <w:rsid w:val="00C91E68"/>
    <w:rsid w:val="00C91E72"/>
    <w:rsid w:val="00C92048"/>
    <w:rsid w:val="00C92BF2"/>
    <w:rsid w:val="00C938A4"/>
    <w:rsid w:val="00C948CB"/>
    <w:rsid w:val="00C94B64"/>
    <w:rsid w:val="00C94BAE"/>
    <w:rsid w:val="00C95BC3"/>
    <w:rsid w:val="00C97487"/>
    <w:rsid w:val="00CA0DE2"/>
    <w:rsid w:val="00CA32ED"/>
    <w:rsid w:val="00CA4EFF"/>
    <w:rsid w:val="00CA6B28"/>
    <w:rsid w:val="00CA7890"/>
    <w:rsid w:val="00CA7CA3"/>
    <w:rsid w:val="00CB19E3"/>
    <w:rsid w:val="00CB31B1"/>
    <w:rsid w:val="00CB3419"/>
    <w:rsid w:val="00CB400E"/>
    <w:rsid w:val="00CB41DD"/>
    <w:rsid w:val="00CB596F"/>
    <w:rsid w:val="00CB7471"/>
    <w:rsid w:val="00CC0039"/>
    <w:rsid w:val="00CC35FA"/>
    <w:rsid w:val="00CC49DC"/>
    <w:rsid w:val="00CC5244"/>
    <w:rsid w:val="00CC5FBB"/>
    <w:rsid w:val="00CC664E"/>
    <w:rsid w:val="00CC6AAA"/>
    <w:rsid w:val="00CC6CD6"/>
    <w:rsid w:val="00CC7090"/>
    <w:rsid w:val="00CC768D"/>
    <w:rsid w:val="00CD038E"/>
    <w:rsid w:val="00CD13EC"/>
    <w:rsid w:val="00CD1733"/>
    <w:rsid w:val="00CD2359"/>
    <w:rsid w:val="00CD2899"/>
    <w:rsid w:val="00CD2B6A"/>
    <w:rsid w:val="00CD40B4"/>
    <w:rsid w:val="00CD5C99"/>
    <w:rsid w:val="00CD6368"/>
    <w:rsid w:val="00CD6538"/>
    <w:rsid w:val="00CD696C"/>
    <w:rsid w:val="00CD6B53"/>
    <w:rsid w:val="00CD6F32"/>
    <w:rsid w:val="00CE07EB"/>
    <w:rsid w:val="00CE0893"/>
    <w:rsid w:val="00CE1007"/>
    <w:rsid w:val="00CE22BA"/>
    <w:rsid w:val="00CE36BF"/>
    <w:rsid w:val="00CE467B"/>
    <w:rsid w:val="00CE4E23"/>
    <w:rsid w:val="00CE585F"/>
    <w:rsid w:val="00CE5A5D"/>
    <w:rsid w:val="00CE662C"/>
    <w:rsid w:val="00CF0E55"/>
    <w:rsid w:val="00CF0FC3"/>
    <w:rsid w:val="00CF20AD"/>
    <w:rsid w:val="00CF55BC"/>
    <w:rsid w:val="00CF5DF4"/>
    <w:rsid w:val="00CF6C86"/>
    <w:rsid w:val="00CF7BFE"/>
    <w:rsid w:val="00D00028"/>
    <w:rsid w:val="00D00750"/>
    <w:rsid w:val="00D007CE"/>
    <w:rsid w:val="00D00B00"/>
    <w:rsid w:val="00D00C6A"/>
    <w:rsid w:val="00D02052"/>
    <w:rsid w:val="00D04A5F"/>
    <w:rsid w:val="00D0576A"/>
    <w:rsid w:val="00D060C1"/>
    <w:rsid w:val="00D063BB"/>
    <w:rsid w:val="00D06F07"/>
    <w:rsid w:val="00D0713A"/>
    <w:rsid w:val="00D07D9D"/>
    <w:rsid w:val="00D11FB2"/>
    <w:rsid w:val="00D12111"/>
    <w:rsid w:val="00D13C70"/>
    <w:rsid w:val="00D14CEA"/>
    <w:rsid w:val="00D15144"/>
    <w:rsid w:val="00D15FC8"/>
    <w:rsid w:val="00D16CE6"/>
    <w:rsid w:val="00D212DE"/>
    <w:rsid w:val="00D216C9"/>
    <w:rsid w:val="00D21AF0"/>
    <w:rsid w:val="00D21CCF"/>
    <w:rsid w:val="00D22726"/>
    <w:rsid w:val="00D22E0B"/>
    <w:rsid w:val="00D23021"/>
    <w:rsid w:val="00D2398E"/>
    <w:rsid w:val="00D24C7D"/>
    <w:rsid w:val="00D24F0B"/>
    <w:rsid w:val="00D25FC2"/>
    <w:rsid w:val="00D27492"/>
    <w:rsid w:val="00D275C5"/>
    <w:rsid w:val="00D307D6"/>
    <w:rsid w:val="00D30B9F"/>
    <w:rsid w:val="00D313E5"/>
    <w:rsid w:val="00D316C7"/>
    <w:rsid w:val="00D31E66"/>
    <w:rsid w:val="00D3270B"/>
    <w:rsid w:val="00D32DF4"/>
    <w:rsid w:val="00D32EE0"/>
    <w:rsid w:val="00D33282"/>
    <w:rsid w:val="00D33DB0"/>
    <w:rsid w:val="00D34848"/>
    <w:rsid w:val="00D34AA0"/>
    <w:rsid w:val="00D34EB5"/>
    <w:rsid w:val="00D3537D"/>
    <w:rsid w:val="00D357B2"/>
    <w:rsid w:val="00D35874"/>
    <w:rsid w:val="00D35A92"/>
    <w:rsid w:val="00D35E4B"/>
    <w:rsid w:val="00D35FE6"/>
    <w:rsid w:val="00D36451"/>
    <w:rsid w:val="00D36F33"/>
    <w:rsid w:val="00D40214"/>
    <w:rsid w:val="00D4046E"/>
    <w:rsid w:val="00D4135B"/>
    <w:rsid w:val="00D423A0"/>
    <w:rsid w:val="00D43530"/>
    <w:rsid w:val="00D43D2E"/>
    <w:rsid w:val="00D43E9B"/>
    <w:rsid w:val="00D44C67"/>
    <w:rsid w:val="00D4549B"/>
    <w:rsid w:val="00D45F4D"/>
    <w:rsid w:val="00D5076C"/>
    <w:rsid w:val="00D50AEA"/>
    <w:rsid w:val="00D528D2"/>
    <w:rsid w:val="00D54EC6"/>
    <w:rsid w:val="00D555E4"/>
    <w:rsid w:val="00D565A5"/>
    <w:rsid w:val="00D56783"/>
    <w:rsid w:val="00D614FC"/>
    <w:rsid w:val="00D62689"/>
    <w:rsid w:val="00D6359B"/>
    <w:rsid w:val="00D6409A"/>
    <w:rsid w:val="00D640BF"/>
    <w:rsid w:val="00D64F16"/>
    <w:rsid w:val="00D6571B"/>
    <w:rsid w:val="00D65C08"/>
    <w:rsid w:val="00D65E23"/>
    <w:rsid w:val="00D66513"/>
    <w:rsid w:val="00D6658F"/>
    <w:rsid w:val="00D67BC1"/>
    <w:rsid w:val="00D70712"/>
    <w:rsid w:val="00D720D9"/>
    <w:rsid w:val="00D7269A"/>
    <w:rsid w:val="00D73D4F"/>
    <w:rsid w:val="00D75B1F"/>
    <w:rsid w:val="00D75BC7"/>
    <w:rsid w:val="00D76751"/>
    <w:rsid w:val="00D769FE"/>
    <w:rsid w:val="00D77A1F"/>
    <w:rsid w:val="00D80F7D"/>
    <w:rsid w:val="00D82956"/>
    <w:rsid w:val="00D82B9A"/>
    <w:rsid w:val="00D83F66"/>
    <w:rsid w:val="00D854FB"/>
    <w:rsid w:val="00D85D82"/>
    <w:rsid w:val="00D86394"/>
    <w:rsid w:val="00D8665B"/>
    <w:rsid w:val="00D86D2E"/>
    <w:rsid w:val="00D87A32"/>
    <w:rsid w:val="00D9075F"/>
    <w:rsid w:val="00D92045"/>
    <w:rsid w:val="00D9211B"/>
    <w:rsid w:val="00D925F1"/>
    <w:rsid w:val="00D92A74"/>
    <w:rsid w:val="00D92AFD"/>
    <w:rsid w:val="00D92FD1"/>
    <w:rsid w:val="00D930BE"/>
    <w:rsid w:val="00D9502C"/>
    <w:rsid w:val="00D96693"/>
    <w:rsid w:val="00D967C8"/>
    <w:rsid w:val="00D972F3"/>
    <w:rsid w:val="00D9735B"/>
    <w:rsid w:val="00D973A1"/>
    <w:rsid w:val="00D97667"/>
    <w:rsid w:val="00D97D3A"/>
    <w:rsid w:val="00DA0278"/>
    <w:rsid w:val="00DA0B04"/>
    <w:rsid w:val="00DA145C"/>
    <w:rsid w:val="00DA19D3"/>
    <w:rsid w:val="00DA3AA6"/>
    <w:rsid w:val="00DA4655"/>
    <w:rsid w:val="00DA4B2A"/>
    <w:rsid w:val="00DA6AAD"/>
    <w:rsid w:val="00DA70C5"/>
    <w:rsid w:val="00DA75A8"/>
    <w:rsid w:val="00DA7762"/>
    <w:rsid w:val="00DA7C9F"/>
    <w:rsid w:val="00DA7EA0"/>
    <w:rsid w:val="00DB09A5"/>
    <w:rsid w:val="00DB2638"/>
    <w:rsid w:val="00DB270A"/>
    <w:rsid w:val="00DB49E0"/>
    <w:rsid w:val="00DB51F6"/>
    <w:rsid w:val="00DB59B9"/>
    <w:rsid w:val="00DB5AD2"/>
    <w:rsid w:val="00DB5B5E"/>
    <w:rsid w:val="00DB60A9"/>
    <w:rsid w:val="00DB665B"/>
    <w:rsid w:val="00DB78E3"/>
    <w:rsid w:val="00DC0EA3"/>
    <w:rsid w:val="00DC119A"/>
    <w:rsid w:val="00DC12E3"/>
    <w:rsid w:val="00DC17AF"/>
    <w:rsid w:val="00DC1874"/>
    <w:rsid w:val="00DC1DBB"/>
    <w:rsid w:val="00DC23C0"/>
    <w:rsid w:val="00DC2741"/>
    <w:rsid w:val="00DC50BB"/>
    <w:rsid w:val="00DC53EA"/>
    <w:rsid w:val="00DC6A21"/>
    <w:rsid w:val="00DC73F9"/>
    <w:rsid w:val="00DC79CC"/>
    <w:rsid w:val="00DD11A9"/>
    <w:rsid w:val="00DD14EA"/>
    <w:rsid w:val="00DD241A"/>
    <w:rsid w:val="00DD55C2"/>
    <w:rsid w:val="00DD6043"/>
    <w:rsid w:val="00DE0429"/>
    <w:rsid w:val="00DE388E"/>
    <w:rsid w:val="00DE3BA7"/>
    <w:rsid w:val="00DE3E9E"/>
    <w:rsid w:val="00DE3FCF"/>
    <w:rsid w:val="00DE3FFE"/>
    <w:rsid w:val="00DE4592"/>
    <w:rsid w:val="00DE5B75"/>
    <w:rsid w:val="00DE5CBD"/>
    <w:rsid w:val="00DE7966"/>
    <w:rsid w:val="00DE7CA2"/>
    <w:rsid w:val="00DF0178"/>
    <w:rsid w:val="00DF04B4"/>
    <w:rsid w:val="00DF0DAC"/>
    <w:rsid w:val="00DF0F03"/>
    <w:rsid w:val="00DF1F3C"/>
    <w:rsid w:val="00DF23B4"/>
    <w:rsid w:val="00DF4655"/>
    <w:rsid w:val="00DF4FFF"/>
    <w:rsid w:val="00DF588E"/>
    <w:rsid w:val="00DF707C"/>
    <w:rsid w:val="00E000AC"/>
    <w:rsid w:val="00E03B29"/>
    <w:rsid w:val="00E05459"/>
    <w:rsid w:val="00E05A49"/>
    <w:rsid w:val="00E06BBA"/>
    <w:rsid w:val="00E07589"/>
    <w:rsid w:val="00E11375"/>
    <w:rsid w:val="00E11BFF"/>
    <w:rsid w:val="00E12A01"/>
    <w:rsid w:val="00E14299"/>
    <w:rsid w:val="00E143D5"/>
    <w:rsid w:val="00E14727"/>
    <w:rsid w:val="00E148B6"/>
    <w:rsid w:val="00E14A0F"/>
    <w:rsid w:val="00E1505C"/>
    <w:rsid w:val="00E15DEC"/>
    <w:rsid w:val="00E16C0B"/>
    <w:rsid w:val="00E17133"/>
    <w:rsid w:val="00E178AE"/>
    <w:rsid w:val="00E178CC"/>
    <w:rsid w:val="00E206C1"/>
    <w:rsid w:val="00E213A9"/>
    <w:rsid w:val="00E21EE1"/>
    <w:rsid w:val="00E22E01"/>
    <w:rsid w:val="00E234FB"/>
    <w:rsid w:val="00E23596"/>
    <w:rsid w:val="00E236EE"/>
    <w:rsid w:val="00E23B97"/>
    <w:rsid w:val="00E25364"/>
    <w:rsid w:val="00E25367"/>
    <w:rsid w:val="00E268D0"/>
    <w:rsid w:val="00E26953"/>
    <w:rsid w:val="00E26F6A"/>
    <w:rsid w:val="00E270C7"/>
    <w:rsid w:val="00E2728B"/>
    <w:rsid w:val="00E27A74"/>
    <w:rsid w:val="00E27DB5"/>
    <w:rsid w:val="00E3145D"/>
    <w:rsid w:val="00E317F0"/>
    <w:rsid w:val="00E340CF"/>
    <w:rsid w:val="00E344A8"/>
    <w:rsid w:val="00E348E4"/>
    <w:rsid w:val="00E34AFD"/>
    <w:rsid w:val="00E358DE"/>
    <w:rsid w:val="00E37CF1"/>
    <w:rsid w:val="00E4011B"/>
    <w:rsid w:val="00E411DA"/>
    <w:rsid w:val="00E425C8"/>
    <w:rsid w:val="00E439E9"/>
    <w:rsid w:val="00E446F4"/>
    <w:rsid w:val="00E4492A"/>
    <w:rsid w:val="00E456AE"/>
    <w:rsid w:val="00E45AF4"/>
    <w:rsid w:val="00E4636E"/>
    <w:rsid w:val="00E46383"/>
    <w:rsid w:val="00E47C09"/>
    <w:rsid w:val="00E513A1"/>
    <w:rsid w:val="00E5141A"/>
    <w:rsid w:val="00E52201"/>
    <w:rsid w:val="00E52E32"/>
    <w:rsid w:val="00E54159"/>
    <w:rsid w:val="00E5525C"/>
    <w:rsid w:val="00E552AA"/>
    <w:rsid w:val="00E55DF7"/>
    <w:rsid w:val="00E55F77"/>
    <w:rsid w:val="00E55F95"/>
    <w:rsid w:val="00E55FBD"/>
    <w:rsid w:val="00E56A87"/>
    <w:rsid w:val="00E56AA6"/>
    <w:rsid w:val="00E56CF8"/>
    <w:rsid w:val="00E574AA"/>
    <w:rsid w:val="00E57839"/>
    <w:rsid w:val="00E57A6A"/>
    <w:rsid w:val="00E601EC"/>
    <w:rsid w:val="00E602B1"/>
    <w:rsid w:val="00E61C88"/>
    <w:rsid w:val="00E61E26"/>
    <w:rsid w:val="00E62296"/>
    <w:rsid w:val="00E62531"/>
    <w:rsid w:val="00E6344C"/>
    <w:rsid w:val="00E646EC"/>
    <w:rsid w:val="00E670C1"/>
    <w:rsid w:val="00E70790"/>
    <w:rsid w:val="00E713A3"/>
    <w:rsid w:val="00E71A90"/>
    <w:rsid w:val="00E7285B"/>
    <w:rsid w:val="00E7389B"/>
    <w:rsid w:val="00E7416E"/>
    <w:rsid w:val="00E75ECD"/>
    <w:rsid w:val="00E765E1"/>
    <w:rsid w:val="00E76818"/>
    <w:rsid w:val="00E769DB"/>
    <w:rsid w:val="00E80160"/>
    <w:rsid w:val="00E804CC"/>
    <w:rsid w:val="00E81FD2"/>
    <w:rsid w:val="00E8251F"/>
    <w:rsid w:val="00E86C1C"/>
    <w:rsid w:val="00E87036"/>
    <w:rsid w:val="00E87625"/>
    <w:rsid w:val="00E90642"/>
    <w:rsid w:val="00E91712"/>
    <w:rsid w:val="00E91A77"/>
    <w:rsid w:val="00E91E4A"/>
    <w:rsid w:val="00E926CD"/>
    <w:rsid w:val="00E931CF"/>
    <w:rsid w:val="00E931FC"/>
    <w:rsid w:val="00E93628"/>
    <w:rsid w:val="00E93E9F"/>
    <w:rsid w:val="00E94AB3"/>
    <w:rsid w:val="00E95381"/>
    <w:rsid w:val="00E95B76"/>
    <w:rsid w:val="00E960D7"/>
    <w:rsid w:val="00E973AE"/>
    <w:rsid w:val="00E97C64"/>
    <w:rsid w:val="00EA1244"/>
    <w:rsid w:val="00EA1848"/>
    <w:rsid w:val="00EA2B1F"/>
    <w:rsid w:val="00EA3712"/>
    <w:rsid w:val="00EA47A2"/>
    <w:rsid w:val="00EA5CC2"/>
    <w:rsid w:val="00EA6317"/>
    <w:rsid w:val="00EA6327"/>
    <w:rsid w:val="00EA69EF"/>
    <w:rsid w:val="00EA72C6"/>
    <w:rsid w:val="00EB0776"/>
    <w:rsid w:val="00EB1040"/>
    <w:rsid w:val="00EB1D38"/>
    <w:rsid w:val="00EB23D9"/>
    <w:rsid w:val="00EB263D"/>
    <w:rsid w:val="00EB3728"/>
    <w:rsid w:val="00EB3B9A"/>
    <w:rsid w:val="00EB4391"/>
    <w:rsid w:val="00EB4534"/>
    <w:rsid w:val="00EB47D7"/>
    <w:rsid w:val="00EB54B1"/>
    <w:rsid w:val="00EB5BF5"/>
    <w:rsid w:val="00EB70C2"/>
    <w:rsid w:val="00EC305E"/>
    <w:rsid w:val="00EC37E7"/>
    <w:rsid w:val="00EC435A"/>
    <w:rsid w:val="00EC6490"/>
    <w:rsid w:val="00EC6692"/>
    <w:rsid w:val="00EC67F1"/>
    <w:rsid w:val="00EC6FB4"/>
    <w:rsid w:val="00EC7427"/>
    <w:rsid w:val="00EC7A97"/>
    <w:rsid w:val="00ED0641"/>
    <w:rsid w:val="00ED152E"/>
    <w:rsid w:val="00ED2481"/>
    <w:rsid w:val="00ED2C9E"/>
    <w:rsid w:val="00ED2DED"/>
    <w:rsid w:val="00ED2ECE"/>
    <w:rsid w:val="00ED32CD"/>
    <w:rsid w:val="00ED357F"/>
    <w:rsid w:val="00ED53EC"/>
    <w:rsid w:val="00ED54B6"/>
    <w:rsid w:val="00ED6A84"/>
    <w:rsid w:val="00ED720A"/>
    <w:rsid w:val="00ED73C6"/>
    <w:rsid w:val="00EE1148"/>
    <w:rsid w:val="00EE3331"/>
    <w:rsid w:val="00EE35AD"/>
    <w:rsid w:val="00EE3DFF"/>
    <w:rsid w:val="00EE4006"/>
    <w:rsid w:val="00EE58F0"/>
    <w:rsid w:val="00EE5F56"/>
    <w:rsid w:val="00EE61C6"/>
    <w:rsid w:val="00EF09FF"/>
    <w:rsid w:val="00EF0A96"/>
    <w:rsid w:val="00EF5FE7"/>
    <w:rsid w:val="00EF6D61"/>
    <w:rsid w:val="00EF6DF1"/>
    <w:rsid w:val="00EF6E1E"/>
    <w:rsid w:val="00EF7B76"/>
    <w:rsid w:val="00F01843"/>
    <w:rsid w:val="00F01EA5"/>
    <w:rsid w:val="00F0245D"/>
    <w:rsid w:val="00F02EEB"/>
    <w:rsid w:val="00F0330E"/>
    <w:rsid w:val="00F034BF"/>
    <w:rsid w:val="00F034EE"/>
    <w:rsid w:val="00F03608"/>
    <w:rsid w:val="00F04378"/>
    <w:rsid w:val="00F04754"/>
    <w:rsid w:val="00F04FAF"/>
    <w:rsid w:val="00F05725"/>
    <w:rsid w:val="00F06897"/>
    <w:rsid w:val="00F06F98"/>
    <w:rsid w:val="00F07763"/>
    <w:rsid w:val="00F10801"/>
    <w:rsid w:val="00F11E43"/>
    <w:rsid w:val="00F135E3"/>
    <w:rsid w:val="00F14D2C"/>
    <w:rsid w:val="00F15BA7"/>
    <w:rsid w:val="00F15DF4"/>
    <w:rsid w:val="00F16220"/>
    <w:rsid w:val="00F202FD"/>
    <w:rsid w:val="00F2047B"/>
    <w:rsid w:val="00F208EB"/>
    <w:rsid w:val="00F217BD"/>
    <w:rsid w:val="00F21FE8"/>
    <w:rsid w:val="00F22768"/>
    <w:rsid w:val="00F22933"/>
    <w:rsid w:val="00F23B5E"/>
    <w:rsid w:val="00F25EDD"/>
    <w:rsid w:val="00F26B15"/>
    <w:rsid w:val="00F27D33"/>
    <w:rsid w:val="00F30A27"/>
    <w:rsid w:val="00F30F08"/>
    <w:rsid w:val="00F32A82"/>
    <w:rsid w:val="00F3318E"/>
    <w:rsid w:val="00F3512C"/>
    <w:rsid w:val="00F359AE"/>
    <w:rsid w:val="00F369B7"/>
    <w:rsid w:val="00F36E33"/>
    <w:rsid w:val="00F4185C"/>
    <w:rsid w:val="00F41A69"/>
    <w:rsid w:val="00F42372"/>
    <w:rsid w:val="00F44021"/>
    <w:rsid w:val="00F459AC"/>
    <w:rsid w:val="00F5012C"/>
    <w:rsid w:val="00F5094A"/>
    <w:rsid w:val="00F50F31"/>
    <w:rsid w:val="00F52535"/>
    <w:rsid w:val="00F54056"/>
    <w:rsid w:val="00F5790C"/>
    <w:rsid w:val="00F62396"/>
    <w:rsid w:val="00F62E4B"/>
    <w:rsid w:val="00F63FFC"/>
    <w:rsid w:val="00F647A4"/>
    <w:rsid w:val="00F64C64"/>
    <w:rsid w:val="00F6569A"/>
    <w:rsid w:val="00F66999"/>
    <w:rsid w:val="00F7023F"/>
    <w:rsid w:val="00F70356"/>
    <w:rsid w:val="00F71DCA"/>
    <w:rsid w:val="00F7233E"/>
    <w:rsid w:val="00F72F53"/>
    <w:rsid w:val="00F73B40"/>
    <w:rsid w:val="00F73B78"/>
    <w:rsid w:val="00F74409"/>
    <w:rsid w:val="00F7460D"/>
    <w:rsid w:val="00F749C4"/>
    <w:rsid w:val="00F749E7"/>
    <w:rsid w:val="00F74D9B"/>
    <w:rsid w:val="00F75BCC"/>
    <w:rsid w:val="00F77269"/>
    <w:rsid w:val="00F77ACE"/>
    <w:rsid w:val="00F77F36"/>
    <w:rsid w:val="00F800B4"/>
    <w:rsid w:val="00F803DF"/>
    <w:rsid w:val="00F809D2"/>
    <w:rsid w:val="00F82DF2"/>
    <w:rsid w:val="00F83A98"/>
    <w:rsid w:val="00F8450B"/>
    <w:rsid w:val="00F85552"/>
    <w:rsid w:val="00F8562F"/>
    <w:rsid w:val="00F85E84"/>
    <w:rsid w:val="00F871F5"/>
    <w:rsid w:val="00F909C1"/>
    <w:rsid w:val="00F90B7A"/>
    <w:rsid w:val="00F92A01"/>
    <w:rsid w:val="00F92ED0"/>
    <w:rsid w:val="00F93545"/>
    <w:rsid w:val="00F969F8"/>
    <w:rsid w:val="00F97404"/>
    <w:rsid w:val="00F97B62"/>
    <w:rsid w:val="00F97C50"/>
    <w:rsid w:val="00FA0059"/>
    <w:rsid w:val="00FA07A9"/>
    <w:rsid w:val="00FA0AE1"/>
    <w:rsid w:val="00FA3751"/>
    <w:rsid w:val="00FA4512"/>
    <w:rsid w:val="00FA46AB"/>
    <w:rsid w:val="00FA64AF"/>
    <w:rsid w:val="00FA7826"/>
    <w:rsid w:val="00FA7EFD"/>
    <w:rsid w:val="00FB009A"/>
    <w:rsid w:val="00FB028F"/>
    <w:rsid w:val="00FB04D9"/>
    <w:rsid w:val="00FB1E54"/>
    <w:rsid w:val="00FB3578"/>
    <w:rsid w:val="00FB5984"/>
    <w:rsid w:val="00FB6255"/>
    <w:rsid w:val="00FB7230"/>
    <w:rsid w:val="00FC089E"/>
    <w:rsid w:val="00FC1645"/>
    <w:rsid w:val="00FC2FC1"/>
    <w:rsid w:val="00FC3E7A"/>
    <w:rsid w:val="00FC3FD2"/>
    <w:rsid w:val="00FC70A4"/>
    <w:rsid w:val="00FC776C"/>
    <w:rsid w:val="00FC782D"/>
    <w:rsid w:val="00FD10D3"/>
    <w:rsid w:val="00FD138E"/>
    <w:rsid w:val="00FD19A0"/>
    <w:rsid w:val="00FD2152"/>
    <w:rsid w:val="00FD2D88"/>
    <w:rsid w:val="00FD35AD"/>
    <w:rsid w:val="00FD4DF9"/>
    <w:rsid w:val="00FD5BE1"/>
    <w:rsid w:val="00FD6983"/>
    <w:rsid w:val="00FD7440"/>
    <w:rsid w:val="00FD7F1A"/>
    <w:rsid w:val="00FE2219"/>
    <w:rsid w:val="00FE22F1"/>
    <w:rsid w:val="00FE26DD"/>
    <w:rsid w:val="00FE2C70"/>
    <w:rsid w:val="00FE3935"/>
    <w:rsid w:val="00FE48CB"/>
    <w:rsid w:val="00FE5356"/>
    <w:rsid w:val="00FE5813"/>
    <w:rsid w:val="00FE7463"/>
    <w:rsid w:val="00FE7D0A"/>
    <w:rsid w:val="00FF0C21"/>
    <w:rsid w:val="00FF2234"/>
    <w:rsid w:val="00FF2646"/>
    <w:rsid w:val="00FF3A97"/>
    <w:rsid w:val="00FF3BEA"/>
    <w:rsid w:val="00FF57CA"/>
    <w:rsid w:val="00FF642D"/>
    <w:rsid w:val="00FF6EE6"/>
    <w:rsid w:val="00FF7727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DE1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799C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799C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799C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9C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799C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799C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799C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799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799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99C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9799C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rsid w:val="0059799C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9799C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99C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99C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99C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99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99C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799C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9799C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59799C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59799C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799C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59799C"/>
    <w:rPr>
      <w:b/>
      <w:bCs/>
      <w:spacing w:val="0"/>
    </w:rPr>
  </w:style>
  <w:style w:type="character" w:styleId="Emphasis">
    <w:name w:val="Emphasis"/>
    <w:uiPriority w:val="20"/>
    <w:qFormat/>
    <w:rsid w:val="0059799C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NoSpacing">
    <w:name w:val="No Spacing"/>
    <w:basedOn w:val="Normal"/>
    <w:link w:val="NoSpacingChar"/>
    <w:uiPriority w:val="1"/>
    <w:qFormat/>
    <w:rsid w:val="0059799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9799C"/>
    <w:pPr>
      <w:numPr>
        <w:numId w:val="1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59799C"/>
    <w:rPr>
      <w:b/>
      <w:i/>
      <w:color w:val="C0504D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59799C"/>
    <w:rPr>
      <w:b/>
      <w:i/>
      <w:iCs/>
      <w:color w:val="C0504D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799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99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59799C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eEmphasis">
    <w:name w:val="Intense Emphasis"/>
    <w:uiPriority w:val="21"/>
    <w:qFormat/>
    <w:rsid w:val="0059799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59799C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59799C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59799C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799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4E2"/>
    <w:rPr>
      <w:rFonts w:ascii="Tahoma" w:hAnsi="Tahoma" w:cs="Tahoma"/>
      <w:iCs/>
      <w:sz w:val="16"/>
      <w:szCs w:val="16"/>
    </w:rPr>
  </w:style>
  <w:style w:type="table" w:styleId="TableGrid">
    <w:name w:val="Table Grid"/>
    <w:basedOn w:val="TableNormal"/>
    <w:uiPriority w:val="59"/>
    <w:rsid w:val="001F6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415B3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CD6368"/>
    <w:rPr>
      <w:iCs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880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E21"/>
    <w:rPr>
      <w:iCs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880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E21"/>
    <w:rPr>
      <w:iCs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DE1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799C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799C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799C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9C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799C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799C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799C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799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799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99C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9799C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rsid w:val="0059799C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9799C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99C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99C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99C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99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99C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799C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9799C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59799C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59799C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799C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59799C"/>
    <w:rPr>
      <w:b/>
      <w:bCs/>
      <w:spacing w:val="0"/>
    </w:rPr>
  </w:style>
  <w:style w:type="character" w:styleId="Emphasis">
    <w:name w:val="Emphasis"/>
    <w:uiPriority w:val="20"/>
    <w:qFormat/>
    <w:rsid w:val="0059799C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NoSpacing">
    <w:name w:val="No Spacing"/>
    <w:basedOn w:val="Normal"/>
    <w:link w:val="NoSpacingChar"/>
    <w:uiPriority w:val="1"/>
    <w:qFormat/>
    <w:rsid w:val="0059799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9799C"/>
    <w:pPr>
      <w:numPr>
        <w:numId w:val="1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59799C"/>
    <w:rPr>
      <w:b/>
      <w:i/>
      <w:color w:val="C0504D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59799C"/>
    <w:rPr>
      <w:b/>
      <w:i/>
      <w:iCs/>
      <w:color w:val="C0504D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799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99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59799C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eEmphasis">
    <w:name w:val="Intense Emphasis"/>
    <w:uiPriority w:val="21"/>
    <w:qFormat/>
    <w:rsid w:val="0059799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59799C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59799C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59799C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799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4E2"/>
    <w:rPr>
      <w:rFonts w:ascii="Tahoma" w:hAnsi="Tahoma" w:cs="Tahoma"/>
      <w:iCs/>
      <w:sz w:val="16"/>
      <w:szCs w:val="16"/>
    </w:rPr>
  </w:style>
  <w:style w:type="table" w:styleId="TableGrid">
    <w:name w:val="Table Grid"/>
    <w:basedOn w:val="TableNormal"/>
    <w:uiPriority w:val="59"/>
    <w:rsid w:val="001F6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415B3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CD6368"/>
    <w:rPr>
      <w:iCs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880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E21"/>
    <w:rPr>
      <w:iCs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880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E21"/>
    <w:rPr>
      <w:i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4.xm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3.xml"/><Relationship Id="rId33" Type="http://schemas.openxmlformats.org/officeDocument/2006/relationships/hyperlink" Target="http://www.armedu.am" TargetMode="External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armedu.am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2.xml"/><Relationship Id="rId32" Type="http://schemas.openxmlformats.org/officeDocument/2006/relationships/hyperlink" Target="http://esource.armedu.am" TargetMode="External"/><Relationship Id="rId37" Type="http://schemas.openxmlformats.org/officeDocument/2006/relationships/image" Target="media/image16.jp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image" Target="media/image15.jpeg"/><Relationship Id="rId10" Type="http://schemas.openxmlformats.org/officeDocument/2006/relationships/hyperlink" Target="https://talin1-aragatsotn.schoolsite.am/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://learning.armedu.a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chart" Target="charts/chart5.xml"/><Relationship Id="rId30" Type="http://schemas.openxmlformats.org/officeDocument/2006/relationships/hyperlink" Target="http://lib.armedu.am" TargetMode="External"/><Relationship Id="rId35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Gagik\Desktop\Zargacum\&#1379;&#1381;&#1379;&#1381;&#1381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Gagik\Desktop\Zargacum\&#1379;&#1381;&#1379;&#1381;&#1381;.xlsx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Sheet9!$G$5</c:f>
              <c:strCache>
                <c:ptCount val="1"/>
                <c:pt idx="0">
                  <c:v>2024-2025 ուստարի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Sheet9!$F$6:$F$10</c:f>
              <c:strCache>
                <c:ptCount val="5"/>
                <c:pt idx="0">
                  <c:v>Մինչև 30 տարեկան</c:v>
                </c:pt>
                <c:pt idx="1">
                  <c:v>31-40 տարեկան</c:v>
                </c:pt>
                <c:pt idx="2">
                  <c:v>41-50 տարեկան</c:v>
                </c:pt>
                <c:pt idx="3">
                  <c:v>51-60 տարեկան</c:v>
                </c:pt>
                <c:pt idx="4">
                  <c:v>61 և ավելի</c:v>
                </c:pt>
              </c:strCache>
            </c:strRef>
          </c:cat>
          <c:val>
            <c:numRef>
              <c:f>Sheet9!$G$6:$G$10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7</c:v>
                </c:pt>
                <c:pt idx="3">
                  <c:v>12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Sheet9!$H$5</c:f>
              <c:strCache>
                <c:ptCount val="1"/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Sheet9!$F$6:$F$10</c:f>
              <c:strCache>
                <c:ptCount val="5"/>
                <c:pt idx="0">
                  <c:v>Մինչև 30 տարեկան</c:v>
                </c:pt>
                <c:pt idx="1">
                  <c:v>31-40 տարեկան</c:v>
                </c:pt>
                <c:pt idx="2">
                  <c:v>41-50 տարեկան</c:v>
                </c:pt>
                <c:pt idx="3">
                  <c:v>51-60 տարեկան</c:v>
                </c:pt>
                <c:pt idx="4">
                  <c:v>61 և ավելի</c:v>
                </c:pt>
              </c:strCache>
            </c:strRef>
          </c:cat>
          <c:val>
            <c:numRef>
              <c:f>Sheet9!$H$6:$H$10</c:f>
              <c:numCache>
                <c:formatCode>General</c:formatCode>
                <c:ptCount val="5"/>
                <c:pt idx="0" formatCode="0%">
                  <c:v>0</c:v>
                </c:pt>
                <c:pt idx="1">
                  <c:v>16.100000000000001</c:v>
                </c:pt>
                <c:pt idx="2">
                  <c:v>22.6</c:v>
                </c:pt>
                <c:pt idx="3">
                  <c:v>38.700000000000003</c:v>
                </c:pt>
                <c:pt idx="4">
                  <c:v>22.6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Sheet8!$B$4</c:f>
              <c:strCache>
                <c:ptCount val="1"/>
                <c:pt idx="0">
                  <c:v>Մինչև 30 տարեկան</c:v>
                </c:pt>
              </c:strCache>
            </c:strRef>
          </c:tx>
          <c:invertIfNegative val="0"/>
          <c:cat>
            <c:strRef>
              <c:f>Sheet8!$C$3</c:f>
              <c:strCache>
                <c:ptCount val="1"/>
                <c:pt idx="0">
                  <c:v>2024-2025 ուստարի</c:v>
                </c:pt>
              </c:strCache>
            </c:strRef>
          </c:cat>
          <c:val>
            <c:numRef>
              <c:f>Sheet8!$C$4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Sheet8!$B$5</c:f>
              <c:strCache>
                <c:ptCount val="1"/>
                <c:pt idx="0">
                  <c:v>31-40 տարեկան</c:v>
                </c:pt>
              </c:strCache>
            </c:strRef>
          </c:tx>
          <c:invertIfNegative val="0"/>
          <c:cat>
            <c:strRef>
              <c:f>Sheet8!$C$3</c:f>
              <c:strCache>
                <c:ptCount val="1"/>
                <c:pt idx="0">
                  <c:v>2024-2025 ուստարի</c:v>
                </c:pt>
              </c:strCache>
            </c:strRef>
          </c:cat>
          <c:val>
            <c:numRef>
              <c:f>Sheet8!$C$5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Sheet8!$B$6</c:f>
              <c:strCache>
                <c:ptCount val="1"/>
                <c:pt idx="0">
                  <c:v>41-50 տարեկան</c:v>
                </c:pt>
              </c:strCache>
            </c:strRef>
          </c:tx>
          <c:invertIfNegative val="0"/>
          <c:cat>
            <c:strRef>
              <c:f>Sheet8!$C$3</c:f>
              <c:strCache>
                <c:ptCount val="1"/>
                <c:pt idx="0">
                  <c:v>2024-2025 ուստարի</c:v>
                </c:pt>
              </c:strCache>
            </c:strRef>
          </c:cat>
          <c:val>
            <c:numRef>
              <c:f>Sheet8!$C$6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3"/>
          <c:order val="3"/>
          <c:tx>
            <c:strRef>
              <c:f>Sheet8!$B$7</c:f>
              <c:strCache>
                <c:ptCount val="1"/>
                <c:pt idx="0">
                  <c:v>51-60 տարեկան</c:v>
                </c:pt>
              </c:strCache>
            </c:strRef>
          </c:tx>
          <c:invertIfNegative val="0"/>
          <c:cat>
            <c:strRef>
              <c:f>Sheet8!$C$3</c:f>
              <c:strCache>
                <c:ptCount val="1"/>
                <c:pt idx="0">
                  <c:v>2024-2025 ուստարի</c:v>
                </c:pt>
              </c:strCache>
            </c:strRef>
          </c:cat>
          <c:val>
            <c:numRef>
              <c:f>Sheet8!$C$7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4"/>
          <c:order val="4"/>
          <c:tx>
            <c:strRef>
              <c:f>Sheet8!$B$8</c:f>
              <c:strCache>
                <c:ptCount val="1"/>
                <c:pt idx="0">
                  <c:v>61 և ավելի</c:v>
                </c:pt>
              </c:strCache>
            </c:strRef>
          </c:tx>
          <c:invertIfNegative val="0"/>
          <c:cat>
            <c:strRef>
              <c:f>Sheet8!$C$3</c:f>
              <c:strCache>
                <c:ptCount val="1"/>
                <c:pt idx="0">
                  <c:v>2024-2025 ուստարի</c:v>
                </c:pt>
              </c:strCache>
            </c:strRef>
          </c:cat>
          <c:val>
            <c:numRef>
              <c:f>Sheet8!$C$8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0335744"/>
        <c:axId val="140337536"/>
        <c:axId val="0"/>
      </c:bar3DChart>
      <c:catAx>
        <c:axId val="140335744"/>
        <c:scaling>
          <c:orientation val="minMax"/>
        </c:scaling>
        <c:delete val="0"/>
        <c:axPos val="b"/>
        <c:majorTickMark val="out"/>
        <c:minorTickMark val="none"/>
        <c:tickLblPos val="nextTo"/>
        <c:crossAx val="140337536"/>
        <c:crosses val="autoZero"/>
        <c:auto val="1"/>
        <c:lblAlgn val="ctr"/>
        <c:lblOffset val="100"/>
        <c:noMultiLvlLbl val="0"/>
      </c:catAx>
      <c:valAx>
        <c:axId val="14033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335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Sheet4!$A$4</c:f>
              <c:strCache>
                <c:ptCount val="1"/>
                <c:pt idx="0">
                  <c:v>Սովորողների թիվը</c:v>
                </c:pt>
              </c:strCache>
            </c:strRef>
          </c:tx>
          <c:invertIfNegative val="0"/>
          <c:cat>
            <c:strRef>
              <c:f>Sheet4!$B$3:$K$3</c:f>
              <c:strCache>
                <c:ptCount val="9"/>
                <c:pt idx="0">
                  <c:v>2020-2021 </c:v>
                </c:pt>
                <c:pt idx="2">
                  <c:v>2021-2022 </c:v>
                </c:pt>
                <c:pt idx="4">
                  <c:v>2022-2023 </c:v>
                </c:pt>
                <c:pt idx="6">
                  <c:v>2023-2024 </c:v>
                </c:pt>
                <c:pt idx="8">
                  <c:v>2024-2025</c:v>
                </c:pt>
              </c:strCache>
            </c:strRef>
          </c:cat>
          <c:val>
            <c:numRef>
              <c:f>Sheet4!$B$4:$K$4</c:f>
              <c:numCache>
                <c:formatCode>General</c:formatCode>
                <c:ptCount val="10"/>
                <c:pt idx="0">
                  <c:v>354</c:v>
                </c:pt>
                <c:pt idx="2">
                  <c:v>358</c:v>
                </c:pt>
                <c:pt idx="4">
                  <c:v>355</c:v>
                </c:pt>
                <c:pt idx="6">
                  <c:v>361</c:v>
                </c:pt>
                <c:pt idx="8">
                  <c:v>352</c:v>
                </c:pt>
              </c:numCache>
            </c:numRef>
          </c:val>
        </c:ser>
        <c:ser>
          <c:idx val="1"/>
          <c:order val="1"/>
          <c:tx>
            <c:strRef>
              <c:f>Sheet4!$A$5</c:f>
              <c:strCache>
                <c:ptCount val="1"/>
                <c:pt idx="0">
                  <c:v>Տարրական</c:v>
                </c:pt>
              </c:strCache>
            </c:strRef>
          </c:tx>
          <c:invertIfNegative val="0"/>
          <c:cat>
            <c:strRef>
              <c:f>Sheet4!$B$3:$K$3</c:f>
              <c:strCache>
                <c:ptCount val="9"/>
                <c:pt idx="0">
                  <c:v>2020-2021 </c:v>
                </c:pt>
                <c:pt idx="2">
                  <c:v>2021-2022 </c:v>
                </c:pt>
                <c:pt idx="4">
                  <c:v>2022-2023 </c:v>
                </c:pt>
                <c:pt idx="6">
                  <c:v>2023-2024 </c:v>
                </c:pt>
                <c:pt idx="8">
                  <c:v>2024-2025</c:v>
                </c:pt>
              </c:strCache>
            </c:strRef>
          </c:cat>
          <c:val>
            <c:numRef>
              <c:f>Sheet4!$B$5:$K$5</c:f>
              <c:numCache>
                <c:formatCode>General</c:formatCode>
                <c:ptCount val="10"/>
                <c:pt idx="0">
                  <c:v>150</c:v>
                </c:pt>
                <c:pt idx="2">
                  <c:v>138</c:v>
                </c:pt>
                <c:pt idx="4">
                  <c:v>146</c:v>
                </c:pt>
                <c:pt idx="6">
                  <c:v>152</c:v>
                </c:pt>
                <c:pt idx="8">
                  <c:v>162</c:v>
                </c:pt>
              </c:numCache>
            </c:numRef>
          </c:val>
        </c:ser>
        <c:ser>
          <c:idx val="2"/>
          <c:order val="2"/>
          <c:tx>
            <c:strRef>
              <c:f>Sheet4!$A$6</c:f>
              <c:strCache>
                <c:ptCount val="1"/>
                <c:pt idx="0">
                  <c:v>Հիմնական</c:v>
                </c:pt>
              </c:strCache>
            </c:strRef>
          </c:tx>
          <c:invertIfNegative val="0"/>
          <c:cat>
            <c:strRef>
              <c:f>Sheet4!$B$3:$K$3</c:f>
              <c:strCache>
                <c:ptCount val="9"/>
                <c:pt idx="0">
                  <c:v>2020-2021 </c:v>
                </c:pt>
                <c:pt idx="2">
                  <c:v>2021-2022 </c:v>
                </c:pt>
                <c:pt idx="4">
                  <c:v>2022-2023 </c:v>
                </c:pt>
                <c:pt idx="6">
                  <c:v>2023-2024 </c:v>
                </c:pt>
                <c:pt idx="8">
                  <c:v>2024-2025</c:v>
                </c:pt>
              </c:strCache>
            </c:strRef>
          </c:cat>
          <c:val>
            <c:numRef>
              <c:f>Sheet4!$B$6:$K$6</c:f>
              <c:numCache>
                <c:formatCode>General</c:formatCode>
                <c:ptCount val="10"/>
                <c:pt idx="0">
                  <c:v>204</c:v>
                </c:pt>
                <c:pt idx="2">
                  <c:v>220</c:v>
                </c:pt>
                <c:pt idx="4">
                  <c:v>209</c:v>
                </c:pt>
                <c:pt idx="6">
                  <c:v>209</c:v>
                </c:pt>
                <c:pt idx="8">
                  <c:v>190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40516736"/>
        <c:axId val="140551296"/>
        <c:axId val="0"/>
      </c:bar3DChart>
      <c:catAx>
        <c:axId val="1405167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40551296"/>
        <c:crosses val="autoZero"/>
        <c:auto val="1"/>
        <c:lblAlgn val="ctr"/>
        <c:lblOffset val="100"/>
        <c:noMultiLvlLbl val="0"/>
      </c:catAx>
      <c:valAx>
        <c:axId val="140551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405167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Sheet5!$A$4</c:f>
              <c:strCache>
                <c:ptCount val="1"/>
                <c:pt idx="0">
                  <c:v>Գերազանցիկ</c:v>
                </c:pt>
              </c:strCache>
            </c:strRef>
          </c:tx>
          <c:invertIfNegative val="0"/>
          <c:cat>
            <c:multiLvlStrRef>
              <c:f>Sheet5!$B$2:$G$3</c:f>
              <c:multiLvlStrCache>
                <c:ptCount val="6"/>
                <c:lvl>
                  <c:pt idx="0">
                    <c:v>ուստարի</c:v>
                  </c:pt>
                  <c:pt idx="1">
                    <c:v>ուստարի</c:v>
                  </c:pt>
                  <c:pt idx="2">
                    <c:v>ուստարի</c:v>
                  </c:pt>
                  <c:pt idx="3">
                    <c:v>ուստարի</c:v>
                  </c:pt>
                  <c:pt idx="4">
                    <c:v>ուստարի</c:v>
                  </c:pt>
                  <c:pt idx="5">
                    <c:v>ուստարի</c:v>
                  </c:pt>
                </c:lvl>
                <c:lvl>
                  <c:pt idx="0">
                    <c:v>2018-2019</c:v>
                  </c:pt>
                  <c:pt idx="1">
                    <c:v>2019-2020</c:v>
                  </c:pt>
                  <c:pt idx="2">
                    <c:v>2020-2021</c:v>
                  </c:pt>
                  <c:pt idx="3">
                    <c:v>2021-2022</c:v>
                  </c:pt>
                  <c:pt idx="4">
                    <c:v>2022-2023</c:v>
                  </c:pt>
                  <c:pt idx="5">
                    <c:v>2023-2024</c:v>
                  </c:pt>
                </c:lvl>
              </c:multiLvlStrCache>
            </c:multiLvlStrRef>
          </c:cat>
          <c:val>
            <c:numRef>
              <c:f>Sheet5!$B$4:$G$4</c:f>
              <c:numCache>
                <c:formatCode>General</c:formatCode>
                <c:ptCount val="6"/>
                <c:pt idx="0">
                  <c:v>59</c:v>
                </c:pt>
                <c:pt idx="1">
                  <c:v>64</c:v>
                </c:pt>
                <c:pt idx="2">
                  <c:v>52</c:v>
                </c:pt>
                <c:pt idx="3">
                  <c:v>62</c:v>
                </c:pt>
                <c:pt idx="4">
                  <c:v>65</c:v>
                </c:pt>
                <c:pt idx="5">
                  <c:v>50</c:v>
                </c:pt>
              </c:numCache>
            </c:numRef>
          </c:val>
        </c:ser>
        <c:ser>
          <c:idx val="1"/>
          <c:order val="1"/>
          <c:tx>
            <c:strRef>
              <c:f>Sheet5!$A$5</c:f>
              <c:strCache>
                <c:ptCount val="1"/>
                <c:pt idx="0">
                  <c:v>Առաջադիմություն %</c:v>
                </c:pt>
              </c:strCache>
            </c:strRef>
          </c:tx>
          <c:invertIfNegative val="0"/>
          <c:cat>
            <c:multiLvlStrRef>
              <c:f>Sheet5!$B$2:$G$3</c:f>
              <c:multiLvlStrCache>
                <c:ptCount val="6"/>
                <c:lvl>
                  <c:pt idx="0">
                    <c:v>ուստարի</c:v>
                  </c:pt>
                  <c:pt idx="1">
                    <c:v>ուստարի</c:v>
                  </c:pt>
                  <c:pt idx="2">
                    <c:v>ուստարի</c:v>
                  </c:pt>
                  <c:pt idx="3">
                    <c:v>ուստարի</c:v>
                  </c:pt>
                  <c:pt idx="4">
                    <c:v>ուստարի</c:v>
                  </c:pt>
                  <c:pt idx="5">
                    <c:v>ուստարի</c:v>
                  </c:pt>
                </c:lvl>
                <c:lvl>
                  <c:pt idx="0">
                    <c:v>2018-2019</c:v>
                  </c:pt>
                  <c:pt idx="1">
                    <c:v>2019-2020</c:v>
                  </c:pt>
                  <c:pt idx="2">
                    <c:v>2020-2021</c:v>
                  </c:pt>
                  <c:pt idx="3">
                    <c:v>2021-2022</c:v>
                  </c:pt>
                  <c:pt idx="4">
                    <c:v>2022-2023</c:v>
                  </c:pt>
                  <c:pt idx="5">
                    <c:v>2023-2024</c:v>
                  </c:pt>
                </c:lvl>
              </c:multiLvlStrCache>
            </c:multiLvlStrRef>
          </c:cat>
          <c:val>
            <c:numRef>
              <c:f>Sheet5!$B$5:$G$5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ser>
          <c:idx val="2"/>
          <c:order val="2"/>
          <c:tx>
            <c:strRef>
              <c:f>Sheet5!$A$6</c:f>
              <c:strCache>
                <c:ptCount val="1"/>
                <c:pt idx="0">
                  <c:v>Որակ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2222222222222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666666666666566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Sheet5!$B$2:$G$3</c:f>
              <c:multiLvlStrCache>
                <c:ptCount val="6"/>
                <c:lvl>
                  <c:pt idx="0">
                    <c:v>ուստարի</c:v>
                  </c:pt>
                  <c:pt idx="1">
                    <c:v>ուստարի</c:v>
                  </c:pt>
                  <c:pt idx="2">
                    <c:v>ուստարի</c:v>
                  </c:pt>
                  <c:pt idx="3">
                    <c:v>ուստարի</c:v>
                  </c:pt>
                  <c:pt idx="4">
                    <c:v>ուստարի</c:v>
                  </c:pt>
                  <c:pt idx="5">
                    <c:v>ուստարի</c:v>
                  </c:pt>
                </c:lvl>
                <c:lvl>
                  <c:pt idx="0">
                    <c:v>2018-2019</c:v>
                  </c:pt>
                  <c:pt idx="1">
                    <c:v>2019-2020</c:v>
                  </c:pt>
                  <c:pt idx="2">
                    <c:v>2020-2021</c:v>
                  </c:pt>
                  <c:pt idx="3">
                    <c:v>2021-2022</c:v>
                  </c:pt>
                  <c:pt idx="4">
                    <c:v>2022-2023</c:v>
                  </c:pt>
                  <c:pt idx="5">
                    <c:v>2023-2024</c:v>
                  </c:pt>
                </c:lvl>
              </c:multiLvlStrCache>
            </c:multiLvlStrRef>
          </c:cat>
          <c:val>
            <c:numRef>
              <c:f>Sheet5!$B$6:$G$6</c:f>
              <c:numCache>
                <c:formatCode>General</c:formatCode>
                <c:ptCount val="6"/>
                <c:pt idx="0">
                  <c:v>27</c:v>
                </c:pt>
                <c:pt idx="1">
                  <c:v>25</c:v>
                </c:pt>
                <c:pt idx="2">
                  <c:v>26</c:v>
                </c:pt>
                <c:pt idx="3">
                  <c:v>29</c:v>
                </c:pt>
                <c:pt idx="4">
                  <c:v>31</c:v>
                </c:pt>
                <c:pt idx="5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40579200"/>
        <c:axId val="140592640"/>
        <c:axId val="0"/>
      </c:bar3DChart>
      <c:catAx>
        <c:axId val="1405792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40592640"/>
        <c:crosses val="autoZero"/>
        <c:auto val="1"/>
        <c:lblAlgn val="ctr"/>
        <c:lblOffset val="100"/>
        <c:noMultiLvlLbl val="0"/>
      </c:catAx>
      <c:valAx>
        <c:axId val="140592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405792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Sheet6!$A$4</c:f>
              <c:strCache>
                <c:ptCount val="1"/>
                <c:pt idx="0">
                  <c:v>Մաթեմատիկա</c:v>
                </c:pt>
              </c:strCache>
            </c:strRef>
          </c:tx>
          <c:invertIfNegative val="0"/>
          <c:cat>
            <c:strRef>
              <c:f>Sheet6!$B$3:$E$3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Sheet6!$B$4:$E$4</c:f>
              <c:numCache>
                <c:formatCode>General</c:formatCode>
                <c:ptCount val="4"/>
                <c:pt idx="0">
                  <c:v>8.5</c:v>
                </c:pt>
                <c:pt idx="1">
                  <c:v>8.3000000000000007</c:v>
                </c:pt>
                <c:pt idx="2">
                  <c:v>8.6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Sheet6!$A$5</c:f>
              <c:strCache>
                <c:ptCount val="1"/>
                <c:pt idx="0">
                  <c:v>Մայրենի</c:v>
                </c:pt>
              </c:strCache>
            </c:strRef>
          </c:tx>
          <c:invertIfNegative val="0"/>
          <c:cat>
            <c:strRef>
              <c:f>Sheet6!$B$3:$E$3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Sheet6!$B$5:$E$5</c:f>
              <c:numCache>
                <c:formatCode>General</c:formatCode>
                <c:ptCount val="4"/>
                <c:pt idx="0">
                  <c:v>8.1</c:v>
                </c:pt>
                <c:pt idx="1">
                  <c:v>8.4</c:v>
                </c:pt>
                <c:pt idx="2">
                  <c:v>8.5</c:v>
                </c:pt>
                <c:pt idx="3">
                  <c:v>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785536"/>
        <c:axId val="140787072"/>
      </c:barChart>
      <c:catAx>
        <c:axId val="140785536"/>
        <c:scaling>
          <c:orientation val="minMax"/>
        </c:scaling>
        <c:delete val="0"/>
        <c:axPos val="b"/>
        <c:majorTickMark val="out"/>
        <c:minorTickMark val="none"/>
        <c:tickLblPos val="nextTo"/>
        <c:crossAx val="140787072"/>
        <c:crosses val="autoZero"/>
        <c:auto val="1"/>
        <c:lblAlgn val="ctr"/>
        <c:lblOffset val="100"/>
        <c:noMultiLvlLbl val="0"/>
      </c:catAx>
      <c:valAx>
        <c:axId val="140787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785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Sheet7!$C$3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Sheet7!$B$4:$B$8</c:f>
              <c:strCache>
                <c:ptCount val="5"/>
                <c:pt idx="0">
                  <c:v>Հայոց լեզու և հայ գրակ</c:v>
                </c:pt>
                <c:pt idx="1">
                  <c:v>Մաթեմատիկա</c:v>
                </c:pt>
                <c:pt idx="2">
                  <c:v>Հայոց պատմություն</c:v>
                </c:pt>
                <c:pt idx="3">
                  <c:v>Գրականություն</c:v>
                </c:pt>
                <c:pt idx="4">
                  <c:v>Բնագիտություն</c:v>
                </c:pt>
              </c:strCache>
            </c:strRef>
          </c:cat>
          <c:val>
            <c:numRef>
              <c:f>Sheet7!$C$4:$C$8</c:f>
              <c:numCache>
                <c:formatCode>General</c:formatCode>
                <c:ptCount val="5"/>
                <c:pt idx="0">
                  <c:v>15</c:v>
                </c:pt>
                <c:pt idx="1">
                  <c:v>14</c:v>
                </c:pt>
                <c:pt idx="2">
                  <c:v>15</c:v>
                </c:pt>
                <c:pt idx="3">
                  <c:v>16</c:v>
                </c:pt>
                <c:pt idx="4">
                  <c:v>14</c:v>
                </c:pt>
              </c:numCache>
            </c:numRef>
          </c:val>
        </c:ser>
        <c:ser>
          <c:idx val="1"/>
          <c:order val="1"/>
          <c:tx>
            <c:strRef>
              <c:f>Sheet7!$D$3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Sheet7!$B$4:$B$8</c:f>
              <c:strCache>
                <c:ptCount val="5"/>
                <c:pt idx="0">
                  <c:v>Հայոց լեզու և հայ գրակ</c:v>
                </c:pt>
                <c:pt idx="1">
                  <c:v>Մաթեմատիկա</c:v>
                </c:pt>
                <c:pt idx="2">
                  <c:v>Հայոց պատմություն</c:v>
                </c:pt>
                <c:pt idx="3">
                  <c:v>Գրականություն</c:v>
                </c:pt>
                <c:pt idx="4">
                  <c:v>Բնագիտություն</c:v>
                </c:pt>
              </c:strCache>
            </c:strRef>
          </c:cat>
          <c:val>
            <c:numRef>
              <c:f>Sheet7!$D$4:$D$8</c:f>
              <c:numCache>
                <c:formatCode>General</c:formatCode>
                <c:ptCount val="5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16</c:v>
                </c:pt>
                <c:pt idx="4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Sheet7!$E$3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Sheet7!$B$4:$B$8</c:f>
              <c:strCache>
                <c:ptCount val="5"/>
                <c:pt idx="0">
                  <c:v>Հայոց լեզու և հայ գրակ</c:v>
                </c:pt>
                <c:pt idx="1">
                  <c:v>Մաթեմատիկա</c:v>
                </c:pt>
                <c:pt idx="2">
                  <c:v>Հայոց պատմություն</c:v>
                </c:pt>
                <c:pt idx="3">
                  <c:v>Գրականություն</c:v>
                </c:pt>
                <c:pt idx="4">
                  <c:v>Բնագիտություն</c:v>
                </c:pt>
              </c:strCache>
            </c:strRef>
          </c:cat>
          <c:val>
            <c:numRef>
              <c:f>Sheet7!$E$4:$E$8</c:f>
              <c:numCache>
                <c:formatCode>General</c:formatCode>
                <c:ptCount val="5"/>
                <c:pt idx="0">
                  <c:v>16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16</c:v>
                </c:pt>
              </c:numCache>
            </c:numRef>
          </c:val>
        </c:ser>
        <c:ser>
          <c:idx val="3"/>
          <c:order val="3"/>
          <c:tx>
            <c:strRef>
              <c:f>Sheet7!$F$3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Sheet7!$B$4:$B$8</c:f>
              <c:strCache>
                <c:ptCount val="5"/>
                <c:pt idx="0">
                  <c:v>Հայոց լեզու և հայ գրակ</c:v>
                </c:pt>
                <c:pt idx="1">
                  <c:v>Մաթեմատիկա</c:v>
                </c:pt>
                <c:pt idx="2">
                  <c:v>Հայոց պատմություն</c:v>
                </c:pt>
                <c:pt idx="3">
                  <c:v>Գրականություն</c:v>
                </c:pt>
                <c:pt idx="4">
                  <c:v>Բնագիտություն</c:v>
                </c:pt>
              </c:strCache>
            </c:strRef>
          </c:cat>
          <c:val>
            <c:numRef>
              <c:f>Sheet7!$F$4:$F$8</c:f>
              <c:numCache>
                <c:formatCode>General</c:formatCode>
                <c:ptCount val="5"/>
                <c:pt idx="0">
                  <c:v>15</c:v>
                </c:pt>
                <c:pt idx="1">
                  <c:v>15</c:v>
                </c:pt>
                <c:pt idx="2">
                  <c:v>14</c:v>
                </c:pt>
                <c:pt idx="3">
                  <c:v>15</c:v>
                </c:pt>
                <c:pt idx="4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0764672"/>
        <c:axId val="140766208"/>
        <c:axId val="0"/>
      </c:bar3DChart>
      <c:catAx>
        <c:axId val="140764672"/>
        <c:scaling>
          <c:orientation val="minMax"/>
        </c:scaling>
        <c:delete val="0"/>
        <c:axPos val="b"/>
        <c:majorTickMark val="out"/>
        <c:minorTickMark val="none"/>
        <c:tickLblPos val="nextTo"/>
        <c:crossAx val="140766208"/>
        <c:crosses val="autoZero"/>
        <c:auto val="1"/>
        <c:lblAlgn val="ctr"/>
        <c:lblOffset val="100"/>
        <c:noMultiLvlLbl val="0"/>
      </c:catAx>
      <c:valAx>
        <c:axId val="140766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764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A9A77-3AF4-411A-8490-452DFC4EF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101</Pages>
  <Words>16687</Words>
  <Characters>95119</Characters>
  <Application>Microsoft Office Word</Application>
  <DocSecurity>0</DocSecurity>
  <Lines>792</Lines>
  <Paragraphs>223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ԶԱՐԳԱՑՄԱՆ  ԾՐԱԳԻՐ                          (2024-2029)</vt:lpstr>
      <vt:lpstr>ԶԱՐԳԱՑՄԱՆ  ԾՐԱԳԻՐ                          (2024-2029)</vt:lpstr>
    </vt:vector>
  </TitlesOfParts>
  <Company>ՄԵԼԱՆԹՈՆ  ԱՐՍԼԱՆՅԱՆԻ  ԱՆՎԱՆ ԹԱԼԻՆԻ ԹԻՎ 1 ՀԻՄՆԱԿԱՆ ԴՊՐՈՑ  ՊՈԱԿ</Company>
  <LinksUpToDate>false</LinksUpToDate>
  <CharactersWithSpaces>111583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ԶԱՐԳԱՑՄԱՆ  ԾՐԱԳԻՐ                          (2024-2029)</dc:title>
  <dc:creator>Gagik</dc:creator>
  <cp:lastModifiedBy>Gagik</cp:lastModifiedBy>
  <cp:revision>667</cp:revision>
  <cp:lastPrinted>2024-10-21T11:05:00Z</cp:lastPrinted>
  <dcterms:created xsi:type="dcterms:W3CDTF">2024-10-14T10:40:00Z</dcterms:created>
  <dcterms:modified xsi:type="dcterms:W3CDTF">2024-10-21T11:23:00Z</dcterms:modified>
</cp:coreProperties>
</file>