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DF44" w14:textId="77777777" w:rsidR="00DB24CC" w:rsidRDefault="00A4543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Արագածոտն մարզի </w:t>
      </w:r>
      <w:r w:rsidR="00101124">
        <w:rPr>
          <w:rFonts w:ascii="GHEA Grapalat" w:hAnsi="GHEA Grapalat"/>
        </w:rPr>
        <w:t>&lt;&lt;</w:t>
      </w:r>
      <w:r>
        <w:rPr>
          <w:rFonts w:ascii="GHEA Grapalat" w:hAnsi="GHEA Grapalat"/>
          <w:lang w:val="hy-AM"/>
        </w:rPr>
        <w:t xml:space="preserve">Գեղարոտի միջնակարգ դպրոց </w:t>
      </w:r>
      <w:r w:rsidR="00101124">
        <w:rPr>
          <w:rFonts w:ascii="GHEA Grapalat" w:hAnsi="GHEA Grapalat"/>
        </w:rPr>
        <w:t>&gt;&gt;</w:t>
      </w:r>
      <w:r>
        <w:rPr>
          <w:rFonts w:ascii="GHEA Grapalat" w:hAnsi="GHEA Grapalat"/>
          <w:lang w:val="hy-AM"/>
        </w:rPr>
        <w:t>ՊՈԱԿ-ի տնօրինությունը հայտարարում է մրցույթ՝ տեխնոլոգիայի</w:t>
      </w:r>
      <w:r>
        <w:rPr>
          <w:rFonts w:ascii="GHEA Grapalat" w:hAnsi="GHEA Grapalat"/>
        </w:rPr>
        <w:t>(</w:t>
      </w:r>
      <w:r>
        <w:rPr>
          <w:rFonts w:ascii="GHEA Grapalat" w:hAnsi="GHEA Grapalat"/>
          <w:lang w:val="hy-AM"/>
        </w:rPr>
        <w:t xml:space="preserve"> 4 դասաժամ՝ աղջիկների խումբ</w:t>
      </w:r>
      <w:r>
        <w:rPr>
          <w:rFonts w:ascii="GHEA Grapalat" w:hAnsi="GHEA Grapalat"/>
        </w:rPr>
        <w:t>)</w:t>
      </w:r>
      <w:r>
        <w:rPr>
          <w:rFonts w:ascii="GHEA Grapalat" w:hAnsi="GHEA Grapalat"/>
          <w:lang w:val="hy-AM"/>
        </w:rPr>
        <w:t xml:space="preserve"> ուսուցչի </w:t>
      </w:r>
      <w:r w:rsidR="00101124">
        <w:rPr>
          <w:rFonts w:ascii="GHEA Grapalat" w:hAnsi="GHEA Grapalat"/>
          <w:lang w:val="hy-AM"/>
        </w:rPr>
        <w:t>թա</w:t>
      </w:r>
      <w:r>
        <w:rPr>
          <w:rFonts w:ascii="GHEA Grapalat" w:hAnsi="GHEA Grapalat"/>
          <w:lang w:val="hy-AM"/>
        </w:rPr>
        <w:t>փուր տեղի համար։</w:t>
      </w:r>
    </w:p>
    <w:p w14:paraId="67A7FCD5" w14:textId="77777777" w:rsidR="00A4543A" w:rsidRDefault="00A4543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Մրցույթն անցկացվում է երկու </w:t>
      </w:r>
      <w:r w:rsidR="00101124">
        <w:rPr>
          <w:rFonts w:ascii="GHEA Grapalat" w:hAnsi="GHEA Grapalat"/>
          <w:lang w:val="hy-AM"/>
        </w:rPr>
        <w:t>փ</w:t>
      </w:r>
      <w:r>
        <w:rPr>
          <w:rFonts w:ascii="GHEA Grapalat" w:hAnsi="GHEA Grapalat"/>
          <w:lang w:val="hy-AM"/>
        </w:rPr>
        <w:t>ուլով՝ թեստավորման և հարցազրույցի։</w:t>
      </w:r>
    </w:p>
    <w:p w14:paraId="329B5C02" w14:textId="77777777" w:rsidR="00A4543A" w:rsidRDefault="00A4543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Թեստավորման փուլն անցկացվում է՝ ըստ ՀՀ ԿԳՄՍ նախարարության մշակած հարցաշարի։Հարցազրույցի փուլի հարցաշարը կազմում է հաստատությունը և յուրաքանչյուր մասնակցի հետ հարցազրույցն անցկացնում առանձին։</w:t>
      </w:r>
    </w:p>
    <w:p w14:paraId="0D259065" w14:textId="77777777" w:rsidR="00A4543A" w:rsidRDefault="00A4543A">
      <w:pPr>
        <w:rPr>
          <w:rFonts w:ascii="GHEA Grapalat" w:hAnsi="GHEA Grapalat"/>
          <w:lang w:val="hy-AM"/>
        </w:rPr>
      </w:pPr>
    </w:p>
    <w:p w14:paraId="75213A18" w14:textId="77777777" w:rsidR="00A4543A" w:rsidRDefault="00A4543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Մրցույթին մասնակցելու համար պետք է ներկայացնել՝ </w:t>
      </w:r>
    </w:p>
    <w:p w14:paraId="16BEAEE5" w14:textId="77777777" w:rsidR="00A4543A" w:rsidRDefault="00A4543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</w:t>
      </w:r>
      <w:r w:rsidR="00101124">
        <w:rPr>
          <w:rFonts w:ascii="GHEA Grapalat" w:hAnsi="GHEA Grapalat"/>
          <w:lang w:val="hy-AM"/>
        </w:rPr>
        <w:t>դ</w:t>
      </w:r>
      <w:r>
        <w:rPr>
          <w:rFonts w:ascii="GHEA Grapalat" w:hAnsi="GHEA Grapalat"/>
          <w:lang w:val="hy-AM"/>
        </w:rPr>
        <w:t xml:space="preserve">իմում  </w:t>
      </w:r>
      <w:r w:rsidRPr="00A4543A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Ձև 1</w:t>
      </w:r>
      <w:r w:rsidRPr="00A4543A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,մեկ լուսանկար 3x4 չափի,</w:t>
      </w:r>
    </w:p>
    <w:p w14:paraId="2C484A8E" w14:textId="77777777" w:rsidR="00A4543A" w:rsidRDefault="00A4543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-բարձրագույն կրթությունը հաստատող փաստաթուղթ </w:t>
      </w:r>
      <w:r w:rsidR="00101124" w:rsidRPr="00101124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դիպլոմ</w:t>
      </w:r>
      <w:r w:rsidR="00101124" w:rsidRPr="00101124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,</w:t>
      </w:r>
    </w:p>
    <w:p w14:paraId="6C60E860" w14:textId="77777777" w:rsidR="00A4543A" w:rsidRDefault="00A4543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-անձը հաստատող փաստաթուղթ,</w:t>
      </w:r>
    </w:p>
    <w:p w14:paraId="5CBF8CF4" w14:textId="77777777" w:rsidR="00A4543A" w:rsidRDefault="00A4543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-Հանրակրթության մասին ՀՀ օրենքի 26-րդ հոդվածի 1-ին մասին համապատասխան՝ աշխատանքային ստաժի վերաբերյալ տեղեկանք աշխատավայրից և աշխատանքային</w:t>
      </w:r>
      <w:r w:rsidR="0010112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գրքույկի պատճենը՝ </w:t>
      </w:r>
      <w:r w:rsidR="00101124" w:rsidRPr="00101124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առկայության  դեպքում</w:t>
      </w:r>
      <w:r w:rsidR="00101124" w:rsidRPr="00101124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,</w:t>
      </w:r>
    </w:p>
    <w:p w14:paraId="3B8F6401" w14:textId="77777777" w:rsidR="00A4543A" w:rsidRDefault="00041C99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-ինքնակենսագրություն </w:t>
      </w:r>
      <w:r w:rsidR="00101124" w:rsidRPr="00101124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Ձև 5</w:t>
      </w:r>
      <w:r w:rsidR="00101124" w:rsidRPr="00101124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,</w:t>
      </w:r>
    </w:p>
    <w:p w14:paraId="06FC3B68" w14:textId="77777777" w:rsidR="00041C99" w:rsidRDefault="00041C99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-այլ պետությունների քաղաքացիները ՝ ՀՀ աշխատելու իրավունքը հավաստող փաստաթուղթ,</w:t>
      </w:r>
    </w:p>
    <w:p w14:paraId="157FAB5F" w14:textId="77777777" w:rsidR="00041C99" w:rsidRDefault="00041C99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-ՀՀ արական սեռի քաղաքացիները՝ նաև զինվորական գրքույկ,</w:t>
      </w:r>
    </w:p>
    <w:p w14:paraId="5DDE23E4" w14:textId="77777777" w:rsidR="00041C99" w:rsidRDefault="00041C99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-հրատարակված հոդվածների ցանկ կամ գիտական կոչումը հավաստող փաստաթղթեր </w:t>
      </w:r>
      <w:r w:rsidR="00101124" w:rsidRPr="00101124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առկայության դեպքում</w:t>
      </w:r>
      <w:r w:rsidR="00101124" w:rsidRPr="00101124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,</w:t>
      </w:r>
    </w:p>
    <w:p w14:paraId="2E13CD80" w14:textId="77777777" w:rsidR="00041C99" w:rsidRDefault="00041C99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-որակավորման  տարակարգ ունենալու դեպքում՝ հավաստող փաստաթուղթ։</w:t>
      </w:r>
    </w:p>
    <w:p w14:paraId="48BF8203" w14:textId="77777777" w:rsidR="00041C99" w:rsidRDefault="00041C99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Տնօրենի կողմից նշանակված պատասխանատու անձը  փաստաթղթերի բնօրինակները համեմատում է պատճենների հետ</w:t>
      </w:r>
      <w:r w:rsidR="0010112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և բնօրինակները վերադարձնում։Եթե ներկայացված փաստաթղթերի ցանկն ամբողջական չէ  կամ առկա են թերություններ,մասնակիցը կարող է մինչև փաստաթղթերի ընդունման ժամկետի  ավարտը վերացնել  և համալրել դրանք։</w:t>
      </w:r>
    </w:p>
    <w:p w14:paraId="75EB971C" w14:textId="77777777" w:rsidR="00041C99" w:rsidRDefault="00041C99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Փաստաթղթերն ընդունվում են մինչև մայիսի 26-ը ներառյալ,ամեն օր՝ ժամը 10։00-ից 15։00-ը, բացի շաբաթ,կիրակի  և այլ ոչ աշխատանքային  օրերից։</w:t>
      </w:r>
    </w:p>
    <w:p w14:paraId="6A110E32" w14:textId="77777777" w:rsidR="00041C99" w:rsidRDefault="00041C99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Մրցույթը տեղի կունենա հունիսի 2-ին ՝ ժամը 13։00-ին, ՀՀ Արագածոտն մարզի Գեղարոտի միջնակարգ </w:t>
      </w:r>
      <w:r w:rsidR="00101124">
        <w:rPr>
          <w:rFonts w:ascii="GHEA Grapalat" w:hAnsi="GHEA Grapalat"/>
          <w:lang w:val="hy-AM"/>
        </w:rPr>
        <w:t>դպր</w:t>
      </w:r>
      <w:r>
        <w:rPr>
          <w:rFonts w:ascii="GHEA Grapalat" w:hAnsi="GHEA Grapalat"/>
          <w:lang w:val="hy-AM"/>
        </w:rPr>
        <w:t>ոցում․ հասցեն՝ Արագածոտնի մարզ ,գ․Գեղարոտ</w:t>
      </w:r>
      <w:r w:rsidR="00252635">
        <w:rPr>
          <w:rFonts w:ascii="GHEA Grapalat" w:hAnsi="GHEA Grapalat"/>
          <w:lang w:val="hy-AM"/>
        </w:rPr>
        <w:t>,1</w:t>
      </w:r>
      <w:r w:rsidR="00261F56">
        <w:rPr>
          <w:rFonts w:ascii="GHEA Grapalat" w:hAnsi="GHEA Grapalat"/>
          <w:lang w:val="hy-AM"/>
        </w:rPr>
        <w:t xml:space="preserve">-ին </w:t>
      </w:r>
      <w:r>
        <w:rPr>
          <w:rFonts w:ascii="GHEA Grapalat" w:hAnsi="GHEA Grapalat"/>
          <w:lang w:val="hy-AM"/>
        </w:rPr>
        <w:t>փողոց</w:t>
      </w:r>
      <w:r w:rsidR="00252635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 xml:space="preserve"> </w:t>
      </w:r>
      <w:r w:rsidR="00261F56">
        <w:rPr>
          <w:rFonts w:ascii="GHEA Grapalat" w:hAnsi="GHEA Grapalat"/>
          <w:lang w:val="hy-AM"/>
        </w:rPr>
        <w:t xml:space="preserve">–րդ </w:t>
      </w:r>
      <w:r>
        <w:rPr>
          <w:rFonts w:ascii="GHEA Grapalat" w:hAnsi="GHEA Grapalat"/>
          <w:lang w:val="hy-AM"/>
        </w:rPr>
        <w:t>շենք։</w:t>
      </w:r>
    </w:p>
    <w:p w14:paraId="2B5A8C47" w14:textId="77777777" w:rsidR="00041C99" w:rsidRPr="00041C99" w:rsidRDefault="00041C99">
      <w:pPr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Տեղեկությունների համար զանգահարել 093-24-04-06 հեռախոսահամարով։</w:t>
      </w:r>
    </w:p>
    <w:p w14:paraId="4BC439C9" w14:textId="77777777" w:rsidR="00A4543A" w:rsidRPr="00A4543A" w:rsidRDefault="00A4543A">
      <w:pPr>
        <w:rPr>
          <w:rFonts w:ascii="GHEA Grapalat" w:hAnsi="GHEA Grapalat"/>
          <w:lang w:val="hy-AM"/>
        </w:rPr>
      </w:pPr>
    </w:p>
    <w:sectPr w:rsidR="00A4543A" w:rsidRPr="00A454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3A"/>
    <w:rsid w:val="00041C99"/>
    <w:rsid w:val="00063E50"/>
    <w:rsid w:val="00101124"/>
    <w:rsid w:val="00252635"/>
    <w:rsid w:val="00261F56"/>
    <w:rsid w:val="00A4543A"/>
    <w:rsid w:val="00DB24CC"/>
    <w:rsid w:val="00E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BB8A"/>
  <w15:chartTrackingRefBased/>
  <w15:docId w15:val="{BD73073E-E1A1-49EE-9BBC-E21AD094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 Computers</dc:creator>
  <cp:keywords>https:/mul2-aragatsotn.gov.am/tasks/217400/oneclick/5d93ac010bf27bf6f6038e38420db9509eec83aa302ec5a40e75782752fe4eff.docx?token=942bfc4dcac63d693eae68b73829c8ff</cp:keywords>
  <dc:description/>
  <cp:lastModifiedBy>Ռուզաննա Նալբանդյան</cp:lastModifiedBy>
  <cp:revision>2</cp:revision>
  <dcterms:created xsi:type="dcterms:W3CDTF">2021-05-14T12:50:00Z</dcterms:created>
  <dcterms:modified xsi:type="dcterms:W3CDTF">2021-05-14T12:50:00Z</dcterms:modified>
</cp:coreProperties>
</file>